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14" w:rsidRDefault="00633114" w:rsidP="00633114">
      <w:pPr>
        <w:ind w:firstLine="425"/>
        <w:rPr>
          <w:b/>
          <w:sz w:val="40"/>
          <w:szCs w:val="40"/>
        </w:rPr>
      </w:pPr>
      <w:r>
        <w:rPr>
          <w:b/>
          <w:noProof/>
          <w:sz w:val="40"/>
          <w:szCs w:val="40"/>
        </w:rPr>
        <w:drawing>
          <wp:inline distT="0" distB="0" distL="0" distR="0">
            <wp:extent cx="7123289" cy="10068651"/>
            <wp:effectExtent l="19050" t="0" r="1411" b="0"/>
            <wp:docPr id="1" name="Рисунок 1" descr="C:\Users\School\Documents\ОП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cuments\ОП СОО.jpg"/>
                    <pic:cNvPicPr>
                      <a:picLocks noChangeAspect="1" noChangeArrowheads="1"/>
                    </pic:cNvPicPr>
                  </pic:nvPicPr>
                  <pic:blipFill>
                    <a:blip r:embed="rId7" cstate="print"/>
                    <a:srcRect/>
                    <a:stretch>
                      <a:fillRect/>
                    </a:stretch>
                  </pic:blipFill>
                  <pic:spPr bwMode="auto">
                    <a:xfrm>
                      <a:off x="0" y="0"/>
                      <a:ext cx="7126916" cy="10073777"/>
                    </a:xfrm>
                    <a:prstGeom prst="rect">
                      <a:avLst/>
                    </a:prstGeom>
                    <a:noFill/>
                    <a:ln w="9525">
                      <a:noFill/>
                      <a:miter lim="800000"/>
                      <a:headEnd/>
                      <a:tailEnd/>
                    </a:ln>
                  </pic:spPr>
                </pic:pic>
              </a:graphicData>
            </a:graphic>
          </wp:inline>
        </w:drawing>
      </w:r>
    </w:p>
    <w:p w:rsidR="00633114" w:rsidRDefault="00633114" w:rsidP="00633114">
      <w:pPr>
        <w:ind w:firstLine="425"/>
        <w:rPr>
          <w:b/>
          <w:sz w:val="40"/>
          <w:szCs w:val="40"/>
        </w:rPr>
      </w:pPr>
      <w:r>
        <w:rPr>
          <w:b/>
          <w:noProof/>
          <w:sz w:val="40"/>
          <w:szCs w:val="40"/>
        </w:rPr>
        <w:lastRenderedPageBreak/>
        <w:drawing>
          <wp:inline distT="0" distB="0" distL="0" distR="0">
            <wp:extent cx="7004224" cy="9900355"/>
            <wp:effectExtent l="19050" t="0" r="6176" b="0"/>
            <wp:docPr id="2" name="Рисунок 2" descr="C:\Users\School\Documents\Для сайта\Оглав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Documents\Для сайта\Оглавление.jpg"/>
                    <pic:cNvPicPr>
                      <a:picLocks noChangeAspect="1" noChangeArrowheads="1"/>
                    </pic:cNvPicPr>
                  </pic:nvPicPr>
                  <pic:blipFill>
                    <a:blip r:embed="rId8" cstate="print"/>
                    <a:srcRect/>
                    <a:stretch>
                      <a:fillRect/>
                    </a:stretch>
                  </pic:blipFill>
                  <pic:spPr bwMode="auto">
                    <a:xfrm>
                      <a:off x="0" y="0"/>
                      <a:ext cx="7008636" cy="9906592"/>
                    </a:xfrm>
                    <a:prstGeom prst="rect">
                      <a:avLst/>
                    </a:prstGeom>
                    <a:noFill/>
                    <a:ln w="9525">
                      <a:noFill/>
                      <a:miter lim="800000"/>
                      <a:headEnd/>
                      <a:tailEnd/>
                    </a:ln>
                  </pic:spPr>
                </pic:pic>
              </a:graphicData>
            </a:graphic>
          </wp:inline>
        </w:drawing>
      </w:r>
    </w:p>
    <w:p w:rsidR="007A5F27" w:rsidRPr="00DD3BC3" w:rsidRDefault="00633114" w:rsidP="007A5F27">
      <w:pPr>
        <w:ind w:firstLine="425"/>
        <w:jc w:val="center"/>
        <w:rPr>
          <w:b/>
          <w:sz w:val="40"/>
          <w:szCs w:val="40"/>
        </w:rPr>
      </w:pPr>
      <w:r>
        <w:rPr>
          <w:b/>
          <w:sz w:val="40"/>
          <w:szCs w:val="40"/>
        </w:rPr>
        <w:lastRenderedPageBreak/>
        <w:t>О</w:t>
      </w:r>
      <w:r w:rsidR="007A5F27" w:rsidRPr="00DD3BC3">
        <w:rPr>
          <w:b/>
          <w:sz w:val="40"/>
          <w:szCs w:val="40"/>
        </w:rPr>
        <w:t>бразовательная программа среднего общего образования (10-11 классы)</w:t>
      </w:r>
    </w:p>
    <w:p w:rsidR="007A5F27" w:rsidRPr="006E55A0" w:rsidRDefault="007A5F27" w:rsidP="007A5F27">
      <w:pPr>
        <w:ind w:firstLine="425"/>
        <w:jc w:val="center"/>
        <w:rPr>
          <w:b/>
          <w:sz w:val="32"/>
          <w:szCs w:val="32"/>
        </w:rPr>
      </w:pPr>
    </w:p>
    <w:p w:rsidR="007A5F27" w:rsidRPr="00755ACB" w:rsidRDefault="007A5F27" w:rsidP="007A5F27">
      <w:pPr>
        <w:ind w:firstLine="425"/>
        <w:jc w:val="center"/>
        <w:rPr>
          <w:b/>
          <w:sz w:val="32"/>
          <w:szCs w:val="32"/>
        </w:rPr>
      </w:pPr>
      <w:r w:rsidRPr="00755ACB">
        <w:rPr>
          <w:b/>
          <w:sz w:val="32"/>
          <w:szCs w:val="32"/>
        </w:rPr>
        <w:t>Пояснительная записка</w:t>
      </w:r>
    </w:p>
    <w:p w:rsidR="007A5F27" w:rsidRPr="00755ACB" w:rsidRDefault="007A5F27" w:rsidP="00755ACB">
      <w:pPr>
        <w:ind w:firstLine="720"/>
        <w:jc w:val="both"/>
        <w:rPr>
          <w:rStyle w:val="af"/>
          <w:sz w:val="28"/>
          <w:szCs w:val="28"/>
        </w:rPr>
      </w:pPr>
      <w:r w:rsidRPr="00755ACB">
        <w:rPr>
          <w:sz w:val="28"/>
          <w:szCs w:val="28"/>
        </w:rPr>
        <w:t>Среднее  общее образование – является завершающим этапом общеобразовательной подготовки, обеспечивающим освоение учащимися образовательных программ данной ступени образования, развитие устойчивых познавательных интересов, интеллектуальных, творческих способностей обучающихся, формирование навыков самостоятельной учебной деятельности.</w:t>
      </w:r>
    </w:p>
    <w:p w:rsidR="007A5F27" w:rsidRPr="00755ACB" w:rsidRDefault="007A5F27" w:rsidP="00755ACB">
      <w:pPr>
        <w:pStyle w:val="af0"/>
        <w:spacing w:before="0" w:beforeAutospacing="0" w:after="0" w:afterAutospacing="0"/>
        <w:ind w:firstLine="720"/>
        <w:jc w:val="both"/>
        <w:rPr>
          <w:b/>
          <w:sz w:val="28"/>
          <w:szCs w:val="28"/>
        </w:rPr>
      </w:pPr>
      <w:r w:rsidRPr="00755ACB">
        <w:rPr>
          <w:rStyle w:val="af"/>
          <w:b w:val="0"/>
          <w:sz w:val="28"/>
          <w:szCs w:val="28"/>
        </w:rPr>
        <w:t>Целями основной образовательной программы среднего общего</w:t>
      </w:r>
      <w:r w:rsidRPr="00755ACB">
        <w:rPr>
          <w:rStyle w:val="af"/>
          <w:sz w:val="28"/>
          <w:szCs w:val="28"/>
        </w:rPr>
        <w:t xml:space="preserve">  </w:t>
      </w:r>
      <w:r w:rsidRPr="00755ACB">
        <w:rPr>
          <w:rStyle w:val="af"/>
          <w:b w:val="0"/>
          <w:sz w:val="28"/>
          <w:szCs w:val="28"/>
        </w:rPr>
        <w:t>образования являются</w:t>
      </w:r>
      <w:r w:rsidRPr="00755ACB">
        <w:rPr>
          <w:rStyle w:val="af"/>
          <w:sz w:val="28"/>
          <w:szCs w:val="28"/>
        </w:rPr>
        <w:t>:</w:t>
      </w:r>
      <w:r w:rsidRPr="00755ACB">
        <w:rPr>
          <w:sz w:val="28"/>
          <w:szCs w:val="28"/>
        </w:rPr>
        <w:t>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дальше для получения профессии.</w:t>
      </w:r>
    </w:p>
    <w:p w:rsidR="007A5F27" w:rsidRPr="00755ACB" w:rsidRDefault="007A5F27" w:rsidP="007A5F27">
      <w:pPr>
        <w:tabs>
          <w:tab w:val="num" w:pos="0"/>
        </w:tabs>
        <w:ind w:firstLine="284"/>
        <w:jc w:val="both"/>
        <w:rPr>
          <w:sz w:val="28"/>
          <w:szCs w:val="28"/>
        </w:rPr>
      </w:pPr>
      <w:r w:rsidRPr="00755ACB">
        <w:rPr>
          <w:sz w:val="28"/>
          <w:szCs w:val="28"/>
        </w:rPr>
        <w:t xml:space="preserve">Задачами на третьей ступени обучения являются: </w:t>
      </w:r>
    </w:p>
    <w:p w:rsidR="007A5F27" w:rsidRPr="00755ACB" w:rsidRDefault="007A5F27" w:rsidP="00230E1C">
      <w:pPr>
        <w:numPr>
          <w:ilvl w:val="0"/>
          <w:numId w:val="15"/>
        </w:numPr>
        <w:tabs>
          <w:tab w:val="clear" w:pos="360"/>
          <w:tab w:val="num" w:pos="0"/>
          <w:tab w:val="left" w:pos="426"/>
        </w:tabs>
        <w:ind w:left="0" w:firstLine="284"/>
        <w:jc w:val="both"/>
        <w:rPr>
          <w:sz w:val="28"/>
          <w:szCs w:val="28"/>
        </w:rPr>
      </w:pPr>
      <w:r w:rsidRPr="00755ACB">
        <w:rPr>
          <w:sz w:val="28"/>
          <w:szCs w:val="28"/>
        </w:rPr>
        <w:t xml:space="preserve">обеспечение высокого уровня мотивации </w:t>
      </w:r>
      <w:proofErr w:type="gramStart"/>
      <w:r w:rsidRPr="00755ACB">
        <w:rPr>
          <w:sz w:val="28"/>
          <w:szCs w:val="28"/>
        </w:rPr>
        <w:t>обучающихся</w:t>
      </w:r>
      <w:proofErr w:type="gramEnd"/>
      <w:r w:rsidRPr="00755ACB">
        <w:rPr>
          <w:sz w:val="28"/>
          <w:szCs w:val="28"/>
        </w:rPr>
        <w:t xml:space="preserve"> к учебной  деятельности; </w:t>
      </w:r>
    </w:p>
    <w:p w:rsidR="007A5F27" w:rsidRPr="00755ACB" w:rsidRDefault="007A5F27" w:rsidP="00230E1C">
      <w:pPr>
        <w:numPr>
          <w:ilvl w:val="0"/>
          <w:numId w:val="15"/>
        </w:numPr>
        <w:tabs>
          <w:tab w:val="clear" w:pos="360"/>
          <w:tab w:val="num" w:pos="0"/>
          <w:tab w:val="left" w:pos="426"/>
        </w:tabs>
        <w:ind w:left="0" w:firstLine="284"/>
        <w:jc w:val="both"/>
        <w:rPr>
          <w:sz w:val="28"/>
          <w:szCs w:val="28"/>
        </w:rPr>
      </w:pPr>
      <w:r w:rsidRPr="00755ACB">
        <w:rPr>
          <w:sz w:val="28"/>
          <w:szCs w:val="28"/>
        </w:rPr>
        <w:t xml:space="preserve">сочетание обучения с практической деятельностью учащихся; </w:t>
      </w:r>
    </w:p>
    <w:p w:rsidR="007A5F27" w:rsidRPr="00755ACB" w:rsidRDefault="007A5F27" w:rsidP="00230E1C">
      <w:pPr>
        <w:numPr>
          <w:ilvl w:val="0"/>
          <w:numId w:val="15"/>
        </w:numPr>
        <w:tabs>
          <w:tab w:val="clear" w:pos="360"/>
          <w:tab w:val="num" w:pos="0"/>
          <w:tab w:val="left" w:pos="426"/>
        </w:tabs>
        <w:ind w:left="0" w:firstLine="284"/>
        <w:jc w:val="both"/>
        <w:rPr>
          <w:sz w:val="28"/>
          <w:szCs w:val="28"/>
        </w:rPr>
      </w:pPr>
      <w:r w:rsidRPr="00755ACB">
        <w:rPr>
          <w:sz w:val="28"/>
          <w:szCs w:val="28"/>
        </w:rPr>
        <w:t xml:space="preserve">включение учащихся в духовную, интеллектуальную и общественную жизнь, формирование активной гражданской позиции; </w:t>
      </w:r>
    </w:p>
    <w:p w:rsidR="007A5F27" w:rsidRPr="00755ACB" w:rsidRDefault="007A5F27" w:rsidP="00230E1C">
      <w:pPr>
        <w:numPr>
          <w:ilvl w:val="0"/>
          <w:numId w:val="15"/>
        </w:numPr>
        <w:tabs>
          <w:tab w:val="clear" w:pos="360"/>
          <w:tab w:val="num" w:pos="0"/>
          <w:tab w:val="left" w:pos="426"/>
        </w:tabs>
        <w:ind w:left="0" w:firstLine="284"/>
        <w:jc w:val="both"/>
        <w:rPr>
          <w:sz w:val="28"/>
          <w:szCs w:val="28"/>
        </w:rPr>
      </w:pPr>
      <w:r w:rsidRPr="00755ACB">
        <w:rPr>
          <w:sz w:val="28"/>
          <w:szCs w:val="28"/>
        </w:rPr>
        <w:t xml:space="preserve">развитие мотивов самопознания, самоопределения и самореализации; </w:t>
      </w:r>
    </w:p>
    <w:p w:rsidR="007A5F27" w:rsidRPr="00755ACB" w:rsidRDefault="007A5F27" w:rsidP="00230E1C">
      <w:pPr>
        <w:numPr>
          <w:ilvl w:val="0"/>
          <w:numId w:val="15"/>
        </w:numPr>
        <w:tabs>
          <w:tab w:val="clear" w:pos="360"/>
          <w:tab w:val="num" w:pos="0"/>
          <w:tab w:val="left" w:pos="426"/>
        </w:tabs>
        <w:ind w:left="0" w:firstLine="284"/>
        <w:jc w:val="both"/>
        <w:rPr>
          <w:sz w:val="28"/>
          <w:szCs w:val="28"/>
        </w:rPr>
      </w:pPr>
      <w:r w:rsidRPr="00755ACB">
        <w:rPr>
          <w:sz w:val="28"/>
          <w:szCs w:val="28"/>
        </w:rPr>
        <w:t xml:space="preserve">подведение учащихся к осознанному выбору профессии на основе формирования субъектного опыта; </w:t>
      </w:r>
    </w:p>
    <w:p w:rsidR="007A5F27" w:rsidRPr="00755ACB" w:rsidRDefault="007A5F27" w:rsidP="00230E1C">
      <w:pPr>
        <w:numPr>
          <w:ilvl w:val="0"/>
          <w:numId w:val="15"/>
        </w:numPr>
        <w:tabs>
          <w:tab w:val="clear" w:pos="360"/>
          <w:tab w:val="num" w:pos="0"/>
          <w:tab w:val="left" w:pos="426"/>
        </w:tabs>
        <w:ind w:left="0" w:firstLine="284"/>
        <w:jc w:val="both"/>
        <w:rPr>
          <w:sz w:val="28"/>
          <w:szCs w:val="28"/>
        </w:rPr>
      </w:pPr>
      <w:r w:rsidRPr="00755ACB">
        <w:rPr>
          <w:sz w:val="28"/>
          <w:szCs w:val="28"/>
        </w:rPr>
        <w:t>ориентация на развитие всех форм интеллекта за счет интеграции базового и  дополнительного компонентов образования.</w:t>
      </w:r>
    </w:p>
    <w:p w:rsidR="007A5F27" w:rsidRPr="00755ACB" w:rsidRDefault="007A5F27" w:rsidP="00755ACB">
      <w:pPr>
        <w:pStyle w:val="20"/>
        <w:tabs>
          <w:tab w:val="left" w:pos="0"/>
        </w:tabs>
        <w:spacing w:before="0" w:after="0"/>
        <w:ind w:firstLine="425"/>
        <w:rPr>
          <w:rStyle w:val="af"/>
          <w:b/>
          <w:i w:val="0"/>
        </w:rPr>
      </w:pPr>
      <w:r w:rsidRPr="00755ACB">
        <w:rPr>
          <w:rFonts w:ascii="Times New Roman" w:hAnsi="Times New Roman" w:cs="Times New Roman"/>
          <w:b w:val="0"/>
          <w:i w:val="0"/>
          <w:sz w:val="24"/>
          <w:szCs w:val="24"/>
        </w:rPr>
        <w:t>Адресность программы</w:t>
      </w:r>
      <w:r w:rsidR="00755ACB">
        <w:rPr>
          <w:rFonts w:ascii="Times New Roman" w:hAnsi="Times New Roman" w:cs="Times New Roman"/>
          <w:b w:val="0"/>
          <w:i w:val="0"/>
          <w:sz w:val="24"/>
          <w:szCs w:val="24"/>
        </w:rPr>
        <w:t xml:space="preserve"> -  возраст:</w:t>
      </w:r>
      <w:r w:rsidRPr="002F062A">
        <w:t xml:space="preserve"> </w:t>
      </w:r>
      <w:r w:rsidRPr="00755ACB">
        <w:rPr>
          <w:b w:val="0"/>
          <w:i w:val="0"/>
        </w:rPr>
        <w:t>15-18 лет.</w:t>
      </w:r>
    </w:p>
    <w:p w:rsidR="007A5F27" w:rsidRPr="00755ACB" w:rsidRDefault="007A5F27" w:rsidP="007A5F27">
      <w:pPr>
        <w:pStyle w:val="af0"/>
        <w:spacing w:before="0" w:beforeAutospacing="0" w:after="0" w:afterAutospacing="0"/>
        <w:ind w:firstLine="284"/>
        <w:rPr>
          <w:rStyle w:val="af"/>
          <w:b w:val="0"/>
        </w:rPr>
      </w:pPr>
    </w:p>
    <w:p w:rsidR="007A5F27" w:rsidRPr="00755ACB" w:rsidRDefault="007A5F27" w:rsidP="007A5F27">
      <w:pPr>
        <w:pStyle w:val="af0"/>
        <w:spacing w:before="0" w:beforeAutospacing="0" w:after="0" w:afterAutospacing="0"/>
        <w:ind w:firstLine="720"/>
        <w:rPr>
          <w:sz w:val="28"/>
          <w:szCs w:val="28"/>
        </w:rPr>
      </w:pPr>
      <w:r w:rsidRPr="00755ACB">
        <w:rPr>
          <w:rStyle w:val="af"/>
          <w:sz w:val="28"/>
          <w:szCs w:val="28"/>
        </w:rPr>
        <w:t>Виды деятельности старших школьников:</w:t>
      </w:r>
    </w:p>
    <w:p w:rsidR="007A5F27" w:rsidRPr="00755ACB" w:rsidRDefault="007A5F27" w:rsidP="00230E1C">
      <w:pPr>
        <w:numPr>
          <w:ilvl w:val="0"/>
          <w:numId w:val="16"/>
        </w:numPr>
        <w:tabs>
          <w:tab w:val="num" w:pos="284"/>
          <w:tab w:val="left" w:pos="900"/>
        </w:tabs>
        <w:ind w:left="0" w:firstLine="720"/>
        <w:jc w:val="both"/>
        <w:rPr>
          <w:sz w:val="28"/>
          <w:szCs w:val="28"/>
        </w:rPr>
      </w:pPr>
      <w:r w:rsidRPr="00755ACB">
        <w:rPr>
          <w:sz w:val="28"/>
          <w:szCs w:val="28"/>
        </w:rPr>
        <w:t>учебно-образовательная деятельность в стартовых формах университетского образования (лекции, семинары, тренинги, практикумы и т.п.);</w:t>
      </w:r>
    </w:p>
    <w:p w:rsidR="007A5F27" w:rsidRPr="00755ACB" w:rsidRDefault="007A5F27" w:rsidP="00230E1C">
      <w:pPr>
        <w:numPr>
          <w:ilvl w:val="0"/>
          <w:numId w:val="16"/>
        </w:numPr>
        <w:tabs>
          <w:tab w:val="num" w:pos="284"/>
          <w:tab w:val="left" w:pos="900"/>
        </w:tabs>
        <w:ind w:left="0" w:firstLine="720"/>
        <w:jc w:val="both"/>
        <w:rPr>
          <w:sz w:val="28"/>
          <w:szCs w:val="28"/>
        </w:rPr>
      </w:pPr>
      <w:r w:rsidRPr="00755ACB">
        <w:rPr>
          <w:sz w:val="28"/>
          <w:szCs w:val="28"/>
        </w:rPr>
        <w:t>индивидуальная  учебная  деятельность  в рамках  индивидуальной образовательной программы  старшеклассника;</w:t>
      </w:r>
    </w:p>
    <w:p w:rsidR="007A5F27" w:rsidRPr="00755ACB" w:rsidRDefault="007A5F27" w:rsidP="00230E1C">
      <w:pPr>
        <w:numPr>
          <w:ilvl w:val="0"/>
          <w:numId w:val="16"/>
        </w:numPr>
        <w:tabs>
          <w:tab w:val="num" w:pos="284"/>
          <w:tab w:val="left" w:pos="900"/>
        </w:tabs>
        <w:ind w:left="0" w:firstLine="720"/>
        <w:jc w:val="both"/>
        <w:rPr>
          <w:sz w:val="28"/>
          <w:szCs w:val="28"/>
        </w:rPr>
      </w:pPr>
      <w:r w:rsidRPr="00755ACB">
        <w:rPr>
          <w:sz w:val="28"/>
          <w:szCs w:val="28"/>
        </w:rPr>
        <w:t>деятельность по формированию своего профессионального, личностного и гражданского самоопределения.</w:t>
      </w:r>
    </w:p>
    <w:p w:rsidR="007A5F27" w:rsidRPr="00755ACB" w:rsidRDefault="007A5F27" w:rsidP="007A5F27">
      <w:pPr>
        <w:ind w:firstLine="720"/>
        <w:jc w:val="both"/>
        <w:rPr>
          <w:sz w:val="28"/>
          <w:szCs w:val="28"/>
        </w:rPr>
      </w:pPr>
      <w:r w:rsidRPr="00755ACB">
        <w:rPr>
          <w:b/>
          <w:sz w:val="28"/>
          <w:szCs w:val="28"/>
        </w:rPr>
        <w:t xml:space="preserve">Уровень готовности к усвоению программы: </w:t>
      </w:r>
      <w:r w:rsidRPr="00755ACB">
        <w:rPr>
          <w:sz w:val="28"/>
          <w:szCs w:val="28"/>
        </w:rPr>
        <w:t>успешное овладение общеобразовательной образовательной программой 5-9 классов.</w:t>
      </w:r>
    </w:p>
    <w:p w:rsidR="007A5F27" w:rsidRPr="00755ACB" w:rsidRDefault="007A5F27" w:rsidP="007A5F27">
      <w:pPr>
        <w:ind w:firstLine="720"/>
        <w:jc w:val="both"/>
        <w:rPr>
          <w:color w:val="000000"/>
          <w:sz w:val="28"/>
          <w:szCs w:val="28"/>
        </w:rPr>
      </w:pPr>
      <w:r w:rsidRPr="00755ACB">
        <w:rPr>
          <w:b/>
          <w:bCs/>
          <w:color w:val="000000"/>
          <w:sz w:val="28"/>
          <w:szCs w:val="28"/>
        </w:rPr>
        <w:t>Степень готовности</w:t>
      </w:r>
      <w:r w:rsidRPr="00755ACB">
        <w:rPr>
          <w:color w:val="000000"/>
          <w:sz w:val="28"/>
          <w:szCs w:val="28"/>
        </w:rPr>
        <w:t xml:space="preserve"> учащихся к освоению образовательной программы школы в 10-11 классах определяется: </w:t>
      </w:r>
      <w:r w:rsidRPr="00755ACB">
        <w:rPr>
          <w:sz w:val="28"/>
          <w:szCs w:val="28"/>
        </w:rPr>
        <w:t xml:space="preserve">по результатам успешного овладения предметами </w:t>
      </w:r>
      <w:r w:rsidRPr="00755ACB">
        <w:rPr>
          <w:sz w:val="28"/>
          <w:szCs w:val="28"/>
        </w:rPr>
        <w:lastRenderedPageBreak/>
        <w:t>образовательной программы в основной общей школе; по успешным результатам итоговой аттестации за курс основной общей школы</w:t>
      </w:r>
      <w:r w:rsidRPr="00755ACB">
        <w:rPr>
          <w:color w:val="000000"/>
          <w:sz w:val="28"/>
          <w:szCs w:val="28"/>
        </w:rPr>
        <w:t>.</w:t>
      </w:r>
    </w:p>
    <w:p w:rsidR="007A5F27" w:rsidRPr="00755ACB" w:rsidRDefault="007A5F27" w:rsidP="007A5F27">
      <w:pPr>
        <w:ind w:firstLine="720"/>
        <w:jc w:val="both"/>
        <w:rPr>
          <w:sz w:val="28"/>
          <w:szCs w:val="28"/>
        </w:rPr>
      </w:pPr>
      <w:r w:rsidRPr="00755ACB">
        <w:rPr>
          <w:b/>
          <w:sz w:val="28"/>
          <w:szCs w:val="28"/>
        </w:rPr>
        <w:t>Продолжительность обучения</w:t>
      </w:r>
      <w:r w:rsidRPr="00755ACB">
        <w:rPr>
          <w:sz w:val="28"/>
          <w:szCs w:val="28"/>
        </w:rPr>
        <w:t>: 2 года.</w:t>
      </w:r>
    </w:p>
    <w:p w:rsidR="00755ACB" w:rsidRPr="00755ACB" w:rsidRDefault="00755ACB" w:rsidP="007A5F27">
      <w:pPr>
        <w:ind w:firstLine="720"/>
        <w:jc w:val="both"/>
        <w:rPr>
          <w:sz w:val="28"/>
          <w:szCs w:val="28"/>
        </w:rPr>
      </w:pPr>
    </w:p>
    <w:p w:rsidR="007A5F27" w:rsidRPr="00755ACB" w:rsidRDefault="007A5F27" w:rsidP="007A5F27">
      <w:pPr>
        <w:shd w:val="clear" w:color="auto" w:fill="FFFFFF"/>
        <w:tabs>
          <w:tab w:val="left" w:pos="1637"/>
        </w:tabs>
        <w:ind w:left="567"/>
        <w:jc w:val="both"/>
        <w:rPr>
          <w:sz w:val="28"/>
          <w:szCs w:val="28"/>
        </w:rPr>
      </w:pPr>
      <w:r w:rsidRPr="00755ACB">
        <w:rPr>
          <w:b/>
          <w:sz w:val="28"/>
          <w:szCs w:val="28"/>
        </w:rPr>
        <w:t xml:space="preserve">Прием </w:t>
      </w:r>
      <w:r w:rsidRPr="00755ACB">
        <w:rPr>
          <w:sz w:val="28"/>
          <w:szCs w:val="28"/>
        </w:rPr>
        <w:t>в 10 и 11 классы осуществляется на основе Закон</w:t>
      </w:r>
      <w:r w:rsidR="00755ACB" w:rsidRPr="00755ACB">
        <w:rPr>
          <w:sz w:val="28"/>
          <w:szCs w:val="28"/>
        </w:rPr>
        <w:t>а</w:t>
      </w:r>
      <w:r w:rsidRPr="00755ACB">
        <w:rPr>
          <w:sz w:val="28"/>
          <w:szCs w:val="28"/>
        </w:rPr>
        <w:t xml:space="preserve"> РФ от 29 декабря 2012 года  № 273 - ФЗ "Об образовании в Российской Федерации"</w:t>
      </w:r>
      <w:r w:rsidR="00755ACB" w:rsidRPr="00755ACB">
        <w:rPr>
          <w:sz w:val="28"/>
          <w:szCs w:val="28"/>
        </w:rPr>
        <w:t>,</w:t>
      </w:r>
      <w:r w:rsidRPr="00755ACB">
        <w:rPr>
          <w:sz w:val="28"/>
          <w:szCs w:val="28"/>
        </w:rPr>
        <w:t xml:space="preserve"> устава школы. </w:t>
      </w:r>
    </w:p>
    <w:p w:rsidR="007A5F27" w:rsidRDefault="007A5F27" w:rsidP="007A5F27">
      <w:pPr>
        <w:ind w:firstLine="720"/>
        <w:jc w:val="both"/>
        <w:rPr>
          <w:b/>
        </w:rPr>
      </w:pPr>
    </w:p>
    <w:p w:rsidR="00755ACB" w:rsidRDefault="00755ACB" w:rsidP="007A5F27">
      <w:pPr>
        <w:ind w:firstLine="720"/>
        <w:jc w:val="both"/>
        <w:rPr>
          <w:b/>
        </w:rPr>
      </w:pPr>
    </w:p>
    <w:p w:rsidR="00755ACB" w:rsidRPr="002F062A" w:rsidRDefault="00755ACB" w:rsidP="007A5F27">
      <w:pPr>
        <w:ind w:firstLine="720"/>
        <w:jc w:val="both"/>
        <w:rPr>
          <w:b/>
        </w:rPr>
      </w:pPr>
    </w:p>
    <w:p w:rsidR="007A5F27" w:rsidRPr="00755ACB" w:rsidRDefault="007A5F27" w:rsidP="00755ACB">
      <w:pPr>
        <w:ind w:firstLine="720"/>
        <w:jc w:val="center"/>
        <w:rPr>
          <w:b/>
          <w:sz w:val="36"/>
          <w:szCs w:val="36"/>
        </w:rPr>
      </w:pPr>
      <w:r w:rsidRPr="00755ACB">
        <w:rPr>
          <w:b/>
          <w:sz w:val="36"/>
          <w:szCs w:val="36"/>
        </w:rPr>
        <w:t>Планируемые результаты освоения обучающимися образовательной программы среднего  общего образования</w:t>
      </w:r>
    </w:p>
    <w:p w:rsidR="007A5F27" w:rsidRPr="00755ACB" w:rsidRDefault="007A5F27" w:rsidP="007A5F27">
      <w:pPr>
        <w:ind w:firstLine="720"/>
        <w:jc w:val="both"/>
        <w:rPr>
          <w:b/>
          <w:sz w:val="36"/>
          <w:szCs w:val="36"/>
        </w:rPr>
      </w:pPr>
    </w:p>
    <w:p w:rsidR="007A5F27" w:rsidRPr="008B3B25" w:rsidRDefault="007A5F27" w:rsidP="007A5F27">
      <w:pPr>
        <w:pStyle w:val="af0"/>
        <w:spacing w:before="0" w:beforeAutospacing="0" w:after="0" w:afterAutospacing="0"/>
        <w:ind w:firstLine="720"/>
        <w:jc w:val="both"/>
      </w:pPr>
      <w:r w:rsidRPr="008B3B25">
        <w:t>На  этапе общего среднего образования   создаются  условия и предоставлены возможности для полноценного  освоения учащимися следующих действий и систем действий:</w:t>
      </w:r>
    </w:p>
    <w:p w:rsidR="007A5F27" w:rsidRPr="008B3B25" w:rsidRDefault="007A5F27" w:rsidP="007A5F27">
      <w:pPr>
        <w:tabs>
          <w:tab w:val="left" w:pos="900"/>
        </w:tabs>
        <w:ind w:firstLine="720"/>
        <w:jc w:val="both"/>
      </w:pPr>
      <w:r w:rsidRPr="008B3B25">
        <w:t>- инициативное опробование собственной (индивидуальной) образовательной программы: произвольное  соотнесение ценностей, целей и ресурсов планируемой деятельности;</w:t>
      </w:r>
    </w:p>
    <w:p w:rsidR="007A5F27" w:rsidRPr="008B3B25" w:rsidRDefault="007A5F27" w:rsidP="007A5F27">
      <w:pPr>
        <w:ind w:firstLine="720"/>
        <w:jc w:val="both"/>
      </w:pPr>
      <w:r w:rsidRPr="008B3B25">
        <w:t>-определение собственного поля образовательных достижений;</w:t>
      </w:r>
    </w:p>
    <w:p w:rsidR="007A5F27" w:rsidRPr="008B3B25" w:rsidRDefault="007A5F27" w:rsidP="007A5F27">
      <w:pPr>
        <w:ind w:firstLine="720"/>
        <w:jc w:val="both"/>
      </w:pPr>
      <w:r w:rsidRPr="008B3B25">
        <w:t>-освоение понятийного строения  образовательной области;</w:t>
      </w:r>
    </w:p>
    <w:p w:rsidR="007A5F27" w:rsidRPr="008B3B25" w:rsidRDefault="007A5F27" w:rsidP="007A5F27">
      <w:pPr>
        <w:ind w:firstLine="720"/>
        <w:jc w:val="both"/>
      </w:pPr>
      <w:r w:rsidRPr="008B3B25">
        <w:t>-различение подходов в построении  области знаний; различение авторских подходов в написании различных типов текстов (</w:t>
      </w:r>
      <w:proofErr w:type="gramStart"/>
      <w:r w:rsidRPr="008B3B25">
        <w:t>научный</w:t>
      </w:r>
      <w:proofErr w:type="gramEnd"/>
      <w:r w:rsidRPr="008B3B25">
        <w:t>, публицистический, художественный и т.п.);</w:t>
      </w:r>
    </w:p>
    <w:p w:rsidR="007A5F27" w:rsidRPr="008B3B25" w:rsidRDefault="007A5F27" w:rsidP="007A5F27">
      <w:pPr>
        <w:pStyle w:val="af0"/>
        <w:spacing w:before="0" w:beforeAutospacing="0" w:after="0" w:afterAutospacing="0"/>
        <w:ind w:firstLine="720"/>
        <w:jc w:val="both"/>
        <w:rPr>
          <w:b/>
          <w:bCs/>
        </w:rPr>
      </w:pPr>
      <w:r w:rsidRPr="008B3B25">
        <w:t>-инициативное опробование и овладение  разными  формами (научной, художественной, публицистической и т.п.) в создании собственных текстов.</w:t>
      </w:r>
      <w:r w:rsidRPr="008B3B25">
        <w:rPr>
          <w:b/>
          <w:bCs/>
        </w:rPr>
        <w:t xml:space="preserve"> </w:t>
      </w:r>
    </w:p>
    <w:p w:rsidR="007A5F27" w:rsidRPr="009332E5" w:rsidRDefault="007A5F27" w:rsidP="007A5F27">
      <w:pPr>
        <w:ind w:firstLine="720"/>
        <w:jc w:val="both"/>
        <w:rPr>
          <w:sz w:val="28"/>
          <w:szCs w:val="28"/>
        </w:rPr>
      </w:pPr>
    </w:p>
    <w:p w:rsidR="007A5F27" w:rsidRDefault="007A5F27" w:rsidP="007A5F27">
      <w:pPr>
        <w:ind w:firstLine="720"/>
        <w:jc w:val="both"/>
        <w:rPr>
          <w:b/>
          <w:sz w:val="32"/>
          <w:szCs w:val="32"/>
        </w:rPr>
      </w:pPr>
      <w:r w:rsidRPr="008B3B25">
        <w:rPr>
          <w:b/>
          <w:sz w:val="32"/>
          <w:szCs w:val="32"/>
        </w:rPr>
        <w:t>Планируемые результаты  среднего общего образования по предметным областям:</w:t>
      </w:r>
    </w:p>
    <w:p w:rsidR="008B3B25" w:rsidRPr="008B3B25" w:rsidRDefault="008B3B25" w:rsidP="007A5F27">
      <w:pPr>
        <w:ind w:firstLine="720"/>
        <w:jc w:val="both"/>
        <w:rPr>
          <w:b/>
          <w:sz w:val="32"/>
          <w:szCs w:val="32"/>
        </w:rPr>
      </w:pPr>
    </w:p>
    <w:p w:rsidR="007A5F27" w:rsidRPr="00755ACB" w:rsidRDefault="007A5F27" w:rsidP="007A5F27">
      <w:pPr>
        <w:ind w:firstLine="720"/>
        <w:jc w:val="both"/>
        <w:rPr>
          <w:b/>
          <w:sz w:val="28"/>
          <w:szCs w:val="28"/>
        </w:rPr>
      </w:pPr>
      <w:r w:rsidRPr="00755ACB">
        <w:rPr>
          <w:b/>
          <w:sz w:val="28"/>
          <w:szCs w:val="28"/>
        </w:rPr>
        <w:t>Русский язык (базовый уровень)</w:t>
      </w:r>
    </w:p>
    <w:p w:rsidR="007A5F27" w:rsidRPr="00755ACB" w:rsidRDefault="007A5F27" w:rsidP="007A5F27">
      <w:pPr>
        <w:pStyle w:val="a6"/>
        <w:spacing w:after="0"/>
        <w:ind w:left="0" w:firstLine="720"/>
        <w:jc w:val="both"/>
        <w:rPr>
          <w:sz w:val="28"/>
          <w:szCs w:val="28"/>
        </w:rPr>
      </w:pPr>
      <w:r w:rsidRPr="00755ACB">
        <w:rPr>
          <w:sz w:val="28"/>
          <w:szCs w:val="28"/>
        </w:rPr>
        <w:t>В результате изучения русского языка на базовом уровне ученик должен</w:t>
      </w:r>
    </w:p>
    <w:p w:rsidR="007A5F27" w:rsidRPr="00755ACB" w:rsidRDefault="007A5F27" w:rsidP="007A5F27">
      <w:pPr>
        <w:ind w:firstLine="720"/>
        <w:jc w:val="both"/>
        <w:rPr>
          <w:b/>
          <w:sz w:val="28"/>
          <w:szCs w:val="28"/>
        </w:rPr>
      </w:pPr>
      <w:r w:rsidRPr="00755ACB">
        <w:rPr>
          <w:b/>
          <w:sz w:val="28"/>
          <w:szCs w:val="28"/>
        </w:rPr>
        <w:t>знать/понимать</w:t>
      </w:r>
    </w:p>
    <w:p w:rsidR="007A5F27" w:rsidRPr="00755ACB" w:rsidRDefault="007A5F27" w:rsidP="00230E1C">
      <w:pPr>
        <w:widowControl w:val="0"/>
        <w:numPr>
          <w:ilvl w:val="0"/>
          <w:numId w:val="49"/>
        </w:numPr>
        <w:tabs>
          <w:tab w:val="clear" w:pos="567"/>
          <w:tab w:val="left" w:pos="1080"/>
        </w:tabs>
        <w:ind w:left="0" w:firstLine="720"/>
        <w:jc w:val="both"/>
        <w:rPr>
          <w:sz w:val="28"/>
          <w:szCs w:val="28"/>
        </w:rPr>
      </w:pPr>
      <w:r w:rsidRPr="00755ACB">
        <w:rPr>
          <w:sz w:val="28"/>
          <w:szCs w:val="28"/>
        </w:rPr>
        <w:t>связь языка и истории, культуры русского и других народов;</w:t>
      </w:r>
    </w:p>
    <w:p w:rsidR="007A5F27" w:rsidRPr="00755ACB" w:rsidRDefault="007A5F27" w:rsidP="00230E1C">
      <w:pPr>
        <w:widowControl w:val="0"/>
        <w:numPr>
          <w:ilvl w:val="0"/>
          <w:numId w:val="49"/>
        </w:numPr>
        <w:tabs>
          <w:tab w:val="clear" w:pos="567"/>
          <w:tab w:val="left" w:pos="1080"/>
        </w:tabs>
        <w:ind w:left="0" w:firstLine="720"/>
        <w:jc w:val="both"/>
        <w:rPr>
          <w:sz w:val="28"/>
          <w:szCs w:val="28"/>
        </w:rPr>
      </w:pPr>
      <w:r w:rsidRPr="00755ACB">
        <w:rPr>
          <w:sz w:val="28"/>
          <w:szCs w:val="28"/>
        </w:rPr>
        <w:t>смысл понятий: речевая ситуация и ее компоненты, литературный язык, языковая норма, культура речи;</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основные единицы и уровни языка, их признаки и взаимосвязь;</w:t>
      </w:r>
    </w:p>
    <w:p w:rsidR="007A5F27" w:rsidRPr="00755ACB" w:rsidRDefault="007A5F27" w:rsidP="00230E1C">
      <w:pPr>
        <w:numPr>
          <w:ilvl w:val="1"/>
          <w:numId w:val="48"/>
        </w:numPr>
        <w:tabs>
          <w:tab w:val="clear" w:pos="567"/>
          <w:tab w:val="left" w:pos="0"/>
          <w:tab w:val="num" w:pos="180"/>
        </w:tabs>
        <w:ind w:left="0" w:firstLine="540"/>
        <w:jc w:val="both"/>
        <w:rPr>
          <w:b/>
          <w:sz w:val="28"/>
          <w:szCs w:val="28"/>
        </w:rPr>
      </w:pPr>
      <w:proofErr w:type="gramStart"/>
      <w:r w:rsidRPr="00755ACB">
        <w:rPr>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7A5F27" w:rsidRPr="00755ACB" w:rsidRDefault="007A5F27" w:rsidP="007A5F27">
      <w:pPr>
        <w:ind w:firstLine="540"/>
        <w:jc w:val="both"/>
        <w:rPr>
          <w:b/>
          <w:sz w:val="28"/>
          <w:szCs w:val="28"/>
        </w:rPr>
      </w:pPr>
      <w:r w:rsidRPr="00755ACB">
        <w:rPr>
          <w:b/>
          <w:sz w:val="28"/>
          <w:szCs w:val="28"/>
        </w:rPr>
        <w:t>уметь</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 xml:space="preserve">анализировать языковые единицы с точки зрения правильности, точности и </w:t>
      </w:r>
      <w:r w:rsidRPr="00755ACB">
        <w:rPr>
          <w:sz w:val="28"/>
          <w:szCs w:val="28"/>
        </w:rPr>
        <w:lastRenderedPageBreak/>
        <w:t>уместности их употребления;</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проводить лингвистический анализ текстов различных функциональных стилей и разновидностей языка;</w:t>
      </w:r>
    </w:p>
    <w:p w:rsidR="007A5F27" w:rsidRPr="00755ACB" w:rsidRDefault="007A5F27" w:rsidP="007A5F27">
      <w:pPr>
        <w:tabs>
          <w:tab w:val="left" w:pos="9355"/>
        </w:tabs>
        <w:ind w:firstLine="540"/>
        <w:jc w:val="both"/>
        <w:rPr>
          <w:b/>
          <w:sz w:val="28"/>
          <w:szCs w:val="28"/>
        </w:rPr>
      </w:pPr>
      <w:r w:rsidRPr="00755ACB">
        <w:rPr>
          <w:b/>
          <w:sz w:val="28"/>
          <w:szCs w:val="28"/>
        </w:rPr>
        <w:t>аудирование и чтение</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 xml:space="preserve">использовать основные виды чтения (ознакомительно-изучающее, </w:t>
      </w:r>
      <w:proofErr w:type="gramStart"/>
      <w:r w:rsidRPr="00755ACB">
        <w:rPr>
          <w:sz w:val="28"/>
          <w:szCs w:val="28"/>
        </w:rPr>
        <w:t>ознакомительно-реферативное</w:t>
      </w:r>
      <w:proofErr w:type="gramEnd"/>
      <w:r w:rsidRPr="00755ACB">
        <w:rPr>
          <w:sz w:val="28"/>
          <w:szCs w:val="28"/>
        </w:rPr>
        <w:t xml:space="preserve"> и др.) в зависимости от коммуникативной задачи; </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A5F27" w:rsidRPr="00755ACB" w:rsidRDefault="007A5F27" w:rsidP="007A5F27">
      <w:pPr>
        <w:tabs>
          <w:tab w:val="left" w:pos="9355"/>
        </w:tabs>
        <w:ind w:firstLine="540"/>
        <w:jc w:val="both"/>
        <w:rPr>
          <w:b/>
          <w:sz w:val="28"/>
          <w:szCs w:val="28"/>
        </w:rPr>
      </w:pPr>
      <w:r w:rsidRPr="00755ACB">
        <w:rPr>
          <w:b/>
          <w:sz w:val="28"/>
          <w:szCs w:val="28"/>
        </w:rPr>
        <w:t>говорение и письмо</w:t>
      </w:r>
    </w:p>
    <w:p w:rsidR="007A5F27" w:rsidRPr="00755ACB" w:rsidRDefault="007A5F27" w:rsidP="00230E1C">
      <w:pPr>
        <w:widowControl w:val="0"/>
        <w:numPr>
          <w:ilvl w:val="0"/>
          <w:numId w:val="49"/>
        </w:numPr>
        <w:tabs>
          <w:tab w:val="clear" w:pos="567"/>
        </w:tabs>
        <w:ind w:left="0" w:firstLine="540"/>
        <w:jc w:val="both"/>
        <w:rPr>
          <w:sz w:val="28"/>
          <w:szCs w:val="28"/>
        </w:rPr>
      </w:pPr>
      <w:proofErr w:type="gramStart"/>
      <w:r w:rsidRPr="00755ACB">
        <w:rPr>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соблюдать в практике письма орфографические и пунктуационные нормы современного русского литературного языка;</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использовать основные приемы информационной переработки устного и письменного текста;</w:t>
      </w:r>
    </w:p>
    <w:p w:rsidR="007A5F27" w:rsidRPr="00755ACB" w:rsidRDefault="007A5F27" w:rsidP="007A5F27">
      <w:pPr>
        <w:ind w:firstLine="540"/>
        <w:jc w:val="both"/>
        <w:rPr>
          <w:sz w:val="28"/>
          <w:szCs w:val="28"/>
        </w:rPr>
      </w:pPr>
      <w:r w:rsidRPr="00755ACB">
        <w:rPr>
          <w:b/>
          <w:sz w:val="28"/>
          <w:szCs w:val="28"/>
        </w:rPr>
        <w:t xml:space="preserve">использовать приобретенные знания и умения в практической деятельности и повседневной жизни </w:t>
      </w:r>
      <w:proofErr w:type="gramStart"/>
      <w:r w:rsidRPr="00755ACB">
        <w:rPr>
          <w:sz w:val="28"/>
          <w:szCs w:val="28"/>
        </w:rPr>
        <w:t>для</w:t>
      </w:r>
      <w:proofErr w:type="gramEnd"/>
      <w:r w:rsidRPr="00755ACB">
        <w:rPr>
          <w:sz w:val="28"/>
          <w:szCs w:val="28"/>
        </w:rPr>
        <w:t>:</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A5F27" w:rsidRPr="00755ACB" w:rsidRDefault="007A5F27" w:rsidP="00230E1C">
      <w:pPr>
        <w:widowControl w:val="0"/>
        <w:numPr>
          <w:ilvl w:val="0"/>
          <w:numId w:val="49"/>
        </w:numPr>
        <w:tabs>
          <w:tab w:val="clear" w:pos="567"/>
        </w:tabs>
        <w:ind w:left="0" w:firstLine="540"/>
        <w:jc w:val="both"/>
        <w:rPr>
          <w:sz w:val="28"/>
          <w:szCs w:val="28"/>
        </w:rPr>
      </w:pPr>
      <w:r w:rsidRPr="00755ACB">
        <w:rPr>
          <w:sz w:val="28"/>
          <w:szCs w:val="28"/>
        </w:rPr>
        <w:t>самообразования и активного участия в производственной, культурной и общественной жизни государства.</w:t>
      </w:r>
    </w:p>
    <w:p w:rsidR="007A5F27" w:rsidRPr="00755ACB" w:rsidRDefault="007A5F27" w:rsidP="007A5F27">
      <w:pPr>
        <w:ind w:firstLine="540"/>
        <w:jc w:val="both"/>
        <w:rPr>
          <w:b/>
          <w:sz w:val="28"/>
          <w:szCs w:val="28"/>
        </w:rPr>
      </w:pPr>
      <w:r w:rsidRPr="00755ACB">
        <w:rPr>
          <w:b/>
          <w:sz w:val="28"/>
          <w:szCs w:val="28"/>
        </w:rPr>
        <w:t>Литература (базовый уровень)</w:t>
      </w:r>
    </w:p>
    <w:p w:rsidR="007A5F27" w:rsidRPr="00755ACB" w:rsidRDefault="007A5F27" w:rsidP="007A5F27">
      <w:pPr>
        <w:ind w:firstLine="540"/>
        <w:jc w:val="both"/>
        <w:rPr>
          <w:sz w:val="28"/>
          <w:szCs w:val="28"/>
        </w:rPr>
      </w:pPr>
      <w:r w:rsidRPr="00755ACB">
        <w:rPr>
          <w:sz w:val="28"/>
          <w:szCs w:val="28"/>
        </w:rPr>
        <w:t>Изучение литературы на базовом уровне среднего (полного) общего образования направлено на достижение следующих целей:</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 xml:space="preserve">воспитание </w:t>
      </w:r>
      <w:r w:rsidRPr="00755ACB">
        <w:rPr>
          <w:sz w:val="28"/>
          <w:szCs w:val="28"/>
        </w:rPr>
        <w:t xml:space="preserve">духовно развитой личности, готовой к самопознанию и самосовершенствованию, способной к созидательной деятельности в современном </w:t>
      </w:r>
      <w:r w:rsidRPr="00755ACB">
        <w:rPr>
          <w:sz w:val="28"/>
          <w:szCs w:val="28"/>
        </w:rPr>
        <w:lastRenderedPageBreak/>
        <w:t>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развитие</w:t>
      </w:r>
      <w:r w:rsidRPr="00755ACB">
        <w:rPr>
          <w:sz w:val="28"/>
          <w:szCs w:val="28"/>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освоение</w:t>
      </w:r>
      <w:r w:rsidRPr="00755ACB">
        <w:rPr>
          <w:sz w:val="28"/>
          <w:szCs w:val="28"/>
        </w:rPr>
        <w:t xml:space="preserve"> текстов</w:t>
      </w:r>
      <w:r w:rsidRPr="00755ACB">
        <w:rPr>
          <w:b/>
          <w:sz w:val="28"/>
          <w:szCs w:val="28"/>
        </w:rPr>
        <w:t xml:space="preserve"> </w:t>
      </w:r>
      <w:r w:rsidRPr="00755ACB">
        <w:rPr>
          <w:sz w:val="28"/>
          <w:szCs w:val="28"/>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совершенствование умений</w:t>
      </w:r>
      <w:r w:rsidRPr="00755ACB">
        <w:rPr>
          <w:sz w:val="28"/>
          <w:szCs w:val="28"/>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A5F27" w:rsidRPr="00755ACB" w:rsidRDefault="007A5F27" w:rsidP="007A5F27">
      <w:pPr>
        <w:ind w:firstLine="540"/>
        <w:jc w:val="both"/>
        <w:rPr>
          <w:i/>
          <w:sz w:val="28"/>
          <w:szCs w:val="28"/>
        </w:rPr>
      </w:pPr>
      <w:r w:rsidRPr="00755ACB">
        <w:rPr>
          <w:i/>
          <w:sz w:val="28"/>
          <w:szCs w:val="28"/>
        </w:rPr>
        <w:t>В результате изучения литературы на базовом уровне ученик должен</w:t>
      </w:r>
    </w:p>
    <w:p w:rsidR="007A5F27" w:rsidRPr="00755ACB" w:rsidRDefault="007A5F27" w:rsidP="007A5F27">
      <w:pPr>
        <w:ind w:firstLine="540"/>
        <w:jc w:val="both"/>
        <w:rPr>
          <w:sz w:val="28"/>
          <w:szCs w:val="28"/>
        </w:rPr>
      </w:pPr>
      <w:r w:rsidRPr="00755ACB">
        <w:rPr>
          <w:sz w:val="28"/>
          <w:szCs w:val="28"/>
        </w:rPr>
        <w:t>знать/понимать</w:t>
      </w:r>
    </w:p>
    <w:p w:rsidR="007A5F27" w:rsidRPr="00755ACB" w:rsidRDefault="007A5F27" w:rsidP="00230E1C">
      <w:pPr>
        <w:numPr>
          <w:ilvl w:val="0"/>
          <w:numId w:val="50"/>
        </w:numPr>
        <w:ind w:left="0" w:firstLine="540"/>
        <w:jc w:val="both"/>
        <w:rPr>
          <w:sz w:val="28"/>
          <w:szCs w:val="28"/>
        </w:rPr>
      </w:pPr>
      <w:r w:rsidRPr="00755ACB">
        <w:rPr>
          <w:sz w:val="28"/>
          <w:szCs w:val="28"/>
        </w:rPr>
        <w:t xml:space="preserve">образную природу словесного искусства; </w:t>
      </w:r>
    </w:p>
    <w:p w:rsidR="007A5F27" w:rsidRPr="00755ACB" w:rsidRDefault="007A5F27" w:rsidP="00230E1C">
      <w:pPr>
        <w:numPr>
          <w:ilvl w:val="0"/>
          <w:numId w:val="50"/>
        </w:numPr>
        <w:ind w:left="0" w:firstLine="540"/>
        <w:jc w:val="both"/>
        <w:rPr>
          <w:sz w:val="28"/>
          <w:szCs w:val="28"/>
        </w:rPr>
      </w:pPr>
      <w:r w:rsidRPr="00755ACB">
        <w:rPr>
          <w:sz w:val="28"/>
          <w:szCs w:val="28"/>
        </w:rPr>
        <w:t>содержание изученных литературных произведений;</w:t>
      </w:r>
    </w:p>
    <w:p w:rsidR="007A5F27" w:rsidRPr="00755ACB" w:rsidRDefault="007A5F27" w:rsidP="00230E1C">
      <w:pPr>
        <w:numPr>
          <w:ilvl w:val="0"/>
          <w:numId w:val="50"/>
        </w:numPr>
        <w:ind w:left="0" w:firstLine="540"/>
        <w:jc w:val="both"/>
        <w:rPr>
          <w:sz w:val="28"/>
          <w:szCs w:val="28"/>
        </w:rPr>
      </w:pPr>
      <w:r w:rsidRPr="00755ACB">
        <w:rPr>
          <w:sz w:val="28"/>
          <w:szCs w:val="28"/>
        </w:rPr>
        <w:t xml:space="preserve">основные факты жизни и творчества писателей-классиков </w:t>
      </w:r>
      <w:r w:rsidRPr="00755ACB">
        <w:rPr>
          <w:sz w:val="28"/>
          <w:szCs w:val="28"/>
          <w:lang w:val="en-US"/>
        </w:rPr>
        <w:t>XIX</w:t>
      </w:r>
      <w:r w:rsidRPr="00755ACB">
        <w:rPr>
          <w:sz w:val="28"/>
          <w:szCs w:val="28"/>
        </w:rPr>
        <w:t>-</w:t>
      </w:r>
      <w:r w:rsidRPr="00755ACB">
        <w:rPr>
          <w:sz w:val="28"/>
          <w:szCs w:val="28"/>
          <w:lang w:val="en-US"/>
        </w:rPr>
        <w:t>XX</w:t>
      </w:r>
      <w:r w:rsidRPr="00755ACB">
        <w:rPr>
          <w:sz w:val="28"/>
          <w:szCs w:val="28"/>
        </w:rPr>
        <w:t xml:space="preserve"> вв.;</w:t>
      </w:r>
    </w:p>
    <w:p w:rsidR="007A5F27" w:rsidRPr="00755ACB" w:rsidRDefault="007A5F27" w:rsidP="00230E1C">
      <w:pPr>
        <w:numPr>
          <w:ilvl w:val="0"/>
          <w:numId w:val="50"/>
        </w:numPr>
        <w:ind w:left="0" w:firstLine="540"/>
        <w:jc w:val="both"/>
        <w:rPr>
          <w:sz w:val="28"/>
          <w:szCs w:val="28"/>
        </w:rPr>
      </w:pPr>
      <w:r w:rsidRPr="00755ACB">
        <w:rPr>
          <w:sz w:val="28"/>
          <w:szCs w:val="28"/>
        </w:rPr>
        <w:t>основные закономерности историко-литературного процесса и черты литературных направлений;</w:t>
      </w:r>
    </w:p>
    <w:p w:rsidR="007A5F27" w:rsidRPr="00755ACB" w:rsidRDefault="007A5F27" w:rsidP="00230E1C">
      <w:pPr>
        <w:numPr>
          <w:ilvl w:val="0"/>
          <w:numId w:val="50"/>
        </w:numPr>
        <w:ind w:left="0" w:firstLine="540"/>
        <w:jc w:val="both"/>
        <w:rPr>
          <w:sz w:val="28"/>
          <w:szCs w:val="28"/>
        </w:rPr>
      </w:pPr>
      <w:r w:rsidRPr="00755ACB">
        <w:rPr>
          <w:sz w:val="28"/>
          <w:szCs w:val="28"/>
        </w:rPr>
        <w:t xml:space="preserve">основные теоретико-литературные понятия; </w:t>
      </w:r>
    </w:p>
    <w:p w:rsidR="007A5F27" w:rsidRPr="00755ACB" w:rsidRDefault="007A5F27" w:rsidP="007A5F27">
      <w:pPr>
        <w:ind w:firstLine="540"/>
        <w:jc w:val="both"/>
        <w:rPr>
          <w:sz w:val="28"/>
          <w:szCs w:val="28"/>
        </w:rPr>
      </w:pPr>
      <w:r w:rsidRPr="00755ACB">
        <w:rPr>
          <w:b/>
          <w:sz w:val="28"/>
          <w:szCs w:val="28"/>
        </w:rPr>
        <w:t>уметь</w:t>
      </w:r>
    </w:p>
    <w:p w:rsidR="007A5F27" w:rsidRPr="00755ACB" w:rsidRDefault="007A5F27" w:rsidP="00230E1C">
      <w:pPr>
        <w:numPr>
          <w:ilvl w:val="0"/>
          <w:numId w:val="50"/>
        </w:numPr>
        <w:ind w:left="0" w:firstLine="540"/>
        <w:jc w:val="both"/>
        <w:rPr>
          <w:sz w:val="28"/>
          <w:szCs w:val="28"/>
        </w:rPr>
      </w:pPr>
      <w:r w:rsidRPr="00755ACB">
        <w:rPr>
          <w:sz w:val="28"/>
          <w:szCs w:val="28"/>
        </w:rPr>
        <w:t>воспроизводить содержание литературного произведения;</w:t>
      </w:r>
    </w:p>
    <w:p w:rsidR="007A5F27" w:rsidRPr="00755ACB" w:rsidRDefault="007A5F27" w:rsidP="00230E1C">
      <w:pPr>
        <w:numPr>
          <w:ilvl w:val="0"/>
          <w:numId w:val="50"/>
        </w:numPr>
        <w:ind w:left="0" w:firstLine="540"/>
        <w:jc w:val="both"/>
        <w:rPr>
          <w:sz w:val="28"/>
          <w:szCs w:val="28"/>
        </w:rPr>
      </w:pPr>
      <w:r w:rsidRPr="00755ACB">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A5F27" w:rsidRPr="00755ACB" w:rsidRDefault="007A5F27" w:rsidP="00230E1C">
      <w:pPr>
        <w:numPr>
          <w:ilvl w:val="0"/>
          <w:numId w:val="50"/>
        </w:numPr>
        <w:ind w:left="0" w:firstLine="540"/>
        <w:jc w:val="both"/>
        <w:rPr>
          <w:sz w:val="28"/>
          <w:szCs w:val="28"/>
        </w:rPr>
      </w:pPr>
      <w:r w:rsidRPr="00755ACB">
        <w:rPr>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A5F27" w:rsidRPr="00755ACB" w:rsidRDefault="007A5F27" w:rsidP="00230E1C">
      <w:pPr>
        <w:numPr>
          <w:ilvl w:val="0"/>
          <w:numId w:val="50"/>
        </w:numPr>
        <w:ind w:left="0" w:firstLine="540"/>
        <w:jc w:val="both"/>
        <w:rPr>
          <w:sz w:val="28"/>
          <w:szCs w:val="28"/>
        </w:rPr>
      </w:pPr>
      <w:r w:rsidRPr="00755ACB">
        <w:rPr>
          <w:sz w:val="28"/>
          <w:szCs w:val="28"/>
        </w:rPr>
        <w:t>определять род и жанр произведения;</w:t>
      </w:r>
    </w:p>
    <w:p w:rsidR="007A5F27" w:rsidRPr="00755ACB" w:rsidRDefault="007A5F27" w:rsidP="00230E1C">
      <w:pPr>
        <w:numPr>
          <w:ilvl w:val="0"/>
          <w:numId w:val="50"/>
        </w:numPr>
        <w:ind w:left="0" w:firstLine="540"/>
        <w:jc w:val="both"/>
        <w:rPr>
          <w:sz w:val="28"/>
          <w:szCs w:val="28"/>
        </w:rPr>
      </w:pPr>
      <w:r w:rsidRPr="00755ACB">
        <w:rPr>
          <w:sz w:val="28"/>
          <w:szCs w:val="28"/>
        </w:rPr>
        <w:t>сопоставлять литературные произведения;</w:t>
      </w:r>
    </w:p>
    <w:p w:rsidR="007A5F27" w:rsidRPr="00755ACB" w:rsidRDefault="007A5F27" w:rsidP="00230E1C">
      <w:pPr>
        <w:numPr>
          <w:ilvl w:val="0"/>
          <w:numId w:val="50"/>
        </w:numPr>
        <w:ind w:left="0" w:firstLine="540"/>
        <w:jc w:val="both"/>
        <w:rPr>
          <w:sz w:val="28"/>
          <w:szCs w:val="28"/>
        </w:rPr>
      </w:pPr>
      <w:r w:rsidRPr="00755ACB">
        <w:rPr>
          <w:sz w:val="28"/>
          <w:szCs w:val="28"/>
        </w:rPr>
        <w:t xml:space="preserve">выявлять авторскую позицию; </w:t>
      </w:r>
    </w:p>
    <w:p w:rsidR="007A5F27" w:rsidRPr="00755ACB" w:rsidRDefault="007A5F27" w:rsidP="00230E1C">
      <w:pPr>
        <w:numPr>
          <w:ilvl w:val="0"/>
          <w:numId w:val="50"/>
        </w:numPr>
        <w:ind w:left="0" w:firstLine="540"/>
        <w:jc w:val="both"/>
        <w:rPr>
          <w:sz w:val="28"/>
          <w:szCs w:val="28"/>
        </w:rPr>
      </w:pPr>
      <w:r w:rsidRPr="00755ACB">
        <w:rPr>
          <w:sz w:val="28"/>
          <w:szCs w:val="28"/>
        </w:rPr>
        <w:t>выразительно читать изученные произведения (или их фрагменты), соблюдая нормы литературного произношения;</w:t>
      </w:r>
    </w:p>
    <w:p w:rsidR="007A5F27" w:rsidRPr="00755ACB" w:rsidRDefault="007A5F27" w:rsidP="00230E1C">
      <w:pPr>
        <w:numPr>
          <w:ilvl w:val="0"/>
          <w:numId w:val="50"/>
        </w:numPr>
        <w:ind w:left="0" w:firstLine="540"/>
        <w:jc w:val="both"/>
        <w:rPr>
          <w:sz w:val="28"/>
          <w:szCs w:val="28"/>
        </w:rPr>
      </w:pPr>
      <w:r w:rsidRPr="00755ACB">
        <w:rPr>
          <w:sz w:val="28"/>
          <w:szCs w:val="28"/>
        </w:rPr>
        <w:lastRenderedPageBreak/>
        <w:t>аргументированно формулировать свое отношение к прочитанному произведению;</w:t>
      </w:r>
    </w:p>
    <w:p w:rsidR="007A5F27" w:rsidRPr="00755ACB" w:rsidRDefault="007A5F27" w:rsidP="00230E1C">
      <w:pPr>
        <w:numPr>
          <w:ilvl w:val="0"/>
          <w:numId w:val="50"/>
        </w:numPr>
        <w:ind w:left="0" w:firstLine="540"/>
        <w:jc w:val="both"/>
        <w:rPr>
          <w:sz w:val="28"/>
          <w:szCs w:val="28"/>
        </w:rPr>
      </w:pPr>
      <w:r w:rsidRPr="00755ACB">
        <w:rPr>
          <w:sz w:val="28"/>
          <w:szCs w:val="28"/>
        </w:rPr>
        <w:t>писать рецензии на прочитанные произведения и сочинения разных жанров на литературные темы.</w:t>
      </w:r>
    </w:p>
    <w:p w:rsidR="007A5F27" w:rsidRPr="00755ACB" w:rsidRDefault="007A5F27" w:rsidP="007A5F27">
      <w:pPr>
        <w:ind w:firstLine="540"/>
        <w:jc w:val="both"/>
        <w:rPr>
          <w:b/>
          <w:sz w:val="28"/>
          <w:szCs w:val="28"/>
        </w:rPr>
      </w:pPr>
      <w:r w:rsidRPr="00755ACB">
        <w:rPr>
          <w:b/>
          <w:sz w:val="28"/>
          <w:szCs w:val="28"/>
        </w:rPr>
        <w:t xml:space="preserve"> </w:t>
      </w:r>
    </w:p>
    <w:p w:rsidR="007A5F27" w:rsidRPr="00755ACB" w:rsidRDefault="007A5F27" w:rsidP="007A5F27">
      <w:pPr>
        <w:ind w:firstLine="540"/>
        <w:jc w:val="both"/>
        <w:rPr>
          <w:b/>
          <w:sz w:val="28"/>
          <w:szCs w:val="28"/>
        </w:rPr>
      </w:pPr>
      <w:r w:rsidRPr="00755ACB">
        <w:rPr>
          <w:b/>
          <w:sz w:val="28"/>
          <w:szCs w:val="28"/>
        </w:rPr>
        <w:t>Математика (базовый уровень)</w:t>
      </w:r>
    </w:p>
    <w:p w:rsidR="007A5F27" w:rsidRPr="00755ACB" w:rsidRDefault="007A5F27" w:rsidP="007A5F27">
      <w:pPr>
        <w:ind w:firstLine="540"/>
        <w:jc w:val="both"/>
        <w:rPr>
          <w:sz w:val="28"/>
          <w:szCs w:val="28"/>
        </w:rPr>
      </w:pPr>
      <w:r w:rsidRPr="00755ACB">
        <w:rPr>
          <w:sz w:val="28"/>
          <w:szCs w:val="28"/>
        </w:rPr>
        <w:t>В результате изучения математики ученик должен</w:t>
      </w:r>
    </w:p>
    <w:p w:rsidR="007A5F27" w:rsidRPr="00755ACB" w:rsidRDefault="007A5F27" w:rsidP="007A5F27">
      <w:pPr>
        <w:ind w:firstLine="540"/>
        <w:jc w:val="both"/>
        <w:rPr>
          <w:b/>
          <w:sz w:val="28"/>
          <w:szCs w:val="28"/>
        </w:rPr>
      </w:pPr>
      <w:r w:rsidRPr="00755ACB">
        <w:rPr>
          <w:b/>
          <w:sz w:val="28"/>
          <w:szCs w:val="28"/>
        </w:rPr>
        <w:t>знать/понимать</w:t>
      </w:r>
    </w:p>
    <w:p w:rsidR="007A5F27" w:rsidRPr="00755ACB" w:rsidRDefault="007A5F27" w:rsidP="00230E1C">
      <w:pPr>
        <w:numPr>
          <w:ilvl w:val="0"/>
          <w:numId w:val="50"/>
        </w:numPr>
        <w:tabs>
          <w:tab w:val="num" w:pos="709"/>
          <w:tab w:val="num" w:pos="1428"/>
        </w:tabs>
        <w:ind w:left="0" w:firstLine="540"/>
        <w:jc w:val="both"/>
        <w:rPr>
          <w:sz w:val="28"/>
          <w:szCs w:val="28"/>
        </w:rPr>
      </w:pPr>
      <w:r w:rsidRPr="00755ACB">
        <w:rPr>
          <w:sz w:val="28"/>
          <w:szCs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A5F27" w:rsidRPr="00755ACB" w:rsidRDefault="007A5F27" w:rsidP="00230E1C">
      <w:pPr>
        <w:numPr>
          <w:ilvl w:val="0"/>
          <w:numId w:val="50"/>
        </w:numPr>
        <w:tabs>
          <w:tab w:val="num" w:pos="709"/>
          <w:tab w:val="num" w:pos="1428"/>
        </w:tabs>
        <w:ind w:left="0" w:firstLine="540"/>
        <w:jc w:val="both"/>
        <w:rPr>
          <w:sz w:val="28"/>
          <w:szCs w:val="28"/>
        </w:rPr>
      </w:pPr>
      <w:r w:rsidRPr="00755ACB">
        <w:rPr>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A5F27" w:rsidRPr="00755ACB" w:rsidRDefault="007A5F27" w:rsidP="00230E1C">
      <w:pPr>
        <w:numPr>
          <w:ilvl w:val="0"/>
          <w:numId w:val="50"/>
        </w:numPr>
        <w:tabs>
          <w:tab w:val="num" w:pos="709"/>
          <w:tab w:val="num" w:pos="1428"/>
        </w:tabs>
        <w:ind w:left="0" w:firstLine="540"/>
        <w:jc w:val="both"/>
        <w:rPr>
          <w:sz w:val="28"/>
          <w:szCs w:val="28"/>
        </w:rPr>
      </w:pPr>
      <w:r w:rsidRPr="00755ACB">
        <w:rPr>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7A5F27" w:rsidRPr="00755ACB" w:rsidRDefault="007A5F27" w:rsidP="00230E1C">
      <w:pPr>
        <w:numPr>
          <w:ilvl w:val="0"/>
          <w:numId w:val="50"/>
        </w:numPr>
        <w:tabs>
          <w:tab w:val="num" w:pos="709"/>
          <w:tab w:val="num" w:pos="1428"/>
        </w:tabs>
        <w:ind w:left="0" w:firstLine="540"/>
        <w:jc w:val="both"/>
        <w:rPr>
          <w:sz w:val="28"/>
          <w:szCs w:val="28"/>
        </w:rPr>
      </w:pPr>
      <w:r w:rsidRPr="00755ACB">
        <w:rPr>
          <w:sz w:val="28"/>
          <w:szCs w:val="28"/>
        </w:rPr>
        <w:t>вероятностный характер различных процессов окружающего мира;</w:t>
      </w:r>
    </w:p>
    <w:p w:rsidR="007A5F27" w:rsidRPr="00755ACB" w:rsidRDefault="007A5F27" w:rsidP="007A5F27">
      <w:pPr>
        <w:ind w:firstLine="540"/>
        <w:jc w:val="both"/>
        <w:rPr>
          <w:sz w:val="28"/>
          <w:szCs w:val="28"/>
        </w:rPr>
      </w:pPr>
      <w:r w:rsidRPr="00755ACB">
        <w:rPr>
          <w:b/>
          <w:sz w:val="28"/>
          <w:szCs w:val="28"/>
        </w:rPr>
        <w:t>уметь</w:t>
      </w:r>
    </w:p>
    <w:p w:rsidR="007A5F27" w:rsidRPr="00755ACB" w:rsidRDefault="007A5F27" w:rsidP="00230E1C">
      <w:pPr>
        <w:numPr>
          <w:ilvl w:val="0"/>
          <w:numId w:val="50"/>
        </w:numPr>
        <w:tabs>
          <w:tab w:val="num" w:pos="709"/>
        </w:tabs>
        <w:ind w:left="0" w:firstLine="540"/>
        <w:jc w:val="both"/>
        <w:rPr>
          <w:sz w:val="28"/>
          <w:szCs w:val="28"/>
        </w:rPr>
      </w:pPr>
      <w:r w:rsidRPr="00755ACB">
        <w:rPr>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A5F27" w:rsidRPr="00755ACB" w:rsidRDefault="007A5F27" w:rsidP="00230E1C">
      <w:pPr>
        <w:numPr>
          <w:ilvl w:val="0"/>
          <w:numId w:val="50"/>
        </w:numPr>
        <w:tabs>
          <w:tab w:val="num" w:pos="709"/>
        </w:tabs>
        <w:ind w:left="0" w:firstLine="540"/>
        <w:jc w:val="both"/>
        <w:rPr>
          <w:sz w:val="28"/>
          <w:szCs w:val="28"/>
        </w:rPr>
      </w:pPr>
      <w:r w:rsidRPr="00755ACB">
        <w:rPr>
          <w:sz w:val="28"/>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A5F27" w:rsidRPr="00755ACB" w:rsidRDefault="007A5F27" w:rsidP="00230E1C">
      <w:pPr>
        <w:numPr>
          <w:ilvl w:val="0"/>
          <w:numId w:val="50"/>
        </w:numPr>
        <w:tabs>
          <w:tab w:val="num" w:pos="709"/>
        </w:tabs>
        <w:ind w:left="0" w:firstLine="540"/>
        <w:jc w:val="both"/>
        <w:rPr>
          <w:sz w:val="28"/>
          <w:szCs w:val="28"/>
        </w:rPr>
      </w:pPr>
      <w:r w:rsidRPr="00755ACB">
        <w:rPr>
          <w:sz w:val="28"/>
          <w:szCs w:val="28"/>
        </w:rPr>
        <w:t>вычислять значения числовых и буквенных выражений, осуществляя необходимые подстановки и преобразования;</w:t>
      </w:r>
    </w:p>
    <w:p w:rsidR="007A5F27" w:rsidRPr="00755ACB" w:rsidRDefault="007A5F27" w:rsidP="007A5F27">
      <w:pPr>
        <w:ind w:firstLine="540"/>
        <w:jc w:val="both"/>
        <w:rPr>
          <w:sz w:val="28"/>
          <w:szCs w:val="28"/>
        </w:rPr>
      </w:pPr>
      <w:r w:rsidRPr="00755ACB">
        <w:rPr>
          <w:sz w:val="28"/>
          <w:szCs w:val="28"/>
        </w:rPr>
        <w:t xml:space="preserve">использовать приобретенные знания и умения в практической деятельности и повседневной жизни </w:t>
      </w:r>
      <w:proofErr w:type="gramStart"/>
      <w:r w:rsidRPr="00755ACB">
        <w:rPr>
          <w:sz w:val="28"/>
          <w:szCs w:val="28"/>
        </w:rPr>
        <w:t>для</w:t>
      </w:r>
      <w:proofErr w:type="gramEnd"/>
      <w:r w:rsidRPr="00755ACB">
        <w:rPr>
          <w:sz w:val="28"/>
          <w:szCs w:val="28"/>
        </w:rPr>
        <w:t>:</w:t>
      </w:r>
    </w:p>
    <w:p w:rsidR="007A5F27" w:rsidRPr="00755ACB" w:rsidRDefault="007A5F27" w:rsidP="00230E1C">
      <w:pPr>
        <w:numPr>
          <w:ilvl w:val="0"/>
          <w:numId w:val="50"/>
        </w:numPr>
        <w:tabs>
          <w:tab w:val="num" w:pos="709"/>
        </w:tabs>
        <w:ind w:left="0" w:firstLine="540"/>
        <w:jc w:val="both"/>
        <w:rPr>
          <w:sz w:val="28"/>
          <w:szCs w:val="28"/>
        </w:rPr>
      </w:pPr>
      <w:r w:rsidRPr="00755ACB">
        <w:rPr>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A5F27" w:rsidRPr="00755ACB" w:rsidRDefault="007A5F27" w:rsidP="007A5F27">
      <w:pPr>
        <w:pStyle w:val="aff"/>
        <w:ind w:firstLine="540"/>
        <w:jc w:val="both"/>
        <w:rPr>
          <w:rFonts w:ascii="Times New Roman" w:hAnsi="Times New Roman"/>
          <w:sz w:val="28"/>
          <w:szCs w:val="28"/>
        </w:rPr>
      </w:pPr>
      <w:r w:rsidRPr="00755ACB">
        <w:rPr>
          <w:rFonts w:ascii="Times New Roman" w:hAnsi="Times New Roman"/>
          <w:sz w:val="28"/>
          <w:szCs w:val="28"/>
        </w:rPr>
        <w:t>Функции и графики</w:t>
      </w:r>
    </w:p>
    <w:p w:rsidR="007A5F27" w:rsidRPr="00755ACB" w:rsidRDefault="007A5F27" w:rsidP="007A5F27">
      <w:pPr>
        <w:ind w:firstLine="540"/>
        <w:jc w:val="both"/>
        <w:rPr>
          <w:sz w:val="28"/>
          <w:szCs w:val="28"/>
        </w:rPr>
      </w:pPr>
      <w:r w:rsidRPr="00755ACB">
        <w:rPr>
          <w:sz w:val="28"/>
          <w:szCs w:val="28"/>
        </w:rPr>
        <w:t>уметь</w:t>
      </w:r>
    </w:p>
    <w:p w:rsidR="007A5F27" w:rsidRPr="00755ACB" w:rsidRDefault="007A5F27" w:rsidP="00230E1C">
      <w:pPr>
        <w:numPr>
          <w:ilvl w:val="0"/>
          <w:numId w:val="50"/>
        </w:numPr>
        <w:tabs>
          <w:tab w:val="num" w:pos="709"/>
        </w:tabs>
        <w:ind w:left="0" w:firstLine="540"/>
        <w:jc w:val="both"/>
        <w:rPr>
          <w:sz w:val="28"/>
          <w:szCs w:val="28"/>
        </w:rPr>
      </w:pPr>
      <w:r w:rsidRPr="00755ACB">
        <w:rPr>
          <w:sz w:val="28"/>
          <w:szCs w:val="28"/>
        </w:rPr>
        <w:t xml:space="preserve">определять значение функции по значению аргумента при различных способах задания функции; </w:t>
      </w:r>
    </w:p>
    <w:p w:rsidR="007A5F27" w:rsidRPr="00755ACB" w:rsidRDefault="007A5F27" w:rsidP="00230E1C">
      <w:pPr>
        <w:numPr>
          <w:ilvl w:val="0"/>
          <w:numId w:val="50"/>
        </w:numPr>
        <w:tabs>
          <w:tab w:val="num" w:pos="709"/>
        </w:tabs>
        <w:ind w:left="0" w:firstLine="540"/>
        <w:jc w:val="both"/>
        <w:rPr>
          <w:sz w:val="28"/>
          <w:szCs w:val="28"/>
        </w:rPr>
      </w:pPr>
      <w:r w:rsidRPr="00755ACB">
        <w:rPr>
          <w:sz w:val="28"/>
          <w:szCs w:val="28"/>
        </w:rPr>
        <w:t>строить графики изученных функций;</w:t>
      </w:r>
    </w:p>
    <w:p w:rsidR="007A5F27" w:rsidRPr="00755ACB" w:rsidRDefault="007A5F27" w:rsidP="00230E1C">
      <w:pPr>
        <w:numPr>
          <w:ilvl w:val="0"/>
          <w:numId w:val="50"/>
        </w:numPr>
        <w:ind w:left="0" w:firstLine="540"/>
        <w:jc w:val="both"/>
        <w:rPr>
          <w:sz w:val="28"/>
          <w:szCs w:val="28"/>
        </w:rPr>
      </w:pPr>
      <w:r w:rsidRPr="00755ACB">
        <w:rPr>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A5F27" w:rsidRPr="00755ACB" w:rsidRDefault="007A5F27" w:rsidP="00230E1C">
      <w:pPr>
        <w:numPr>
          <w:ilvl w:val="0"/>
          <w:numId w:val="50"/>
        </w:numPr>
        <w:ind w:left="0" w:firstLine="540"/>
        <w:jc w:val="both"/>
        <w:rPr>
          <w:sz w:val="28"/>
          <w:szCs w:val="28"/>
        </w:rPr>
      </w:pPr>
      <w:r w:rsidRPr="00755ACB">
        <w:rPr>
          <w:sz w:val="28"/>
          <w:szCs w:val="28"/>
        </w:rPr>
        <w:t>решать уравнения, простейшие системы уравнений, используя свойства функций и их графиков;</w:t>
      </w:r>
    </w:p>
    <w:p w:rsidR="007A5F27" w:rsidRPr="00755ACB" w:rsidRDefault="007A5F27" w:rsidP="007A5F27">
      <w:pPr>
        <w:ind w:firstLine="540"/>
        <w:jc w:val="both"/>
        <w:rPr>
          <w:sz w:val="28"/>
          <w:szCs w:val="28"/>
        </w:rPr>
      </w:pPr>
      <w:r w:rsidRPr="00755ACB">
        <w:rPr>
          <w:sz w:val="28"/>
          <w:szCs w:val="28"/>
        </w:rPr>
        <w:lastRenderedPageBreak/>
        <w:t xml:space="preserve">использовать приобретенные знания и умения в практической деятельности и повседневной жизни </w:t>
      </w:r>
      <w:proofErr w:type="gramStart"/>
      <w:r w:rsidRPr="00755ACB">
        <w:rPr>
          <w:sz w:val="28"/>
          <w:szCs w:val="28"/>
        </w:rPr>
        <w:t>для</w:t>
      </w:r>
      <w:proofErr w:type="gramEnd"/>
      <w:r w:rsidRPr="00755ACB">
        <w:rPr>
          <w:sz w:val="28"/>
          <w:szCs w:val="28"/>
        </w:rPr>
        <w:t>:</w:t>
      </w:r>
    </w:p>
    <w:p w:rsidR="007A5F27" w:rsidRPr="00755ACB" w:rsidRDefault="007A5F27" w:rsidP="00230E1C">
      <w:pPr>
        <w:numPr>
          <w:ilvl w:val="0"/>
          <w:numId w:val="50"/>
        </w:numPr>
        <w:tabs>
          <w:tab w:val="num" w:pos="709"/>
        </w:tabs>
        <w:ind w:left="0" w:firstLine="540"/>
        <w:jc w:val="both"/>
        <w:rPr>
          <w:sz w:val="28"/>
          <w:szCs w:val="28"/>
        </w:rPr>
      </w:pPr>
      <w:r w:rsidRPr="00755ACB">
        <w:rPr>
          <w:sz w:val="28"/>
          <w:szCs w:val="28"/>
        </w:rPr>
        <w:t>описания с помощью функций различных зависимостей, представления их графически, интерпретации графиков;</w:t>
      </w:r>
    </w:p>
    <w:p w:rsidR="007A5F27" w:rsidRPr="00755ACB" w:rsidRDefault="007A5F27" w:rsidP="007A5F27">
      <w:pPr>
        <w:pStyle w:val="aff"/>
        <w:ind w:firstLine="540"/>
        <w:jc w:val="both"/>
        <w:rPr>
          <w:rFonts w:ascii="Times New Roman" w:hAnsi="Times New Roman"/>
          <w:sz w:val="28"/>
          <w:szCs w:val="28"/>
        </w:rPr>
      </w:pPr>
      <w:r w:rsidRPr="00755ACB">
        <w:rPr>
          <w:rFonts w:ascii="Times New Roman" w:hAnsi="Times New Roman"/>
          <w:sz w:val="28"/>
          <w:szCs w:val="28"/>
        </w:rPr>
        <w:t>Начала математического анализа</w:t>
      </w:r>
    </w:p>
    <w:p w:rsidR="007A5F27" w:rsidRPr="00755ACB" w:rsidRDefault="007A5F27" w:rsidP="007A5F27">
      <w:pPr>
        <w:ind w:firstLine="540"/>
        <w:jc w:val="both"/>
        <w:rPr>
          <w:sz w:val="28"/>
          <w:szCs w:val="28"/>
        </w:rPr>
      </w:pPr>
      <w:r w:rsidRPr="00755ACB">
        <w:rPr>
          <w:sz w:val="28"/>
          <w:szCs w:val="28"/>
        </w:rPr>
        <w:t>уметь</w:t>
      </w:r>
    </w:p>
    <w:p w:rsidR="007A5F27" w:rsidRPr="00755ACB" w:rsidRDefault="007A5F27" w:rsidP="00230E1C">
      <w:pPr>
        <w:numPr>
          <w:ilvl w:val="0"/>
          <w:numId w:val="50"/>
        </w:numPr>
        <w:ind w:left="0" w:firstLine="540"/>
        <w:jc w:val="both"/>
        <w:rPr>
          <w:sz w:val="28"/>
          <w:szCs w:val="28"/>
        </w:rPr>
      </w:pPr>
      <w:r w:rsidRPr="00755ACB">
        <w:rPr>
          <w:sz w:val="28"/>
          <w:szCs w:val="28"/>
        </w:rPr>
        <w:t xml:space="preserve">вычислять производные и первообразные элементарных функций, используя справочные материалы; </w:t>
      </w:r>
    </w:p>
    <w:p w:rsidR="007A5F27" w:rsidRPr="00755ACB" w:rsidRDefault="007A5F27" w:rsidP="00230E1C">
      <w:pPr>
        <w:numPr>
          <w:ilvl w:val="0"/>
          <w:numId w:val="50"/>
        </w:numPr>
        <w:ind w:left="0" w:firstLine="540"/>
        <w:jc w:val="both"/>
        <w:rPr>
          <w:sz w:val="28"/>
          <w:szCs w:val="28"/>
        </w:rPr>
      </w:pPr>
      <w:r w:rsidRPr="00755ACB">
        <w:rPr>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A5F27" w:rsidRPr="00755ACB" w:rsidRDefault="007A5F27" w:rsidP="00230E1C">
      <w:pPr>
        <w:numPr>
          <w:ilvl w:val="0"/>
          <w:numId w:val="50"/>
        </w:numPr>
        <w:ind w:left="0" w:firstLine="540"/>
        <w:jc w:val="both"/>
        <w:rPr>
          <w:sz w:val="28"/>
          <w:szCs w:val="28"/>
        </w:rPr>
      </w:pPr>
      <w:r w:rsidRPr="00755ACB">
        <w:rPr>
          <w:sz w:val="28"/>
          <w:szCs w:val="28"/>
        </w:rPr>
        <w:t xml:space="preserve">вычислять в простейших случаях площади с использованием первообразной; </w:t>
      </w:r>
    </w:p>
    <w:p w:rsidR="007A5F27" w:rsidRPr="00755ACB" w:rsidRDefault="007A5F27" w:rsidP="007A5F27">
      <w:pPr>
        <w:ind w:firstLine="540"/>
        <w:jc w:val="both"/>
        <w:rPr>
          <w:sz w:val="28"/>
          <w:szCs w:val="28"/>
        </w:rPr>
      </w:pPr>
      <w:r w:rsidRPr="00755ACB">
        <w:rPr>
          <w:sz w:val="28"/>
          <w:szCs w:val="28"/>
        </w:rPr>
        <w:t xml:space="preserve">использовать приобретенные знания и умения в практической деятельности и повседневной жизни </w:t>
      </w:r>
      <w:proofErr w:type="gramStart"/>
      <w:r w:rsidRPr="00755ACB">
        <w:rPr>
          <w:sz w:val="28"/>
          <w:szCs w:val="28"/>
        </w:rPr>
        <w:t>для</w:t>
      </w:r>
      <w:proofErr w:type="gramEnd"/>
      <w:r w:rsidRPr="00755ACB">
        <w:rPr>
          <w:sz w:val="28"/>
          <w:szCs w:val="28"/>
        </w:rPr>
        <w:t>:</w:t>
      </w:r>
    </w:p>
    <w:p w:rsidR="007A5F27" w:rsidRPr="00755ACB" w:rsidRDefault="007A5F27" w:rsidP="00230E1C">
      <w:pPr>
        <w:numPr>
          <w:ilvl w:val="0"/>
          <w:numId w:val="50"/>
        </w:numPr>
        <w:tabs>
          <w:tab w:val="num" w:pos="709"/>
        </w:tabs>
        <w:ind w:left="0" w:firstLine="540"/>
        <w:jc w:val="both"/>
        <w:rPr>
          <w:sz w:val="28"/>
          <w:szCs w:val="28"/>
        </w:rPr>
      </w:pPr>
      <w:r w:rsidRPr="00755ACB">
        <w:rPr>
          <w:sz w:val="28"/>
          <w:szCs w:val="28"/>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7A5F27" w:rsidRPr="00755ACB" w:rsidRDefault="007A5F27" w:rsidP="007A5F27">
      <w:pPr>
        <w:pStyle w:val="aff"/>
        <w:ind w:firstLine="540"/>
        <w:jc w:val="both"/>
        <w:rPr>
          <w:rFonts w:ascii="Times New Roman" w:hAnsi="Times New Roman"/>
          <w:sz w:val="28"/>
          <w:szCs w:val="28"/>
        </w:rPr>
      </w:pPr>
      <w:r w:rsidRPr="00755ACB">
        <w:rPr>
          <w:rFonts w:ascii="Times New Roman" w:hAnsi="Times New Roman"/>
          <w:sz w:val="28"/>
          <w:szCs w:val="28"/>
        </w:rPr>
        <w:t>Уравнения и неравенства</w:t>
      </w:r>
    </w:p>
    <w:p w:rsidR="007A5F27" w:rsidRPr="00755ACB" w:rsidRDefault="007A5F27" w:rsidP="007A5F27">
      <w:pPr>
        <w:ind w:firstLine="540"/>
        <w:jc w:val="both"/>
        <w:rPr>
          <w:sz w:val="28"/>
          <w:szCs w:val="28"/>
        </w:rPr>
      </w:pPr>
      <w:r w:rsidRPr="00755ACB">
        <w:rPr>
          <w:sz w:val="28"/>
          <w:szCs w:val="28"/>
        </w:rPr>
        <w:t>уметь</w:t>
      </w:r>
    </w:p>
    <w:p w:rsidR="007A5F27" w:rsidRPr="00755ACB" w:rsidRDefault="007A5F27" w:rsidP="00230E1C">
      <w:pPr>
        <w:numPr>
          <w:ilvl w:val="0"/>
          <w:numId w:val="50"/>
        </w:numPr>
        <w:ind w:left="0" w:firstLine="540"/>
        <w:jc w:val="both"/>
        <w:rPr>
          <w:sz w:val="28"/>
          <w:szCs w:val="28"/>
        </w:rPr>
      </w:pPr>
      <w:r w:rsidRPr="00755ACB">
        <w:rPr>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7A5F27" w:rsidRPr="00755ACB" w:rsidRDefault="007A5F27" w:rsidP="00230E1C">
      <w:pPr>
        <w:numPr>
          <w:ilvl w:val="0"/>
          <w:numId w:val="50"/>
        </w:numPr>
        <w:ind w:left="0" w:firstLine="540"/>
        <w:jc w:val="both"/>
        <w:rPr>
          <w:sz w:val="28"/>
          <w:szCs w:val="28"/>
        </w:rPr>
      </w:pPr>
      <w:r w:rsidRPr="00755ACB">
        <w:rPr>
          <w:sz w:val="28"/>
          <w:szCs w:val="28"/>
        </w:rPr>
        <w:t>составлять уравнения и неравенства по условию задачи;</w:t>
      </w:r>
    </w:p>
    <w:p w:rsidR="007A5F27" w:rsidRPr="00755ACB" w:rsidRDefault="007A5F27" w:rsidP="00230E1C">
      <w:pPr>
        <w:numPr>
          <w:ilvl w:val="0"/>
          <w:numId w:val="50"/>
        </w:numPr>
        <w:tabs>
          <w:tab w:val="num" w:pos="709"/>
        </w:tabs>
        <w:ind w:left="0" w:firstLine="540"/>
        <w:jc w:val="both"/>
        <w:rPr>
          <w:sz w:val="28"/>
          <w:szCs w:val="28"/>
        </w:rPr>
      </w:pPr>
      <w:r w:rsidRPr="00755ACB">
        <w:rPr>
          <w:sz w:val="28"/>
          <w:szCs w:val="28"/>
        </w:rPr>
        <w:t>использовать для приближенного решения уравнений и неравен</w:t>
      </w:r>
      <w:proofErr w:type="gramStart"/>
      <w:r w:rsidRPr="00755ACB">
        <w:rPr>
          <w:sz w:val="28"/>
          <w:szCs w:val="28"/>
        </w:rPr>
        <w:t>ств гр</w:t>
      </w:r>
      <w:proofErr w:type="gramEnd"/>
      <w:r w:rsidRPr="00755ACB">
        <w:rPr>
          <w:sz w:val="28"/>
          <w:szCs w:val="28"/>
        </w:rPr>
        <w:t>афический метод;</w:t>
      </w:r>
    </w:p>
    <w:p w:rsidR="007A5F27" w:rsidRPr="00755ACB" w:rsidRDefault="007A5F27" w:rsidP="00230E1C">
      <w:pPr>
        <w:numPr>
          <w:ilvl w:val="0"/>
          <w:numId w:val="50"/>
        </w:numPr>
        <w:tabs>
          <w:tab w:val="num" w:pos="709"/>
        </w:tabs>
        <w:ind w:left="0" w:firstLine="540"/>
        <w:jc w:val="both"/>
        <w:rPr>
          <w:sz w:val="28"/>
          <w:szCs w:val="28"/>
        </w:rPr>
      </w:pPr>
      <w:r w:rsidRPr="00755ACB">
        <w:rPr>
          <w:sz w:val="28"/>
          <w:szCs w:val="28"/>
        </w:rPr>
        <w:t>изображать на координатной плоскости множества решений простейших уравнений и их систем;</w:t>
      </w:r>
    </w:p>
    <w:p w:rsidR="007A5F27" w:rsidRPr="00755ACB" w:rsidRDefault="007A5F27" w:rsidP="007A5F27">
      <w:pPr>
        <w:ind w:firstLine="540"/>
        <w:jc w:val="both"/>
        <w:rPr>
          <w:sz w:val="28"/>
          <w:szCs w:val="28"/>
        </w:rPr>
      </w:pPr>
      <w:r w:rsidRPr="00755ACB">
        <w:rPr>
          <w:sz w:val="28"/>
          <w:szCs w:val="28"/>
        </w:rPr>
        <w:t xml:space="preserve">использовать приобретенные знания и умения в практической деятельности и повседневной жизни </w:t>
      </w:r>
      <w:proofErr w:type="gramStart"/>
      <w:r w:rsidRPr="00755ACB">
        <w:rPr>
          <w:sz w:val="28"/>
          <w:szCs w:val="28"/>
        </w:rPr>
        <w:t>для</w:t>
      </w:r>
      <w:proofErr w:type="gramEnd"/>
      <w:r w:rsidRPr="00755ACB">
        <w:rPr>
          <w:sz w:val="28"/>
          <w:szCs w:val="28"/>
        </w:rPr>
        <w:t>:</w:t>
      </w:r>
    </w:p>
    <w:p w:rsidR="007A5F27" w:rsidRPr="00755ACB" w:rsidRDefault="007A5F27" w:rsidP="00230E1C">
      <w:pPr>
        <w:numPr>
          <w:ilvl w:val="0"/>
          <w:numId w:val="50"/>
        </w:numPr>
        <w:ind w:left="0" w:firstLine="540"/>
        <w:jc w:val="both"/>
        <w:rPr>
          <w:sz w:val="28"/>
          <w:szCs w:val="28"/>
        </w:rPr>
      </w:pPr>
      <w:r w:rsidRPr="00755ACB">
        <w:rPr>
          <w:sz w:val="28"/>
          <w:szCs w:val="28"/>
        </w:rPr>
        <w:t>построения и исследования простейших математических моделей;</w:t>
      </w:r>
    </w:p>
    <w:p w:rsidR="007A5F27" w:rsidRPr="00755ACB" w:rsidRDefault="007A5F27" w:rsidP="007A5F27">
      <w:pPr>
        <w:pStyle w:val="aff"/>
        <w:ind w:firstLine="540"/>
        <w:jc w:val="both"/>
        <w:rPr>
          <w:rFonts w:ascii="Times New Roman" w:hAnsi="Times New Roman"/>
          <w:sz w:val="28"/>
          <w:szCs w:val="28"/>
        </w:rPr>
      </w:pPr>
      <w:r w:rsidRPr="00755ACB">
        <w:rPr>
          <w:rFonts w:ascii="Times New Roman" w:hAnsi="Times New Roman"/>
          <w:sz w:val="28"/>
          <w:szCs w:val="28"/>
        </w:rPr>
        <w:t>Элементы комбинаторики, статистики и теории вероятностей</w:t>
      </w:r>
    </w:p>
    <w:p w:rsidR="007A5F27" w:rsidRPr="00755ACB" w:rsidRDefault="007A5F27" w:rsidP="007A5F27">
      <w:pPr>
        <w:ind w:firstLine="540"/>
        <w:jc w:val="both"/>
        <w:rPr>
          <w:sz w:val="28"/>
          <w:szCs w:val="28"/>
        </w:rPr>
      </w:pPr>
      <w:r w:rsidRPr="00755ACB">
        <w:rPr>
          <w:sz w:val="28"/>
          <w:szCs w:val="28"/>
        </w:rPr>
        <w:t>уметь</w:t>
      </w:r>
    </w:p>
    <w:p w:rsidR="007A5F27" w:rsidRPr="00755ACB" w:rsidRDefault="007A5F27" w:rsidP="00230E1C">
      <w:pPr>
        <w:numPr>
          <w:ilvl w:val="0"/>
          <w:numId w:val="50"/>
        </w:numPr>
        <w:ind w:left="0" w:firstLine="540"/>
        <w:jc w:val="both"/>
        <w:rPr>
          <w:sz w:val="28"/>
          <w:szCs w:val="28"/>
        </w:rPr>
      </w:pPr>
      <w:r w:rsidRPr="00755ACB">
        <w:rPr>
          <w:sz w:val="28"/>
          <w:szCs w:val="28"/>
        </w:rPr>
        <w:t>решать простейшие комбинаторные задачи методом перебора, а также с использованием известных формул;</w:t>
      </w:r>
    </w:p>
    <w:p w:rsidR="007A5F27" w:rsidRPr="00755ACB" w:rsidRDefault="007A5F27" w:rsidP="00230E1C">
      <w:pPr>
        <w:numPr>
          <w:ilvl w:val="0"/>
          <w:numId w:val="50"/>
        </w:numPr>
        <w:ind w:left="0" w:firstLine="540"/>
        <w:jc w:val="both"/>
        <w:rPr>
          <w:sz w:val="28"/>
          <w:szCs w:val="28"/>
        </w:rPr>
      </w:pPr>
      <w:r w:rsidRPr="00755ACB">
        <w:rPr>
          <w:sz w:val="28"/>
          <w:szCs w:val="28"/>
        </w:rPr>
        <w:t>вычислять в простейших случаях вероятности событий на основе подсчета числа исходов;</w:t>
      </w:r>
    </w:p>
    <w:p w:rsidR="007A5F27" w:rsidRPr="00755ACB" w:rsidRDefault="007A5F27" w:rsidP="007A5F27">
      <w:pPr>
        <w:ind w:firstLine="540"/>
        <w:jc w:val="both"/>
        <w:rPr>
          <w:sz w:val="28"/>
          <w:szCs w:val="28"/>
        </w:rPr>
      </w:pPr>
      <w:r w:rsidRPr="00755ACB">
        <w:rPr>
          <w:sz w:val="28"/>
          <w:szCs w:val="28"/>
        </w:rPr>
        <w:t xml:space="preserve">использовать приобретенные знания и умения в практической деятельности и повседневной жизни </w:t>
      </w:r>
      <w:proofErr w:type="gramStart"/>
      <w:r w:rsidRPr="00755ACB">
        <w:rPr>
          <w:sz w:val="28"/>
          <w:szCs w:val="28"/>
        </w:rPr>
        <w:t>для</w:t>
      </w:r>
      <w:proofErr w:type="gramEnd"/>
      <w:r w:rsidRPr="00755ACB">
        <w:rPr>
          <w:sz w:val="28"/>
          <w:szCs w:val="28"/>
        </w:rPr>
        <w:t>:</w:t>
      </w:r>
    </w:p>
    <w:p w:rsidR="007A5F27" w:rsidRPr="00755ACB" w:rsidRDefault="007A5F27" w:rsidP="00230E1C">
      <w:pPr>
        <w:numPr>
          <w:ilvl w:val="0"/>
          <w:numId w:val="50"/>
        </w:numPr>
        <w:ind w:left="0" w:firstLine="540"/>
        <w:jc w:val="both"/>
        <w:rPr>
          <w:sz w:val="28"/>
          <w:szCs w:val="28"/>
        </w:rPr>
      </w:pPr>
      <w:r w:rsidRPr="00755ACB">
        <w:rPr>
          <w:sz w:val="28"/>
          <w:szCs w:val="28"/>
        </w:rPr>
        <w:t>анализа реальных числовых данных, представленных в виде диаграмм, графиков;</w:t>
      </w:r>
    </w:p>
    <w:p w:rsidR="007A5F27" w:rsidRPr="00755ACB" w:rsidRDefault="007A5F27" w:rsidP="00230E1C">
      <w:pPr>
        <w:numPr>
          <w:ilvl w:val="0"/>
          <w:numId w:val="50"/>
        </w:numPr>
        <w:ind w:left="0" w:firstLine="540"/>
        <w:jc w:val="both"/>
        <w:rPr>
          <w:sz w:val="28"/>
          <w:szCs w:val="28"/>
        </w:rPr>
      </w:pPr>
      <w:r w:rsidRPr="00755ACB">
        <w:rPr>
          <w:sz w:val="28"/>
          <w:szCs w:val="28"/>
        </w:rPr>
        <w:t>анализа информации статистического характера;</w:t>
      </w:r>
    </w:p>
    <w:p w:rsidR="007A5F27" w:rsidRPr="00755ACB" w:rsidRDefault="007A5F27" w:rsidP="007A5F27">
      <w:pPr>
        <w:ind w:firstLine="540"/>
        <w:jc w:val="both"/>
        <w:rPr>
          <w:b/>
          <w:sz w:val="28"/>
          <w:szCs w:val="28"/>
        </w:rPr>
      </w:pPr>
      <w:r w:rsidRPr="00755ACB">
        <w:rPr>
          <w:b/>
          <w:sz w:val="28"/>
          <w:szCs w:val="28"/>
        </w:rPr>
        <w:lastRenderedPageBreak/>
        <w:t>Геометрия</w:t>
      </w:r>
    </w:p>
    <w:p w:rsidR="007A5F27" w:rsidRPr="00755ACB" w:rsidRDefault="007A5F27" w:rsidP="007A5F27">
      <w:pPr>
        <w:ind w:firstLine="540"/>
        <w:jc w:val="both"/>
        <w:rPr>
          <w:sz w:val="28"/>
          <w:szCs w:val="28"/>
        </w:rPr>
      </w:pPr>
      <w:r w:rsidRPr="00755ACB">
        <w:rPr>
          <w:sz w:val="28"/>
          <w:szCs w:val="28"/>
        </w:rPr>
        <w:t>уметь</w:t>
      </w:r>
    </w:p>
    <w:p w:rsidR="007A5F27" w:rsidRPr="00755ACB" w:rsidRDefault="007A5F27" w:rsidP="00230E1C">
      <w:pPr>
        <w:numPr>
          <w:ilvl w:val="0"/>
          <w:numId w:val="50"/>
        </w:numPr>
        <w:ind w:left="0" w:firstLine="540"/>
        <w:jc w:val="both"/>
        <w:rPr>
          <w:sz w:val="28"/>
          <w:szCs w:val="28"/>
        </w:rPr>
      </w:pPr>
      <w:r w:rsidRPr="00755ACB">
        <w:rPr>
          <w:sz w:val="28"/>
          <w:szCs w:val="28"/>
        </w:rPr>
        <w:t>распознавать на чертежах и моделях пространственные формы; соотносить трехмерные объекты с их описаниями, изображениями;</w:t>
      </w:r>
    </w:p>
    <w:p w:rsidR="007A5F27" w:rsidRPr="00755ACB" w:rsidRDefault="007A5F27" w:rsidP="00230E1C">
      <w:pPr>
        <w:numPr>
          <w:ilvl w:val="0"/>
          <w:numId w:val="50"/>
        </w:numPr>
        <w:ind w:left="0" w:firstLine="540"/>
        <w:jc w:val="both"/>
        <w:rPr>
          <w:sz w:val="28"/>
          <w:szCs w:val="28"/>
        </w:rPr>
      </w:pPr>
      <w:r w:rsidRPr="00755ACB">
        <w:rPr>
          <w:sz w:val="28"/>
          <w:szCs w:val="28"/>
        </w:rPr>
        <w:t>описывать взаимное расположение прямых и плоскостей в пространстве, аргументировать свои суждения об этом расположении;</w:t>
      </w:r>
    </w:p>
    <w:p w:rsidR="007A5F27" w:rsidRPr="00755ACB" w:rsidRDefault="007A5F27" w:rsidP="00230E1C">
      <w:pPr>
        <w:numPr>
          <w:ilvl w:val="0"/>
          <w:numId w:val="50"/>
        </w:numPr>
        <w:ind w:left="0" w:firstLine="540"/>
        <w:jc w:val="both"/>
        <w:rPr>
          <w:sz w:val="28"/>
          <w:szCs w:val="28"/>
        </w:rPr>
      </w:pPr>
      <w:r w:rsidRPr="00755ACB">
        <w:rPr>
          <w:sz w:val="28"/>
          <w:szCs w:val="28"/>
        </w:rPr>
        <w:t>анализировать в простейших случаях взаимное расположение объектов в пространстве;</w:t>
      </w:r>
    </w:p>
    <w:p w:rsidR="007A5F27" w:rsidRPr="00755ACB" w:rsidRDefault="007A5F27" w:rsidP="00230E1C">
      <w:pPr>
        <w:numPr>
          <w:ilvl w:val="0"/>
          <w:numId w:val="50"/>
        </w:numPr>
        <w:ind w:left="0" w:firstLine="540"/>
        <w:jc w:val="both"/>
        <w:rPr>
          <w:sz w:val="28"/>
          <w:szCs w:val="28"/>
        </w:rPr>
      </w:pPr>
      <w:r w:rsidRPr="00755ACB">
        <w:rPr>
          <w:sz w:val="28"/>
          <w:szCs w:val="28"/>
        </w:rPr>
        <w:t>изображать основные многогранники и круглые тела; выполнять чертежи по условиям задач;</w:t>
      </w:r>
    </w:p>
    <w:p w:rsidR="007A5F27" w:rsidRPr="00755ACB" w:rsidRDefault="007A5F27" w:rsidP="00230E1C">
      <w:pPr>
        <w:numPr>
          <w:ilvl w:val="0"/>
          <w:numId w:val="50"/>
        </w:numPr>
        <w:ind w:left="0" w:firstLine="540"/>
        <w:jc w:val="both"/>
        <w:rPr>
          <w:sz w:val="28"/>
          <w:szCs w:val="28"/>
        </w:rPr>
      </w:pPr>
      <w:r w:rsidRPr="00755ACB">
        <w:rPr>
          <w:sz w:val="28"/>
          <w:szCs w:val="28"/>
        </w:rPr>
        <w:t xml:space="preserve">строить простейшие сечения куба, призмы, пирамиды; </w:t>
      </w:r>
    </w:p>
    <w:p w:rsidR="007A5F27" w:rsidRPr="00755ACB" w:rsidRDefault="007A5F27" w:rsidP="00230E1C">
      <w:pPr>
        <w:numPr>
          <w:ilvl w:val="0"/>
          <w:numId w:val="50"/>
        </w:numPr>
        <w:ind w:left="0" w:firstLine="540"/>
        <w:jc w:val="both"/>
        <w:rPr>
          <w:sz w:val="28"/>
          <w:szCs w:val="28"/>
        </w:rPr>
      </w:pPr>
      <w:r w:rsidRPr="00755ACB">
        <w:rPr>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7A5F27" w:rsidRPr="00755ACB" w:rsidRDefault="007A5F27" w:rsidP="00230E1C">
      <w:pPr>
        <w:numPr>
          <w:ilvl w:val="0"/>
          <w:numId w:val="50"/>
        </w:numPr>
        <w:ind w:left="0" w:firstLine="540"/>
        <w:jc w:val="both"/>
        <w:rPr>
          <w:sz w:val="28"/>
          <w:szCs w:val="28"/>
        </w:rPr>
      </w:pPr>
      <w:r w:rsidRPr="00755ACB">
        <w:rPr>
          <w:sz w:val="28"/>
          <w:szCs w:val="28"/>
        </w:rPr>
        <w:t>использовать при решении стереометрических задач планиметрические факты и методы;</w:t>
      </w:r>
    </w:p>
    <w:p w:rsidR="007A5F27" w:rsidRPr="00755ACB" w:rsidRDefault="007A5F27" w:rsidP="00230E1C">
      <w:pPr>
        <w:numPr>
          <w:ilvl w:val="0"/>
          <w:numId w:val="50"/>
        </w:numPr>
        <w:ind w:left="0" w:firstLine="540"/>
        <w:jc w:val="both"/>
        <w:rPr>
          <w:sz w:val="28"/>
          <w:szCs w:val="28"/>
        </w:rPr>
      </w:pPr>
      <w:r w:rsidRPr="00755ACB">
        <w:rPr>
          <w:sz w:val="28"/>
          <w:szCs w:val="28"/>
        </w:rPr>
        <w:t>проводить доказательные рассуждения в ходе решения задач;</w:t>
      </w:r>
    </w:p>
    <w:p w:rsidR="007A5F27" w:rsidRPr="00755ACB" w:rsidRDefault="007A5F27" w:rsidP="007A5F27">
      <w:pPr>
        <w:ind w:firstLine="540"/>
        <w:jc w:val="both"/>
        <w:rPr>
          <w:sz w:val="28"/>
          <w:szCs w:val="28"/>
        </w:rPr>
      </w:pPr>
      <w:r w:rsidRPr="00755ACB">
        <w:rPr>
          <w:sz w:val="28"/>
          <w:szCs w:val="28"/>
        </w:rPr>
        <w:t xml:space="preserve">использовать приобретенные знания и умения в практической деятельности и повседневной жизни </w:t>
      </w:r>
      <w:proofErr w:type="gramStart"/>
      <w:r w:rsidRPr="00755ACB">
        <w:rPr>
          <w:sz w:val="28"/>
          <w:szCs w:val="28"/>
        </w:rPr>
        <w:t>для</w:t>
      </w:r>
      <w:proofErr w:type="gramEnd"/>
      <w:r w:rsidRPr="00755ACB">
        <w:rPr>
          <w:sz w:val="28"/>
          <w:szCs w:val="28"/>
        </w:rPr>
        <w:t>:</w:t>
      </w:r>
    </w:p>
    <w:p w:rsidR="007A5F27" w:rsidRPr="00755ACB" w:rsidRDefault="007A5F27" w:rsidP="00230E1C">
      <w:pPr>
        <w:numPr>
          <w:ilvl w:val="0"/>
          <w:numId w:val="50"/>
        </w:numPr>
        <w:ind w:left="0" w:firstLine="540"/>
        <w:jc w:val="both"/>
        <w:rPr>
          <w:sz w:val="28"/>
          <w:szCs w:val="28"/>
        </w:rPr>
      </w:pPr>
      <w:r w:rsidRPr="00755ACB">
        <w:rPr>
          <w:sz w:val="28"/>
          <w:szCs w:val="28"/>
        </w:rPr>
        <w:t>исследования (моделирования) несложных практических ситуаций на основе изученных формул и свойств фигур;</w:t>
      </w:r>
    </w:p>
    <w:p w:rsidR="007A5F27" w:rsidRPr="00755ACB" w:rsidRDefault="007A5F27" w:rsidP="00230E1C">
      <w:pPr>
        <w:numPr>
          <w:ilvl w:val="0"/>
          <w:numId w:val="50"/>
        </w:numPr>
        <w:ind w:left="0" w:firstLine="540"/>
        <w:jc w:val="both"/>
        <w:rPr>
          <w:sz w:val="28"/>
          <w:szCs w:val="28"/>
        </w:rPr>
      </w:pPr>
      <w:r w:rsidRPr="00755ACB">
        <w:rPr>
          <w:sz w:val="28"/>
          <w:szCs w:val="28"/>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7A5F27" w:rsidRPr="00755ACB" w:rsidRDefault="007A5F27" w:rsidP="007A5F27">
      <w:pPr>
        <w:ind w:firstLine="540"/>
        <w:jc w:val="both"/>
        <w:rPr>
          <w:b/>
          <w:sz w:val="28"/>
          <w:szCs w:val="28"/>
        </w:rPr>
      </w:pPr>
    </w:p>
    <w:p w:rsidR="007A5F27" w:rsidRPr="00755ACB" w:rsidRDefault="007A5F27" w:rsidP="007A5F27">
      <w:pPr>
        <w:ind w:firstLine="540"/>
        <w:jc w:val="both"/>
        <w:rPr>
          <w:b/>
          <w:sz w:val="28"/>
          <w:szCs w:val="28"/>
        </w:rPr>
      </w:pPr>
      <w:r w:rsidRPr="00755ACB">
        <w:rPr>
          <w:b/>
          <w:sz w:val="28"/>
          <w:szCs w:val="28"/>
        </w:rPr>
        <w:t>История (базовый  уровень)</w:t>
      </w:r>
    </w:p>
    <w:p w:rsidR="007A5F27" w:rsidRPr="00755ACB" w:rsidRDefault="007A5F27" w:rsidP="007A5F27">
      <w:pPr>
        <w:ind w:firstLine="540"/>
        <w:jc w:val="both"/>
        <w:rPr>
          <w:sz w:val="28"/>
          <w:szCs w:val="28"/>
        </w:rPr>
      </w:pPr>
      <w:r w:rsidRPr="00755ACB">
        <w:rPr>
          <w:sz w:val="28"/>
          <w:szCs w:val="28"/>
        </w:rPr>
        <w:t>Изучение истории на уровне среднего  общего образования направлено на достижение следующих целей:</w:t>
      </w:r>
    </w:p>
    <w:p w:rsidR="007A5F27" w:rsidRPr="00755ACB" w:rsidRDefault="007A5F27" w:rsidP="00230E1C">
      <w:pPr>
        <w:numPr>
          <w:ilvl w:val="0"/>
          <w:numId w:val="51"/>
        </w:numPr>
        <w:tabs>
          <w:tab w:val="clear" w:pos="567"/>
        </w:tabs>
        <w:ind w:left="0" w:firstLine="540"/>
        <w:jc w:val="both"/>
        <w:rPr>
          <w:sz w:val="28"/>
          <w:szCs w:val="28"/>
        </w:rPr>
      </w:pPr>
      <w:r w:rsidRPr="00755ACB">
        <w:rPr>
          <w:sz w:val="28"/>
          <w:szCs w:val="28"/>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7A5F27" w:rsidRPr="00755ACB" w:rsidRDefault="007A5F27" w:rsidP="00230E1C">
      <w:pPr>
        <w:numPr>
          <w:ilvl w:val="0"/>
          <w:numId w:val="51"/>
        </w:numPr>
        <w:tabs>
          <w:tab w:val="clear" w:pos="567"/>
        </w:tabs>
        <w:ind w:left="0" w:firstLine="540"/>
        <w:jc w:val="both"/>
        <w:rPr>
          <w:sz w:val="28"/>
          <w:szCs w:val="28"/>
        </w:rPr>
      </w:pPr>
      <w:r w:rsidRPr="00755ACB">
        <w:rPr>
          <w:sz w:val="28"/>
          <w:szCs w:val="28"/>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A5F27" w:rsidRPr="00755ACB" w:rsidRDefault="007A5F27" w:rsidP="00230E1C">
      <w:pPr>
        <w:numPr>
          <w:ilvl w:val="0"/>
          <w:numId w:val="51"/>
        </w:numPr>
        <w:tabs>
          <w:tab w:val="clear" w:pos="567"/>
        </w:tabs>
        <w:ind w:left="0" w:firstLine="540"/>
        <w:jc w:val="both"/>
        <w:rPr>
          <w:sz w:val="28"/>
          <w:szCs w:val="28"/>
        </w:rPr>
      </w:pPr>
      <w:r w:rsidRPr="00755ACB">
        <w:rPr>
          <w:sz w:val="28"/>
          <w:szCs w:val="28"/>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A5F27" w:rsidRPr="00755ACB" w:rsidRDefault="007A5F27" w:rsidP="00230E1C">
      <w:pPr>
        <w:numPr>
          <w:ilvl w:val="0"/>
          <w:numId w:val="51"/>
        </w:numPr>
        <w:tabs>
          <w:tab w:val="clear" w:pos="567"/>
        </w:tabs>
        <w:ind w:left="0" w:firstLine="540"/>
        <w:jc w:val="both"/>
        <w:rPr>
          <w:sz w:val="28"/>
          <w:szCs w:val="28"/>
        </w:rPr>
      </w:pPr>
      <w:r w:rsidRPr="00755ACB">
        <w:rPr>
          <w:sz w:val="28"/>
          <w:szCs w:val="28"/>
        </w:rPr>
        <w:t>овладение умениями и навыками поиска, систематизации и комплексного анализа исторической информации;</w:t>
      </w:r>
    </w:p>
    <w:p w:rsidR="007A5F27" w:rsidRPr="00755ACB" w:rsidRDefault="007A5F27" w:rsidP="00230E1C">
      <w:pPr>
        <w:numPr>
          <w:ilvl w:val="0"/>
          <w:numId w:val="51"/>
        </w:numPr>
        <w:tabs>
          <w:tab w:val="clear" w:pos="567"/>
        </w:tabs>
        <w:ind w:left="0" w:firstLine="540"/>
        <w:jc w:val="both"/>
        <w:rPr>
          <w:sz w:val="28"/>
          <w:szCs w:val="28"/>
        </w:rPr>
      </w:pPr>
      <w:r w:rsidRPr="00755ACB">
        <w:rPr>
          <w:sz w:val="28"/>
          <w:szCs w:val="28"/>
        </w:rPr>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w:t>
      </w:r>
      <w:r w:rsidRPr="00755ACB">
        <w:rPr>
          <w:sz w:val="28"/>
          <w:szCs w:val="28"/>
        </w:rPr>
        <w:lastRenderedPageBreak/>
        <w:t>версии и оценки исторических событий и личностей, определять собственное отношение к дискуссионным проблемам прошлого и современности.</w:t>
      </w:r>
    </w:p>
    <w:p w:rsidR="007A5F27" w:rsidRPr="00755ACB" w:rsidRDefault="007A5F27" w:rsidP="007A5F27">
      <w:pPr>
        <w:ind w:firstLine="540"/>
        <w:jc w:val="both"/>
        <w:rPr>
          <w:sz w:val="28"/>
          <w:szCs w:val="28"/>
        </w:rPr>
      </w:pPr>
      <w:r w:rsidRPr="00755ACB">
        <w:rPr>
          <w:sz w:val="28"/>
          <w:szCs w:val="28"/>
        </w:rPr>
        <w:t>В результате изучения истории ученик должен</w:t>
      </w:r>
    </w:p>
    <w:p w:rsidR="007A5F27" w:rsidRPr="00755ACB" w:rsidRDefault="007A5F27" w:rsidP="007A5F27">
      <w:pPr>
        <w:ind w:firstLine="540"/>
        <w:jc w:val="both"/>
        <w:rPr>
          <w:sz w:val="28"/>
          <w:szCs w:val="28"/>
        </w:rPr>
      </w:pPr>
      <w:r w:rsidRPr="00755ACB">
        <w:rPr>
          <w:sz w:val="28"/>
          <w:szCs w:val="28"/>
        </w:rPr>
        <w:t>знать/понимать</w:t>
      </w:r>
    </w:p>
    <w:p w:rsidR="007A5F27" w:rsidRPr="00755ACB" w:rsidRDefault="007A5F27" w:rsidP="00230E1C">
      <w:pPr>
        <w:numPr>
          <w:ilvl w:val="0"/>
          <w:numId w:val="50"/>
        </w:numPr>
        <w:ind w:left="0" w:firstLine="540"/>
        <w:jc w:val="both"/>
        <w:rPr>
          <w:sz w:val="28"/>
          <w:szCs w:val="28"/>
        </w:rPr>
      </w:pPr>
      <w:r w:rsidRPr="00755ACB">
        <w:rPr>
          <w:sz w:val="28"/>
          <w:szCs w:val="28"/>
        </w:rPr>
        <w:t>основные факты, процессы и явления, характеризующие целостность отечественной и всемирной истории;</w:t>
      </w:r>
    </w:p>
    <w:p w:rsidR="007A5F27" w:rsidRPr="00755ACB" w:rsidRDefault="007A5F27" w:rsidP="00230E1C">
      <w:pPr>
        <w:numPr>
          <w:ilvl w:val="0"/>
          <w:numId w:val="50"/>
        </w:numPr>
        <w:ind w:left="0" w:firstLine="540"/>
        <w:jc w:val="both"/>
        <w:rPr>
          <w:sz w:val="28"/>
          <w:szCs w:val="28"/>
        </w:rPr>
      </w:pPr>
      <w:r w:rsidRPr="00755ACB">
        <w:rPr>
          <w:sz w:val="28"/>
          <w:szCs w:val="28"/>
        </w:rPr>
        <w:t>периодизацию всемирной и отечественной истории;</w:t>
      </w:r>
    </w:p>
    <w:p w:rsidR="007A5F27" w:rsidRPr="00755ACB" w:rsidRDefault="007A5F27" w:rsidP="00230E1C">
      <w:pPr>
        <w:numPr>
          <w:ilvl w:val="0"/>
          <w:numId w:val="50"/>
        </w:numPr>
        <w:ind w:left="0" w:firstLine="540"/>
        <w:jc w:val="both"/>
        <w:rPr>
          <w:sz w:val="28"/>
          <w:szCs w:val="28"/>
        </w:rPr>
      </w:pPr>
      <w:r w:rsidRPr="00755ACB">
        <w:rPr>
          <w:sz w:val="28"/>
          <w:szCs w:val="28"/>
        </w:rPr>
        <w:t>современные версии и трактовки важнейших проблем отечественной и всемирной истории;</w:t>
      </w:r>
    </w:p>
    <w:p w:rsidR="007A5F27" w:rsidRPr="00755ACB" w:rsidRDefault="007A5F27" w:rsidP="00230E1C">
      <w:pPr>
        <w:numPr>
          <w:ilvl w:val="0"/>
          <w:numId w:val="50"/>
        </w:numPr>
        <w:ind w:left="0" w:firstLine="540"/>
        <w:jc w:val="both"/>
        <w:rPr>
          <w:sz w:val="28"/>
          <w:szCs w:val="28"/>
        </w:rPr>
      </w:pPr>
      <w:r w:rsidRPr="00755ACB">
        <w:rPr>
          <w:sz w:val="28"/>
          <w:szCs w:val="28"/>
        </w:rPr>
        <w:t>историческую обусловленность современных общественных процессов;</w:t>
      </w:r>
    </w:p>
    <w:p w:rsidR="007A5F27" w:rsidRPr="00755ACB" w:rsidRDefault="007A5F27" w:rsidP="00230E1C">
      <w:pPr>
        <w:numPr>
          <w:ilvl w:val="0"/>
          <w:numId w:val="50"/>
        </w:numPr>
        <w:ind w:left="0" w:firstLine="540"/>
        <w:jc w:val="both"/>
        <w:rPr>
          <w:sz w:val="28"/>
          <w:szCs w:val="28"/>
        </w:rPr>
      </w:pPr>
      <w:r w:rsidRPr="00755ACB">
        <w:rPr>
          <w:sz w:val="28"/>
          <w:szCs w:val="28"/>
        </w:rPr>
        <w:t>особенности исторического пути России, ее роль в мировом сообществе;</w:t>
      </w:r>
    </w:p>
    <w:p w:rsidR="007A5F27" w:rsidRPr="00755ACB" w:rsidRDefault="007A5F27" w:rsidP="007A5F27">
      <w:pPr>
        <w:ind w:firstLine="540"/>
        <w:jc w:val="both"/>
        <w:rPr>
          <w:sz w:val="28"/>
          <w:szCs w:val="28"/>
        </w:rPr>
      </w:pPr>
      <w:r w:rsidRPr="00755ACB">
        <w:rPr>
          <w:sz w:val="28"/>
          <w:szCs w:val="28"/>
        </w:rPr>
        <w:t>уметь</w:t>
      </w:r>
    </w:p>
    <w:p w:rsidR="007A5F27" w:rsidRPr="00755ACB" w:rsidRDefault="007A5F27" w:rsidP="00230E1C">
      <w:pPr>
        <w:numPr>
          <w:ilvl w:val="0"/>
          <w:numId w:val="50"/>
        </w:numPr>
        <w:ind w:left="0" w:firstLine="540"/>
        <w:jc w:val="both"/>
        <w:rPr>
          <w:sz w:val="28"/>
          <w:szCs w:val="28"/>
        </w:rPr>
      </w:pPr>
      <w:r w:rsidRPr="00755ACB">
        <w:rPr>
          <w:sz w:val="28"/>
          <w:szCs w:val="28"/>
        </w:rPr>
        <w:t>проводить поиск исторической информации в источниках разного типа;</w:t>
      </w:r>
    </w:p>
    <w:p w:rsidR="007A5F27" w:rsidRPr="00755ACB" w:rsidRDefault="007A5F27" w:rsidP="00230E1C">
      <w:pPr>
        <w:numPr>
          <w:ilvl w:val="0"/>
          <w:numId w:val="50"/>
        </w:numPr>
        <w:ind w:left="0" w:firstLine="540"/>
        <w:jc w:val="both"/>
        <w:rPr>
          <w:sz w:val="28"/>
          <w:szCs w:val="28"/>
        </w:rPr>
      </w:pPr>
      <w:r w:rsidRPr="00755ACB">
        <w:rPr>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7A5F27" w:rsidRPr="00755ACB" w:rsidRDefault="007A5F27" w:rsidP="00230E1C">
      <w:pPr>
        <w:numPr>
          <w:ilvl w:val="0"/>
          <w:numId w:val="50"/>
        </w:numPr>
        <w:ind w:left="0" w:firstLine="540"/>
        <w:jc w:val="both"/>
        <w:rPr>
          <w:sz w:val="28"/>
          <w:szCs w:val="28"/>
        </w:rPr>
      </w:pPr>
      <w:r w:rsidRPr="00755ACB">
        <w:rPr>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7A5F27" w:rsidRPr="00755ACB" w:rsidRDefault="007A5F27" w:rsidP="00230E1C">
      <w:pPr>
        <w:numPr>
          <w:ilvl w:val="0"/>
          <w:numId w:val="50"/>
        </w:numPr>
        <w:ind w:left="0" w:firstLine="540"/>
        <w:jc w:val="both"/>
        <w:rPr>
          <w:sz w:val="28"/>
          <w:szCs w:val="28"/>
        </w:rPr>
      </w:pPr>
      <w:r w:rsidRPr="00755ACB">
        <w:rPr>
          <w:sz w:val="28"/>
          <w:szCs w:val="28"/>
        </w:rPr>
        <w:t>различать в исторической информации факты и мнения, исторические описания и исторические объяснения;</w:t>
      </w:r>
    </w:p>
    <w:p w:rsidR="007A5F27" w:rsidRPr="00755ACB" w:rsidRDefault="007A5F27" w:rsidP="00230E1C">
      <w:pPr>
        <w:numPr>
          <w:ilvl w:val="0"/>
          <w:numId w:val="50"/>
        </w:numPr>
        <w:ind w:left="0" w:firstLine="540"/>
        <w:jc w:val="both"/>
        <w:rPr>
          <w:sz w:val="28"/>
          <w:szCs w:val="28"/>
        </w:rPr>
      </w:pPr>
      <w:r w:rsidRPr="00755ACB">
        <w:rPr>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7A5F27" w:rsidRPr="00755ACB" w:rsidRDefault="007A5F27" w:rsidP="00230E1C">
      <w:pPr>
        <w:numPr>
          <w:ilvl w:val="0"/>
          <w:numId w:val="50"/>
        </w:numPr>
        <w:ind w:left="0" w:firstLine="540"/>
        <w:jc w:val="both"/>
        <w:rPr>
          <w:sz w:val="28"/>
          <w:szCs w:val="28"/>
        </w:rPr>
      </w:pPr>
      <w:r w:rsidRPr="00755ACB">
        <w:rPr>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A5F27" w:rsidRPr="00755ACB" w:rsidRDefault="007A5F27" w:rsidP="00230E1C">
      <w:pPr>
        <w:numPr>
          <w:ilvl w:val="0"/>
          <w:numId w:val="50"/>
        </w:numPr>
        <w:ind w:left="0" w:firstLine="540"/>
        <w:jc w:val="both"/>
        <w:rPr>
          <w:sz w:val="28"/>
          <w:szCs w:val="28"/>
        </w:rPr>
      </w:pPr>
      <w:r w:rsidRPr="00755ACB">
        <w:rPr>
          <w:sz w:val="28"/>
          <w:szCs w:val="28"/>
        </w:rPr>
        <w:t>представлять результаты изучения исторического материала в формах конспекта, реферата, рецензии;</w:t>
      </w:r>
    </w:p>
    <w:p w:rsidR="007A5F27" w:rsidRPr="00755ACB" w:rsidRDefault="007A5F27" w:rsidP="007A5F27">
      <w:pPr>
        <w:ind w:firstLine="540"/>
        <w:jc w:val="both"/>
        <w:rPr>
          <w:sz w:val="28"/>
          <w:szCs w:val="28"/>
        </w:rPr>
      </w:pPr>
      <w:r w:rsidRPr="00755ACB">
        <w:rPr>
          <w:sz w:val="28"/>
          <w:szCs w:val="28"/>
        </w:rPr>
        <w:t xml:space="preserve">использовать приобретенные знания и умения в практической деятельности и повседневной жизни </w:t>
      </w:r>
      <w:proofErr w:type="gramStart"/>
      <w:r w:rsidRPr="00755ACB">
        <w:rPr>
          <w:sz w:val="28"/>
          <w:szCs w:val="28"/>
        </w:rPr>
        <w:t>для</w:t>
      </w:r>
      <w:proofErr w:type="gramEnd"/>
      <w:r w:rsidRPr="00755ACB">
        <w:rPr>
          <w:sz w:val="28"/>
          <w:szCs w:val="28"/>
        </w:rPr>
        <w:t>:</w:t>
      </w:r>
    </w:p>
    <w:p w:rsidR="007A5F27" w:rsidRPr="00755ACB" w:rsidRDefault="007A5F27" w:rsidP="00230E1C">
      <w:pPr>
        <w:numPr>
          <w:ilvl w:val="0"/>
          <w:numId w:val="50"/>
        </w:numPr>
        <w:ind w:left="0" w:firstLine="540"/>
        <w:jc w:val="both"/>
        <w:rPr>
          <w:sz w:val="28"/>
          <w:szCs w:val="28"/>
        </w:rPr>
      </w:pPr>
      <w:r w:rsidRPr="00755ACB">
        <w:rPr>
          <w:sz w:val="28"/>
          <w:szCs w:val="28"/>
        </w:rPr>
        <w:t>определения собственной позиции по отношению к явлениям современной жизни, исходя из их исторической обусловленности;</w:t>
      </w:r>
    </w:p>
    <w:p w:rsidR="007A5F27" w:rsidRPr="00755ACB" w:rsidRDefault="007A5F27" w:rsidP="00230E1C">
      <w:pPr>
        <w:numPr>
          <w:ilvl w:val="0"/>
          <w:numId w:val="50"/>
        </w:numPr>
        <w:ind w:left="0" w:firstLine="540"/>
        <w:jc w:val="both"/>
        <w:rPr>
          <w:sz w:val="28"/>
          <w:szCs w:val="28"/>
        </w:rPr>
      </w:pPr>
      <w:r w:rsidRPr="00755ACB">
        <w:rPr>
          <w:sz w:val="28"/>
          <w:szCs w:val="28"/>
        </w:rPr>
        <w:t>использования навыков исторического анализа при критическом восприятии получаемой извне социальной информации;</w:t>
      </w:r>
    </w:p>
    <w:p w:rsidR="007A5F27" w:rsidRPr="00755ACB" w:rsidRDefault="007A5F27" w:rsidP="00230E1C">
      <w:pPr>
        <w:numPr>
          <w:ilvl w:val="0"/>
          <w:numId w:val="50"/>
        </w:numPr>
        <w:ind w:left="0" w:firstLine="540"/>
        <w:jc w:val="both"/>
        <w:rPr>
          <w:sz w:val="28"/>
          <w:szCs w:val="28"/>
        </w:rPr>
      </w:pPr>
      <w:r w:rsidRPr="00755ACB">
        <w:rPr>
          <w:sz w:val="28"/>
          <w:szCs w:val="28"/>
        </w:rPr>
        <w:t>соотнесения своих действий и поступков окружающих с исторически возникшими формами социального поведения;</w:t>
      </w:r>
    </w:p>
    <w:p w:rsidR="007A5F27" w:rsidRPr="00755ACB" w:rsidRDefault="007A5F27" w:rsidP="00230E1C">
      <w:pPr>
        <w:numPr>
          <w:ilvl w:val="0"/>
          <w:numId w:val="50"/>
        </w:numPr>
        <w:ind w:left="0" w:firstLine="540"/>
        <w:jc w:val="both"/>
        <w:rPr>
          <w:sz w:val="28"/>
          <w:szCs w:val="28"/>
        </w:rPr>
      </w:pPr>
      <w:r w:rsidRPr="00755ACB">
        <w:rPr>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7A5F27" w:rsidRPr="00755ACB" w:rsidRDefault="007A5F27" w:rsidP="007A5F27">
      <w:pPr>
        <w:pStyle w:val="aff"/>
        <w:ind w:right="34" w:firstLine="540"/>
        <w:jc w:val="both"/>
        <w:rPr>
          <w:rFonts w:ascii="Times New Roman" w:hAnsi="Times New Roman"/>
          <w:sz w:val="28"/>
          <w:szCs w:val="28"/>
        </w:rPr>
      </w:pPr>
      <w:r w:rsidRPr="00755ACB">
        <w:rPr>
          <w:rFonts w:ascii="Times New Roman" w:hAnsi="Times New Roman"/>
          <w:sz w:val="28"/>
          <w:szCs w:val="28"/>
        </w:rPr>
        <w:t xml:space="preserve"> </w:t>
      </w:r>
    </w:p>
    <w:p w:rsidR="007A5F27" w:rsidRPr="00755ACB" w:rsidRDefault="007A5F27" w:rsidP="007A5F27">
      <w:pPr>
        <w:pStyle w:val="aff"/>
        <w:ind w:right="34" w:firstLine="540"/>
        <w:jc w:val="both"/>
        <w:rPr>
          <w:rFonts w:ascii="Times New Roman" w:hAnsi="Times New Roman"/>
          <w:b/>
          <w:sz w:val="28"/>
          <w:szCs w:val="28"/>
        </w:rPr>
      </w:pPr>
      <w:r w:rsidRPr="00755ACB">
        <w:rPr>
          <w:rFonts w:ascii="Times New Roman" w:hAnsi="Times New Roman"/>
          <w:b/>
          <w:sz w:val="28"/>
          <w:szCs w:val="28"/>
        </w:rPr>
        <w:t>Обществознание (включая экономику и право)</w:t>
      </w:r>
    </w:p>
    <w:p w:rsidR="007A5F27" w:rsidRPr="00755ACB" w:rsidRDefault="007A5F27" w:rsidP="007A5F27">
      <w:pPr>
        <w:pStyle w:val="22"/>
        <w:spacing w:after="0" w:line="240" w:lineRule="auto"/>
        <w:ind w:left="0" w:firstLine="540"/>
        <w:jc w:val="both"/>
        <w:rPr>
          <w:sz w:val="28"/>
          <w:szCs w:val="28"/>
        </w:rPr>
      </w:pPr>
      <w:r w:rsidRPr="00755ACB">
        <w:rPr>
          <w:sz w:val="28"/>
          <w:szCs w:val="28"/>
        </w:rPr>
        <w:t>Изучение обществознания направлено на достижение следующих целей:</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развитие</w:t>
      </w:r>
      <w:r w:rsidRPr="00755ACB">
        <w:rPr>
          <w:sz w:val="28"/>
          <w:szCs w:val="28"/>
        </w:rPr>
        <w:t xml:space="preserve"> личности в период ранней юности, ее духовной культуры, социального мышления, познавательного интереса к изучению социально-гуманитарных </w:t>
      </w:r>
      <w:r w:rsidRPr="00755ACB">
        <w:rPr>
          <w:sz w:val="28"/>
          <w:szCs w:val="28"/>
        </w:rPr>
        <w:lastRenderedPageBreak/>
        <w:t>дисциплин; критического мышления, позволяющего объективно воспринимать социальную информацию и уверенно ориентироваться в ее потоке;</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 xml:space="preserve">воспитание </w:t>
      </w:r>
      <w:r w:rsidRPr="00755ACB">
        <w:rPr>
          <w:sz w:val="28"/>
          <w:szCs w:val="28"/>
        </w:rPr>
        <w:t>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освоение системы знаний</w:t>
      </w:r>
      <w:r w:rsidRPr="00755ACB">
        <w:rPr>
          <w:sz w:val="28"/>
          <w:szCs w:val="28"/>
        </w:rPr>
        <w:t>,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овладение умениями</w:t>
      </w:r>
      <w:r w:rsidRPr="00755ACB">
        <w:rPr>
          <w:sz w:val="28"/>
          <w:szCs w:val="28"/>
        </w:rPr>
        <w:t xml:space="preserve">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7A5F27" w:rsidRPr="00755ACB" w:rsidRDefault="007A5F27" w:rsidP="00230E1C">
      <w:pPr>
        <w:numPr>
          <w:ilvl w:val="0"/>
          <w:numId w:val="51"/>
        </w:numPr>
        <w:tabs>
          <w:tab w:val="clear" w:pos="567"/>
        </w:tabs>
        <w:ind w:left="0" w:firstLine="540"/>
        <w:jc w:val="both"/>
        <w:rPr>
          <w:sz w:val="28"/>
          <w:szCs w:val="28"/>
        </w:rPr>
      </w:pPr>
      <w:proofErr w:type="gramStart"/>
      <w:r w:rsidRPr="00755ACB">
        <w:rPr>
          <w:b/>
          <w:sz w:val="28"/>
          <w:szCs w:val="28"/>
        </w:rPr>
        <w:t>формирование опыта</w:t>
      </w:r>
      <w:r w:rsidRPr="00755ACB">
        <w:rPr>
          <w:sz w:val="28"/>
          <w:szCs w:val="28"/>
        </w:rPr>
        <w:t xml:space="preserve">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roofErr w:type="gramEnd"/>
    </w:p>
    <w:p w:rsidR="007A5F27" w:rsidRPr="00755ACB" w:rsidRDefault="007A5F27" w:rsidP="007A5F27">
      <w:pPr>
        <w:ind w:firstLine="540"/>
        <w:jc w:val="both"/>
        <w:rPr>
          <w:b/>
          <w:i/>
          <w:sz w:val="28"/>
          <w:szCs w:val="28"/>
        </w:rPr>
      </w:pPr>
    </w:p>
    <w:p w:rsidR="007A5F27" w:rsidRPr="00755ACB" w:rsidRDefault="007A5F27" w:rsidP="007A5F27">
      <w:pPr>
        <w:pStyle w:val="aff"/>
        <w:ind w:firstLine="540"/>
        <w:jc w:val="both"/>
        <w:rPr>
          <w:rFonts w:ascii="Times New Roman" w:hAnsi="Times New Roman"/>
          <w:b/>
          <w:sz w:val="28"/>
          <w:szCs w:val="28"/>
        </w:rPr>
      </w:pPr>
      <w:r w:rsidRPr="00755ACB">
        <w:rPr>
          <w:rFonts w:ascii="Times New Roman" w:hAnsi="Times New Roman"/>
          <w:b/>
          <w:sz w:val="28"/>
          <w:szCs w:val="28"/>
        </w:rPr>
        <w:t>Физика (базовый  уровень)</w:t>
      </w:r>
    </w:p>
    <w:p w:rsidR="007A5F27" w:rsidRPr="00755ACB" w:rsidRDefault="007A5F27" w:rsidP="007A5F27">
      <w:pPr>
        <w:pStyle w:val="aff"/>
        <w:ind w:firstLine="540"/>
        <w:jc w:val="both"/>
        <w:rPr>
          <w:rFonts w:ascii="Times New Roman" w:hAnsi="Times New Roman"/>
          <w:b/>
          <w:sz w:val="28"/>
          <w:szCs w:val="28"/>
        </w:rPr>
      </w:pPr>
    </w:p>
    <w:p w:rsidR="007A5F27" w:rsidRPr="00755ACB" w:rsidRDefault="007A5F27" w:rsidP="007A5F27">
      <w:pPr>
        <w:pStyle w:val="22"/>
        <w:spacing w:after="0" w:line="240" w:lineRule="auto"/>
        <w:ind w:left="0" w:firstLine="540"/>
        <w:jc w:val="both"/>
        <w:rPr>
          <w:b/>
          <w:sz w:val="28"/>
          <w:szCs w:val="28"/>
        </w:rPr>
      </w:pPr>
      <w:r w:rsidRPr="00755ACB">
        <w:rPr>
          <w:b/>
          <w:sz w:val="28"/>
          <w:szCs w:val="28"/>
        </w:rPr>
        <w:t>Изучение физики направлено на достижение следующих целей:</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 xml:space="preserve">освоение знаний </w:t>
      </w:r>
      <w:r w:rsidRPr="00755ACB">
        <w:rPr>
          <w:sz w:val="28"/>
          <w:szCs w:val="28"/>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 xml:space="preserve">овладение умениями </w:t>
      </w:r>
      <w:r w:rsidRPr="00755ACB">
        <w:rPr>
          <w:sz w:val="28"/>
          <w:szCs w:val="28"/>
        </w:rPr>
        <w:t xml:space="preserve">проводить наблюдения, планировать и выполнять эксперименты, выдвигать гипотезы и </w:t>
      </w:r>
      <w:r w:rsidRPr="00755ACB">
        <w:rPr>
          <w:color w:val="000000"/>
          <w:sz w:val="28"/>
          <w:szCs w:val="28"/>
        </w:rPr>
        <w:t xml:space="preserve">строить модели; </w:t>
      </w:r>
      <w:r w:rsidRPr="00755ACB">
        <w:rPr>
          <w:sz w:val="28"/>
          <w:szCs w:val="28"/>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 xml:space="preserve">развитие </w:t>
      </w:r>
      <w:r w:rsidRPr="00755ACB">
        <w:rPr>
          <w:sz w:val="28"/>
          <w:szCs w:val="28"/>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 xml:space="preserve">воспитание </w:t>
      </w:r>
      <w:r w:rsidRPr="00755ACB">
        <w:rPr>
          <w:sz w:val="28"/>
          <w:szCs w:val="28"/>
        </w:rPr>
        <w:t xml:space="preserve">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w:t>
      </w:r>
      <w:r w:rsidRPr="00755ACB">
        <w:rPr>
          <w:sz w:val="28"/>
          <w:szCs w:val="28"/>
        </w:rPr>
        <w:lastRenderedPageBreak/>
        <w:t>использования научных достижений, чувства ответственности за защиту окружающей среды;</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 xml:space="preserve">использование приобретенных знаний и умений </w:t>
      </w:r>
      <w:r w:rsidRPr="00755ACB">
        <w:rPr>
          <w:sz w:val="28"/>
          <w:szCs w:val="28"/>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7A5F27" w:rsidRPr="00755ACB" w:rsidRDefault="007A5F27" w:rsidP="007A5F27">
      <w:pPr>
        <w:ind w:firstLine="540"/>
        <w:jc w:val="both"/>
        <w:rPr>
          <w:b/>
          <w:i/>
          <w:sz w:val="28"/>
          <w:szCs w:val="28"/>
        </w:rPr>
      </w:pPr>
      <w:r w:rsidRPr="00755ACB">
        <w:rPr>
          <w:b/>
          <w:i/>
          <w:sz w:val="28"/>
          <w:szCs w:val="28"/>
        </w:rPr>
        <w:t>В результате изучения физики ученик должен</w:t>
      </w:r>
    </w:p>
    <w:p w:rsidR="007A5F27" w:rsidRPr="00755ACB" w:rsidRDefault="007A5F27" w:rsidP="007A5F27">
      <w:pPr>
        <w:ind w:firstLine="540"/>
        <w:jc w:val="both"/>
        <w:rPr>
          <w:b/>
          <w:sz w:val="28"/>
          <w:szCs w:val="28"/>
        </w:rPr>
      </w:pPr>
      <w:r w:rsidRPr="00755ACB">
        <w:rPr>
          <w:b/>
          <w:sz w:val="28"/>
          <w:szCs w:val="28"/>
        </w:rPr>
        <w:t>знать/понимать</w:t>
      </w:r>
    </w:p>
    <w:p w:rsidR="007A5F27" w:rsidRPr="00755ACB" w:rsidRDefault="007A5F27" w:rsidP="00230E1C">
      <w:pPr>
        <w:numPr>
          <w:ilvl w:val="0"/>
          <w:numId w:val="50"/>
        </w:numPr>
        <w:ind w:left="0" w:firstLine="540"/>
        <w:jc w:val="both"/>
        <w:rPr>
          <w:sz w:val="28"/>
          <w:szCs w:val="28"/>
        </w:rPr>
      </w:pPr>
      <w:proofErr w:type="gramStart"/>
      <w:r w:rsidRPr="00755ACB">
        <w:rPr>
          <w:b/>
          <w:i/>
          <w:sz w:val="28"/>
          <w:szCs w:val="28"/>
        </w:rPr>
        <w:t>смысл понятий:</w:t>
      </w:r>
      <w:r w:rsidRPr="00755ACB">
        <w:rPr>
          <w:sz w:val="28"/>
          <w:szCs w:val="28"/>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7A5F27" w:rsidRPr="00755ACB" w:rsidRDefault="007A5F27" w:rsidP="00230E1C">
      <w:pPr>
        <w:numPr>
          <w:ilvl w:val="0"/>
          <w:numId w:val="50"/>
        </w:numPr>
        <w:ind w:left="0" w:firstLine="540"/>
        <w:jc w:val="both"/>
        <w:rPr>
          <w:sz w:val="28"/>
          <w:szCs w:val="28"/>
        </w:rPr>
      </w:pPr>
      <w:proofErr w:type="gramStart"/>
      <w:r w:rsidRPr="00755ACB">
        <w:rPr>
          <w:b/>
          <w:i/>
          <w:sz w:val="28"/>
          <w:szCs w:val="28"/>
        </w:rPr>
        <w:t>смысл физических величин:</w:t>
      </w:r>
      <w:r w:rsidRPr="00755ACB">
        <w:rPr>
          <w:b/>
          <w:sz w:val="28"/>
          <w:szCs w:val="28"/>
        </w:rPr>
        <w:t xml:space="preserve"> </w:t>
      </w:r>
      <w:r w:rsidRPr="00755ACB">
        <w:rPr>
          <w:sz w:val="28"/>
          <w:szCs w:val="28"/>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7A5F27" w:rsidRPr="00755ACB" w:rsidRDefault="007A5F27" w:rsidP="00230E1C">
      <w:pPr>
        <w:numPr>
          <w:ilvl w:val="0"/>
          <w:numId w:val="50"/>
        </w:numPr>
        <w:ind w:left="0" w:firstLine="540"/>
        <w:jc w:val="both"/>
        <w:rPr>
          <w:sz w:val="28"/>
          <w:szCs w:val="28"/>
        </w:rPr>
      </w:pPr>
      <w:r w:rsidRPr="00755ACB">
        <w:rPr>
          <w:b/>
          <w:i/>
          <w:sz w:val="28"/>
          <w:szCs w:val="28"/>
        </w:rPr>
        <w:t>смысл физических законов</w:t>
      </w:r>
      <w:r w:rsidRPr="00755ACB">
        <w:rPr>
          <w:sz w:val="28"/>
          <w:szCs w:val="28"/>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7A5F27" w:rsidRPr="00755ACB" w:rsidRDefault="007A5F27" w:rsidP="00230E1C">
      <w:pPr>
        <w:numPr>
          <w:ilvl w:val="0"/>
          <w:numId w:val="50"/>
        </w:numPr>
        <w:ind w:left="0" w:firstLine="540"/>
        <w:jc w:val="both"/>
        <w:rPr>
          <w:sz w:val="28"/>
          <w:szCs w:val="28"/>
        </w:rPr>
      </w:pPr>
      <w:r w:rsidRPr="00755ACB">
        <w:rPr>
          <w:b/>
          <w:i/>
          <w:sz w:val="28"/>
          <w:szCs w:val="28"/>
        </w:rPr>
        <w:t>вклад российских и зарубежных ученых</w:t>
      </w:r>
      <w:r w:rsidRPr="00755ACB">
        <w:rPr>
          <w:sz w:val="28"/>
          <w:szCs w:val="28"/>
        </w:rPr>
        <w:t>, оказавших наибольшее влияние на развитие физики;</w:t>
      </w:r>
    </w:p>
    <w:p w:rsidR="007A5F27" w:rsidRPr="00755ACB" w:rsidRDefault="007A5F27" w:rsidP="007A5F27">
      <w:pPr>
        <w:ind w:firstLine="540"/>
        <w:jc w:val="both"/>
        <w:rPr>
          <w:sz w:val="28"/>
          <w:szCs w:val="28"/>
        </w:rPr>
      </w:pPr>
      <w:r w:rsidRPr="00755ACB">
        <w:rPr>
          <w:b/>
          <w:sz w:val="28"/>
          <w:szCs w:val="28"/>
        </w:rPr>
        <w:t>уметь</w:t>
      </w:r>
    </w:p>
    <w:p w:rsidR="007A5F27" w:rsidRPr="00755ACB" w:rsidRDefault="007A5F27" w:rsidP="00230E1C">
      <w:pPr>
        <w:numPr>
          <w:ilvl w:val="0"/>
          <w:numId w:val="50"/>
        </w:numPr>
        <w:ind w:left="0" w:firstLine="540"/>
        <w:jc w:val="both"/>
        <w:rPr>
          <w:b/>
          <w:sz w:val="28"/>
          <w:szCs w:val="28"/>
        </w:rPr>
      </w:pPr>
      <w:r w:rsidRPr="00755ACB">
        <w:rPr>
          <w:b/>
          <w:i/>
          <w:sz w:val="28"/>
          <w:szCs w:val="28"/>
        </w:rPr>
        <w:t>описывать и объяснять физические явления и свойства тел:</w:t>
      </w:r>
      <w:r w:rsidRPr="00755ACB">
        <w:rPr>
          <w:b/>
          <w:sz w:val="28"/>
          <w:szCs w:val="28"/>
        </w:rPr>
        <w:t xml:space="preserve"> </w:t>
      </w:r>
      <w:r w:rsidRPr="00755ACB">
        <w:rPr>
          <w:sz w:val="28"/>
          <w:szCs w:val="28"/>
        </w:rPr>
        <w:t>движение небесных тел и искусственных спутников Земли; свойства газов, жидкостей и твердых тел; электромагнитн</w:t>
      </w:r>
      <w:r w:rsidRPr="00755ACB">
        <w:rPr>
          <w:color w:val="000000"/>
          <w:sz w:val="28"/>
          <w:szCs w:val="28"/>
        </w:rPr>
        <w:t>ую</w:t>
      </w:r>
      <w:r w:rsidRPr="00755ACB">
        <w:rPr>
          <w:sz w:val="28"/>
          <w:szCs w:val="28"/>
        </w:rPr>
        <w:t xml:space="preserve"> индукци</w:t>
      </w:r>
      <w:r w:rsidRPr="00755ACB">
        <w:rPr>
          <w:color w:val="000000"/>
          <w:sz w:val="28"/>
          <w:szCs w:val="28"/>
        </w:rPr>
        <w:t>ю</w:t>
      </w:r>
      <w:r w:rsidRPr="00755ACB">
        <w:rPr>
          <w:sz w:val="28"/>
          <w:szCs w:val="28"/>
        </w:rPr>
        <w:t xml:space="preserve">, </w:t>
      </w:r>
      <w:r w:rsidRPr="00755ACB">
        <w:rPr>
          <w:color w:val="000000"/>
          <w:sz w:val="28"/>
          <w:szCs w:val="28"/>
        </w:rPr>
        <w:t>распространение электромагнитных волн;</w:t>
      </w:r>
      <w:r w:rsidRPr="00755ACB">
        <w:rPr>
          <w:sz w:val="28"/>
          <w:szCs w:val="28"/>
        </w:rPr>
        <w:t xml:space="preserve"> волновые свойства света; излучение и поглощение света атомом; фотоэффект;</w:t>
      </w:r>
    </w:p>
    <w:p w:rsidR="007A5F27" w:rsidRPr="00755ACB" w:rsidRDefault="007A5F27" w:rsidP="00230E1C">
      <w:pPr>
        <w:numPr>
          <w:ilvl w:val="0"/>
          <w:numId w:val="50"/>
        </w:numPr>
        <w:ind w:left="0" w:firstLine="540"/>
        <w:jc w:val="both"/>
        <w:rPr>
          <w:sz w:val="28"/>
          <w:szCs w:val="28"/>
        </w:rPr>
      </w:pPr>
      <w:r w:rsidRPr="00755ACB">
        <w:rPr>
          <w:b/>
          <w:i/>
          <w:sz w:val="28"/>
          <w:szCs w:val="28"/>
        </w:rPr>
        <w:t>отличать</w:t>
      </w:r>
      <w:r w:rsidRPr="00755ACB">
        <w:rPr>
          <w:b/>
          <w:sz w:val="28"/>
          <w:szCs w:val="28"/>
        </w:rPr>
        <w:t xml:space="preserve"> </w:t>
      </w:r>
      <w:r w:rsidRPr="00755ACB">
        <w:rPr>
          <w:sz w:val="28"/>
          <w:szCs w:val="28"/>
        </w:rPr>
        <w:t xml:space="preserve">гипотезы от научных теорий; </w:t>
      </w:r>
      <w:r w:rsidRPr="00755ACB">
        <w:rPr>
          <w:b/>
          <w:i/>
          <w:sz w:val="28"/>
          <w:szCs w:val="28"/>
        </w:rPr>
        <w:t>делать вывод</w:t>
      </w:r>
      <w:r w:rsidRPr="00755ACB">
        <w:rPr>
          <w:b/>
          <w:sz w:val="28"/>
          <w:szCs w:val="28"/>
        </w:rPr>
        <w:t>ы</w:t>
      </w:r>
      <w:r w:rsidRPr="00755ACB">
        <w:rPr>
          <w:sz w:val="28"/>
          <w:szCs w:val="28"/>
        </w:rPr>
        <w:t xml:space="preserve"> на основе экспериментальных данных; </w:t>
      </w:r>
      <w:r w:rsidRPr="00755ACB">
        <w:rPr>
          <w:b/>
          <w:i/>
          <w:sz w:val="28"/>
          <w:szCs w:val="28"/>
        </w:rPr>
        <w:t xml:space="preserve">приводить примеры, </w:t>
      </w:r>
      <w:r w:rsidRPr="00755ACB">
        <w:rPr>
          <w:sz w:val="28"/>
          <w:szCs w:val="28"/>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7A5F27" w:rsidRPr="00755ACB" w:rsidRDefault="007A5F27" w:rsidP="00230E1C">
      <w:pPr>
        <w:numPr>
          <w:ilvl w:val="0"/>
          <w:numId w:val="50"/>
        </w:numPr>
        <w:ind w:left="0" w:firstLine="540"/>
        <w:jc w:val="both"/>
        <w:rPr>
          <w:sz w:val="28"/>
          <w:szCs w:val="28"/>
        </w:rPr>
      </w:pPr>
      <w:r w:rsidRPr="00755ACB">
        <w:rPr>
          <w:b/>
          <w:i/>
          <w:sz w:val="28"/>
          <w:szCs w:val="28"/>
        </w:rPr>
        <w:t xml:space="preserve">приводить примеры практического использования физических знаний: </w:t>
      </w:r>
      <w:r w:rsidRPr="00755ACB">
        <w:rPr>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A5F27" w:rsidRPr="00755ACB" w:rsidRDefault="007A5F27" w:rsidP="00230E1C">
      <w:pPr>
        <w:numPr>
          <w:ilvl w:val="0"/>
          <w:numId w:val="50"/>
        </w:numPr>
        <w:ind w:left="0" w:firstLine="540"/>
        <w:jc w:val="both"/>
        <w:rPr>
          <w:sz w:val="28"/>
          <w:szCs w:val="28"/>
        </w:rPr>
      </w:pPr>
      <w:r w:rsidRPr="00755ACB">
        <w:rPr>
          <w:b/>
          <w:i/>
          <w:sz w:val="28"/>
          <w:szCs w:val="28"/>
        </w:rPr>
        <w:t>воспринимать и на основе полученных знаний самостоятельно оценивать</w:t>
      </w:r>
      <w:r w:rsidRPr="00755ACB">
        <w:rPr>
          <w:b/>
          <w:sz w:val="28"/>
          <w:szCs w:val="28"/>
        </w:rPr>
        <w:t xml:space="preserve"> </w:t>
      </w:r>
      <w:r w:rsidRPr="00755ACB">
        <w:rPr>
          <w:sz w:val="28"/>
          <w:szCs w:val="28"/>
        </w:rPr>
        <w:t>информацию, содержащуюся в сообщениях СМИ, Интернете, научно-популярных статьях;</w:t>
      </w:r>
    </w:p>
    <w:p w:rsidR="007A5F27" w:rsidRPr="00755ACB" w:rsidRDefault="007A5F27" w:rsidP="007A5F27">
      <w:pPr>
        <w:ind w:firstLine="540"/>
        <w:jc w:val="both"/>
        <w:rPr>
          <w:sz w:val="28"/>
          <w:szCs w:val="28"/>
        </w:rPr>
      </w:pPr>
      <w:r w:rsidRPr="00755ACB">
        <w:rPr>
          <w:b/>
          <w:sz w:val="28"/>
          <w:szCs w:val="28"/>
        </w:rPr>
        <w:t xml:space="preserve">использовать приобретенные знания и умения в практической деятельности и повседневной жизни </w:t>
      </w:r>
      <w:proofErr w:type="gramStart"/>
      <w:r w:rsidRPr="00755ACB">
        <w:rPr>
          <w:sz w:val="28"/>
          <w:szCs w:val="28"/>
        </w:rPr>
        <w:t>для</w:t>
      </w:r>
      <w:proofErr w:type="gramEnd"/>
      <w:r w:rsidRPr="00755ACB">
        <w:rPr>
          <w:sz w:val="28"/>
          <w:szCs w:val="28"/>
        </w:rPr>
        <w:t>:</w:t>
      </w:r>
    </w:p>
    <w:p w:rsidR="007A5F27" w:rsidRPr="00755ACB" w:rsidRDefault="007A5F27" w:rsidP="00230E1C">
      <w:pPr>
        <w:numPr>
          <w:ilvl w:val="0"/>
          <w:numId w:val="50"/>
        </w:numPr>
        <w:ind w:left="0" w:firstLine="540"/>
        <w:jc w:val="both"/>
        <w:rPr>
          <w:b/>
          <w:sz w:val="28"/>
          <w:szCs w:val="28"/>
        </w:rPr>
      </w:pPr>
      <w:r w:rsidRPr="00755ACB">
        <w:rPr>
          <w:sz w:val="28"/>
          <w:szCs w:val="28"/>
        </w:rPr>
        <w:lastRenderedPageBreak/>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A5F27" w:rsidRPr="00755ACB" w:rsidRDefault="007A5F27" w:rsidP="00230E1C">
      <w:pPr>
        <w:numPr>
          <w:ilvl w:val="0"/>
          <w:numId w:val="50"/>
        </w:numPr>
        <w:ind w:left="0" w:firstLine="540"/>
        <w:jc w:val="both"/>
        <w:rPr>
          <w:b/>
          <w:sz w:val="28"/>
          <w:szCs w:val="28"/>
        </w:rPr>
      </w:pPr>
      <w:r w:rsidRPr="00755ACB">
        <w:rPr>
          <w:sz w:val="28"/>
          <w:szCs w:val="28"/>
        </w:rPr>
        <w:t>оценки влияния на организм человека и другие организмы загрязнения окружающей среды;</w:t>
      </w:r>
    </w:p>
    <w:p w:rsidR="007A5F27" w:rsidRPr="00755ACB" w:rsidRDefault="007A5F27" w:rsidP="00230E1C">
      <w:pPr>
        <w:numPr>
          <w:ilvl w:val="0"/>
          <w:numId w:val="50"/>
        </w:numPr>
        <w:ind w:left="0" w:firstLine="540"/>
        <w:jc w:val="both"/>
        <w:rPr>
          <w:b/>
          <w:sz w:val="28"/>
          <w:szCs w:val="28"/>
        </w:rPr>
      </w:pPr>
      <w:r w:rsidRPr="00755ACB">
        <w:rPr>
          <w:sz w:val="28"/>
          <w:szCs w:val="28"/>
        </w:rPr>
        <w:t>рационального природопользования и охраны окружающей среды.</w:t>
      </w:r>
    </w:p>
    <w:p w:rsidR="007A5F27" w:rsidRPr="00755ACB" w:rsidRDefault="007A5F27" w:rsidP="007A5F27">
      <w:pPr>
        <w:ind w:firstLine="540"/>
        <w:jc w:val="both"/>
        <w:rPr>
          <w:sz w:val="28"/>
          <w:szCs w:val="28"/>
        </w:rPr>
      </w:pPr>
    </w:p>
    <w:p w:rsidR="007A5F27" w:rsidRPr="00755ACB" w:rsidRDefault="007A5F27" w:rsidP="007A5F27">
      <w:pPr>
        <w:pStyle w:val="aff"/>
        <w:ind w:firstLine="540"/>
        <w:jc w:val="both"/>
        <w:rPr>
          <w:rFonts w:ascii="Times New Roman" w:hAnsi="Times New Roman"/>
          <w:b/>
          <w:sz w:val="28"/>
          <w:szCs w:val="28"/>
        </w:rPr>
      </w:pPr>
      <w:r w:rsidRPr="00755ACB">
        <w:rPr>
          <w:rFonts w:ascii="Times New Roman" w:hAnsi="Times New Roman"/>
          <w:b/>
          <w:sz w:val="28"/>
          <w:szCs w:val="28"/>
        </w:rPr>
        <w:t>Физическая культура (базовый уровень)</w:t>
      </w:r>
    </w:p>
    <w:p w:rsidR="007A5F27" w:rsidRPr="00755ACB" w:rsidRDefault="007A5F27" w:rsidP="007A5F27">
      <w:pPr>
        <w:pStyle w:val="aff"/>
        <w:ind w:firstLine="540"/>
        <w:jc w:val="both"/>
        <w:rPr>
          <w:rFonts w:ascii="Times New Roman" w:hAnsi="Times New Roman"/>
          <w:b/>
          <w:sz w:val="28"/>
          <w:szCs w:val="28"/>
        </w:rPr>
      </w:pPr>
    </w:p>
    <w:p w:rsidR="007A5F27" w:rsidRPr="00755ACB" w:rsidRDefault="007A5F27" w:rsidP="007A5F27">
      <w:pPr>
        <w:pStyle w:val="22"/>
        <w:spacing w:after="0" w:line="240" w:lineRule="auto"/>
        <w:ind w:left="0" w:firstLine="540"/>
        <w:jc w:val="both"/>
        <w:rPr>
          <w:b/>
          <w:sz w:val="28"/>
          <w:szCs w:val="28"/>
        </w:rPr>
      </w:pPr>
      <w:r w:rsidRPr="00755ACB">
        <w:rPr>
          <w:b/>
          <w:sz w:val="28"/>
          <w:szCs w:val="28"/>
        </w:rPr>
        <w:t>Изучение физической культуры на базовом уровне среднего общего образования направлено на достижение следующих целей:</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развитие</w:t>
      </w:r>
      <w:r w:rsidRPr="00755ACB">
        <w:rPr>
          <w:sz w:val="28"/>
          <w:szCs w:val="28"/>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воспитание</w:t>
      </w:r>
      <w:r w:rsidRPr="00755ACB">
        <w:rPr>
          <w:sz w:val="28"/>
          <w:szCs w:val="28"/>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 xml:space="preserve">овладение </w:t>
      </w:r>
      <w:r w:rsidRPr="00755ACB">
        <w:rPr>
          <w:sz w:val="28"/>
          <w:szCs w:val="28"/>
        </w:rPr>
        <w:t>технологиями современных оздоровительных систем</w:t>
      </w:r>
      <w:r w:rsidRPr="00755ACB">
        <w:rPr>
          <w:b/>
          <w:sz w:val="28"/>
          <w:szCs w:val="28"/>
        </w:rPr>
        <w:t xml:space="preserve"> </w:t>
      </w:r>
      <w:r w:rsidRPr="00755ACB">
        <w:rPr>
          <w:sz w:val="28"/>
          <w:szCs w:val="28"/>
        </w:rPr>
        <w:t>физического воспитания,</w:t>
      </w:r>
      <w:r w:rsidRPr="00755ACB">
        <w:rPr>
          <w:b/>
          <w:sz w:val="28"/>
          <w:szCs w:val="28"/>
        </w:rPr>
        <w:t xml:space="preserve"> </w:t>
      </w:r>
      <w:r w:rsidRPr="00755ACB">
        <w:rPr>
          <w:sz w:val="28"/>
          <w:szCs w:val="28"/>
        </w:rPr>
        <w:t xml:space="preserve">обогащение индивидуального опыта занятий специально-прикладными физическими упражнениями и базовыми видами спорта; </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освоение</w:t>
      </w:r>
      <w:r w:rsidRPr="00755ACB">
        <w:rPr>
          <w:sz w:val="28"/>
          <w:szCs w:val="28"/>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 xml:space="preserve">приобретение </w:t>
      </w:r>
      <w:r w:rsidRPr="00755ACB">
        <w:rPr>
          <w:sz w:val="28"/>
          <w:szCs w:val="28"/>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A5F27" w:rsidRPr="00755ACB" w:rsidRDefault="007A5F27" w:rsidP="007A5F27">
      <w:pPr>
        <w:ind w:firstLine="540"/>
        <w:jc w:val="both"/>
        <w:rPr>
          <w:b/>
          <w:sz w:val="28"/>
          <w:szCs w:val="28"/>
        </w:rPr>
      </w:pPr>
      <w:r w:rsidRPr="00755ACB">
        <w:rPr>
          <w:b/>
          <w:sz w:val="28"/>
          <w:szCs w:val="28"/>
        </w:rPr>
        <w:t>В результате изучения физической культуры на базовом уровне ученик должен</w:t>
      </w:r>
    </w:p>
    <w:p w:rsidR="007A5F27" w:rsidRPr="00755ACB" w:rsidRDefault="007A5F27" w:rsidP="007A5F27">
      <w:pPr>
        <w:ind w:firstLine="540"/>
        <w:jc w:val="both"/>
        <w:rPr>
          <w:b/>
          <w:sz w:val="28"/>
          <w:szCs w:val="28"/>
        </w:rPr>
      </w:pPr>
      <w:r w:rsidRPr="00755ACB">
        <w:rPr>
          <w:b/>
          <w:sz w:val="28"/>
          <w:szCs w:val="28"/>
        </w:rPr>
        <w:t>знать/понимать</w:t>
      </w:r>
    </w:p>
    <w:p w:rsidR="007A5F27" w:rsidRPr="00755ACB" w:rsidRDefault="007A5F27" w:rsidP="00230E1C">
      <w:pPr>
        <w:numPr>
          <w:ilvl w:val="0"/>
          <w:numId w:val="50"/>
        </w:numPr>
        <w:ind w:left="0" w:firstLine="540"/>
        <w:jc w:val="both"/>
        <w:rPr>
          <w:sz w:val="28"/>
          <w:szCs w:val="28"/>
        </w:rPr>
      </w:pPr>
      <w:r w:rsidRPr="00755ACB">
        <w:rPr>
          <w:sz w:val="28"/>
          <w:szCs w:val="28"/>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A5F27" w:rsidRPr="00755ACB" w:rsidRDefault="007A5F27" w:rsidP="00230E1C">
      <w:pPr>
        <w:numPr>
          <w:ilvl w:val="0"/>
          <w:numId w:val="50"/>
        </w:numPr>
        <w:ind w:left="0" w:firstLine="540"/>
        <w:jc w:val="both"/>
        <w:rPr>
          <w:sz w:val="28"/>
          <w:szCs w:val="28"/>
        </w:rPr>
      </w:pPr>
      <w:r w:rsidRPr="00755ACB">
        <w:rPr>
          <w:sz w:val="28"/>
          <w:szCs w:val="28"/>
        </w:rPr>
        <w:t>способы контроля и оценки физического развития и физической подготовленности;</w:t>
      </w:r>
    </w:p>
    <w:p w:rsidR="007A5F27" w:rsidRPr="00755ACB" w:rsidRDefault="007A5F27" w:rsidP="00230E1C">
      <w:pPr>
        <w:numPr>
          <w:ilvl w:val="0"/>
          <w:numId w:val="50"/>
        </w:numPr>
        <w:ind w:left="0" w:firstLine="540"/>
        <w:jc w:val="both"/>
        <w:rPr>
          <w:sz w:val="28"/>
          <w:szCs w:val="28"/>
        </w:rPr>
      </w:pPr>
      <w:r w:rsidRPr="00755ACB">
        <w:rPr>
          <w:sz w:val="28"/>
          <w:szCs w:val="28"/>
        </w:rPr>
        <w:t>правила и способы планирования системы индивидуальных занятий физическими упражнениями различной направленности;</w:t>
      </w:r>
    </w:p>
    <w:p w:rsidR="007A5F27" w:rsidRPr="00755ACB" w:rsidRDefault="007A5F27" w:rsidP="007A5F27">
      <w:pPr>
        <w:ind w:firstLine="540"/>
        <w:jc w:val="both"/>
        <w:rPr>
          <w:sz w:val="28"/>
          <w:szCs w:val="28"/>
        </w:rPr>
      </w:pPr>
      <w:r w:rsidRPr="00755ACB">
        <w:rPr>
          <w:b/>
          <w:sz w:val="28"/>
          <w:szCs w:val="28"/>
        </w:rPr>
        <w:t>уметь</w:t>
      </w:r>
    </w:p>
    <w:p w:rsidR="007A5F27" w:rsidRPr="00755ACB" w:rsidRDefault="007A5F27" w:rsidP="00230E1C">
      <w:pPr>
        <w:numPr>
          <w:ilvl w:val="0"/>
          <w:numId w:val="50"/>
        </w:numPr>
        <w:ind w:left="0" w:firstLine="540"/>
        <w:jc w:val="both"/>
        <w:rPr>
          <w:sz w:val="28"/>
          <w:szCs w:val="28"/>
        </w:rPr>
      </w:pPr>
      <w:r w:rsidRPr="00755ACB">
        <w:rPr>
          <w:sz w:val="28"/>
          <w:szCs w:val="28"/>
        </w:rPr>
        <w:t>выполнять индивидуально подобранные комплексы оздоровительной и адаптивной (лечебной) физической культуры, комплексы упражнений атлетической гимнастики;</w:t>
      </w:r>
    </w:p>
    <w:p w:rsidR="007A5F27" w:rsidRPr="00755ACB" w:rsidRDefault="007A5F27" w:rsidP="00230E1C">
      <w:pPr>
        <w:numPr>
          <w:ilvl w:val="0"/>
          <w:numId w:val="50"/>
        </w:numPr>
        <w:ind w:left="0" w:firstLine="540"/>
        <w:jc w:val="both"/>
        <w:rPr>
          <w:sz w:val="28"/>
          <w:szCs w:val="28"/>
        </w:rPr>
      </w:pPr>
      <w:r w:rsidRPr="00755ACB">
        <w:rPr>
          <w:sz w:val="28"/>
          <w:szCs w:val="28"/>
        </w:rPr>
        <w:t>выполнять простейшие приемы самомассажа и релаксации;</w:t>
      </w:r>
    </w:p>
    <w:p w:rsidR="007A5F27" w:rsidRPr="00755ACB" w:rsidRDefault="007A5F27" w:rsidP="00230E1C">
      <w:pPr>
        <w:numPr>
          <w:ilvl w:val="0"/>
          <w:numId w:val="50"/>
        </w:numPr>
        <w:ind w:left="0" w:firstLine="540"/>
        <w:jc w:val="both"/>
        <w:rPr>
          <w:sz w:val="28"/>
          <w:szCs w:val="28"/>
        </w:rPr>
      </w:pPr>
      <w:r w:rsidRPr="00755ACB">
        <w:rPr>
          <w:sz w:val="28"/>
          <w:szCs w:val="28"/>
        </w:rPr>
        <w:t xml:space="preserve">преодолевать искусственные и естественные препятствия с использованием разнообразных способов передвижения; </w:t>
      </w:r>
    </w:p>
    <w:p w:rsidR="007A5F27" w:rsidRPr="00755ACB" w:rsidRDefault="007A5F27" w:rsidP="00230E1C">
      <w:pPr>
        <w:numPr>
          <w:ilvl w:val="0"/>
          <w:numId w:val="50"/>
        </w:numPr>
        <w:ind w:left="0" w:firstLine="540"/>
        <w:jc w:val="both"/>
        <w:rPr>
          <w:sz w:val="28"/>
          <w:szCs w:val="28"/>
        </w:rPr>
      </w:pPr>
      <w:r w:rsidRPr="00755ACB">
        <w:rPr>
          <w:sz w:val="28"/>
          <w:szCs w:val="28"/>
        </w:rPr>
        <w:t>выполнять приемы защиты и самообороны, страховки и самостраховки;</w:t>
      </w:r>
    </w:p>
    <w:p w:rsidR="007A5F27" w:rsidRPr="00755ACB" w:rsidRDefault="007A5F27" w:rsidP="00230E1C">
      <w:pPr>
        <w:numPr>
          <w:ilvl w:val="0"/>
          <w:numId w:val="50"/>
        </w:numPr>
        <w:ind w:left="0" w:firstLine="540"/>
        <w:jc w:val="both"/>
        <w:rPr>
          <w:sz w:val="28"/>
          <w:szCs w:val="28"/>
        </w:rPr>
      </w:pPr>
      <w:r w:rsidRPr="00755ACB">
        <w:rPr>
          <w:sz w:val="28"/>
          <w:szCs w:val="28"/>
        </w:rPr>
        <w:lastRenderedPageBreak/>
        <w:t>осуществлять творческое сотрудничество в коллективных формах занятий физической культурой;</w:t>
      </w:r>
    </w:p>
    <w:p w:rsidR="007A5F27" w:rsidRPr="00755ACB" w:rsidRDefault="007A5F27" w:rsidP="007A5F27">
      <w:pPr>
        <w:ind w:firstLine="540"/>
        <w:jc w:val="both"/>
        <w:rPr>
          <w:sz w:val="28"/>
          <w:szCs w:val="28"/>
        </w:rPr>
      </w:pPr>
      <w:r w:rsidRPr="00755ACB">
        <w:rPr>
          <w:b/>
          <w:sz w:val="28"/>
          <w:szCs w:val="28"/>
        </w:rPr>
        <w:t xml:space="preserve">использовать приобретенные знания и умения в практической деятельности и повседневной жизни </w:t>
      </w:r>
      <w:proofErr w:type="gramStart"/>
      <w:r w:rsidRPr="00755ACB">
        <w:rPr>
          <w:sz w:val="28"/>
          <w:szCs w:val="28"/>
        </w:rPr>
        <w:t>для</w:t>
      </w:r>
      <w:proofErr w:type="gramEnd"/>
      <w:r w:rsidRPr="00755ACB">
        <w:rPr>
          <w:sz w:val="28"/>
          <w:szCs w:val="28"/>
        </w:rPr>
        <w:t>:</w:t>
      </w:r>
    </w:p>
    <w:p w:rsidR="007A5F27" w:rsidRPr="00755ACB" w:rsidRDefault="007A5F27" w:rsidP="00230E1C">
      <w:pPr>
        <w:numPr>
          <w:ilvl w:val="0"/>
          <w:numId w:val="50"/>
        </w:numPr>
        <w:ind w:left="0" w:firstLine="540"/>
        <w:jc w:val="both"/>
        <w:rPr>
          <w:sz w:val="28"/>
          <w:szCs w:val="28"/>
        </w:rPr>
      </w:pPr>
      <w:r w:rsidRPr="00755ACB">
        <w:rPr>
          <w:sz w:val="28"/>
          <w:szCs w:val="28"/>
        </w:rPr>
        <w:t>повышения работоспособности, укрепления и сохранения здоровья;</w:t>
      </w:r>
    </w:p>
    <w:p w:rsidR="007A5F27" w:rsidRPr="00755ACB" w:rsidRDefault="007A5F27" w:rsidP="00230E1C">
      <w:pPr>
        <w:pStyle w:val="24"/>
        <w:numPr>
          <w:ilvl w:val="0"/>
          <w:numId w:val="50"/>
        </w:numPr>
        <w:spacing w:after="0" w:line="240" w:lineRule="auto"/>
        <w:ind w:left="0" w:firstLine="540"/>
        <w:jc w:val="both"/>
        <w:rPr>
          <w:sz w:val="28"/>
          <w:szCs w:val="28"/>
        </w:rPr>
      </w:pPr>
      <w:r w:rsidRPr="00755ACB">
        <w:rPr>
          <w:sz w:val="28"/>
          <w:szCs w:val="28"/>
        </w:rPr>
        <w:t xml:space="preserve">подготовки к профессиональной деятельности и службе в Вооруженных Силах Российской Федерации; </w:t>
      </w:r>
    </w:p>
    <w:p w:rsidR="007A5F27" w:rsidRPr="00755ACB" w:rsidRDefault="007A5F27" w:rsidP="00230E1C">
      <w:pPr>
        <w:pStyle w:val="24"/>
        <w:numPr>
          <w:ilvl w:val="0"/>
          <w:numId w:val="50"/>
        </w:numPr>
        <w:spacing w:after="0" w:line="240" w:lineRule="auto"/>
        <w:ind w:left="0" w:firstLine="540"/>
        <w:jc w:val="both"/>
        <w:rPr>
          <w:sz w:val="28"/>
          <w:szCs w:val="28"/>
        </w:rPr>
      </w:pPr>
      <w:r w:rsidRPr="00755ACB">
        <w:rPr>
          <w:sz w:val="28"/>
          <w:szCs w:val="28"/>
        </w:rPr>
        <w:t xml:space="preserve">организации и проведения индивидуального, коллективного и семейного отдыха, участия в массовых спортивных соревнованиях; </w:t>
      </w:r>
    </w:p>
    <w:p w:rsidR="007A5F27" w:rsidRPr="00755ACB" w:rsidRDefault="007A5F27" w:rsidP="00230E1C">
      <w:pPr>
        <w:pStyle w:val="24"/>
        <w:numPr>
          <w:ilvl w:val="0"/>
          <w:numId w:val="50"/>
        </w:numPr>
        <w:spacing w:after="0" w:line="240" w:lineRule="auto"/>
        <w:ind w:left="0" w:firstLine="540"/>
        <w:jc w:val="both"/>
        <w:rPr>
          <w:sz w:val="28"/>
          <w:szCs w:val="28"/>
        </w:rPr>
      </w:pPr>
      <w:r w:rsidRPr="00755ACB">
        <w:rPr>
          <w:sz w:val="28"/>
          <w:szCs w:val="28"/>
        </w:rPr>
        <w:t>активной творческой жизнедеятельности, выбора и формирования здорового образа жизни.</w:t>
      </w:r>
    </w:p>
    <w:p w:rsidR="007A5F27" w:rsidRPr="00755ACB" w:rsidRDefault="007A5F27" w:rsidP="007A5F27">
      <w:pPr>
        <w:ind w:firstLine="540"/>
        <w:jc w:val="both"/>
        <w:rPr>
          <w:sz w:val="28"/>
          <w:szCs w:val="28"/>
        </w:rPr>
      </w:pPr>
    </w:p>
    <w:p w:rsidR="007A5F27" w:rsidRPr="00755ACB" w:rsidRDefault="007A5F27" w:rsidP="007A5F27">
      <w:pPr>
        <w:ind w:firstLine="540"/>
        <w:jc w:val="both"/>
        <w:rPr>
          <w:b/>
          <w:sz w:val="28"/>
          <w:szCs w:val="28"/>
        </w:rPr>
      </w:pPr>
      <w:r w:rsidRPr="00755ACB">
        <w:rPr>
          <w:b/>
          <w:sz w:val="28"/>
          <w:szCs w:val="28"/>
        </w:rPr>
        <w:t>Основы безопасности жизнедеятельности (базовый уровень)</w:t>
      </w:r>
    </w:p>
    <w:p w:rsidR="007A5F27" w:rsidRPr="00755ACB" w:rsidRDefault="007A5F27" w:rsidP="007A5F27">
      <w:pPr>
        <w:pStyle w:val="22"/>
        <w:spacing w:after="0" w:line="240" w:lineRule="auto"/>
        <w:ind w:left="0" w:firstLine="540"/>
        <w:jc w:val="both"/>
        <w:rPr>
          <w:sz w:val="28"/>
          <w:szCs w:val="28"/>
        </w:rPr>
      </w:pPr>
      <w:r w:rsidRPr="00755ACB">
        <w:rPr>
          <w:sz w:val="28"/>
          <w:szCs w:val="28"/>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освоение знаний</w:t>
      </w:r>
      <w:r w:rsidRPr="00755ACB">
        <w:rPr>
          <w:sz w:val="28"/>
          <w:szCs w:val="28"/>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 xml:space="preserve">воспитание </w:t>
      </w:r>
      <w:r w:rsidRPr="00755ACB">
        <w:rPr>
          <w:sz w:val="28"/>
          <w:szCs w:val="28"/>
        </w:rPr>
        <w:t>ценностного отношения к человеческой жизни и здоровью; чувства уважения к героическому наследию Росс</w:t>
      </w:r>
      <w:proofErr w:type="gramStart"/>
      <w:r w:rsidRPr="00755ACB">
        <w:rPr>
          <w:sz w:val="28"/>
          <w:szCs w:val="28"/>
        </w:rPr>
        <w:t>ии и ее</w:t>
      </w:r>
      <w:proofErr w:type="gramEnd"/>
      <w:r w:rsidRPr="00755ACB">
        <w:rPr>
          <w:sz w:val="28"/>
          <w:szCs w:val="28"/>
        </w:rPr>
        <w:t xml:space="preserve"> государственной символике; патриотизма и долга по защите Отечества;</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 xml:space="preserve">развитие </w:t>
      </w:r>
      <w:r w:rsidRPr="00755ACB">
        <w:rPr>
          <w:sz w:val="28"/>
          <w:szCs w:val="28"/>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овладение умениями</w:t>
      </w:r>
      <w:r w:rsidRPr="00755ACB">
        <w:rPr>
          <w:sz w:val="28"/>
          <w:szCs w:val="28"/>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7A5F27" w:rsidRPr="00755ACB" w:rsidRDefault="007A5F27" w:rsidP="007A5F27">
      <w:pPr>
        <w:ind w:firstLine="540"/>
        <w:jc w:val="both"/>
        <w:rPr>
          <w:b/>
          <w:i/>
          <w:sz w:val="28"/>
          <w:szCs w:val="28"/>
        </w:rPr>
      </w:pPr>
      <w:r w:rsidRPr="00755ACB">
        <w:rPr>
          <w:b/>
          <w:i/>
          <w:sz w:val="28"/>
          <w:szCs w:val="28"/>
        </w:rPr>
        <w:t>В результате изучения основ безопасности жизнедеятельности на базовом уровне ученик должен</w:t>
      </w:r>
    </w:p>
    <w:p w:rsidR="007A5F27" w:rsidRPr="00755ACB" w:rsidRDefault="007A5F27" w:rsidP="007A5F27">
      <w:pPr>
        <w:ind w:firstLine="540"/>
        <w:jc w:val="both"/>
        <w:rPr>
          <w:b/>
          <w:sz w:val="28"/>
          <w:szCs w:val="28"/>
        </w:rPr>
      </w:pPr>
      <w:r w:rsidRPr="00755ACB">
        <w:rPr>
          <w:b/>
          <w:sz w:val="28"/>
          <w:szCs w:val="28"/>
        </w:rPr>
        <w:t>знать/понимать</w:t>
      </w:r>
    </w:p>
    <w:p w:rsidR="007A5F27" w:rsidRPr="00755ACB" w:rsidRDefault="007A5F27" w:rsidP="00230E1C">
      <w:pPr>
        <w:numPr>
          <w:ilvl w:val="0"/>
          <w:numId w:val="50"/>
        </w:numPr>
        <w:ind w:left="0" w:firstLine="540"/>
        <w:jc w:val="both"/>
        <w:rPr>
          <w:sz w:val="28"/>
          <w:szCs w:val="28"/>
        </w:rPr>
      </w:pPr>
      <w:r w:rsidRPr="00755ACB">
        <w:rPr>
          <w:sz w:val="28"/>
          <w:szCs w:val="28"/>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7A5F27" w:rsidRPr="00755ACB" w:rsidRDefault="007A5F27" w:rsidP="00230E1C">
      <w:pPr>
        <w:numPr>
          <w:ilvl w:val="0"/>
          <w:numId w:val="50"/>
        </w:numPr>
        <w:ind w:left="0" w:firstLine="540"/>
        <w:jc w:val="both"/>
        <w:rPr>
          <w:sz w:val="28"/>
          <w:szCs w:val="28"/>
        </w:rPr>
      </w:pPr>
      <w:r w:rsidRPr="00755ACB">
        <w:rPr>
          <w:sz w:val="28"/>
          <w:szCs w:val="28"/>
        </w:rPr>
        <w:t>потенциальные опасности природного, техногенного и социального происхождения, характерные для нашего региона;</w:t>
      </w:r>
    </w:p>
    <w:p w:rsidR="007A5F27" w:rsidRPr="00755ACB" w:rsidRDefault="007A5F27" w:rsidP="00230E1C">
      <w:pPr>
        <w:numPr>
          <w:ilvl w:val="0"/>
          <w:numId w:val="50"/>
        </w:numPr>
        <w:ind w:left="0" w:firstLine="540"/>
        <w:jc w:val="both"/>
        <w:rPr>
          <w:sz w:val="28"/>
          <w:szCs w:val="28"/>
        </w:rPr>
      </w:pPr>
      <w:r w:rsidRPr="00755ACB">
        <w:rPr>
          <w:sz w:val="28"/>
          <w:szCs w:val="28"/>
        </w:rPr>
        <w:t>основные задачи государственных служб по защите населения и территорий от чрезвычайных ситуаций;</w:t>
      </w:r>
    </w:p>
    <w:p w:rsidR="007A5F27" w:rsidRPr="00755ACB" w:rsidRDefault="007A5F27" w:rsidP="00230E1C">
      <w:pPr>
        <w:numPr>
          <w:ilvl w:val="0"/>
          <w:numId w:val="50"/>
        </w:numPr>
        <w:ind w:left="0" w:firstLine="540"/>
        <w:jc w:val="both"/>
        <w:rPr>
          <w:sz w:val="28"/>
          <w:szCs w:val="28"/>
        </w:rPr>
      </w:pPr>
      <w:r w:rsidRPr="00755ACB">
        <w:rPr>
          <w:sz w:val="28"/>
          <w:szCs w:val="28"/>
        </w:rPr>
        <w:t>основы российского законодательства об обороне государства и воинской обязанности граждан;</w:t>
      </w:r>
    </w:p>
    <w:p w:rsidR="007A5F27" w:rsidRPr="00755ACB" w:rsidRDefault="007A5F27" w:rsidP="00230E1C">
      <w:pPr>
        <w:numPr>
          <w:ilvl w:val="0"/>
          <w:numId w:val="50"/>
        </w:numPr>
        <w:ind w:left="0" w:firstLine="540"/>
        <w:jc w:val="both"/>
        <w:rPr>
          <w:sz w:val="28"/>
          <w:szCs w:val="28"/>
        </w:rPr>
      </w:pPr>
      <w:r w:rsidRPr="00755ACB">
        <w:rPr>
          <w:sz w:val="28"/>
          <w:szCs w:val="28"/>
        </w:rPr>
        <w:t>состав и предназначение Вооруженных Сил Российской Федерации;</w:t>
      </w:r>
    </w:p>
    <w:p w:rsidR="007A5F27" w:rsidRPr="00755ACB" w:rsidRDefault="007A5F27" w:rsidP="00230E1C">
      <w:pPr>
        <w:numPr>
          <w:ilvl w:val="0"/>
          <w:numId w:val="50"/>
        </w:numPr>
        <w:ind w:left="0" w:firstLine="540"/>
        <w:jc w:val="both"/>
        <w:rPr>
          <w:sz w:val="28"/>
          <w:szCs w:val="28"/>
        </w:rPr>
      </w:pPr>
      <w:r w:rsidRPr="00755ACB">
        <w:rPr>
          <w:sz w:val="28"/>
          <w:szCs w:val="28"/>
        </w:rPr>
        <w:lastRenderedPageBreak/>
        <w:t xml:space="preserve">порядок первоначальной постановки на воинский учет, медицинского освидетельствования, призыва на военную службу; </w:t>
      </w:r>
    </w:p>
    <w:p w:rsidR="007A5F27" w:rsidRPr="00755ACB" w:rsidRDefault="007A5F27" w:rsidP="00230E1C">
      <w:pPr>
        <w:numPr>
          <w:ilvl w:val="0"/>
          <w:numId w:val="50"/>
        </w:numPr>
        <w:ind w:left="0" w:firstLine="540"/>
        <w:jc w:val="both"/>
        <w:rPr>
          <w:sz w:val="28"/>
          <w:szCs w:val="28"/>
        </w:rPr>
      </w:pPr>
      <w:r w:rsidRPr="00755ACB">
        <w:rPr>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7A5F27" w:rsidRPr="00755ACB" w:rsidRDefault="007A5F27" w:rsidP="00230E1C">
      <w:pPr>
        <w:numPr>
          <w:ilvl w:val="0"/>
          <w:numId w:val="50"/>
        </w:numPr>
        <w:ind w:left="0" w:firstLine="540"/>
        <w:jc w:val="both"/>
        <w:rPr>
          <w:sz w:val="28"/>
          <w:szCs w:val="28"/>
        </w:rPr>
      </w:pPr>
      <w:r w:rsidRPr="00755ACB">
        <w:rPr>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7A5F27" w:rsidRPr="00755ACB" w:rsidRDefault="007A5F27" w:rsidP="00230E1C">
      <w:pPr>
        <w:numPr>
          <w:ilvl w:val="0"/>
          <w:numId w:val="50"/>
        </w:numPr>
        <w:ind w:left="0" w:firstLine="540"/>
        <w:jc w:val="both"/>
        <w:rPr>
          <w:sz w:val="28"/>
          <w:szCs w:val="28"/>
        </w:rPr>
      </w:pPr>
      <w:r w:rsidRPr="00755ACB">
        <w:rPr>
          <w:sz w:val="28"/>
          <w:szCs w:val="28"/>
        </w:rPr>
        <w:t>требования, предъявляемые военной службой к уровню подготовки призывника;</w:t>
      </w:r>
    </w:p>
    <w:p w:rsidR="007A5F27" w:rsidRPr="00755ACB" w:rsidRDefault="007A5F27" w:rsidP="00230E1C">
      <w:pPr>
        <w:numPr>
          <w:ilvl w:val="0"/>
          <w:numId w:val="50"/>
        </w:numPr>
        <w:ind w:left="0" w:firstLine="540"/>
        <w:jc w:val="both"/>
        <w:rPr>
          <w:sz w:val="28"/>
          <w:szCs w:val="28"/>
        </w:rPr>
      </w:pPr>
      <w:r w:rsidRPr="00755ACB">
        <w:rPr>
          <w:sz w:val="28"/>
          <w:szCs w:val="28"/>
        </w:rPr>
        <w:t>предназначение, структуру и задачи РСЧС;</w:t>
      </w:r>
    </w:p>
    <w:p w:rsidR="007A5F27" w:rsidRPr="00755ACB" w:rsidRDefault="007A5F27" w:rsidP="00230E1C">
      <w:pPr>
        <w:numPr>
          <w:ilvl w:val="0"/>
          <w:numId w:val="50"/>
        </w:numPr>
        <w:ind w:left="0" w:firstLine="540"/>
        <w:jc w:val="both"/>
        <w:rPr>
          <w:sz w:val="28"/>
          <w:szCs w:val="28"/>
        </w:rPr>
      </w:pPr>
      <w:r w:rsidRPr="00755ACB">
        <w:rPr>
          <w:sz w:val="28"/>
          <w:szCs w:val="28"/>
        </w:rPr>
        <w:t>предназначение, структуру и задачи гражданской обороны;</w:t>
      </w:r>
    </w:p>
    <w:p w:rsidR="007A5F27" w:rsidRPr="00755ACB" w:rsidRDefault="007A5F27" w:rsidP="007A5F27">
      <w:pPr>
        <w:ind w:firstLine="540"/>
        <w:jc w:val="both"/>
        <w:rPr>
          <w:sz w:val="28"/>
          <w:szCs w:val="28"/>
        </w:rPr>
      </w:pPr>
      <w:r w:rsidRPr="00755ACB">
        <w:rPr>
          <w:b/>
          <w:sz w:val="28"/>
          <w:szCs w:val="28"/>
        </w:rPr>
        <w:t>уметь</w:t>
      </w:r>
    </w:p>
    <w:p w:rsidR="007A5F27" w:rsidRPr="00755ACB" w:rsidRDefault="007A5F27" w:rsidP="00230E1C">
      <w:pPr>
        <w:numPr>
          <w:ilvl w:val="0"/>
          <w:numId w:val="50"/>
        </w:numPr>
        <w:ind w:left="0" w:firstLine="540"/>
        <w:jc w:val="both"/>
        <w:rPr>
          <w:sz w:val="28"/>
          <w:szCs w:val="28"/>
        </w:rPr>
      </w:pPr>
      <w:r w:rsidRPr="00755ACB">
        <w:rPr>
          <w:sz w:val="28"/>
          <w:szCs w:val="28"/>
        </w:rPr>
        <w:t>владеть способами защиты населения от чрезвычайных ситуаций природного и техногенного характера;</w:t>
      </w:r>
    </w:p>
    <w:p w:rsidR="007A5F27" w:rsidRPr="00755ACB" w:rsidRDefault="007A5F27" w:rsidP="00230E1C">
      <w:pPr>
        <w:numPr>
          <w:ilvl w:val="0"/>
          <w:numId w:val="50"/>
        </w:numPr>
        <w:ind w:left="0" w:firstLine="540"/>
        <w:jc w:val="both"/>
        <w:rPr>
          <w:sz w:val="28"/>
          <w:szCs w:val="28"/>
        </w:rPr>
      </w:pPr>
      <w:r w:rsidRPr="00755ACB">
        <w:rPr>
          <w:sz w:val="28"/>
          <w:szCs w:val="28"/>
        </w:rPr>
        <w:t>владеть навыками в области гражданской обороны;</w:t>
      </w:r>
    </w:p>
    <w:p w:rsidR="007A5F27" w:rsidRPr="00755ACB" w:rsidRDefault="007A5F27" w:rsidP="00230E1C">
      <w:pPr>
        <w:numPr>
          <w:ilvl w:val="0"/>
          <w:numId w:val="50"/>
        </w:numPr>
        <w:ind w:left="0" w:firstLine="540"/>
        <w:jc w:val="both"/>
        <w:rPr>
          <w:sz w:val="28"/>
          <w:szCs w:val="28"/>
        </w:rPr>
      </w:pPr>
      <w:r w:rsidRPr="00755ACB">
        <w:rPr>
          <w:sz w:val="28"/>
          <w:szCs w:val="28"/>
        </w:rPr>
        <w:t>пользоваться средствами индивидуальной и коллективной защиты;</w:t>
      </w:r>
    </w:p>
    <w:p w:rsidR="007A5F27" w:rsidRPr="00755ACB" w:rsidRDefault="007A5F27" w:rsidP="00230E1C">
      <w:pPr>
        <w:numPr>
          <w:ilvl w:val="0"/>
          <w:numId w:val="50"/>
        </w:numPr>
        <w:ind w:left="0" w:firstLine="540"/>
        <w:jc w:val="both"/>
        <w:rPr>
          <w:sz w:val="28"/>
          <w:szCs w:val="28"/>
        </w:rPr>
      </w:pPr>
      <w:r w:rsidRPr="00755ACB">
        <w:rPr>
          <w:sz w:val="28"/>
          <w:szCs w:val="28"/>
        </w:rPr>
        <w:t>оценивать уровень своей подготовки и осуществлять осознанное самоопределение по отношению к военной службе;</w:t>
      </w:r>
    </w:p>
    <w:p w:rsidR="007A5F27" w:rsidRPr="00755ACB" w:rsidRDefault="007A5F27" w:rsidP="007A5F27">
      <w:pPr>
        <w:ind w:firstLine="540"/>
        <w:jc w:val="both"/>
        <w:rPr>
          <w:sz w:val="28"/>
          <w:szCs w:val="28"/>
        </w:rPr>
      </w:pPr>
      <w:r w:rsidRPr="00755ACB">
        <w:rPr>
          <w:b/>
          <w:sz w:val="28"/>
          <w:szCs w:val="28"/>
        </w:rPr>
        <w:t xml:space="preserve">использовать приобретенные знания и умения в практической деятельности и повседневной жизни </w:t>
      </w:r>
      <w:proofErr w:type="gramStart"/>
      <w:r w:rsidRPr="00755ACB">
        <w:rPr>
          <w:sz w:val="28"/>
          <w:szCs w:val="28"/>
        </w:rPr>
        <w:t>для</w:t>
      </w:r>
      <w:proofErr w:type="gramEnd"/>
      <w:r w:rsidRPr="00755ACB">
        <w:rPr>
          <w:sz w:val="28"/>
          <w:szCs w:val="28"/>
        </w:rPr>
        <w:t>:</w:t>
      </w:r>
    </w:p>
    <w:p w:rsidR="007A5F27" w:rsidRPr="00755ACB" w:rsidRDefault="007A5F27" w:rsidP="00230E1C">
      <w:pPr>
        <w:numPr>
          <w:ilvl w:val="0"/>
          <w:numId w:val="50"/>
        </w:numPr>
        <w:ind w:left="0" w:firstLine="540"/>
        <w:jc w:val="both"/>
        <w:rPr>
          <w:sz w:val="28"/>
          <w:szCs w:val="28"/>
        </w:rPr>
      </w:pPr>
      <w:r w:rsidRPr="00755ACB">
        <w:rPr>
          <w:sz w:val="28"/>
          <w:szCs w:val="28"/>
        </w:rPr>
        <w:t>ведения здорового образа жизни;</w:t>
      </w:r>
    </w:p>
    <w:p w:rsidR="007A5F27" w:rsidRPr="00755ACB" w:rsidRDefault="007A5F27" w:rsidP="00230E1C">
      <w:pPr>
        <w:numPr>
          <w:ilvl w:val="0"/>
          <w:numId w:val="50"/>
        </w:numPr>
        <w:ind w:left="0" w:firstLine="540"/>
        <w:jc w:val="both"/>
        <w:rPr>
          <w:sz w:val="28"/>
          <w:szCs w:val="28"/>
        </w:rPr>
      </w:pPr>
      <w:r w:rsidRPr="00755ACB">
        <w:rPr>
          <w:sz w:val="28"/>
          <w:szCs w:val="28"/>
        </w:rPr>
        <w:t>оказания первой медицинской помощи;</w:t>
      </w:r>
    </w:p>
    <w:p w:rsidR="007A5F27" w:rsidRPr="00755ACB" w:rsidRDefault="007A5F27" w:rsidP="00230E1C">
      <w:pPr>
        <w:numPr>
          <w:ilvl w:val="0"/>
          <w:numId w:val="50"/>
        </w:numPr>
        <w:ind w:left="0" w:firstLine="540"/>
        <w:jc w:val="both"/>
        <w:rPr>
          <w:sz w:val="28"/>
          <w:szCs w:val="28"/>
        </w:rPr>
      </w:pPr>
      <w:r w:rsidRPr="00755ACB">
        <w:rPr>
          <w:sz w:val="28"/>
          <w:szCs w:val="28"/>
        </w:rPr>
        <w:t>развития в себе духовных и физических качеств, необходимых для военной службы;</w:t>
      </w:r>
    </w:p>
    <w:p w:rsidR="007A5F27" w:rsidRPr="00755ACB" w:rsidRDefault="007A5F27" w:rsidP="00230E1C">
      <w:pPr>
        <w:numPr>
          <w:ilvl w:val="0"/>
          <w:numId w:val="50"/>
        </w:numPr>
        <w:ind w:left="0" w:firstLine="540"/>
        <w:jc w:val="both"/>
        <w:rPr>
          <w:sz w:val="28"/>
          <w:szCs w:val="28"/>
        </w:rPr>
      </w:pPr>
      <w:r w:rsidRPr="00755ACB">
        <w:rPr>
          <w:sz w:val="28"/>
          <w:szCs w:val="28"/>
        </w:rPr>
        <w:t>обращения в случае необходимости в службы экстренной помощи.</w:t>
      </w:r>
    </w:p>
    <w:p w:rsidR="007A5F27" w:rsidRPr="00755ACB" w:rsidRDefault="007A5F27" w:rsidP="007A5F27">
      <w:pPr>
        <w:ind w:firstLine="540"/>
        <w:jc w:val="both"/>
        <w:rPr>
          <w:b/>
          <w:sz w:val="28"/>
          <w:szCs w:val="28"/>
        </w:rPr>
      </w:pPr>
    </w:p>
    <w:p w:rsidR="007A5F27" w:rsidRPr="00755ACB" w:rsidRDefault="007A5F27" w:rsidP="007A5F27">
      <w:pPr>
        <w:ind w:firstLine="540"/>
        <w:jc w:val="both"/>
        <w:rPr>
          <w:b/>
          <w:sz w:val="28"/>
          <w:szCs w:val="28"/>
        </w:rPr>
      </w:pPr>
      <w:r w:rsidRPr="00755ACB">
        <w:rPr>
          <w:b/>
          <w:sz w:val="28"/>
          <w:szCs w:val="28"/>
        </w:rPr>
        <w:t>Информатика и ИКТ (базовый уровень)</w:t>
      </w:r>
    </w:p>
    <w:p w:rsidR="007A5F27" w:rsidRPr="00755ACB" w:rsidRDefault="007A5F27" w:rsidP="007A5F27">
      <w:pPr>
        <w:pStyle w:val="22"/>
        <w:spacing w:after="0" w:line="240" w:lineRule="auto"/>
        <w:ind w:left="0" w:firstLine="540"/>
        <w:jc w:val="both"/>
        <w:rPr>
          <w:sz w:val="28"/>
          <w:szCs w:val="28"/>
        </w:rPr>
      </w:pPr>
      <w:r w:rsidRPr="00755ACB">
        <w:rPr>
          <w:sz w:val="28"/>
          <w:szCs w:val="28"/>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освоение системы базовых знаний</w:t>
      </w:r>
      <w:r w:rsidRPr="00755ACB">
        <w:rPr>
          <w:sz w:val="28"/>
          <w:szCs w:val="28"/>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овладение умениями</w:t>
      </w:r>
      <w:r w:rsidRPr="00755ACB">
        <w:rPr>
          <w:sz w:val="28"/>
          <w:szCs w:val="28"/>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развитие</w:t>
      </w:r>
      <w:r w:rsidRPr="00755ACB">
        <w:rPr>
          <w:sz w:val="28"/>
          <w:szCs w:val="28"/>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t>воспитание</w:t>
      </w:r>
      <w:r w:rsidRPr="00755ACB">
        <w:rPr>
          <w:sz w:val="28"/>
          <w:szCs w:val="28"/>
        </w:rPr>
        <w:t xml:space="preserve"> ответственного отношения к соблюдению этических и правовых норм информационной деятельности; </w:t>
      </w:r>
    </w:p>
    <w:p w:rsidR="007A5F27" w:rsidRPr="00755ACB" w:rsidRDefault="007A5F27" w:rsidP="00230E1C">
      <w:pPr>
        <w:numPr>
          <w:ilvl w:val="0"/>
          <w:numId w:val="51"/>
        </w:numPr>
        <w:tabs>
          <w:tab w:val="clear" w:pos="567"/>
        </w:tabs>
        <w:ind w:left="0" w:firstLine="540"/>
        <w:jc w:val="both"/>
        <w:rPr>
          <w:sz w:val="28"/>
          <w:szCs w:val="28"/>
        </w:rPr>
      </w:pPr>
      <w:r w:rsidRPr="00755ACB">
        <w:rPr>
          <w:b/>
          <w:sz w:val="28"/>
          <w:szCs w:val="28"/>
        </w:rPr>
        <w:lastRenderedPageBreak/>
        <w:t>приобретение опыта</w:t>
      </w:r>
      <w:r w:rsidRPr="00755ACB">
        <w:rPr>
          <w:sz w:val="28"/>
          <w:szCs w:val="28"/>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7A5F27" w:rsidRPr="00755ACB" w:rsidRDefault="007A5F27" w:rsidP="007A5F27">
      <w:pPr>
        <w:ind w:firstLine="540"/>
        <w:jc w:val="both"/>
        <w:rPr>
          <w:b/>
          <w:sz w:val="28"/>
          <w:szCs w:val="28"/>
        </w:rPr>
      </w:pPr>
      <w:r w:rsidRPr="00755ACB">
        <w:rPr>
          <w:b/>
          <w:sz w:val="28"/>
          <w:szCs w:val="28"/>
        </w:rPr>
        <w:t>В результате изучения информатики и ИКТ на базовом уровне ученик должен</w:t>
      </w:r>
    </w:p>
    <w:p w:rsidR="007A5F27" w:rsidRPr="00755ACB" w:rsidRDefault="007A5F27" w:rsidP="007A5F27">
      <w:pPr>
        <w:ind w:firstLine="540"/>
        <w:jc w:val="both"/>
        <w:rPr>
          <w:b/>
          <w:sz w:val="28"/>
          <w:szCs w:val="28"/>
        </w:rPr>
      </w:pPr>
      <w:r w:rsidRPr="00755ACB">
        <w:rPr>
          <w:b/>
          <w:sz w:val="28"/>
          <w:szCs w:val="28"/>
        </w:rPr>
        <w:t>знать</w:t>
      </w:r>
      <w:r w:rsidRPr="00755ACB">
        <w:rPr>
          <w:b/>
          <w:sz w:val="28"/>
          <w:szCs w:val="28"/>
          <w:lang w:val="en-US"/>
        </w:rPr>
        <w:t>/</w:t>
      </w:r>
      <w:r w:rsidRPr="00755ACB">
        <w:rPr>
          <w:b/>
          <w:sz w:val="28"/>
          <w:szCs w:val="28"/>
        </w:rPr>
        <w:t>понимать</w:t>
      </w:r>
    </w:p>
    <w:p w:rsidR="007A5F27" w:rsidRPr="00755ACB" w:rsidRDefault="007A5F27" w:rsidP="00230E1C">
      <w:pPr>
        <w:numPr>
          <w:ilvl w:val="0"/>
          <w:numId w:val="50"/>
        </w:numPr>
        <w:ind w:left="0" w:firstLine="540"/>
        <w:jc w:val="both"/>
        <w:rPr>
          <w:sz w:val="28"/>
          <w:szCs w:val="28"/>
        </w:rPr>
      </w:pPr>
      <w:r w:rsidRPr="00755ACB">
        <w:rPr>
          <w:sz w:val="28"/>
          <w:szCs w:val="28"/>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A5F27" w:rsidRPr="00755ACB" w:rsidRDefault="007A5F27" w:rsidP="00230E1C">
      <w:pPr>
        <w:numPr>
          <w:ilvl w:val="0"/>
          <w:numId w:val="50"/>
        </w:numPr>
        <w:ind w:left="0" w:firstLine="540"/>
        <w:jc w:val="both"/>
        <w:rPr>
          <w:sz w:val="28"/>
          <w:szCs w:val="28"/>
        </w:rPr>
      </w:pPr>
      <w:r w:rsidRPr="00755ACB">
        <w:rPr>
          <w:sz w:val="28"/>
          <w:szCs w:val="28"/>
        </w:rPr>
        <w:t>назначение и виды информационных моделей, описывающих реальные объекты и процессы;</w:t>
      </w:r>
    </w:p>
    <w:p w:rsidR="007A5F27" w:rsidRPr="00755ACB" w:rsidRDefault="007A5F27" w:rsidP="00230E1C">
      <w:pPr>
        <w:numPr>
          <w:ilvl w:val="0"/>
          <w:numId w:val="50"/>
        </w:numPr>
        <w:ind w:left="0" w:firstLine="540"/>
        <w:jc w:val="both"/>
        <w:rPr>
          <w:sz w:val="28"/>
          <w:szCs w:val="28"/>
        </w:rPr>
      </w:pPr>
      <w:r w:rsidRPr="00755ACB">
        <w:rPr>
          <w:sz w:val="28"/>
          <w:szCs w:val="28"/>
        </w:rPr>
        <w:t>назначение и функции операционных систем;</w:t>
      </w:r>
    </w:p>
    <w:p w:rsidR="007A5F27" w:rsidRPr="00755ACB" w:rsidRDefault="007A5F27" w:rsidP="007A5F27">
      <w:pPr>
        <w:ind w:firstLine="540"/>
        <w:jc w:val="both"/>
        <w:rPr>
          <w:sz w:val="28"/>
          <w:szCs w:val="28"/>
        </w:rPr>
      </w:pPr>
      <w:r w:rsidRPr="00755ACB">
        <w:rPr>
          <w:b/>
          <w:sz w:val="28"/>
          <w:szCs w:val="28"/>
        </w:rPr>
        <w:t>уметь</w:t>
      </w:r>
    </w:p>
    <w:p w:rsidR="007A5F27" w:rsidRPr="00755ACB" w:rsidRDefault="007A5F27" w:rsidP="00230E1C">
      <w:pPr>
        <w:numPr>
          <w:ilvl w:val="0"/>
          <w:numId w:val="50"/>
        </w:numPr>
        <w:ind w:left="0" w:firstLine="540"/>
        <w:jc w:val="both"/>
        <w:rPr>
          <w:sz w:val="28"/>
          <w:szCs w:val="28"/>
        </w:rPr>
      </w:pPr>
      <w:r w:rsidRPr="00755ACB">
        <w:rPr>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A5F27" w:rsidRPr="00755ACB" w:rsidRDefault="007A5F27" w:rsidP="00230E1C">
      <w:pPr>
        <w:numPr>
          <w:ilvl w:val="0"/>
          <w:numId w:val="50"/>
        </w:numPr>
        <w:ind w:left="0" w:firstLine="540"/>
        <w:jc w:val="both"/>
        <w:rPr>
          <w:sz w:val="28"/>
          <w:szCs w:val="28"/>
        </w:rPr>
      </w:pPr>
      <w:r w:rsidRPr="00755ACB">
        <w:rPr>
          <w:sz w:val="28"/>
          <w:szCs w:val="28"/>
        </w:rPr>
        <w:t>распознавать и описывать информационные процессы в социальных, биологических и технических системах;</w:t>
      </w:r>
    </w:p>
    <w:p w:rsidR="007A5F27" w:rsidRPr="00755ACB" w:rsidRDefault="007A5F27" w:rsidP="00230E1C">
      <w:pPr>
        <w:numPr>
          <w:ilvl w:val="0"/>
          <w:numId w:val="50"/>
        </w:numPr>
        <w:ind w:left="0" w:firstLine="540"/>
        <w:jc w:val="both"/>
        <w:rPr>
          <w:sz w:val="28"/>
          <w:szCs w:val="28"/>
        </w:rPr>
      </w:pPr>
      <w:r w:rsidRPr="00755ACB">
        <w:rPr>
          <w:sz w:val="28"/>
          <w:szCs w:val="28"/>
        </w:rPr>
        <w:t>использовать готовые информационные модели, оценивать их соответствие реальному объекту и целям моделирования;</w:t>
      </w:r>
    </w:p>
    <w:p w:rsidR="007A5F27" w:rsidRPr="00755ACB" w:rsidRDefault="007A5F27" w:rsidP="00230E1C">
      <w:pPr>
        <w:numPr>
          <w:ilvl w:val="0"/>
          <w:numId w:val="50"/>
        </w:numPr>
        <w:ind w:left="0" w:firstLine="540"/>
        <w:jc w:val="both"/>
        <w:rPr>
          <w:sz w:val="28"/>
          <w:szCs w:val="28"/>
        </w:rPr>
      </w:pPr>
      <w:r w:rsidRPr="00755ACB">
        <w:rPr>
          <w:sz w:val="28"/>
          <w:szCs w:val="28"/>
        </w:rPr>
        <w:t>оценивать достоверность информации, сопоставляя различные источники;</w:t>
      </w:r>
    </w:p>
    <w:p w:rsidR="007A5F27" w:rsidRPr="00755ACB" w:rsidRDefault="007A5F27" w:rsidP="00230E1C">
      <w:pPr>
        <w:numPr>
          <w:ilvl w:val="0"/>
          <w:numId w:val="50"/>
        </w:numPr>
        <w:ind w:left="0" w:firstLine="540"/>
        <w:jc w:val="both"/>
        <w:rPr>
          <w:sz w:val="28"/>
          <w:szCs w:val="28"/>
        </w:rPr>
      </w:pPr>
      <w:r w:rsidRPr="00755ACB">
        <w:rPr>
          <w:sz w:val="28"/>
          <w:szCs w:val="28"/>
        </w:rPr>
        <w:t>иллюстрировать учебные работы с использованием средств информационных технологий;</w:t>
      </w:r>
    </w:p>
    <w:p w:rsidR="007A5F27" w:rsidRPr="00755ACB" w:rsidRDefault="007A5F27" w:rsidP="00230E1C">
      <w:pPr>
        <w:numPr>
          <w:ilvl w:val="0"/>
          <w:numId w:val="50"/>
        </w:numPr>
        <w:ind w:left="0" w:firstLine="540"/>
        <w:jc w:val="both"/>
        <w:rPr>
          <w:sz w:val="28"/>
          <w:szCs w:val="28"/>
        </w:rPr>
      </w:pPr>
      <w:r w:rsidRPr="00755ACB">
        <w:rPr>
          <w:sz w:val="28"/>
          <w:szCs w:val="28"/>
        </w:rPr>
        <w:t>создавать информационные объекты сложной структуры, в том числе гипертекстовые документы;</w:t>
      </w:r>
    </w:p>
    <w:p w:rsidR="007A5F27" w:rsidRPr="00755ACB" w:rsidRDefault="007A5F27" w:rsidP="00230E1C">
      <w:pPr>
        <w:numPr>
          <w:ilvl w:val="0"/>
          <w:numId w:val="50"/>
        </w:numPr>
        <w:ind w:left="0" w:firstLine="540"/>
        <w:jc w:val="both"/>
        <w:rPr>
          <w:sz w:val="28"/>
          <w:szCs w:val="28"/>
        </w:rPr>
      </w:pPr>
      <w:r w:rsidRPr="00755ACB">
        <w:rPr>
          <w:sz w:val="28"/>
          <w:szCs w:val="28"/>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7A5F27" w:rsidRPr="00755ACB" w:rsidRDefault="007A5F27" w:rsidP="00230E1C">
      <w:pPr>
        <w:numPr>
          <w:ilvl w:val="0"/>
          <w:numId w:val="50"/>
        </w:numPr>
        <w:ind w:left="0" w:firstLine="540"/>
        <w:jc w:val="both"/>
        <w:rPr>
          <w:sz w:val="28"/>
          <w:szCs w:val="28"/>
        </w:rPr>
      </w:pPr>
      <w:r w:rsidRPr="00755ACB">
        <w:rPr>
          <w:sz w:val="28"/>
          <w:szCs w:val="28"/>
        </w:rPr>
        <w:t>наглядно представлять числовые показатели и динамику их изменения с помощью программ деловой графики;</w:t>
      </w:r>
    </w:p>
    <w:p w:rsidR="007A5F27" w:rsidRPr="00755ACB" w:rsidRDefault="007A5F27" w:rsidP="00230E1C">
      <w:pPr>
        <w:numPr>
          <w:ilvl w:val="0"/>
          <w:numId w:val="50"/>
        </w:numPr>
        <w:ind w:left="0" w:firstLine="540"/>
        <w:jc w:val="both"/>
        <w:rPr>
          <w:sz w:val="28"/>
          <w:szCs w:val="28"/>
        </w:rPr>
      </w:pPr>
      <w:r w:rsidRPr="00755ACB">
        <w:rPr>
          <w:sz w:val="28"/>
          <w:szCs w:val="28"/>
        </w:rPr>
        <w:t>соблюдать правила техники безопасности и гигиенические рекомендации при использовании средств ИКТ;</w:t>
      </w:r>
    </w:p>
    <w:p w:rsidR="007A5F27" w:rsidRPr="00755ACB" w:rsidRDefault="007A5F27" w:rsidP="007A5F27">
      <w:pPr>
        <w:ind w:firstLine="540"/>
        <w:jc w:val="both"/>
        <w:rPr>
          <w:b/>
          <w:sz w:val="28"/>
          <w:szCs w:val="28"/>
        </w:rPr>
      </w:pPr>
      <w:r w:rsidRPr="00755ACB">
        <w:rPr>
          <w:b/>
          <w:sz w:val="28"/>
          <w:szCs w:val="28"/>
        </w:rPr>
        <w:t xml:space="preserve">использовать приобретенные знания и умения в практической деятельности и повседневной жизни </w:t>
      </w:r>
      <w:proofErr w:type="gramStart"/>
      <w:r w:rsidRPr="00755ACB">
        <w:rPr>
          <w:b/>
          <w:sz w:val="28"/>
          <w:szCs w:val="28"/>
        </w:rPr>
        <w:t>для</w:t>
      </w:r>
      <w:proofErr w:type="gramEnd"/>
      <w:r w:rsidRPr="00755ACB">
        <w:rPr>
          <w:b/>
          <w:sz w:val="28"/>
          <w:szCs w:val="28"/>
        </w:rPr>
        <w:t>:</w:t>
      </w:r>
    </w:p>
    <w:p w:rsidR="007A5F27" w:rsidRPr="00755ACB" w:rsidRDefault="007A5F27" w:rsidP="00230E1C">
      <w:pPr>
        <w:numPr>
          <w:ilvl w:val="0"/>
          <w:numId w:val="50"/>
        </w:numPr>
        <w:ind w:left="0" w:firstLine="540"/>
        <w:jc w:val="both"/>
        <w:rPr>
          <w:sz w:val="28"/>
          <w:szCs w:val="28"/>
        </w:rPr>
      </w:pPr>
      <w:r w:rsidRPr="00755ACB">
        <w:rPr>
          <w:sz w:val="28"/>
          <w:szCs w:val="28"/>
        </w:rPr>
        <w:t>эффективного применения информационных образовательных ресурсов в учебной деятельности, в том числе самообразовании;</w:t>
      </w:r>
    </w:p>
    <w:p w:rsidR="007A5F27" w:rsidRPr="00755ACB" w:rsidRDefault="007A5F27" w:rsidP="00230E1C">
      <w:pPr>
        <w:numPr>
          <w:ilvl w:val="0"/>
          <w:numId w:val="50"/>
        </w:numPr>
        <w:ind w:left="0" w:firstLine="540"/>
        <w:jc w:val="both"/>
        <w:rPr>
          <w:sz w:val="28"/>
          <w:szCs w:val="28"/>
        </w:rPr>
      </w:pPr>
      <w:r w:rsidRPr="00755ACB">
        <w:rPr>
          <w:sz w:val="28"/>
          <w:szCs w:val="28"/>
        </w:rPr>
        <w:t>ориентации в информационном пространстве, работы с распространенными автоматизированными информационными системами;</w:t>
      </w:r>
    </w:p>
    <w:p w:rsidR="007A5F27" w:rsidRPr="00755ACB" w:rsidRDefault="007A5F27" w:rsidP="00230E1C">
      <w:pPr>
        <w:numPr>
          <w:ilvl w:val="0"/>
          <w:numId w:val="50"/>
        </w:numPr>
        <w:ind w:left="0" w:firstLine="540"/>
        <w:jc w:val="both"/>
        <w:rPr>
          <w:sz w:val="28"/>
          <w:szCs w:val="28"/>
        </w:rPr>
      </w:pPr>
      <w:r w:rsidRPr="00755ACB">
        <w:rPr>
          <w:sz w:val="28"/>
          <w:szCs w:val="28"/>
        </w:rPr>
        <w:t>автоматизации коммуникационной деятельности;</w:t>
      </w:r>
    </w:p>
    <w:p w:rsidR="007A5F27" w:rsidRPr="00755ACB" w:rsidRDefault="007A5F27" w:rsidP="00230E1C">
      <w:pPr>
        <w:numPr>
          <w:ilvl w:val="0"/>
          <w:numId w:val="50"/>
        </w:numPr>
        <w:ind w:left="0" w:firstLine="540"/>
        <w:jc w:val="both"/>
        <w:rPr>
          <w:sz w:val="28"/>
          <w:szCs w:val="28"/>
        </w:rPr>
      </w:pPr>
      <w:r w:rsidRPr="00755ACB">
        <w:rPr>
          <w:sz w:val="28"/>
          <w:szCs w:val="28"/>
        </w:rPr>
        <w:t>соблюдения этических и правовых норм при работе с информацией;</w:t>
      </w:r>
    </w:p>
    <w:p w:rsidR="007A5F27" w:rsidRPr="00755ACB" w:rsidRDefault="007A5F27" w:rsidP="00230E1C">
      <w:pPr>
        <w:numPr>
          <w:ilvl w:val="0"/>
          <w:numId w:val="50"/>
        </w:numPr>
        <w:ind w:left="0" w:firstLine="540"/>
        <w:jc w:val="both"/>
        <w:rPr>
          <w:b/>
          <w:sz w:val="28"/>
          <w:szCs w:val="28"/>
        </w:rPr>
      </w:pPr>
      <w:r w:rsidRPr="00755ACB">
        <w:rPr>
          <w:sz w:val="28"/>
          <w:szCs w:val="28"/>
        </w:rPr>
        <w:t>эффективной организации индивидуального информационного пространства.</w:t>
      </w:r>
    </w:p>
    <w:p w:rsidR="007A5F27" w:rsidRPr="00755ACB" w:rsidRDefault="007A5F27" w:rsidP="007A5F27">
      <w:pPr>
        <w:ind w:firstLine="540"/>
        <w:jc w:val="both"/>
        <w:rPr>
          <w:b/>
          <w:sz w:val="28"/>
          <w:szCs w:val="28"/>
        </w:rPr>
      </w:pPr>
    </w:p>
    <w:p w:rsidR="007A5F27" w:rsidRPr="00755ACB" w:rsidRDefault="007A5F27" w:rsidP="007A5F27">
      <w:pPr>
        <w:ind w:firstLine="540"/>
        <w:jc w:val="both"/>
        <w:rPr>
          <w:b/>
          <w:sz w:val="28"/>
          <w:szCs w:val="28"/>
        </w:rPr>
      </w:pPr>
      <w:r w:rsidRPr="00755ACB">
        <w:rPr>
          <w:b/>
          <w:sz w:val="28"/>
          <w:szCs w:val="28"/>
        </w:rPr>
        <w:t>Иностранный язык (английский  язык)</w:t>
      </w:r>
    </w:p>
    <w:p w:rsidR="007A5F27" w:rsidRPr="00755ACB" w:rsidRDefault="007A5F27" w:rsidP="007A5F27">
      <w:pPr>
        <w:pStyle w:val="22"/>
        <w:spacing w:after="0" w:line="240" w:lineRule="auto"/>
        <w:ind w:left="0" w:firstLine="540"/>
        <w:jc w:val="both"/>
        <w:rPr>
          <w:b/>
          <w:sz w:val="28"/>
          <w:szCs w:val="28"/>
        </w:rPr>
      </w:pPr>
      <w:r w:rsidRPr="00755ACB">
        <w:rPr>
          <w:bCs/>
          <w:iCs/>
          <w:sz w:val="28"/>
          <w:szCs w:val="28"/>
        </w:rPr>
        <w:lastRenderedPageBreak/>
        <w:t xml:space="preserve">Изучение иностранного языка на базовом уровне в старшей </w:t>
      </w:r>
      <w:proofErr w:type="gramStart"/>
      <w:r w:rsidRPr="00755ACB">
        <w:rPr>
          <w:bCs/>
          <w:iCs/>
          <w:sz w:val="28"/>
          <w:szCs w:val="28"/>
        </w:rPr>
        <w:t>школе</w:t>
      </w:r>
      <w:proofErr w:type="gramEnd"/>
      <w:r w:rsidRPr="00755ACB">
        <w:rPr>
          <w:sz w:val="28"/>
          <w:szCs w:val="28"/>
        </w:rPr>
        <w:t xml:space="preserve"> направлено на дальнейшее развитие сформированной в основной школе </w:t>
      </w:r>
      <w:r w:rsidRPr="00755ACB">
        <w:rPr>
          <w:b/>
          <w:sz w:val="28"/>
          <w:szCs w:val="28"/>
        </w:rPr>
        <w:t>иноязычной коммуникативной компетенции</w:t>
      </w:r>
      <w:r w:rsidRPr="00755ACB">
        <w:rPr>
          <w:sz w:val="28"/>
          <w:szCs w:val="28"/>
        </w:rPr>
        <w:t xml:space="preserve"> в совокупности таких ее составляющих как: </w:t>
      </w:r>
    </w:p>
    <w:p w:rsidR="007A5F27" w:rsidRPr="00755ACB" w:rsidRDefault="007A5F27" w:rsidP="007A5F27">
      <w:pPr>
        <w:pStyle w:val="20"/>
        <w:spacing w:before="0" w:after="0"/>
        <w:ind w:firstLine="540"/>
        <w:jc w:val="both"/>
        <w:rPr>
          <w:rFonts w:ascii="Times New Roman" w:hAnsi="Times New Roman" w:cs="Times New Roman"/>
          <w:b w:val="0"/>
          <w:i w:val="0"/>
        </w:rPr>
      </w:pPr>
      <w:proofErr w:type="gramStart"/>
      <w:r w:rsidRPr="00755ACB">
        <w:rPr>
          <w:rFonts w:ascii="Times New Roman" w:hAnsi="Times New Roman" w:cs="Times New Roman"/>
          <w:i w:val="0"/>
        </w:rPr>
        <w:t>речевая компетенция</w:t>
      </w:r>
      <w:r w:rsidRPr="00755ACB">
        <w:rPr>
          <w:rFonts w:ascii="Times New Roman" w:hAnsi="Times New Roman" w:cs="Times New Roman"/>
        </w:rPr>
        <w:t xml:space="preserve"> – </w:t>
      </w:r>
      <w:r w:rsidRPr="00755ACB">
        <w:rPr>
          <w:rFonts w:ascii="Times New Roman" w:hAnsi="Times New Roman" w:cs="Times New Roman"/>
          <w:b w:val="0"/>
          <w:i w:val="0"/>
        </w:rPr>
        <w:t>развитие у школьников коммуникативных умений в четырех основных видах речевой деятельности (говорении, аудировании, чтении и письме); умений планировать</w:t>
      </w:r>
      <w:r w:rsidRPr="00755ACB">
        <w:rPr>
          <w:rFonts w:ascii="Times New Roman" w:hAnsi="Times New Roman" w:cs="Times New Roman"/>
          <w:i w:val="0"/>
        </w:rPr>
        <w:t xml:space="preserve"> </w:t>
      </w:r>
      <w:r w:rsidRPr="00755ACB">
        <w:rPr>
          <w:rFonts w:ascii="Times New Roman" w:hAnsi="Times New Roman" w:cs="Times New Roman"/>
          <w:b w:val="0"/>
          <w:i w:val="0"/>
        </w:rPr>
        <w:t>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w:t>
      </w:r>
      <w:r w:rsidRPr="00755ACB">
        <w:rPr>
          <w:rFonts w:ascii="Times New Roman" w:hAnsi="Times New Roman" w:cs="Times New Roman"/>
          <w:i w:val="0"/>
        </w:rPr>
        <w:t xml:space="preserve"> </w:t>
      </w:r>
      <w:r w:rsidRPr="00755ACB">
        <w:rPr>
          <w:rFonts w:ascii="Times New Roman" w:hAnsi="Times New Roman" w:cs="Times New Roman"/>
          <w:b w:val="0"/>
          <w:i w:val="0"/>
        </w:rPr>
        <w:t>основе междисциплинарного подхода как</w:t>
      </w:r>
      <w:r w:rsidRPr="00755ACB">
        <w:rPr>
          <w:rFonts w:ascii="Times New Roman" w:hAnsi="Times New Roman" w:cs="Times New Roman"/>
          <w:i w:val="0"/>
        </w:rPr>
        <w:t xml:space="preserve"> </w:t>
      </w:r>
      <w:r w:rsidRPr="00755ACB">
        <w:rPr>
          <w:rFonts w:ascii="Times New Roman" w:hAnsi="Times New Roman" w:cs="Times New Roman"/>
          <w:b w:val="0"/>
          <w:i w:val="0"/>
        </w:rPr>
        <w:t>средство формирования целостной картины мира;</w:t>
      </w:r>
      <w:proofErr w:type="gramEnd"/>
    </w:p>
    <w:p w:rsidR="007A5F27" w:rsidRPr="00755ACB" w:rsidRDefault="007A5F27" w:rsidP="007A5F27">
      <w:pPr>
        <w:pStyle w:val="a6"/>
        <w:spacing w:after="0"/>
        <w:ind w:left="0" w:firstLine="540"/>
        <w:jc w:val="both"/>
        <w:rPr>
          <w:sz w:val="28"/>
          <w:szCs w:val="28"/>
        </w:rPr>
      </w:pPr>
      <w:r w:rsidRPr="00755ACB">
        <w:rPr>
          <w:b/>
          <w:sz w:val="28"/>
          <w:szCs w:val="28"/>
        </w:rPr>
        <w:t xml:space="preserve">языковая компетенция – </w:t>
      </w:r>
      <w:r w:rsidRPr="00755ACB">
        <w:rPr>
          <w:sz w:val="28"/>
          <w:szCs w:val="28"/>
        </w:rPr>
        <w:t>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7A5F27" w:rsidRPr="00755ACB" w:rsidRDefault="007A5F27" w:rsidP="007A5F27">
      <w:pPr>
        <w:pStyle w:val="a6"/>
        <w:spacing w:after="0"/>
        <w:ind w:left="0" w:firstLine="540"/>
        <w:jc w:val="both"/>
        <w:rPr>
          <w:sz w:val="28"/>
          <w:szCs w:val="28"/>
        </w:rPr>
      </w:pPr>
      <w:r w:rsidRPr="00755ACB">
        <w:rPr>
          <w:b/>
          <w:sz w:val="28"/>
          <w:szCs w:val="28"/>
        </w:rPr>
        <w:t xml:space="preserve">социокультурная компетенция – </w:t>
      </w:r>
      <w:r w:rsidRPr="00755ACB">
        <w:rPr>
          <w:sz w:val="28"/>
          <w:szCs w:val="28"/>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A5F27" w:rsidRPr="00755ACB" w:rsidRDefault="007A5F27" w:rsidP="007A5F27">
      <w:pPr>
        <w:pStyle w:val="a6"/>
        <w:spacing w:after="0"/>
        <w:ind w:left="0" w:firstLine="540"/>
        <w:jc w:val="both"/>
        <w:rPr>
          <w:sz w:val="28"/>
          <w:szCs w:val="28"/>
        </w:rPr>
      </w:pPr>
      <w:r w:rsidRPr="00755ACB">
        <w:rPr>
          <w:b/>
          <w:sz w:val="28"/>
          <w:szCs w:val="28"/>
        </w:rPr>
        <w:t xml:space="preserve">учебно-познавательная компетенция – </w:t>
      </w:r>
      <w:r w:rsidRPr="00755ACB">
        <w:rPr>
          <w:sz w:val="28"/>
          <w:szCs w:val="28"/>
        </w:rPr>
        <w:t>развитие общеучебных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7A5F27" w:rsidRPr="00755ACB" w:rsidRDefault="007A5F27" w:rsidP="007A5F27">
      <w:pPr>
        <w:pStyle w:val="a6"/>
        <w:spacing w:after="0"/>
        <w:ind w:left="0" w:firstLine="540"/>
        <w:jc w:val="both"/>
        <w:rPr>
          <w:b/>
          <w:sz w:val="28"/>
          <w:szCs w:val="28"/>
        </w:rPr>
      </w:pPr>
      <w:r w:rsidRPr="00755ACB">
        <w:rPr>
          <w:sz w:val="28"/>
          <w:szCs w:val="28"/>
        </w:rPr>
        <w:t>Средствами учебного предмета продолжается</w:t>
      </w:r>
      <w:r w:rsidRPr="00755ACB">
        <w:rPr>
          <w:b/>
          <w:sz w:val="28"/>
          <w:szCs w:val="28"/>
        </w:rPr>
        <w:t xml:space="preserve"> развитие и воспитание</w:t>
      </w:r>
      <w:r w:rsidRPr="00755ACB">
        <w:rPr>
          <w:sz w:val="28"/>
          <w:szCs w:val="28"/>
        </w:rPr>
        <w:t xml:space="preserve"> школьников, а именно:</w:t>
      </w:r>
    </w:p>
    <w:p w:rsidR="007A5F27" w:rsidRPr="00755ACB" w:rsidRDefault="007A5F27" w:rsidP="00230E1C">
      <w:pPr>
        <w:numPr>
          <w:ilvl w:val="0"/>
          <w:numId w:val="51"/>
        </w:numPr>
        <w:tabs>
          <w:tab w:val="clear" w:pos="567"/>
        </w:tabs>
        <w:ind w:left="0" w:firstLine="540"/>
        <w:jc w:val="both"/>
        <w:rPr>
          <w:sz w:val="28"/>
          <w:szCs w:val="28"/>
        </w:rPr>
      </w:pPr>
      <w:r w:rsidRPr="00755ACB">
        <w:rPr>
          <w:sz w:val="28"/>
          <w:szCs w:val="28"/>
        </w:rPr>
        <w:t xml:space="preserve">обеспечивается </w:t>
      </w:r>
      <w:r w:rsidRPr="00755ACB">
        <w:rPr>
          <w:b/>
          <w:sz w:val="28"/>
          <w:szCs w:val="28"/>
        </w:rPr>
        <w:t>развитие способности и готовности</w:t>
      </w:r>
      <w:r w:rsidRPr="00755ACB">
        <w:rPr>
          <w:sz w:val="28"/>
          <w:szCs w:val="28"/>
        </w:rPr>
        <w:t xml:space="preserve">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w:t>
      </w:r>
    </w:p>
    <w:p w:rsidR="007A5F27" w:rsidRPr="00755ACB" w:rsidRDefault="007A5F27" w:rsidP="00230E1C">
      <w:pPr>
        <w:numPr>
          <w:ilvl w:val="0"/>
          <w:numId w:val="51"/>
        </w:numPr>
        <w:tabs>
          <w:tab w:val="clear" w:pos="567"/>
        </w:tabs>
        <w:ind w:left="0" w:firstLine="540"/>
        <w:jc w:val="both"/>
        <w:rPr>
          <w:sz w:val="28"/>
          <w:szCs w:val="28"/>
        </w:rPr>
      </w:pPr>
      <w:r w:rsidRPr="00755ACB">
        <w:rPr>
          <w:sz w:val="28"/>
          <w:szCs w:val="28"/>
        </w:rPr>
        <w:t xml:space="preserve">формируется способность к </w:t>
      </w:r>
      <w:r w:rsidRPr="00755ACB">
        <w:rPr>
          <w:b/>
          <w:sz w:val="28"/>
          <w:szCs w:val="28"/>
        </w:rPr>
        <w:t>самооценке</w:t>
      </w:r>
      <w:r w:rsidRPr="00755ACB">
        <w:rPr>
          <w:sz w:val="28"/>
          <w:szCs w:val="28"/>
        </w:rPr>
        <w:t xml:space="preserve"> через наблюдение за собственной речью на родном и иностранном языках;</w:t>
      </w:r>
    </w:p>
    <w:p w:rsidR="007A5F27" w:rsidRPr="00755ACB" w:rsidRDefault="007A5F27" w:rsidP="007A5F27">
      <w:pPr>
        <w:ind w:firstLine="540"/>
        <w:jc w:val="both"/>
        <w:rPr>
          <w:b/>
          <w:bCs/>
          <w:iCs/>
          <w:sz w:val="28"/>
          <w:szCs w:val="28"/>
        </w:rPr>
      </w:pPr>
      <w:r w:rsidRPr="00755ACB">
        <w:rPr>
          <w:sz w:val="28"/>
          <w:szCs w:val="28"/>
        </w:rPr>
        <w:t xml:space="preserve">стимулируется личностное </w:t>
      </w:r>
      <w:r w:rsidRPr="00755ACB">
        <w:rPr>
          <w:b/>
          <w:sz w:val="28"/>
          <w:szCs w:val="28"/>
        </w:rPr>
        <w:t>самоопределение</w:t>
      </w:r>
      <w:r w:rsidRPr="00755ACB">
        <w:rPr>
          <w:sz w:val="28"/>
          <w:szCs w:val="28"/>
        </w:rPr>
        <w:t xml:space="preserve"> учащихся в отношении их будущей жизни.</w:t>
      </w:r>
    </w:p>
    <w:p w:rsidR="007A5F27" w:rsidRPr="00755ACB" w:rsidRDefault="007A5F27" w:rsidP="007A5F27">
      <w:pPr>
        <w:ind w:firstLine="540"/>
        <w:jc w:val="both"/>
        <w:rPr>
          <w:b/>
          <w:bCs/>
          <w:iCs/>
          <w:sz w:val="28"/>
          <w:szCs w:val="28"/>
        </w:rPr>
      </w:pPr>
      <w:r w:rsidRPr="00755ACB">
        <w:rPr>
          <w:b/>
          <w:bCs/>
          <w:iCs/>
          <w:sz w:val="28"/>
          <w:szCs w:val="28"/>
        </w:rPr>
        <w:t>В результате изучения иностранного языка на базовом уровне в старшей школе ученик должен</w:t>
      </w:r>
    </w:p>
    <w:p w:rsidR="007A5F27" w:rsidRPr="00755ACB" w:rsidRDefault="007A5F27" w:rsidP="007A5F27">
      <w:pPr>
        <w:ind w:firstLine="540"/>
        <w:jc w:val="both"/>
        <w:rPr>
          <w:b/>
          <w:sz w:val="28"/>
          <w:szCs w:val="28"/>
        </w:rPr>
      </w:pPr>
      <w:r w:rsidRPr="00755ACB">
        <w:rPr>
          <w:b/>
          <w:sz w:val="28"/>
          <w:szCs w:val="28"/>
        </w:rPr>
        <w:t>знать</w:t>
      </w:r>
    </w:p>
    <w:p w:rsidR="007A5F27" w:rsidRPr="00755ACB" w:rsidRDefault="007A5F27" w:rsidP="00230E1C">
      <w:pPr>
        <w:pStyle w:val="ad"/>
        <w:numPr>
          <w:ilvl w:val="0"/>
          <w:numId w:val="50"/>
        </w:numPr>
        <w:spacing w:after="0"/>
        <w:ind w:left="0" w:firstLine="540"/>
        <w:jc w:val="both"/>
        <w:rPr>
          <w:sz w:val="28"/>
          <w:szCs w:val="28"/>
        </w:rPr>
      </w:pPr>
      <w:r w:rsidRPr="00755ACB">
        <w:rPr>
          <w:b/>
          <w:sz w:val="28"/>
          <w:szCs w:val="28"/>
        </w:rPr>
        <w:t>значения новых лексических единиц</w:t>
      </w:r>
      <w:r w:rsidRPr="00755ACB">
        <w:rPr>
          <w:sz w:val="28"/>
          <w:szCs w:val="28"/>
        </w:rPr>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7A5F27" w:rsidRPr="00755ACB" w:rsidRDefault="007A5F27" w:rsidP="00230E1C">
      <w:pPr>
        <w:pStyle w:val="ad"/>
        <w:numPr>
          <w:ilvl w:val="0"/>
          <w:numId w:val="50"/>
        </w:numPr>
        <w:spacing w:after="0"/>
        <w:ind w:left="0" w:firstLine="540"/>
        <w:jc w:val="both"/>
        <w:rPr>
          <w:sz w:val="28"/>
          <w:szCs w:val="28"/>
        </w:rPr>
      </w:pPr>
      <w:r w:rsidRPr="00755ACB">
        <w:rPr>
          <w:b/>
          <w:sz w:val="28"/>
          <w:szCs w:val="28"/>
        </w:rPr>
        <w:t>значение изученных грамматических явлений</w:t>
      </w:r>
      <w:r w:rsidRPr="00755ACB">
        <w:rPr>
          <w:sz w:val="28"/>
          <w:szCs w:val="28"/>
        </w:rPr>
        <w:t xml:space="preserve"> в расширенном объеме (</w:t>
      </w:r>
      <w:proofErr w:type="gramStart"/>
      <w:r w:rsidRPr="00755ACB">
        <w:rPr>
          <w:sz w:val="28"/>
          <w:szCs w:val="28"/>
        </w:rPr>
        <w:t>видо-временные</w:t>
      </w:r>
      <w:proofErr w:type="gramEnd"/>
      <w:r w:rsidRPr="00755ACB">
        <w:rPr>
          <w:sz w:val="28"/>
          <w:szCs w:val="28"/>
        </w:rPr>
        <w:t xml:space="preserve">, неличные и неопределенно-лич-ные формы глагола, формы условного </w:t>
      </w:r>
      <w:r w:rsidRPr="00755ACB">
        <w:rPr>
          <w:sz w:val="28"/>
          <w:szCs w:val="28"/>
        </w:rPr>
        <w:lastRenderedPageBreak/>
        <w:t>наклонения, косвенная речь / косвенный вопрос, побуждение и др., согласование времен);</w:t>
      </w:r>
    </w:p>
    <w:p w:rsidR="007A5F27" w:rsidRPr="00755ACB" w:rsidRDefault="007A5F27" w:rsidP="00230E1C">
      <w:pPr>
        <w:pStyle w:val="ad"/>
        <w:numPr>
          <w:ilvl w:val="0"/>
          <w:numId w:val="50"/>
        </w:numPr>
        <w:spacing w:after="0"/>
        <w:ind w:left="0" w:firstLine="540"/>
        <w:jc w:val="both"/>
        <w:rPr>
          <w:sz w:val="28"/>
          <w:szCs w:val="28"/>
        </w:rPr>
      </w:pPr>
      <w:r w:rsidRPr="00755ACB">
        <w:rPr>
          <w:b/>
          <w:sz w:val="28"/>
          <w:szCs w:val="28"/>
        </w:rPr>
        <w:t>страноведческую информацию</w:t>
      </w:r>
      <w:r w:rsidRPr="00755ACB">
        <w:rPr>
          <w:sz w:val="28"/>
          <w:szCs w:val="28"/>
        </w:rPr>
        <w:t>, расширенную за счет новой тематики и проблематики речевого общения;</w:t>
      </w:r>
    </w:p>
    <w:p w:rsidR="007A5F27" w:rsidRPr="00755ACB" w:rsidRDefault="007A5F27" w:rsidP="007A5F27">
      <w:pPr>
        <w:ind w:firstLine="540"/>
        <w:jc w:val="both"/>
        <w:rPr>
          <w:b/>
          <w:bCs/>
          <w:sz w:val="28"/>
          <w:szCs w:val="28"/>
        </w:rPr>
      </w:pPr>
      <w:r w:rsidRPr="00755ACB">
        <w:rPr>
          <w:b/>
          <w:bCs/>
          <w:sz w:val="28"/>
          <w:szCs w:val="28"/>
        </w:rPr>
        <w:t>использовать приобретенные знания и умения в практической деятельности и повседневной жизни:</w:t>
      </w:r>
    </w:p>
    <w:p w:rsidR="007A5F27" w:rsidRPr="00755ACB" w:rsidRDefault="007A5F27" w:rsidP="007A5F27">
      <w:pPr>
        <w:pStyle w:val="ad"/>
        <w:ind w:firstLine="540"/>
        <w:jc w:val="both"/>
        <w:rPr>
          <w:b/>
          <w:sz w:val="28"/>
          <w:szCs w:val="28"/>
        </w:rPr>
      </w:pPr>
      <w:r w:rsidRPr="00755ACB">
        <w:rPr>
          <w:b/>
          <w:sz w:val="28"/>
          <w:szCs w:val="28"/>
        </w:rPr>
        <w:t>в области говорения</w:t>
      </w:r>
    </w:p>
    <w:p w:rsidR="007A5F27" w:rsidRPr="00755ACB" w:rsidRDefault="007A5F27" w:rsidP="00230E1C">
      <w:pPr>
        <w:pStyle w:val="ad"/>
        <w:numPr>
          <w:ilvl w:val="0"/>
          <w:numId w:val="52"/>
        </w:numPr>
        <w:spacing w:after="0"/>
        <w:ind w:left="0" w:firstLine="540"/>
        <w:jc w:val="both"/>
        <w:rPr>
          <w:sz w:val="28"/>
          <w:szCs w:val="28"/>
        </w:rPr>
      </w:pPr>
      <w:r w:rsidRPr="00755ACB">
        <w:rPr>
          <w:sz w:val="28"/>
          <w:szCs w:val="28"/>
        </w:rPr>
        <w:t>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7A5F27" w:rsidRPr="00755ACB" w:rsidRDefault="007A5F27" w:rsidP="00230E1C">
      <w:pPr>
        <w:pStyle w:val="ad"/>
        <w:numPr>
          <w:ilvl w:val="0"/>
          <w:numId w:val="52"/>
        </w:numPr>
        <w:spacing w:after="0"/>
        <w:ind w:left="0" w:firstLine="540"/>
        <w:jc w:val="both"/>
        <w:rPr>
          <w:b/>
          <w:sz w:val="28"/>
          <w:szCs w:val="28"/>
        </w:rPr>
      </w:pPr>
      <w:r w:rsidRPr="00755ACB">
        <w:rPr>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7A5F27" w:rsidRPr="00755ACB" w:rsidRDefault="007A5F27" w:rsidP="007A5F27">
      <w:pPr>
        <w:pStyle w:val="ad"/>
        <w:ind w:firstLine="540"/>
        <w:jc w:val="both"/>
        <w:rPr>
          <w:b/>
          <w:sz w:val="28"/>
          <w:szCs w:val="28"/>
        </w:rPr>
      </w:pPr>
      <w:r w:rsidRPr="00755ACB">
        <w:rPr>
          <w:b/>
          <w:sz w:val="28"/>
          <w:szCs w:val="28"/>
        </w:rPr>
        <w:t>в области аудирования</w:t>
      </w:r>
    </w:p>
    <w:p w:rsidR="007A5F27" w:rsidRPr="00755ACB" w:rsidRDefault="007A5F27" w:rsidP="00230E1C">
      <w:pPr>
        <w:pStyle w:val="ad"/>
        <w:numPr>
          <w:ilvl w:val="0"/>
          <w:numId w:val="52"/>
        </w:numPr>
        <w:spacing w:after="0"/>
        <w:ind w:left="0" w:firstLine="540"/>
        <w:jc w:val="both"/>
        <w:rPr>
          <w:sz w:val="28"/>
          <w:szCs w:val="28"/>
        </w:rPr>
      </w:pPr>
      <w:r w:rsidRPr="00755ACB">
        <w:rPr>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proofErr w:type="gramStart"/>
      <w:r w:rsidRPr="00755ACB">
        <w:rPr>
          <w:sz w:val="28"/>
          <w:szCs w:val="28"/>
        </w:rPr>
        <w:t>е-</w:t>
      </w:r>
      <w:proofErr w:type="gramEnd"/>
      <w:r w:rsidRPr="00755ACB">
        <w:rPr>
          <w:sz w:val="28"/>
          <w:szCs w:val="28"/>
        </w:rPr>
        <w:t xml:space="preserve"> 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7A5F27" w:rsidRPr="00755ACB" w:rsidRDefault="007A5F27" w:rsidP="007A5F27">
      <w:pPr>
        <w:pStyle w:val="ad"/>
        <w:ind w:firstLine="540"/>
        <w:jc w:val="both"/>
        <w:rPr>
          <w:b/>
          <w:sz w:val="28"/>
          <w:szCs w:val="28"/>
        </w:rPr>
      </w:pPr>
      <w:r w:rsidRPr="00755ACB">
        <w:rPr>
          <w:b/>
          <w:sz w:val="28"/>
          <w:szCs w:val="28"/>
        </w:rPr>
        <w:t>в области чтения</w:t>
      </w:r>
    </w:p>
    <w:p w:rsidR="007A5F27" w:rsidRPr="00755ACB" w:rsidRDefault="007A5F27" w:rsidP="00230E1C">
      <w:pPr>
        <w:pStyle w:val="ad"/>
        <w:numPr>
          <w:ilvl w:val="0"/>
          <w:numId w:val="52"/>
        </w:numPr>
        <w:spacing w:after="0"/>
        <w:ind w:left="0" w:firstLine="540"/>
        <w:jc w:val="both"/>
        <w:rPr>
          <w:sz w:val="28"/>
          <w:szCs w:val="28"/>
        </w:rPr>
      </w:pPr>
      <w:proofErr w:type="gramStart"/>
      <w:r w:rsidRPr="00755ACB">
        <w:rPr>
          <w:sz w:val="28"/>
          <w:szCs w:val="28"/>
        </w:rPr>
        <w:t>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roofErr w:type="gramEnd"/>
    </w:p>
    <w:p w:rsidR="007A5F27" w:rsidRPr="00755ACB" w:rsidRDefault="007A5F27" w:rsidP="00755ACB">
      <w:pPr>
        <w:pStyle w:val="ad"/>
        <w:ind w:firstLine="540"/>
        <w:jc w:val="both"/>
        <w:rPr>
          <w:sz w:val="28"/>
          <w:szCs w:val="28"/>
        </w:rPr>
      </w:pPr>
      <w:r w:rsidRPr="00755ACB">
        <w:rPr>
          <w:b/>
          <w:sz w:val="28"/>
          <w:szCs w:val="28"/>
        </w:rPr>
        <w:t>в области письменной речи</w:t>
      </w:r>
      <w:r w:rsidR="00755ACB">
        <w:rPr>
          <w:b/>
          <w:sz w:val="28"/>
          <w:szCs w:val="28"/>
        </w:rPr>
        <w:t xml:space="preserve">: </w:t>
      </w:r>
      <w:r w:rsidRPr="00755ACB">
        <w:rPr>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755ACB" w:rsidRDefault="007A5F27" w:rsidP="00755ACB">
      <w:pPr>
        <w:pStyle w:val="ad"/>
        <w:ind w:firstLine="540"/>
        <w:jc w:val="both"/>
        <w:rPr>
          <w:sz w:val="28"/>
          <w:szCs w:val="28"/>
        </w:rPr>
      </w:pPr>
      <w:r w:rsidRPr="00755ACB">
        <w:rPr>
          <w:b/>
          <w:sz w:val="28"/>
          <w:szCs w:val="28"/>
        </w:rPr>
        <w:t>владеть способами познавательной деятельности</w:t>
      </w:r>
      <w:proofErr w:type="gramStart"/>
      <w:r w:rsidRPr="00755ACB">
        <w:rPr>
          <w:b/>
          <w:sz w:val="28"/>
          <w:szCs w:val="28"/>
        </w:rPr>
        <w:t>:п</w:t>
      </w:r>
      <w:proofErr w:type="gramEnd"/>
      <w:r w:rsidRPr="00755ACB">
        <w:rPr>
          <w:b/>
          <w:sz w:val="28"/>
          <w:szCs w:val="28"/>
        </w:rPr>
        <w:t>рименять информационные умения</w:t>
      </w:r>
      <w:r w:rsidRPr="00755ACB">
        <w:rPr>
          <w:sz w:val="28"/>
          <w:szCs w:val="28"/>
        </w:rPr>
        <w:t>, обеспечивающие самостоятельное 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7A5F27" w:rsidRPr="00755ACB" w:rsidRDefault="007A5F27" w:rsidP="00755ACB">
      <w:pPr>
        <w:pStyle w:val="ad"/>
        <w:ind w:firstLine="540"/>
        <w:jc w:val="both"/>
        <w:rPr>
          <w:sz w:val="28"/>
          <w:szCs w:val="28"/>
        </w:rPr>
      </w:pPr>
      <w:r w:rsidRPr="00755ACB">
        <w:rPr>
          <w:b/>
          <w:sz w:val="28"/>
          <w:szCs w:val="28"/>
        </w:rPr>
        <w:t>понимать</w:t>
      </w:r>
      <w:r w:rsidRPr="00755ACB">
        <w:rPr>
          <w:sz w:val="28"/>
          <w:szCs w:val="28"/>
        </w:rPr>
        <w:t xml:space="preserve"> контекстуальное значение языковых средств, отражающих особенности иной культуры;</w:t>
      </w:r>
    </w:p>
    <w:p w:rsidR="00755ACB" w:rsidRDefault="007A5F27" w:rsidP="00230E1C">
      <w:pPr>
        <w:pStyle w:val="ad"/>
        <w:widowControl w:val="0"/>
        <w:numPr>
          <w:ilvl w:val="0"/>
          <w:numId w:val="51"/>
        </w:numPr>
        <w:tabs>
          <w:tab w:val="clear" w:pos="567"/>
        </w:tabs>
        <w:spacing w:after="0"/>
        <w:ind w:left="0" w:firstLine="540"/>
        <w:jc w:val="both"/>
        <w:rPr>
          <w:sz w:val="28"/>
          <w:szCs w:val="28"/>
        </w:rPr>
      </w:pPr>
      <w:r w:rsidRPr="00755ACB">
        <w:rPr>
          <w:b/>
          <w:sz w:val="28"/>
          <w:szCs w:val="28"/>
        </w:rPr>
        <w:t>пользоваться</w:t>
      </w:r>
      <w:r w:rsidRPr="00755ACB">
        <w:rPr>
          <w:sz w:val="28"/>
          <w:szCs w:val="28"/>
        </w:rPr>
        <w:t xml:space="preserve">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w:t>
      </w:r>
      <w:proofErr w:type="gramStart"/>
      <w:r w:rsidRPr="00755ACB">
        <w:rPr>
          <w:sz w:val="28"/>
          <w:szCs w:val="28"/>
        </w:rPr>
        <w:t>комментарии, схемы</w:t>
      </w:r>
      <w:proofErr w:type="gramEnd"/>
      <w:r w:rsidRPr="00755ACB">
        <w:rPr>
          <w:sz w:val="28"/>
          <w:szCs w:val="28"/>
        </w:rPr>
        <w:t>, таблицы).</w:t>
      </w:r>
    </w:p>
    <w:p w:rsidR="007A5F27" w:rsidRPr="00755ACB" w:rsidRDefault="007A5F27" w:rsidP="00230E1C">
      <w:pPr>
        <w:pStyle w:val="ad"/>
        <w:widowControl w:val="0"/>
        <w:numPr>
          <w:ilvl w:val="0"/>
          <w:numId w:val="51"/>
        </w:numPr>
        <w:tabs>
          <w:tab w:val="clear" w:pos="567"/>
        </w:tabs>
        <w:spacing w:after="0"/>
        <w:ind w:left="0" w:firstLine="540"/>
        <w:jc w:val="both"/>
        <w:rPr>
          <w:sz w:val="28"/>
          <w:szCs w:val="28"/>
        </w:rPr>
      </w:pPr>
      <w:r w:rsidRPr="00755ACB">
        <w:rPr>
          <w:sz w:val="28"/>
          <w:szCs w:val="28"/>
        </w:rPr>
        <w:lastRenderedPageBreak/>
        <w:t>профессии, их социальная адаптация; формируются качества гражданина</w:t>
      </w:r>
      <w:r w:rsidR="00755ACB">
        <w:rPr>
          <w:sz w:val="28"/>
          <w:szCs w:val="28"/>
        </w:rPr>
        <w:t xml:space="preserve"> и </w:t>
      </w:r>
      <w:r w:rsidRPr="00755ACB">
        <w:rPr>
          <w:sz w:val="28"/>
          <w:szCs w:val="28"/>
        </w:rPr>
        <w:t>патриота.</w:t>
      </w:r>
    </w:p>
    <w:p w:rsidR="007A5F27" w:rsidRPr="00755ACB" w:rsidRDefault="007A5F27" w:rsidP="007A5F27">
      <w:pPr>
        <w:ind w:firstLine="540"/>
        <w:jc w:val="both"/>
        <w:rPr>
          <w:b/>
          <w:sz w:val="28"/>
          <w:szCs w:val="28"/>
        </w:rPr>
      </w:pPr>
    </w:p>
    <w:p w:rsidR="007A5F27" w:rsidRPr="002F062A" w:rsidRDefault="007A5F27" w:rsidP="007A5F27">
      <w:pPr>
        <w:ind w:firstLine="284"/>
        <w:jc w:val="both"/>
      </w:pPr>
    </w:p>
    <w:p w:rsidR="007A5F27" w:rsidRDefault="007A5F27" w:rsidP="007A5F27">
      <w:pPr>
        <w:pStyle w:val="20"/>
        <w:spacing w:before="0" w:after="0"/>
        <w:ind w:firstLine="425"/>
        <w:jc w:val="center"/>
        <w:rPr>
          <w:rFonts w:ascii="Times New Roman" w:hAnsi="Times New Roman" w:cs="Times New Roman"/>
          <w:i w:val="0"/>
          <w:sz w:val="32"/>
          <w:szCs w:val="32"/>
        </w:rPr>
      </w:pPr>
      <w:r w:rsidRPr="00625874">
        <w:rPr>
          <w:rFonts w:ascii="Times New Roman" w:hAnsi="Times New Roman" w:cs="Times New Roman"/>
          <w:i w:val="0"/>
          <w:sz w:val="32"/>
          <w:szCs w:val="32"/>
        </w:rPr>
        <w:t>Образ выпускника старшей школы</w:t>
      </w:r>
    </w:p>
    <w:p w:rsidR="007A5F27" w:rsidRPr="00625874" w:rsidRDefault="007A5F27" w:rsidP="007A5F27"/>
    <w:p w:rsidR="007A5F27" w:rsidRPr="00755ACB" w:rsidRDefault="007A5F27" w:rsidP="007A5F27">
      <w:pPr>
        <w:ind w:firstLine="425"/>
        <w:jc w:val="both"/>
        <w:rPr>
          <w:b/>
          <w:snapToGrid w:val="0"/>
          <w:sz w:val="28"/>
          <w:szCs w:val="28"/>
        </w:rPr>
      </w:pPr>
      <w:r w:rsidRPr="00755ACB">
        <w:rPr>
          <w:b/>
          <w:snapToGrid w:val="0"/>
          <w:sz w:val="28"/>
          <w:szCs w:val="28"/>
        </w:rPr>
        <w:t>Выпускник средней  общей школы:</w:t>
      </w:r>
    </w:p>
    <w:p w:rsidR="007A5F27" w:rsidRPr="00755ACB" w:rsidRDefault="007A5F27" w:rsidP="00230E1C">
      <w:pPr>
        <w:numPr>
          <w:ilvl w:val="0"/>
          <w:numId w:val="11"/>
        </w:numPr>
        <w:tabs>
          <w:tab w:val="clear" w:pos="1195"/>
          <w:tab w:val="num" w:pos="540"/>
        </w:tabs>
        <w:ind w:left="0" w:firstLine="425"/>
        <w:jc w:val="both"/>
        <w:rPr>
          <w:sz w:val="28"/>
          <w:szCs w:val="28"/>
        </w:rPr>
      </w:pPr>
      <w:r w:rsidRPr="00755ACB">
        <w:rPr>
          <w:sz w:val="28"/>
          <w:szCs w:val="28"/>
        </w:rPr>
        <w:t>достиг повышенного уровня предметной компетентности по всем предметам школьного учебного плана;</w:t>
      </w:r>
    </w:p>
    <w:p w:rsidR="007A5F27" w:rsidRPr="00755ACB" w:rsidRDefault="007A5F27" w:rsidP="00230E1C">
      <w:pPr>
        <w:numPr>
          <w:ilvl w:val="0"/>
          <w:numId w:val="11"/>
        </w:numPr>
        <w:tabs>
          <w:tab w:val="clear" w:pos="1195"/>
          <w:tab w:val="num" w:pos="540"/>
        </w:tabs>
        <w:ind w:left="0" w:firstLine="425"/>
        <w:jc w:val="both"/>
        <w:rPr>
          <w:sz w:val="28"/>
          <w:szCs w:val="28"/>
        </w:rPr>
      </w:pPr>
      <w:r w:rsidRPr="00755ACB">
        <w:rPr>
          <w:sz w:val="28"/>
          <w:szCs w:val="28"/>
        </w:rPr>
        <w:t>освоил на повышенном (профильном) уровне учебный материал по предметам: экономика, обществознание.</w:t>
      </w:r>
    </w:p>
    <w:p w:rsidR="007A5F27" w:rsidRPr="00755ACB" w:rsidRDefault="007A5F27" w:rsidP="00230E1C">
      <w:pPr>
        <w:numPr>
          <w:ilvl w:val="0"/>
          <w:numId w:val="11"/>
        </w:numPr>
        <w:tabs>
          <w:tab w:val="clear" w:pos="1195"/>
          <w:tab w:val="num" w:pos="540"/>
        </w:tabs>
        <w:ind w:left="0" w:firstLine="425"/>
        <w:jc w:val="both"/>
        <w:rPr>
          <w:sz w:val="28"/>
          <w:szCs w:val="28"/>
        </w:rPr>
      </w:pPr>
      <w:r w:rsidRPr="00755ACB">
        <w:rPr>
          <w:sz w:val="28"/>
          <w:szCs w:val="28"/>
        </w:rPr>
        <w:t>готов к сознательному выбору дальнейшего профессионального образования;</w:t>
      </w:r>
      <w:r w:rsidRPr="00755ACB">
        <w:rPr>
          <w:b/>
          <w:sz w:val="28"/>
          <w:szCs w:val="28"/>
        </w:rPr>
        <w:t xml:space="preserve"> </w:t>
      </w:r>
      <w:r w:rsidRPr="00755ACB">
        <w:rPr>
          <w:sz w:val="28"/>
          <w:szCs w:val="28"/>
        </w:rPr>
        <w:t>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7A5F27" w:rsidRPr="00755ACB" w:rsidRDefault="007A5F27" w:rsidP="00230E1C">
      <w:pPr>
        <w:numPr>
          <w:ilvl w:val="0"/>
          <w:numId w:val="11"/>
        </w:numPr>
        <w:tabs>
          <w:tab w:val="clear" w:pos="1195"/>
          <w:tab w:val="num" w:pos="540"/>
        </w:tabs>
        <w:ind w:left="0" w:firstLine="425"/>
        <w:jc w:val="both"/>
        <w:rPr>
          <w:sz w:val="28"/>
          <w:szCs w:val="28"/>
        </w:rPr>
      </w:pPr>
      <w:r w:rsidRPr="00755ACB">
        <w:rPr>
          <w:sz w:val="28"/>
          <w:szCs w:val="28"/>
        </w:rPr>
        <w:t xml:space="preserve">знает и применяет способы укрепления здоровья, </w:t>
      </w:r>
      <w:proofErr w:type="gramStart"/>
      <w:r w:rsidRPr="00755ACB">
        <w:rPr>
          <w:sz w:val="28"/>
          <w:szCs w:val="28"/>
        </w:rPr>
        <w:t>способен</w:t>
      </w:r>
      <w:proofErr w:type="gramEnd"/>
      <w:r w:rsidRPr="00755ACB">
        <w:rPr>
          <w:sz w:val="28"/>
          <w:szCs w:val="28"/>
        </w:rPr>
        <w:t xml:space="preserve"> развивать основные физические качества;</w:t>
      </w:r>
    </w:p>
    <w:p w:rsidR="007A5F27" w:rsidRPr="00755ACB" w:rsidRDefault="007A5F27" w:rsidP="00230E1C">
      <w:pPr>
        <w:numPr>
          <w:ilvl w:val="0"/>
          <w:numId w:val="11"/>
        </w:numPr>
        <w:tabs>
          <w:tab w:val="clear" w:pos="1195"/>
          <w:tab w:val="num" w:pos="540"/>
        </w:tabs>
        <w:suppressAutoHyphens/>
        <w:ind w:left="0" w:firstLine="425"/>
        <w:jc w:val="both"/>
        <w:rPr>
          <w:sz w:val="28"/>
          <w:szCs w:val="28"/>
        </w:rPr>
      </w:pPr>
      <w:r w:rsidRPr="00755ACB">
        <w:rPr>
          <w:sz w:val="28"/>
          <w:szCs w:val="28"/>
        </w:rPr>
        <w:t>осознает возможные достоинства и недостатки собственного «Я», умеет владеть собой в сложных ситуациях, обладает нравственными принципами;</w:t>
      </w:r>
    </w:p>
    <w:p w:rsidR="007A5F27" w:rsidRPr="00755ACB" w:rsidRDefault="007A5F27" w:rsidP="00230E1C">
      <w:pPr>
        <w:numPr>
          <w:ilvl w:val="0"/>
          <w:numId w:val="11"/>
        </w:numPr>
        <w:tabs>
          <w:tab w:val="clear" w:pos="1195"/>
          <w:tab w:val="num" w:pos="540"/>
        </w:tabs>
        <w:suppressAutoHyphens/>
        <w:ind w:left="0" w:firstLine="425"/>
        <w:jc w:val="both"/>
        <w:rPr>
          <w:sz w:val="28"/>
          <w:szCs w:val="28"/>
        </w:rPr>
      </w:pPr>
      <w:r w:rsidRPr="00755ACB">
        <w:rPr>
          <w:sz w:val="28"/>
          <w:szCs w:val="28"/>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7A5F27" w:rsidRPr="00755ACB" w:rsidRDefault="007A5F27" w:rsidP="00230E1C">
      <w:pPr>
        <w:numPr>
          <w:ilvl w:val="0"/>
          <w:numId w:val="11"/>
        </w:numPr>
        <w:tabs>
          <w:tab w:val="clear" w:pos="1195"/>
          <w:tab w:val="num" w:pos="540"/>
        </w:tabs>
        <w:suppressAutoHyphens/>
        <w:ind w:left="0" w:firstLine="425"/>
        <w:jc w:val="both"/>
        <w:rPr>
          <w:sz w:val="28"/>
          <w:szCs w:val="28"/>
        </w:rPr>
      </w:pPr>
      <w:r w:rsidRPr="00755ACB">
        <w:rPr>
          <w:sz w:val="28"/>
          <w:szCs w:val="28"/>
        </w:rPr>
        <w:t>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способен проектировать и реализовать свои жизненные смыслы на основе общечеловеческих ценностей;</w:t>
      </w:r>
    </w:p>
    <w:p w:rsidR="007A5F27" w:rsidRPr="00755ACB" w:rsidRDefault="007A5F27" w:rsidP="00230E1C">
      <w:pPr>
        <w:numPr>
          <w:ilvl w:val="0"/>
          <w:numId w:val="11"/>
        </w:numPr>
        <w:tabs>
          <w:tab w:val="clear" w:pos="1195"/>
          <w:tab w:val="num" w:pos="540"/>
        </w:tabs>
        <w:suppressAutoHyphens/>
        <w:ind w:left="0" w:firstLine="425"/>
        <w:jc w:val="both"/>
        <w:rPr>
          <w:sz w:val="28"/>
          <w:szCs w:val="28"/>
        </w:rPr>
      </w:pPr>
      <w:r w:rsidRPr="00755ACB">
        <w:rPr>
          <w:bCs/>
          <w:sz w:val="28"/>
          <w:szCs w:val="28"/>
        </w:rPr>
        <w:t>готов способствовать процветанию России</w:t>
      </w:r>
      <w:r w:rsidRPr="00755ACB">
        <w:rPr>
          <w:sz w:val="28"/>
          <w:szCs w:val="28"/>
        </w:rPr>
        <w:t>,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7A5F27" w:rsidRPr="00755ACB" w:rsidRDefault="007A5F27" w:rsidP="00230E1C">
      <w:pPr>
        <w:numPr>
          <w:ilvl w:val="0"/>
          <w:numId w:val="11"/>
        </w:numPr>
        <w:tabs>
          <w:tab w:val="clear" w:pos="1195"/>
          <w:tab w:val="num" w:pos="540"/>
        </w:tabs>
        <w:ind w:left="0" w:firstLine="425"/>
        <w:jc w:val="both"/>
        <w:rPr>
          <w:sz w:val="28"/>
          <w:szCs w:val="28"/>
        </w:rPr>
      </w:pPr>
      <w:r w:rsidRPr="00755ACB">
        <w:rPr>
          <w:sz w:val="28"/>
          <w:szCs w:val="28"/>
        </w:rPr>
        <w:t>знает свои гражданские права и умеет их реализовывать, ориентируется в соблюдении прав и обязанностей;</w:t>
      </w:r>
    </w:p>
    <w:p w:rsidR="007A5F27" w:rsidRPr="00755ACB" w:rsidRDefault="007A5F27" w:rsidP="00230E1C">
      <w:pPr>
        <w:numPr>
          <w:ilvl w:val="0"/>
          <w:numId w:val="11"/>
        </w:numPr>
        <w:tabs>
          <w:tab w:val="clear" w:pos="1195"/>
          <w:tab w:val="num" w:pos="540"/>
        </w:tabs>
        <w:suppressAutoHyphens/>
        <w:ind w:left="0" w:firstLine="425"/>
        <w:jc w:val="both"/>
        <w:rPr>
          <w:sz w:val="28"/>
          <w:szCs w:val="28"/>
        </w:rPr>
      </w:pPr>
      <w:r w:rsidRPr="00755ACB">
        <w:rPr>
          <w:bCs/>
          <w:sz w:val="28"/>
          <w:szCs w:val="28"/>
        </w:rPr>
        <w:t>уважительно относится к национальным культурам народов Российской Федерации, владение родным языком и культурой;</w:t>
      </w:r>
    </w:p>
    <w:p w:rsidR="007A5F27" w:rsidRPr="00755ACB" w:rsidRDefault="007A5F27" w:rsidP="00230E1C">
      <w:pPr>
        <w:numPr>
          <w:ilvl w:val="0"/>
          <w:numId w:val="11"/>
        </w:numPr>
        <w:tabs>
          <w:tab w:val="clear" w:pos="1195"/>
          <w:tab w:val="num" w:pos="540"/>
        </w:tabs>
        <w:suppressAutoHyphens/>
        <w:ind w:left="0" w:firstLine="425"/>
        <w:jc w:val="both"/>
        <w:rPr>
          <w:sz w:val="28"/>
          <w:szCs w:val="28"/>
        </w:rPr>
      </w:pPr>
      <w:r w:rsidRPr="00755ACB">
        <w:rPr>
          <w:sz w:val="28"/>
          <w:szCs w:val="28"/>
        </w:rPr>
        <w:t xml:space="preserve">готов к жизни в современном мире, ориентируется в его проблемах, ценностях, нравственных нормах, </w:t>
      </w:r>
      <w:r w:rsidRPr="00755ACB">
        <w:rPr>
          <w:bCs/>
          <w:sz w:val="28"/>
          <w:szCs w:val="28"/>
        </w:rPr>
        <w:t>умеет жить в условиях рынка и информационных технологий,</w:t>
      </w:r>
      <w:r w:rsidRPr="00755ACB">
        <w:rPr>
          <w:b/>
          <w:bCs/>
          <w:sz w:val="28"/>
          <w:szCs w:val="28"/>
        </w:rPr>
        <w:t xml:space="preserve"> </w:t>
      </w:r>
      <w:r w:rsidRPr="00755ACB">
        <w:rPr>
          <w:sz w:val="28"/>
          <w:szCs w:val="28"/>
        </w:rPr>
        <w:t>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7A5F27" w:rsidRPr="00755ACB" w:rsidRDefault="007A5F27" w:rsidP="007A5F27">
      <w:pPr>
        <w:suppressAutoHyphens/>
        <w:jc w:val="both"/>
        <w:rPr>
          <w:sz w:val="28"/>
          <w:szCs w:val="28"/>
        </w:rPr>
      </w:pPr>
    </w:p>
    <w:p w:rsidR="007A5F27" w:rsidRDefault="007A5F27" w:rsidP="007A5F27">
      <w:pPr>
        <w:suppressAutoHyphens/>
        <w:jc w:val="both"/>
      </w:pPr>
    </w:p>
    <w:p w:rsidR="008B3B25" w:rsidRDefault="008B3B25" w:rsidP="007A5F27">
      <w:pPr>
        <w:suppressAutoHyphens/>
        <w:jc w:val="both"/>
      </w:pPr>
    </w:p>
    <w:p w:rsidR="008B3B25" w:rsidRDefault="008B3B25" w:rsidP="007A5F27">
      <w:pPr>
        <w:suppressAutoHyphens/>
        <w:jc w:val="both"/>
      </w:pPr>
    </w:p>
    <w:p w:rsidR="008B3B25" w:rsidRDefault="008B3B25" w:rsidP="007A5F27">
      <w:pPr>
        <w:suppressAutoHyphens/>
        <w:jc w:val="both"/>
      </w:pPr>
    </w:p>
    <w:p w:rsidR="007A5F27" w:rsidRPr="008B3B25" w:rsidRDefault="007A5F27" w:rsidP="008B3B25">
      <w:pPr>
        <w:suppressAutoHyphens/>
        <w:jc w:val="center"/>
        <w:rPr>
          <w:sz w:val="40"/>
          <w:szCs w:val="40"/>
        </w:rPr>
      </w:pPr>
      <w:r w:rsidRPr="008B3B25">
        <w:rPr>
          <w:b/>
          <w:sz w:val="40"/>
          <w:szCs w:val="40"/>
        </w:rPr>
        <w:t>Учебный план</w:t>
      </w:r>
    </w:p>
    <w:p w:rsidR="007A5F27" w:rsidRPr="008B3B25" w:rsidRDefault="007A5F27" w:rsidP="008B3B25">
      <w:pPr>
        <w:ind w:firstLine="284"/>
        <w:jc w:val="center"/>
        <w:rPr>
          <w:b/>
          <w:sz w:val="40"/>
          <w:szCs w:val="40"/>
        </w:rPr>
      </w:pPr>
      <w:r w:rsidRPr="008B3B25">
        <w:rPr>
          <w:b/>
          <w:sz w:val="40"/>
          <w:szCs w:val="40"/>
        </w:rPr>
        <w:t>и содержание образования образовательной программы среднего общего образования</w:t>
      </w:r>
    </w:p>
    <w:p w:rsidR="007A5F27" w:rsidRPr="00755ACB" w:rsidRDefault="007A5F27" w:rsidP="007A5F27">
      <w:pPr>
        <w:ind w:firstLine="540"/>
        <w:jc w:val="center"/>
        <w:rPr>
          <w:sz w:val="36"/>
          <w:szCs w:val="36"/>
        </w:rPr>
      </w:pPr>
    </w:p>
    <w:p w:rsidR="007A5F27" w:rsidRDefault="007A5F27" w:rsidP="007A5F27">
      <w:pPr>
        <w:ind w:firstLine="540"/>
        <w:jc w:val="center"/>
        <w:rPr>
          <w:sz w:val="28"/>
          <w:szCs w:val="28"/>
        </w:rPr>
      </w:pPr>
    </w:p>
    <w:p w:rsidR="007A5F27" w:rsidRPr="007A5F27" w:rsidRDefault="007A5F27" w:rsidP="007A5F27">
      <w:pPr>
        <w:autoSpaceDE w:val="0"/>
        <w:autoSpaceDN w:val="0"/>
        <w:adjustRightInd w:val="0"/>
        <w:rPr>
          <w:color w:val="000000"/>
          <w:sz w:val="28"/>
          <w:szCs w:val="28"/>
        </w:rPr>
      </w:pPr>
      <w:r>
        <w:rPr>
          <w:color w:val="000000"/>
        </w:rPr>
        <w:t xml:space="preserve">       </w:t>
      </w:r>
      <w:r w:rsidRPr="007A5F27">
        <w:rPr>
          <w:color w:val="000000"/>
          <w:sz w:val="28"/>
          <w:szCs w:val="28"/>
        </w:rPr>
        <w:t>Учебный план образовательной организации для X - XI классов реализует модель</w:t>
      </w:r>
    </w:p>
    <w:p w:rsidR="007A5F27" w:rsidRPr="007A5F27" w:rsidRDefault="007A5F27" w:rsidP="007A5F27">
      <w:pPr>
        <w:autoSpaceDE w:val="0"/>
        <w:autoSpaceDN w:val="0"/>
        <w:adjustRightInd w:val="0"/>
        <w:rPr>
          <w:color w:val="000000"/>
          <w:sz w:val="28"/>
          <w:szCs w:val="28"/>
        </w:rPr>
      </w:pPr>
      <w:r w:rsidRPr="007A5F27">
        <w:rPr>
          <w:color w:val="000000"/>
          <w:sz w:val="28"/>
          <w:szCs w:val="28"/>
        </w:rPr>
        <w:t>универсального (непрофильного) обучения,</w:t>
      </w:r>
      <w:r w:rsidR="008B3B25">
        <w:rPr>
          <w:color w:val="000000"/>
          <w:sz w:val="28"/>
          <w:szCs w:val="28"/>
        </w:rPr>
        <w:t xml:space="preserve"> </w:t>
      </w:r>
      <w:r w:rsidRPr="007A5F27">
        <w:rPr>
          <w:color w:val="000000"/>
          <w:sz w:val="28"/>
          <w:szCs w:val="28"/>
        </w:rPr>
        <w:t xml:space="preserve"> </w:t>
      </w:r>
      <w:proofErr w:type="gramStart"/>
      <w:r w:rsidRPr="007A5F27">
        <w:rPr>
          <w:color w:val="000000"/>
          <w:sz w:val="28"/>
          <w:szCs w:val="28"/>
        </w:rPr>
        <w:t>которая</w:t>
      </w:r>
      <w:proofErr w:type="gramEnd"/>
      <w:r w:rsidRPr="007A5F27">
        <w:rPr>
          <w:color w:val="000000"/>
          <w:sz w:val="28"/>
          <w:szCs w:val="28"/>
        </w:rPr>
        <w:t xml:space="preserve"> обеспечивает выпускникам</w:t>
      </w:r>
    </w:p>
    <w:p w:rsidR="007A5F27" w:rsidRPr="007A5F27" w:rsidRDefault="007A5F27" w:rsidP="007A5F27">
      <w:pPr>
        <w:autoSpaceDE w:val="0"/>
        <w:autoSpaceDN w:val="0"/>
        <w:adjustRightInd w:val="0"/>
        <w:rPr>
          <w:color w:val="000000"/>
          <w:sz w:val="28"/>
          <w:szCs w:val="28"/>
        </w:rPr>
      </w:pPr>
      <w:r w:rsidRPr="007A5F27">
        <w:rPr>
          <w:color w:val="000000"/>
          <w:sz w:val="28"/>
          <w:szCs w:val="28"/>
        </w:rPr>
        <w:t xml:space="preserve">гарантии получения образования, соответствующего базовому уровню государственного стандарта по всем предметам. </w:t>
      </w:r>
    </w:p>
    <w:p w:rsidR="007A5F27" w:rsidRPr="007A5F27" w:rsidRDefault="007A5F27" w:rsidP="007A5F27">
      <w:pPr>
        <w:autoSpaceDE w:val="0"/>
        <w:autoSpaceDN w:val="0"/>
        <w:adjustRightInd w:val="0"/>
        <w:rPr>
          <w:color w:val="000000"/>
          <w:sz w:val="28"/>
          <w:szCs w:val="28"/>
        </w:rPr>
      </w:pPr>
      <w:r>
        <w:rPr>
          <w:color w:val="000000"/>
          <w:sz w:val="28"/>
          <w:szCs w:val="28"/>
        </w:rPr>
        <w:t xml:space="preserve">      </w:t>
      </w:r>
      <w:r w:rsidRPr="007A5F27">
        <w:rPr>
          <w:color w:val="000000"/>
          <w:sz w:val="28"/>
          <w:szCs w:val="28"/>
        </w:rPr>
        <w:t>Учебный план для X-XI классов составлен на основе ФБУП-2004 и устанавливает</w:t>
      </w:r>
    </w:p>
    <w:p w:rsidR="007A5F27" w:rsidRPr="007A5F27" w:rsidRDefault="007A5F27" w:rsidP="007A5F27">
      <w:pPr>
        <w:autoSpaceDE w:val="0"/>
        <w:autoSpaceDN w:val="0"/>
        <w:adjustRightInd w:val="0"/>
        <w:rPr>
          <w:color w:val="000000"/>
          <w:sz w:val="28"/>
          <w:szCs w:val="28"/>
        </w:rPr>
      </w:pPr>
      <w:r w:rsidRPr="007A5F27">
        <w:rPr>
          <w:color w:val="000000"/>
          <w:sz w:val="28"/>
          <w:szCs w:val="28"/>
        </w:rPr>
        <w:t>соотношение между федеральным компонентом, региональным компонентом и</w:t>
      </w:r>
    </w:p>
    <w:p w:rsidR="007A5F27" w:rsidRPr="007A5F27" w:rsidRDefault="007A5F27" w:rsidP="007A5F27">
      <w:pPr>
        <w:autoSpaceDE w:val="0"/>
        <w:autoSpaceDN w:val="0"/>
        <w:adjustRightInd w:val="0"/>
        <w:rPr>
          <w:color w:val="000000"/>
          <w:sz w:val="28"/>
          <w:szCs w:val="28"/>
        </w:rPr>
      </w:pPr>
      <w:r w:rsidRPr="007A5F27">
        <w:rPr>
          <w:color w:val="000000"/>
          <w:sz w:val="28"/>
          <w:szCs w:val="28"/>
        </w:rPr>
        <w:t>компонентом образовательной организации. Федеральный компонент учебного плана</w:t>
      </w:r>
    </w:p>
    <w:p w:rsidR="007A5F27" w:rsidRPr="007A5F27" w:rsidRDefault="007A5F27" w:rsidP="007A5F27">
      <w:pPr>
        <w:autoSpaceDE w:val="0"/>
        <w:autoSpaceDN w:val="0"/>
        <w:adjustRightInd w:val="0"/>
        <w:rPr>
          <w:color w:val="000000"/>
          <w:sz w:val="28"/>
          <w:szCs w:val="28"/>
        </w:rPr>
      </w:pPr>
      <w:r w:rsidRPr="007A5F27">
        <w:rPr>
          <w:color w:val="000000"/>
          <w:sz w:val="28"/>
          <w:szCs w:val="28"/>
        </w:rPr>
        <w:t>представляет совокупность базовых общеобразовательных учебных предметов.</w:t>
      </w:r>
    </w:p>
    <w:p w:rsidR="007A5F27" w:rsidRPr="007A5F27" w:rsidRDefault="007A5F27" w:rsidP="007A5F27">
      <w:pPr>
        <w:autoSpaceDE w:val="0"/>
        <w:autoSpaceDN w:val="0"/>
        <w:adjustRightInd w:val="0"/>
        <w:rPr>
          <w:color w:val="000000"/>
          <w:sz w:val="28"/>
          <w:szCs w:val="28"/>
        </w:rPr>
      </w:pPr>
      <w:r>
        <w:rPr>
          <w:color w:val="000000"/>
          <w:sz w:val="28"/>
          <w:szCs w:val="28"/>
        </w:rPr>
        <w:t xml:space="preserve">       </w:t>
      </w:r>
      <w:r w:rsidRPr="007A5F27">
        <w:rPr>
          <w:color w:val="000000"/>
          <w:sz w:val="28"/>
          <w:szCs w:val="28"/>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r w:rsidR="008B3B25">
        <w:rPr>
          <w:color w:val="000000"/>
          <w:sz w:val="28"/>
          <w:szCs w:val="28"/>
        </w:rPr>
        <w:t xml:space="preserve"> </w:t>
      </w:r>
      <w:proofErr w:type="gramStart"/>
      <w:r w:rsidRPr="007A5F27">
        <w:rPr>
          <w:color w:val="000000"/>
          <w:sz w:val="28"/>
          <w:szCs w:val="28"/>
        </w:rPr>
        <w:t>обучающихся</w:t>
      </w:r>
      <w:proofErr w:type="gramEnd"/>
      <w:r w:rsidRPr="007A5F27">
        <w:rPr>
          <w:color w:val="000000"/>
          <w:sz w:val="28"/>
          <w:szCs w:val="28"/>
        </w:rPr>
        <w:t>.</w:t>
      </w:r>
    </w:p>
    <w:p w:rsidR="007A5F27" w:rsidRPr="007A5F27" w:rsidRDefault="007A5F27" w:rsidP="007A5F27">
      <w:pPr>
        <w:autoSpaceDE w:val="0"/>
        <w:autoSpaceDN w:val="0"/>
        <w:adjustRightInd w:val="0"/>
        <w:rPr>
          <w:color w:val="000000"/>
          <w:sz w:val="28"/>
          <w:szCs w:val="28"/>
        </w:rPr>
      </w:pPr>
      <w:r>
        <w:rPr>
          <w:color w:val="000000"/>
          <w:sz w:val="28"/>
          <w:szCs w:val="28"/>
        </w:rPr>
        <w:t xml:space="preserve">       </w:t>
      </w:r>
      <w:r w:rsidRPr="007A5F27">
        <w:rPr>
          <w:color w:val="000000"/>
          <w:sz w:val="28"/>
          <w:szCs w:val="28"/>
        </w:rPr>
        <w:t xml:space="preserve">На </w:t>
      </w:r>
      <w:r w:rsidRPr="007A5F27">
        <w:rPr>
          <w:bCs/>
          <w:iCs/>
          <w:color w:val="000000"/>
          <w:sz w:val="28"/>
          <w:szCs w:val="28"/>
        </w:rPr>
        <w:t xml:space="preserve">инвариантную часть </w:t>
      </w:r>
      <w:r w:rsidRPr="007A5F27">
        <w:rPr>
          <w:color w:val="000000"/>
          <w:sz w:val="28"/>
          <w:szCs w:val="28"/>
        </w:rPr>
        <w:t xml:space="preserve">учебного плана отведено 2065 часов. В нее входят учебные предметы: </w:t>
      </w:r>
      <w:proofErr w:type="gramStart"/>
      <w:r w:rsidRPr="007A5F27">
        <w:rPr>
          <w:color w:val="000000"/>
          <w:sz w:val="28"/>
          <w:szCs w:val="28"/>
        </w:rPr>
        <w:t>«Русский язык», «Литература», «Иностранный язык», «Математика», «История», «Обществознание», «География», «Физика», «Химия», «Биология», «Астрономия» «Мировая художественная культура», «Технология», «Основы безопасности жизнедеятельности», «Физическая культура».</w:t>
      </w:r>
      <w:proofErr w:type="gramEnd"/>
      <w:r w:rsidRPr="007A5F27">
        <w:rPr>
          <w:color w:val="000000"/>
          <w:sz w:val="28"/>
          <w:szCs w:val="28"/>
        </w:rPr>
        <w:t xml:space="preserve"> Количество обязательных учебных предметов и (или) количество часов, отводимых образовательными стандартами на изучение предметов на базовом уровне, соответствует установленной норме.</w:t>
      </w:r>
    </w:p>
    <w:p w:rsidR="007A5F27" w:rsidRPr="007A5F27" w:rsidRDefault="007A5F27" w:rsidP="007A5F27">
      <w:pPr>
        <w:autoSpaceDE w:val="0"/>
        <w:autoSpaceDN w:val="0"/>
        <w:adjustRightInd w:val="0"/>
        <w:jc w:val="center"/>
        <w:rPr>
          <w:color w:val="000000"/>
          <w:sz w:val="28"/>
          <w:szCs w:val="28"/>
        </w:rPr>
      </w:pPr>
    </w:p>
    <w:p w:rsidR="007A5F27" w:rsidRDefault="007A5F27" w:rsidP="007A5F27">
      <w:pPr>
        <w:jc w:val="both"/>
      </w:pPr>
      <w:r w:rsidRPr="007915A3">
        <w:t xml:space="preserve">    </w:t>
      </w:r>
    </w:p>
    <w:p w:rsidR="00DA5AE4" w:rsidRDefault="00DA5AE4" w:rsidP="007A5F27">
      <w:pPr>
        <w:autoSpaceDE w:val="0"/>
        <w:autoSpaceDN w:val="0"/>
        <w:adjustRightInd w:val="0"/>
        <w:jc w:val="center"/>
        <w:rPr>
          <w:b/>
          <w:bCs/>
          <w:color w:val="000000"/>
          <w:sz w:val="32"/>
          <w:szCs w:val="32"/>
        </w:rPr>
      </w:pPr>
    </w:p>
    <w:p w:rsidR="00DA5AE4" w:rsidRDefault="00DA5AE4" w:rsidP="007A5F27">
      <w:pPr>
        <w:autoSpaceDE w:val="0"/>
        <w:autoSpaceDN w:val="0"/>
        <w:adjustRightInd w:val="0"/>
        <w:jc w:val="center"/>
        <w:rPr>
          <w:b/>
          <w:bCs/>
          <w:color w:val="000000"/>
          <w:sz w:val="32"/>
          <w:szCs w:val="32"/>
        </w:rPr>
      </w:pPr>
    </w:p>
    <w:p w:rsidR="00DA5AE4" w:rsidRDefault="00DA5AE4" w:rsidP="007A5F27">
      <w:pPr>
        <w:autoSpaceDE w:val="0"/>
        <w:autoSpaceDN w:val="0"/>
        <w:adjustRightInd w:val="0"/>
        <w:jc w:val="center"/>
        <w:rPr>
          <w:b/>
          <w:bCs/>
          <w:color w:val="000000"/>
          <w:sz w:val="32"/>
          <w:szCs w:val="32"/>
        </w:rPr>
      </w:pPr>
    </w:p>
    <w:p w:rsidR="00DA5AE4" w:rsidRDefault="00DA5AE4" w:rsidP="007A5F27">
      <w:pPr>
        <w:autoSpaceDE w:val="0"/>
        <w:autoSpaceDN w:val="0"/>
        <w:adjustRightInd w:val="0"/>
        <w:jc w:val="center"/>
        <w:rPr>
          <w:b/>
          <w:bCs/>
          <w:color w:val="000000"/>
          <w:sz w:val="32"/>
          <w:szCs w:val="32"/>
        </w:rPr>
      </w:pPr>
    </w:p>
    <w:p w:rsidR="00DA5AE4" w:rsidRDefault="00DA5AE4" w:rsidP="007A5F27">
      <w:pPr>
        <w:autoSpaceDE w:val="0"/>
        <w:autoSpaceDN w:val="0"/>
        <w:adjustRightInd w:val="0"/>
        <w:jc w:val="center"/>
        <w:rPr>
          <w:b/>
          <w:bCs/>
          <w:color w:val="000000"/>
          <w:sz w:val="32"/>
          <w:szCs w:val="32"/>
        </w:rPr>
      </w:pPr>
    </w:p>
    <w:p w:rsidR="00DA5AE4" w:rsidRDefault="00DA5AE4" w:rsidP="007A5F27">
      <w:pPr>
        <w:autoSpaceDE w:val="0"/>
        <w:autoSpaceDN w:val="0"/>
        <w:adjustRightInd w:val="0"/>
        <w:jc w:val="center"/>
        <w:rPr>
          <w:b/>
          <w:bCs/>
          <w:color w:val="000000"/>
          <w:sz w:val="32"/>
          <w:szCs w:val="32"/>
        </w:rPr>
      </w:pPr>
    </w:p>
    <w:p w:rsidR="007A5F27" w:rsidRPr="007A5F27" w:rsidRDefault="007A5F27" w:rsidP="007A5F27">
      <w:pPr>
        <w:autoSpaceDE w:val="0"/>
        <w:autoSpaceDN w:val="0"/>
        <w:adjustRightInd w:val="0"/>
        <w:jc w:val="center"/>
        <w:rPr>
          <w:b/>
          <w:bCs/>
          <w:color w:val="000000"/>
          <w:sz w:val="32"/>
          <w:szCs w:val="32"/>
        </w:rPr>
      </w:pPr>
      <w:r w:rsidRPr="007A5F27">
        <w:rPr>
          <w:b/>
          <w:bCs/>
          <w:color w:val="000000"/>
          <w:sz w:val="32"/>
          <w:szCs w:val="32"/>
        </w:rPr>
        <w:t xml:space="preserve"> Годовой учебный план среднего общего образования</w:t>
      </w:r>
    </w:p>
    <w:p w:rsidR="007A5F27" w:rsidRPr="007A5F27" w:rsidRDefault="007A5F27" w:rsidP="007A5F27">
      <w:pPr>
        <w:autoSpaceDE w:val="0"/>
        <w:autoSpaceDN w:val="0"/>
        <w:adjustRightInd w:val="0"/>
        <w:jc w:val="center"/>
        <w:rPr>
          <w:b/>
          <w:bCs/>
          <w:color w:val="000000"/>
          <w:sz w:val="32"/>
          <w:szCs w:val="32"/>
        </w:rPr>
      </w:pPr>
      <w:r w:rsidRPr="007A5F27">
        <w:rPr>
          <w:b/>
          <w:bCs/>
          <w:color w:val="000000"/>
          <w:sz w:val="32"/>
          <w:szCs w:val="32"/>
        </w:rPr>
        <w:t xml:space="preserve"> (шестидневная учебная неделя)</w:t>
      </w:r>
    </w:p>
    <w:p w:rsidR="007A5F27" w:rsidRPr="00EC5557" w:rsidRDefault="007A5F27" w:rsidP="007A5F27">
      <w:pPr>
        <w:autoSpaceDE w:val="0"/>
        <w:autoSpaceDN w:val="0"/>
        <w:adjustRightInd w:val="0"/>
        <w:rPr>
          <w:color w:val="000000"/>
        </w:rPr>
      </w:pPr>
      <w:r>
        <w:rPr>
          <w:color w:val="000000"/>
        </w:rPr>
        <w:t xml:space="preserve">                  </w:t>
      </w:r>
      <w:r w:rsidRPr="00EC5557">
        <w:rPr>
          <w:color w:val="000000"/>
        </w:rPr>
        <w:t>Количество часов в год указано из расчета 3</w:t>
      </w:r>
      <w:r>
        <w:rPr>
          <w:color w:val="000000"/>
        </w:rPr>
        <w:t>5</w:t>
      </w:r>
      <w:r w:rsidRPr="00EC5557">
        <w:rPr>
          <w:color w:val="000000"/>
        </w:rPr>
        <w:t xml:space="preserve"> учебных недель</w:t>
      </w:r>
    </w:p>
    <w:p w:rsidR="007A5F27" w:rsidRDefault="007A5F27" w:rsidP="007A5F27">
      <w:pPr>
        <w:autoSpaceDE w:val="0"/>
        <w:autoSpaceDN w:val="0"/>
        <w:adjustRightInd w:val="0"/>
        <w:jc w:val="center"/>
        <w:rPr>
          <w:bCs/>
          <w:color w:val="000000"/>
        </w:rPr>
      </w:pPr>
    </w:p>
    <w:p w:rsidR="007A5F27" w:rsidRDefault="007A5F27" w:rsidP="007A5F27">
      <w:pPr>
        <w:autoSpaceDE w:val="0"/>
        <w:autoSpaceDN w:val="0"/>
        <w:adjustRightInd w:val="0"/>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200"/>
        <w:gridCol w:w="1260"/>
        <w:gridCol w:w="1191"/>
      </w:tblGrid>
      <w:tr w:rsidR="007A5F27" w:rsidRPr="00DF0959" w:rsidTr="00271502">
        <w:trPr>
          <w:trHeight w:val="495"/>
        </w:trPr>
        <w:tc>
          <w:tcPr>
            <w:tcW w:w="5920" w:type="dxa"/>
            <w:vMerge w:val="restart"/>
          </w:tcPr>
          <w:p w:rsidR="007A5F27" w:rsidRPr="00DF0959" w:rsidRDefault="007A5F27" w:rsidP="00271502">
            <w:pPr>
              <w:jc w:val="center"/>
              <w:rPr>
                <w:b/>
              </w:rPr>
            </w:pPr>
            <w:r w:rsidRPr="00DF0959">
              <w:rPr>
                <w:b/>
              </w:rPr>
              <w:lastRenderedPageBreak/>
              <w:t>Учебные</w:t>
            </w:r>
          </w:p>
          <w:p w:rsidR="007A5F27" w:rsidRPr="00DF0959" w:rsidRDefault="007A5F27" w:rsidP="00271502">
            <w:pPr>
              <w:jc w:val="center"/>
              <w:rPr>
                <w:b/>
              </w:rPr>
            </w:pPr>
            <w:r w:rsidRPr="00DF0959">
              <w:rPr>
                <w:b/>
              </w:rPr>
              <w:t>предметы</w:t>
            </w:r>
          </w:p>
        </w:tc>
        <w:tc>
          <w:tcPr>
            <w:tcW w:w="3651" w:type="dxa"/>
            <w:gridSpan w:val="3"/>
            <w:shd w:val="clear" w:color="auto" w:fill="auto"/>
          </w:tcPr>
          <w:p w:rsidR="007A5F27" w:rsidRPr="00DF0959" w:rsidRDefault="007A5F27" w:rsidP="00271502">
            <w:pPr>
              <w:rPr>
                <w:b/>
              </w:rPr>
            </w:pPr>
            <w:r w:rsidRPr="00DF0959">
              <w:rPr>
                <w:b/>
              </w:rPr>
              <w:t xml:space="preserve"> кол</w:t>
            </w:r>
            <w:r>
              <w:rPr>
                <w:b/>
              </w:rPr>
              <w:t>ичество часов в год</w:t>
            </w:r>
          </w:p>
        </w:tc>
      </w:tr>
      <w:tr w:rsidR="007A5F27" w:rsidRPr="00DF0959" w:rsidTr="00271502">
        <w:trPr>
          <w:trHeight w:val="345"/>
        </w:trPr>
        <w:tc>
          <w:tcPr>
            <w:tcW w:w="5920" w:type="dxa"/>
            <w:vMerge/>
          </w:tcPr>
          <w:p w:rsidR="007A5F27" w:rsidRPr="00DF0959" w:rsidRDefault="007A5F27" w:rsidP="00271502">
            <w:pPr>
              <w:jc w:val="center"/>
              <w:rPr>
                <w:b/>
              </w:rPr>
            </w:pPr>
          </w:p>
        </w:tc>
        <w:tc>
          <w:tcPr>
            <w:tcW w:w="1200" w:type="dxa"/>
            <w:shd w:val="clear" w:color="auto" w:fill="auto"/>
          </w:tcPr>
          <w:p w:rsidR="007A5F27" w:rsidRPr="00DF0959" w:rsidRDefault="007A5F27" w:rsidP="00271502">
            <w:pPr>
              <w:rPr>
                <w:b/>
              </w:rPr>
            </w:pPr>
            <w:r>
              <w:rPr>
                <w:b/>
              </w:rPr>
              <w:t>10</w:t>
            </w:r>
          </w:p>
        </w:tc>
        <w:tc>
          <w:tcPr>
            <w:tcW w:w="1260" w:type="dxa"/>
            <w:shd w:val="clear" w:color="auto" w:fill="auto"/>
          </w:tcPr>
          <w:p w:rsidR="007A5F27" w:rsidRPr="00DF0959" w:rsidRDefault="007A5F27" w:rsidP="00271502">
            <w:pPr>
              <w:rPr>
                <w:b/>
              </w:rPr>
            </w:pPr>
            <w:r>
              <w:rPr>
                <w:b/>
              </w:rPr>
              <w:t>11</w:t>
            </w:r>
          </w:p>
        </w:tc>
        <w:tc>
          <w:tcPr>
            <w:tcW w:w="1191" w:type="dxa"/>
            <w:shd w:val="clear" w:color="auto" w:fill="auto"/>
          </w:tcPr>
          <w:p w:rsidR="007A5F27" w:rsidRPr="00DF0959" w:rsidRDefault="007A5F27" w:rsidP="00271502">
            <w:pPr>
              <w:rPr>
                <w:b/>
              </w:rPr>
            </w:pPr>
            <w:r>
              <w:rPr>
                <w:b/>
              </w:rPr>
              <w:t>Всего</w:t>
            </w:r>
          </w:p>
        </w:tc>
      </w:tr>
      <w:tr w:rsidR="007A5F27" w:rsidRPr="00DF0959" w:rsidTr="00271502">
        <w:trPr>
          <w:trHeight w:val="276"/>
        </w:trPr>
        <w:tc>
          <w:tcPr>
            <w:tcW w:w="9571" w:type="dxa"/>
            <w:gridSpan w:val="4"/>
            <w:tcBorders>
              <w:right w:val="single" w:sz="4" w:space="0" w:color="auto"/>
            </w:tcBorders>
          </w:tcPr>
          <w:p w:rsidR="007A5F27" w:rsidRPr="00DF0959" w:rsidRDefault="007A5F27" w:rsidP="00271502">
            <w:pPr>
              <w:jc w:val="center"/>
              <w:rPr>
                <w:b/>
                <w:i/>
              </w:rPr>
            </w:pPr>
            <w:r w:rsidRPr="00DF0959">
              <w:rPr>
                <w:b/>
                <w:i/>
              </w:rPr>
              <w:t>Обязательные  учебные предметы на базовом уровне</w:t>
            </w:r>
          </w:p>
        </w:tc>
      </w:tr>
      <w:tr w:rsidR="007A5F27" w:rsidRPr="00DF0959" w:rsidTr="00271502">
        <w:trPr>
          <w:trHeight w:val="175"/>
        </w:trPr>
        <w:tc>
          <w:tcPr>
            <w:tcW w:w="5920" w:type="dxa"/>
          </w:tcPr>
          <w:p w:rsidR="007A5F27" w:rsidRPr="00DF0959" w:rsidRDefault="007A5F27" w:rsidP="00271502">
            <w:r w:rsidRPr="00DF0959">
              <w:t xml:space="preserve">Русский язык </w:t>
            </w:r>
          </w:p>
        </w:tc>
        <w:tc>
          <w:tcPr>
            <w:tcW w:w="1200" w:type="dxa"/>
            <w:tcBorders>
              <w:right w:val="single" w:sz="4" w:space="0" w:color="auto"/>
            </w:tcBorders>
          </w:tcPr>
          <w:p w:rsidR="007A5F27" w:rsidRPr="00DF0959" w:rsidRDefault="007A5F27" w:rsidP="00271502">
            <w:r>
              <w:t>35</w:t>
            </w:r>
          </w:p>
        </w:tc>
        <w:tc>
          <w:tcPr>
            <w:tcW w:w="1260" w:type="dxa"/>
            <w:tcBorders>
              <w:right w:val="single" w:sz="4" w:space="0" w:color="auto"/>
            </w:tcBorders>
          </w:tcPr>
          <w:p w:rsidR="007A5F27" w:rsidRPr="00DF0959" w:rsidRDefault="007A5F27" w:rsidP="00271502">
            <w:r>
              <w:t>35</w:t>
            </w:r>
          </w:p>
        </w:tc>
        <w:tc>
          <w:tcPr>
            <w:tcW w:w="1191" w:type="dxa"/>
            <w:tcBorders>
              <w:right w:val="single" w:sz="4" w:space="0" w:color="auto"/>
            </w:tcBorders>
          </w:tcPr>
          <w:p w:rsidR="007A5F27" w:rsidRPr="00DF0959" w:rsidRDefault="007A5F27" w:rsidP="00271502">
            <w:r>
              <w:t>70</w:t>
            </w:r>
          </w:p>
        </w:tc>
      </w:tr>
      <w:tr w:rsidR="007A5F27" w:rsidRPr="00DF0959" w:rsidTr="00271502">
        <w:trPr>
          <w:trHeight w:val="260"/>
        </w:trPr>
        <w:tc>
          <w:tcPr>
            <w:tcW w:w="5920" w:type="dxa"/>
          </w:tcPr>
          <w:p w:rsidR="007A5F27" w:rsidRPr="00DF0959" w:rsidRDefault="007A5F27" w:rsidP="00271502">
            <w:r w:rsidRPr="00DF0959">
              <w:t xml:space="preserve">Литература </w:t>
            </w:r>
          </w:p>
        </w:tc>
        <w:tc>
          <w:tcPr>
            <w:tcW w:w="1200" w:type="dxa"/>
            <w:tcBorders>
              <w:right w:val="single" w:sz="4" w:space="0" w:color="auto"/>
            </w:tcBorders>
          </w:tcPr>
          <w:p w:rsidR="007A5F27" w:rsidRPr="00DF0959" w:rsidRDefault="007A5F27" w:rsidP="00271502">
            <w:r>
              <w:t>105</w:t>
            </w:r>
          </w:p>
        </w:tc>
        <w:tc>
          <w:tcPr>
            <w:tcW w:w="1260" w:type="dxa"/>
            <w:tcBorders>
              <w:right w:val="single" w:sz="4" w:space="0" w:color="auto"/>
            </w:tcBorders>
          </w:tcPr>
          <w:p w:rsidR="007A5F27" w:rsidRPr="00DF0959" w:rsidRDefault="007A5F27" w:rsidP="00271502">
            <w:r>
              <w:t>105</w:t>
            </w:r>
          </w:p>
        </w:tc>
        <w:tc>
          <w:tcPr>
            <w:tcW w:w="1191" w:type="dxa"/>
            <w:tcBorders>
              <w:right w:val="single" w:sz="4" w:space="0" w:color="auto"/>
            </w:tcBorders>
          </w:tcPr>
          <w:p w:rsidR="007A5F27" w:rsidRPr="00DF0959" w:rsidRDefault="007A5F27" w:rsidP="00271502">
            <w:r>
              <w:t>210</w:t>
            </w:r>
          </w:p>
        </w:tc>
      </w:tr>
      <w:tr w:rsidR="007A5F27" w:rsidRPr="00DF0959" w:rsidTr="00271502">
        <w:trPr>
          <w:trHeight w:val="187"/>
        </w:trPr>
        <w:tc>
          <w:tcPr>
            <w:tcW w:w="5920" w:type="dxa"/>
          </w:tcPr>
          <w:p w:rsidR="007A5F27" w:rsidRPr="00DF0959" w:rsidRDefault="007A5F27" w:rsidP="00271502">
            <w:r w:rsidRPr="00DF0959">
              <w:t>Иностранный язык</w:t>
            </w:r>
          </w:p>
        </w:tc>
        <w:tc>
          <w:tcPr>
            <w:tcW w:w="1200" w:type="dxa"/>
          </w:tcPr>
          <w:p w:rsidR="007A5F27" w:rsidRPr="00DF0959" w:rsidRDefault="007A5F27" w:rsidP="00271502">
            <w:r>
              <w:t>105</w:t>
            </w:r>
          </w:p>
        </w:tc>
        <w:tc>
          <w:tcPr>
            <w:tcW w:w="1260" w:type="dxa"/>
          </w:tcPr>
          <w:p w:rsidR="007A5F27" w:rsidRPr="00DF0959" w:rsidRDefault="007A5F27" w:rsidP="00271502">
            <w:r>
              <w:t>105</w:t>
            </w:r>
          </w:p>
        </w:tc>
        <w:tc>
          <w:tcPr>
            <w:tcW w:w="1191" w:type="dxa"/>
          </w:tcPr>
          <w:p w:rsidR="007A5F27" w:rsidRPr="00DF0959" w:rsidRDefault="007A5F27" w:rsidP="00271502">
            <w:r>
              <w:t>210</w:t>
            </w:r>
          </w:p>
        </w:tc>
      </w:tr>
      <w:tr w:rsidR="007A5F27" w:rsidRPr="00DF0959" w:rsidTr="00271502">
        <w:trPr>
          <w:trHeight w:val="187"/>
        </w:trPr>
        <w:tc>
          <w:tcPr>
            <w:tcW w:w="5920" w:type="dxa"/>
          </w:tcPr>
          <w:p w:rsidR="007A5F27" w:rsidRPr="00DF0959" w:rsidRDefault="007A5F27" w:rsidP="00271502">
            <w:r w:rsidRPr="00DF0959">
              <w:t>Математика</w:t>
            </w:r>
          </w:p>
        </w:tc>
        <w:tc>
          <w:tcPr>
            <w:tcW w:w="1200" w:type="dxa"/>
          </w:tcPr>
          <w:p w:rsidR="007A5F27" w:rsidRPr="00DF0959" w:rsidRDefault="007A5F27" w:rsidP="00271502">
            <w:r>
              <w:t>140</w:t>
            </w:r>
          </w:p>
        </w:tc>
        <w:tc>
          <w:tcPr>
            <w:tcW w:w="1260" w:type="dxa"/>
          </w:tcPr>
          <w:p w:rsidR="007A5F27" w:rsidRPr="00DF0959" w:rsidRDefault="007A5F27" w:rsidP="00271502">
            <w:r>
              <w:t>140</w:t>
            </w:r>
          </w:p>
        </w:tc>
        <w:tc>
          <w:tcPr>
            <w:tcW w:w="1191" w:type="dxa"/>
          </w:tcPr>
          <w:p w:rsidR="007A5F27" w:rsidRPr="00DF0959" w:rsidRDefault="007A5F27" w:rsidP="00271502">
            <w:r>
              <w:t>280</w:t>
            </w:r>
          </w:p>
        </w:tc>
      </w:tr>
      <w:tr w:rsidR="007A5F27" w:rsidRPr="00DF0959" w:rsidTr="00271502">
        <w:trPr>
          <w:trHeight w:val="180"/>
        </w:trPr>
        <w:tc>
          <w:tcPr>
            <w:tcW w:w="5920" w:type="dxa"/>
          </w:tcPr>
          <w:p w:rsidR="007A5F27" w:rsidRPr="00DF0959" w:rsidRDefault="007A5F27" w:rsidP="00271502">
            <w:r w:rsidRPr="00DF0959">
              <w:t>История</w:t>
            </w:r>
          </w:p>
        </w:tc>
        <w:tc>
          <w:tcPr>
            <w:tcW w:w="1200" w:type="dxa"/>
          </w:tcPr>
          <w:p w:rsidR="007A5F27" w:rsidRPr="00DF0959" w:rsidRDefault="007A5F27" w:rsidP="00271502">
            <w:r>
              <w:t>70</w:t>
            </w:r>
          </w:p>
        </w:tc>
        <w:tc>
          <w:tcPr>
            <w:tcW w:w="1260" w:type="dxa"/>
          </w:tcPr>
          <w:p w:rsidR="007A5F27" w:rsidRPr="00DF0959" w:rsidRDefault="007A5F27" w:rsidP="00271502">
            <w:r>
              <w:t>70</w:t>
            </w:r>
          </w:p>
        </w:tc>
        <w:tc>
          <w:tcPr>
            <w:tcW w:w="1191" w:type="dxa"/>
          </w:tcPr>
          <w:p w:rsidR="007A5F27" w:rsidRPr="00DF0959" w:rsidRDefault="007A5F27" w:rsidP="00271502">
            <w:r>
              <w:t>140</w:t>
            </w:r>
          </w:p>
        </w:tc>
      </w:tr>
      <w:tr w:rsidR="007A5F27" w:rsidRPr="00DF0959" w:rsidTr="00271502">
        <w:trPr>
          <w:trHeight w:val="242"/>
        </w:trPr>
        <w:tc>
          <w:tcPr>
            <w:tcW w:w="5920" w:type="dxa"/>
          </w:tcPr>
          <w:p w:rsidR="007A5F27" w:rsidRPr="00DF0959" w:rsidRDefault="007A5F27" w:rsidP="00271502">
            <w:r w:rsidRPr="00DF0959">
              <w:t xml:space="preserve">Обществознание </w:t>
            </w:r>
          </w:p>
        </w:tc>
        <w:tc>
          <w:tcPr>
            <w:tcW w:w="1200" w:type="dxa"/>
          </w:tcPr>
          <w:p w:rsidR="007A5F27" w:rsidRPr="00DF0959" w:rsidRDefault="007A5F27" w:rsidP="00271502">
            <w:r>
              <w:t>70</w:t>
            </w:r>
          </w:p>
        </w:tc>
        <w:tc>
          <w:tcPr>
            <w:tcW w:w="1260" w:type="dxa"/>
          </w:tcPr>
          <w:p w:rsidR="007A5F27" w:rsidRPr="00DF0959" w:rsidRDefault="007A5F27" w:rsidP="00271502">
            <w:r>
              <w:t>70</w:t>
            </w:r>
          </w:p>
        </w:tc>
        <w:tc>
          <w:tcPr>
            <w:tcW w:w="1191" w:type="dxa"/>
          </w:tcPr>
          <w:p w:rsidR="007A5F27" w:rsidRPr="00DF0959" w:rsidRDefault="007A5F27" w:rsidP="00271502">
            <w:r>
              <w:t>140</w:t>
            </w:r>
          </w:p>
        </w:tc>
      </w:tr>
      <w:tr w:rsidR="007A5F27" w:rsidRPr="00DF0959" w:rsidTr="00271502">
        <w:trPr>
          <w:trHeight w:val="255"/>
        </w:trPr>
        <w:tc>
          <w:tcPr>
            <w:tcW w:w="5920" w:type="dxa"/>
          </w:tcPr>
          <w:p w:rsidR="007A5F27" w:rsidRPr="00DF0959" w:rsidRDefault="007A5F27" w:rsidP="00271502">
            <w:r w:rsidRPr="00DF0959">
              <w:t>Физическая культура</w:t>
            </w:r>
          </w:p>
        </w:tc>
        <w:tc>
          <w:tcPr>
            <w:tcW w:w="1200" w:type="dxa"/>
          </w:tcPr>
          <w:p w:rsidR="007A5F27" w:rsidRPr="00DF0959" w:rsidRDefault="007A5F27" w:rsidP="00271502">
            <w:r>
              <w:t>105</w:t>
            </w:r>
          </w:p>
        </w:tc>
        <w:tc>
          <w:tcPr>
            <w:tcW w:w="1260" w:type="dxa"/>
          </w:tcPr>
          <w:p w:rsidR="007A5F27" w:rsidRPr="00DF0959" w:rsidRDefault="007A5F27" w:rsidP="00271502">
            <w:r>
              <w:t>105</w:t>
            </w:r>
          </w:p>
        </w:tc>
        <w:tc>
          <w:tcPr>
            <w:tcW w:w="1191" w:type="dxa"/>
          </w:tcPr>
          <w:p w:rsidR="007A5F27" w:rsidRPr="00DF0959" w:rsidRDefault="007A5F27" w:rsidP="00271502">
            <w:r>
              <w:t>210</w:t>
            </w:r>
          </w:p>
        </w:tc>
      </w:tr>
      <w:tr w:rsidR="007A5F27" w:rsidRPr="00DF0959" w:rsidTr="00271502">
        <w:trPr>
          <w:trHeight w:val="160"/>
        </w:trPr>
        <w:tc>
          <w:tcPr>
            <w:tcW w:w="5920" w:type="dxa"/>
          </w:tcPr>
          <w:p w:rsidR="007A5F27" w:rsidRPr="00DF0959" w:rsidRDefault="007A5F27" w:rsidP="00271502">
            <w:r w:rsidRPr="00DF0959">
              <w:t>Основы безопасности жизнедеятельности</w:t>
            </w:r>
          </w:p>
        </w:tc>
        <w:tc>
          <w:tcPr>
            <w:tcW w:w="1200" w:type="dxa"/>
          </w:tcPr>
          <w:p w:rsidR="007A5F27" w:rsidRPr="00DF0959" w:rsidRDefault="007A5F27" w:rsidP="00271502">
            <w:r>
              <w:t>35</w:t>
            </w:r>
          </w:p>
        </w:tc>
        <w:tc>
          <w:tcPr>
            <w:tcW w:w="1260" w:type="dxa"/>
          </w:tcPr>
          <w:p w:rsidR="007A5F27" w:rsidRPr="00DF0959" w:rsidRDefault="007A5F27" w:rsidP="00271502">
            <w:r>
              <w:t>35</w:t>
            </w:r>
          </w:p>
        </w:tc>
        <w:tc>
          <w:tcPr>
            <w:tcW w:w="1191" w:type="dxa"/>
          </w:tcPr>
          <w:p w:rsidR="007A5F27" w:rsidRPr="00DF0959" w:rsidRDefault="007A5F27" w:rsidP="00271502">
            <w:r>
              <w:t>70</w:t>
            </w:r>
          </w:p>
        </w:tc>
      </w:tr>
      <w:tr w:rsidR="007A5F27" w:rsidRPr="00DF0959" w:rsidTr="00271502">
        <w:trPr>
          <w:trHeight w:val="160"/>
        </w:trPr>
        <w:tc>
          <w:tcPr>
            <w:tcW w:w="5920" w:type="dxa"/>
          </w:tcPr>
          <w:p w:rsidR="007A5F27" w:rsidRPr="00DF0959" w:rsidRDefault="007A5F27" w:rsidP="00271502">
            <w:pPr>
              <w:rPr>
                <w:b/>
              </w:rPr>
            </w:pPr>
            <w:r w:rsidRPr="00DF0959">
              <w:rPr>
                <w:b/>
              </w:rPr>
              <w:t>Итого</w:t>
            </w:r>
          </w:p>
        </w:tc>
        <w:tc>
          <w:tcPr>
            <w:tcW w:w="1200" w:type="dxa"/>
          </w:tcPr>
          <w:p w:rsidR="007A5F27" w:rsidRPr="00DF0959" w:rsidRDefault="007A5F27" w:rsidP="00271502">
            <w:pPr>
              <w:rPr>
                <w:b/>
              </w:rPr>
            </w:pPr>
            <w:r>
              <w:rPr>
                <w:b/>
              </w:rPr>
              <w:t>665</w:t>
            </w:r>
          </w:p>
        </w:tc>
        <w:tc>
          <w:tcPr>
            <w:tcW w:w="1260" w:type="dxa"/>
          </w:tcPr>
          <w:p w:rsidR="007A5F27" w:rsidRPr="00DF0959" w:rsidRDefault="007A5F27" w:rsidP="00271502">
            <w:pPr>
              <w:rPr>
                <w:b/>
              </w:rPr>
            </w:pPr>
            <w:r>
              <w:rPr>
                <w:b/>
              </w:rPr>
              <w:t>665</w:t>
            </w:r>
          </w:p>
        </w:tc>
        <w:tc>
          <w:tcPr>
            <w:tcW w:w="1191" w:type="dxa"/>
          </w:tcPr>
          <w:p w:rsidR="007A5F27" w:rsidRPr="00DF0959" w:rsidRDefault="007A5F27" w:rsidP="00271502">
            <w:pPr>
              <w:rPr>
                <w:b/>
              </w:rPr>
            </w:pPr>
            <w:r>
              <w:rPr>
                <w:b/>
              </w:rPr>
              <w:t>1330</w:t>
            </w:r>
          </w:p>
        </w:tc>
      </w:tr>
      <w:tr w:rsidR="007A5F27" w:rsidRPr="00DF0959" w:rsidTr="00271502">
        <w:trPr>
          <w:trHeight w:val="160"/>
        </w:trPr>
        <w:tc>
          <w:tcPr>
            <w:tcW w:w="9571" w:type="dxa"/>
            <w:gridSpan w:val="4"/>
          </w:tcPr>
          <w:p w:rsidR="007A5F27" w:rsidRPr="00DF0959" w:rsidRDefault="007A5F27" w:rsidP="00271502">
            <w:pPr>
              <w:jc w:val="center"/>
              <w:rPr>
                <w:b/>
                <w:i/>
              </w:rPr>
            </w:pPr>
            <w:r>
              <w:rPr>
                <w:b/>
                <w:i/>
              </w:rPr>
              <w:t>Учебные предметы по выбору на базовом уровне</w:t>
            </w:r>
          </w:p>
        </w:tc>
      </w:tr>
      <w:tr w:rsidR="007A5F27" w:rsidRPr="00DF0959" w:rsidTr="00271502">
        <w:trPr>
          <w:trHeight w:val="160"/>
        </w:trPr>
        <w:tc>
          <w:tcPr>
            <w:tcW w:w="5920" w:type="dxa"/>
          </w:tcPr>
          <w:p w:rsidR="007A5F27" w:rsidRPr="00DF0959" w:rsidRDefault="007A5F27" w:rsidP="00271502">
            <w:r w:rsidRPr="00DF0959">
              <w:t>География</w:t>
            </w:r>
          </w:p>
        </w:tc>
        <w:tc>
          <w:tcPr>
            <w:tcW w:w="1200" w:type="dxa"/>
          </w:tcPr>
          <w:p w:rsidR="007A5F27" w:rsidRPr="00DF0959" w:rsidRDefault="007A5F27" w:rsidP="00271502">
            <w:r>
              <w:t>70</w:t>
            </w:r>
          </w:p>
        </w:tc>
        <w:tc>
          <w:tcPr>
            <w:tcW w:w="1260" w:type="dxa"/>
          </w:tcPr>
          <w:p w:rsidR="007A5F27" w:rsidRPr="00DF0959" w:rsidRDefault="007A5F27" w:rsidP="00271502">
            <w:r>
              <w:t>-</w:t>
            </w:r>
          </w:p>
        </w:tc>
        <w:tc>
          <w:tcPr>
            <w:tcW w:w="1191" w:type="dxa"/>
          </w:tcPr>
          <w:p w:rsidR="007A5F27" w:rsidRPr="00DF0959" w:rsidRDefault="007A5F27" w:rsidP="00271502">
            <w:r>
              <w:t>70</w:t>
            </w:r>
          </w:p>
        </w:tc>
      </w:tr>
      <w:tr w:rsidR="007A5F27" w:rsidRPr="00DF0959" w:rsidTr="00271502">
        <w:trPr>
          <w:trHeight w:val="160"/>
        </w:trPr>
        <w:tc>
          <w:tcPr>
            <w:tcW w:w="5920" w:type="dxa"/>
          </w:tcPr>
          <w:p w:rsidR="007A5F27" w:rsidRPr="00DF0959" w:rsidRDefault="007A5F27" w:rsidP="00271502">
            <w:r w:rsidRPr="00DF0959">
              <w:t>Информатика и ИКТ</w:t>
            </w:r>
          </w:p>
        </w:tc>
        <w:tc>
          <w:tcPr>
            <w:tcW w:w="1200" w:type="dxa"/>
          </w:tcPr>
          <w:p w:rsidR="007A5F27" w:rsidRPr="00DF0959" w:rsidRDefault="007A5F27" w:rsidP="00271502">
            <w:r>
              <w:t>35</w:t>
            </w:r>
          </w:p>
        </w:tc>
        <w:tc>
          <w:tcPr>
            <w:tcW w:w="1260" w:type="dxa"/>
          </w:tcPr>
          <w:p w:rsidR="007A5F27" w:rsidRPr="00DF0959" w:rsidRDefault="007A5F27" w:rsidP="00271502">
            <w:r>
              <w:t>35</w:t>
            </w:r>
          </w:p>
        </w:tc>
        <w:tc>
          <w:tcPr>
            <w:tcW w:w="1191" w:type="dxa"/>
          </w:tcPr>
          <w:p w:rsidR="007A5F27" w:rsidRPr="00DF0959" w:rsidRDefault="007A5F27" w:rsidP="00271502">
            <w:r>
              <w:t>70</w:t>
            </w:r>
          </w:p>
        </w:tc>
      </w:tr>
      <w:tr w:rsidR="007A5F27" w:rsidRPr="00DF0959" w:rsidTr="00271502">
        <w:trPr>
          <w:trHeight w:val="160"/>
        </w:trPr>
        <w:tc>
          <w:tcPr>
            <w:tcW w:w="5920" w:type="dxa"/>
          </w:tcPr>
          <w:p w:rsidR="007A5F27" w:rsidRPr="00DF0959" w:rsidRDefault="007A5F27" w:rsidP="00271502">
            <w:r w:rsidRPr="00DF0959">
              <w:t>Физика</w:t>
            </w:r>
          </w:p>
        </w:tc>
        <w:tc>
          <w:tcPr>
            <w:tcW w:w="1200" w:type="dxa"/>
          </w:tcPr>
          <w:p w:rsidR="007A5F27" w:rsidRPr="00DF0959" w:rsidRDefault="007A5F27" w:rsidP="00271502">
            <w:r>
              <w:t>70</w:t>
            </w:r>
          </w:p>
        </w:tc>
        <w:tc>
          <w:tcPr>
            <w:tcW w:w="1260" w:type="dxa"/>
          </w:tcPr>
          <w:p w:rsidR="007A5F27" w:rsidRPr="00DF0959" w:rsidRDefault="007A5F27" w:rsidP="00271502">
            <w:r>
              <w:t>70</w:t>
            </w:r>
          </w:p>
        </w:tc>
        <w:tc>
          <w:tcPr>
            <w:tcW w:w="1191" w:type="dxa"/>
          </w:tcPr>
          <w:p w:rsidR="007A5F27" w:rsidRPr="00DF0959" w:rsidRDefault="007A5F27" w:rsidP="00271502">
            <w:r>
              <w:t>140</w:t>
            </w:r>
          </w:p>
        </w:tc>
      </w:tr>
      <w:tr w:rsidR="007A5F27" w:rsidRPr="00DF0959" w:rsidTr="00271502">
        <w:trPr>
          <w:trHeight w:val="160"/>
        </w:trPr>
        <w:tc>
          <w:tcPr>
            <w:tcW w:w="5920" w:type="dxa"/>
          </w:tcPr>
          <w:p w:rsidR="007A5F27" w:rsidRPr="00DF0959" w:rsidRDefault="007A5F27" w:rsidP="00271502">
            <w:r>
              <w:t>Астрономия</w:t>
            </w:r>
          </w:p>
        </w:tc>
        <w:tc>
          <w:tcPr>
            <w:tcW w:w="1200" w:type="dxa"/>
          </w:tcPr>
          <w:p w:rsidR="007A5F27" w:rsidRPr="00DF0959" w:rsidRDefault="007A5F27" w:rsidP="00271502">
            <w:r>
              <w:t>70</w:t>
            </w:r>
          </w:p>
        </w:tc>
        <w:tc>
          <w:tcPr>
            <w:tcW w:w="1260" w:type="dxa"/>
          </w:tcPr>
          <w:p w:rsidR="007A5F27" w:rsidRDefault="007A5F27" w:rsidP="00271502">
            <w:r>
              <w:t>-</w:t>
            </w:r>
          </w:p>
        </w:tc>
        <w:tc>
          <w:tcPr>
            <w:tcW w:w="1191" w:type="dxa"/>
          </w:tcPr>
          <w:p w:rsidR="007A5F27" w:rsidRPr="00DF0959" w:rsidRDefault="007A5F27" w:rsidP="00271502">
            <w:r>
              <w:t>70</w:t>
            </w:r>
          </w:p>
        </w:tc>
      </w:tr>
      <w:tr w:rsidR="007A5F27" w:rsidRPr="00DF0959" w:rsidTr="00271502">
        <w:trPr>
          <w:trHeight w:val="160"/>
        </w:trPr>
        <w:tc>
          <w:tcPr>
            <w:tcW w:w="5920" w:type="dxa"/>
          </w:tcPr>
          <w:p w:rsidR="007A5F27" w:rsidRPr="00DF0959" w:rsidRDefault="007A5F27" w:rsidP="00271502">
            <w:r w:rsidRPr="00DF0959">
              <w:t>Химия</w:t>
            </w:r>
          </w:p>
        </w:tc>
        <w:tc>
          <w:tcPr>
            <w:tcW w:w="1200" w:type="dxa"/>
          </w:tcPr>
          <w:p w:rsidR="007A5F27" w:rsidRPr="00DF0959" w:rsidRDefault="007A5F27" w:rsidP="00271502">
            <w:r>
              <w:t>70</w:t>
            </w:r>
          </w:p>
        </w:tc>
        <w:tc>
          <w:tcPr>
            <w:tcW w:w="1260" w:type="dxa"/>
          </w:tcPr>
          <w:p w:rsidR="007A5F27" w:rsidRPr="00DF0959" w:rsidRDefault="007A5F27" w:rsidP="00271502">
            <w:r>
              <w:t>70</w:t>
            </w:r>
          </w:p>
        </w:tc>
        <w:tc>
          <w:tcPr>
            <w:tcW w:w="1191" w:type="dxa"/>
          </w:tcPr>
          <w:p w:rsidR="007A5F27" w:rsidRPr="00DF0959" w:rsidRDefault="007A5F27" w:rsidP="00271502">
            <w:r>
              <w:t>140</w:t>
            </w:r>
          </w:p>
        </w:tc>
      </w:tr>
      <w:tr w:rsidR="007A5F27" w:rsidRPr="00DF0959" w:rsidTr="00271502">
        <w:trPr>
          <w:trHeight w:val="160"/>
        </w:trPr>
        <w:tc>
          <w:tcPr>
            <w:tcW w:w="5920" w:type="dxa"/>
          </w:tcPr>
          <w:p w:rsidR="007A5F27" w:rsidRPr="00DF0959" w:rsidRDefault="007A5F27" w:rsidP="00271502">
            <w:r w:rsidRPr="00DF0959">
              <w:t>Биология</w:t>
            </w:r>
          </w:p>
        </w:tc>
        <w:tc>
          <w:tcPr>
            <w:tcW w:w="1200" w:type="dxa"/>
          </w:tcPr>
          <w:p w:rsidR="007A5F27" w:rsidRPr="00DF0959" w:rsidRDefault="007A5F27" w:rsidP="00271502">
            <w:r>
              <w:t>70</w:t>
            </w:r>
          </w:p>
        </w:tc>
        <w:tc>
          <w:tcPr>
            <w:tcW w:w="1260" w:type="dxa"/>
          </w:tcPr>
          <w:p w:rsidR="007A5F27" w:rsidRPr="00DF0959" w:rsidRDefault="007A5F27" w:rsidP="00271502">
            <w:r>
              <w:t>70</w:t>
            </w:r>
          </w:p>
        </w:tc>
        <w:tc>
          <w:tcPr>
            <w:tcW w:w="1191" w:type="dxa"/>
          </w:tcPr>
          <w:p w:rsidR="007A5F27" w:rsidRPr="00DF0959" w:rsidRDefault="007A5F27" w:rsidP="00271502">
            <w:r>
              <w:t>140</w:t>
            </w:r>
          </w:p>
        </w:tc>
      </w:tr>
      <w:tr w:rsidR="007A5F27" w:rsidRPr="00DF0959" w:rsidTr="00271502">
        <w:trPr>
          <w:trHeight w:val="160"/>
        </w:trPr>
        <w:tc>
          <w:tcPr>
            <w:tcW w:w="5920" w:type="dxa"/>
          </w:tcPr>
          <w:p w:rsidR="007A5F27" w:rsidRPr="00DF0959" w:rsidRDefault="007A5F27" w:rsidP="00271502">
            <w:r>
              <w:t>МХК</w:t>
            </w:r>
          </w:p>
        </w:tc>
        <w:tc>
          <w:tcPr>
            <w:tcW w:w="1200" w:type="dxa"/>
          </w:tcPr>
          <w:p w:rsidR="007A5F27" w:rsidRPr="00DF0959" w:rsidRDefault="007A5F27" w:rsidP="00271502">
            <w:r>
              <w:t>35</w:t>
            </w:r>
          </w:p>
        </w:tc>
        <w:tc>
          <w:tcPr>
            <w:tcW w:w="1260" w:type="dxa"/>
          </w:tcPr>
          <w:p w:rsidR="007A5F27" w:rsidRPr="00DF0959" w:rsidRDefault="007A5F27" w:rsidP="00271502">
            <w:r>
              <w:t>35</w:t>
            </w:r>
          </w:p>
        </w:tc>
        <w:tc>
          <w:tcPr>
            <w:tcW w:w="1191" w:type="dxa"/>
          </w:tcPr>
          <w:p w:rsidR="007A5F27" w:rsidRPr="00DF0959" w:rsidRDefault="007A5F27" w:rsidP="00271502">
            <w:r>
              <w:t>70</w:t>
            </w:r>
          </w:p>
        </w:tc>
      </w:tr>
      <w:tr w:rsidR="007A5F27" w:rsidRPr="00DF0959" w:rsidTr="00271502">
        <w:trPr>
          <w:trHeight w:val="160"/>
        </w:trPr>
        <w:tc>
          <w:tcPr>
            <w:tcW w:w="5920" w:type="dxa"/>
          </w:tcPr>
          <w:p w:rsidR="007A5F27" w:rsidRPr="00DF0959" w:rsidRDefault="007A5F27" w:rsidP="00271502">
            <w:r w:rsidRPr="00DF0959">
              <w:t>Технология</w:t>
            </w:r>
          </w:p>
        </w:tc>
        <w:tc>
          <w:tcPr>
            <w:tcW w:w="1200" w:type="dxa"/>
          </w:tcPr>
          <w:p w:rsidR="007A5F27" w:rsidRPr="00DF0959" w:rsidRDefault="007A5F27" w:rsidP="00271502">
            <w:r>
              <w:t>35</w:t>
            </w:r>
          </w:p>
        </w:tc>
        <w:tc>
          <w:tcPr>
            <w:tcW w:w="1260" w:type="dxa"/>
          </w:tcPr>
          <w:p w:rsidR="007A5F27" w:rsidRPr="0078466D" w:rsidRDefault="007A5F27" w:rsidP="00271502">
            <w:r>
              <w:t>35</w:t>
            </w:r>
          </w:p>
        </w:tc>
        <w:tc>
          <w:tcPr>
            <w:tcW w:w="1191" w:type="dxa"/>
          </w:tcPr>
          <w:p w:rsidR="007A5F27" w:rsidRPr="00DF0959" w:rsidRDefault="007A5F27" w:rsidP="00271502">
            <w:r>
              <w:t>70</w:t>
            </w:r>
          </w:p>
        </w:tc>
      </w:tr>
      <w:tr w:rsidR="007A5F27" w:rsidRPr="00DF0959" w:rsidTr="00271502">
        <w:trPr>
          <w:trHeight w:val="160"/>
        </w:trPr>
        <w:tc>
          <w:tcPr>
            <w:tcW w:w="5920" w:type="dxa"/>
          </w:tcPr>
          <w:p w:rsidR="007A5F27" w:rsidRPr="00DF0959" w:rsidRDefault="007A5F27" w:rsidP="00271502">
            <w:pPr>
              <w:rPr>
                <w:b/>
              </w:rPr>
            </w:pPr>
            <w:r w:rsidRPr="00DF0959">
              <w:rPr>
                <w:b/>
              </w:rPr>
              <w:t>Итого</w:t>
            </w:r>
          </w:p>
        </w:tc>
        <w:tc>
          <w:tcPr>
            <w:tcW w:w="1200" w:type="dxa"/>
          </w:tcPr>
          <w:p w:rsidR="007A5F27" w:rsidRPr="00DF0959" w:rsidRDefault="007A5F27" w:rsidP="00271502">
            <w:pPr>
              <w:rPr>
                <w:b/>
              </w:rPr>
            </w:pPr>
            <w:r>
              <w:rPr>
                <w:b/>
              </w:rPr>
              <w:t>420</w:t>
            </w:r>
          </w:p>
        </w:tc>
        <w:tc>
          <w:tcPr>
            <w:tcW w:w="1260" w:type="dxa"/>
          </w:tcPr>
          <w:p w:rsidR="007A5F27" w:rsidRPr="00B157B6" w:rsidRDefault="007A5F27" w:rsidP="00271502">
            <w:pPr>
              <w:rPr>
                <w:b/>
              </w:rPr>
            </w:pPr>
            <w:r>
              <w:rPr>
                <w:b/>
              </w:rPr>
              <w:t>315</w:t>
            </w:r>
          </w:p>
        </w:tc>
        <w:tc>
          <w:tcPr>
            <w:tcW w:w="1191" w:type="dxa"/>
          </w:tcPr>
          <w:p w:rsidR="007A5F27" w:rsidRPr="00DF0959" w:rsidRDefault="007A5F27" w:rsidP="00271502">
            <w:pPr>
              <w:rPr>
                <w:b/>
              </w:rPr>
            </w:pPr>
            <w:r>
              <w:rPr>
                <w:b/>
              </w:rPr>
              <w:t>735</w:t>
            </w:r>
          </w:p>
        </w:tc>
      </w:tr>
      <w:tr w:rsidR="007A5F27" w:rsidRPr="00DF0959" w:rsidTr="00271502">
        <w:trPr>
          <w:trHeight w:val="160"/>
        </w:trPr>
        <w:tc>
          <w:tcPr>
            <w:tcW w:w="9571" w:type="dxa"/>
            <w:gridSpan w:val="4"/>
          </w:tcPr>
          <w:p w:rsidR="007A5F27" w:rsidRDefault="007A5F27" w:rsidP="00271502">
            <w:pPr>
              <w:jc w:val="center"/>
              <w:rPr>
                <w:b/>
              </w:rPr>
            </w:pPr>
            <w:r>
              <w:rPr>
                <w:b/>
                <w:i/>
              </w:rPr>
              <w:t>Компонент образовательного учреждения</w:t>
            </w:r>
          </w:p>
        </w:tc>
      </w:tr>
      <w:tr w:rsidR="007A5F27" w:rsidRPr="00DF0959" w:rsidTr="00271502">
        <w:trPr>
          <w:trHeight w:val="160"/>
        </w:trPr>
        <w:tc>
          <w:tcPr>
            <w:tcW w:w="5920" w:type="dxa"/>
          </w:tcPr>
          <w:p w:rsidR="007A5F27" w:rsidRPr="00DF0959" w:rsidRDefault="007A5F27" w:rsidP="00271502">
            <w:r w:rsidRPr="00DF0959">
              <w:t>Русский язык</w:t>
            </w:r>
          </w:p>
        </w:tc>
        <w:tc>
          <w:tcPr>
            <w:tcW w:w="1200" w:type="dxa"/>
          </w:tcPr>
          <w:p w:rsidR="007A5F27" w:rsidRPr="000936BF" w:rsidRDefault="007A5F27" w:rsidP="00271502">
            <w:r>
              <w:t>35</w:t>
            </w:r>
          </w:p>
        </w:tc>
        <w:tc>
          <w:tcPr>
            <w:tcW w:w="1260" w:type="dxa"/>
          </w:tcPr>
          <w:p w:rsidR="007A5F27" w:rsidRPr="000936BF" w:rsidRDefault="007A5F27" w:rsidP="00271502">
            <w:r>
              <w:t>35</w:t>
            </w:r>
          </w:p>
        </w:tc>
        <w:tc>
          <w:tcPr>
            <w:tcW w:w="1191" w:type="dxa"/>
          </w:tcPr>
          <w:p w:rsidR="007A5F27" w:rsidRPr="00AD170B" w:rsidRDefault="007A5F27" w:rsidP="00271502">
            <w:r>
              <w:t>70</w:t>
            </w:r>
          </w:p>
        </w:tc>
      </w:tr>
      <w:tr w:rsidR="007A5F27" w:rsidRPr="00DF0959" w:rsidTr="00271502">
        <w:trPr>
          <w:trHeight w:val="160"/>
        </w:trPr>
        <w:tc>
          <w:tcPr>
            <w:tcW w:w="5920" w:type="dxa"/>
          </w:tcPr>
          <w:p w:rsidR="007A5F27" w:rsidRPr="00DF0959" w:rsidRDefault="007A5F27" w:rsidP="00271502">
            <w:r>
              <w:t>Башкирский язык</w:t>
            </w:r>
          </w:p>
        </w:tc>
        <w:tc>
          <w:tcPr>
            <w:tcW w:w="1200" w:type="dxa"/>
          </w:tcPr>
          <w:p w:rsidR="007A5F27" w:rsidRPr="000936BF" w:rsidRDefault="007A5F27" w:rsidP="00271502">
            <w:r>
              <w:t>70</w:t>
            </w:r>
          </w:p>
        </w:tc>
        <w:tc>
          <w:tcPr>
            <w:tcW w:w="1260" w:type="dxa"/>
          </w:tcPr>
          <w:p w:rsidR="007A5F27" w:rsidRPr="000936BF" w:rsidRDefault="007A5F27" w:rsidP="00271502">
            <w:r>
              <w:t>70</w:t>
            </w:r>
          </w:p>
        </w:tc>
        <w:tc>
          <w:tcPr>
            <w:tcW w:w="1191" w:type="dxa"/>
          </w:tcPr>
          <w:p w:rsidR="007A5F27" w:rsidRPr="00AD170B" w:rsidRDefault="007A5F27" w:rsidP="00271502">
            <w:r>
              <w:t>140</w:t>
            </w:r>
          </w:p>
        </w:tc>
      </w:tr>
      <w:tr w:rsidR="007A5F27" w:rsidRPr="00DF0959" w:rsidTr="00271502">
        <w:trPr>
          <w:trHeight w:val="160"/>
        </w:trPr>
        <w:tc>
          <w:tcPr>
            <w:tcW w:w="5920" w:type="dxa"/>
          </w:tcPr>
          <w:p w:rsidR="007A5F27" w:rsidRPr="00DF0959" w:rsidRDefault="007A5F27" w:rsidP="00271502">
            <w:r w:rsidRPr="00DF0959">
              <w:t>Математика</w:t>
            </w:r>
          </w:p>
        </w:tc>
        <w:tc>
          <w:tcPr>
            <w:tcW w:w="1200" w:type="dxa"/>
          </w:tcPr>
          <w:p w:rsidR="007A5F27" w:rsidRPr="000936BF" w:rsidRDefault="007A5F27" w:rsidP="00271502">
            <w:r>
              <w:t>35</w:t>
            </w:r>
          </w:p>
        </w:tc>
        <w:tc>
          <w:tcPr>
            <w:tcW w:w="1260" w:type="dxa"/>
          </w:tcPr>
          <w:p w:rsidR="007A5F27" w:rsidRPr="000936BF" w:rsidRDefault="007A5F27" w:rsidP="00271502">
            <w:r>
              <w:t>35</w:t>
            </w:r>
          </w:p>
        </w:tc>
        <w:tc>
          <w:tcPr>
            <w:tcW w:w="1191" w:type="dxa"/>
          </w:tcPr>
          <w:p w:rsidR="007A5F27" w:rsidRPr="00AD170B" w:rsidRDefault="007A5F27" w:rsidP="00271502">
            <w:r>
              <w:t>70</w:t>
            </w:r>
          </w:p>
        </w:tc>
      </w:tr>
      <w:tr w:rsidR="007A5F27" w:rsidRPr="00DF0959" w:rsidTr="00271502">
        <w:trPr>
          <w:trHeight w:val="160"/>
        </w:trPr>
        <w:tc>
          <w:tcPr>
            <w:tcW w:w="5920" w:type="dxa"/>
          </w:tcPr>
          <w:p w:rsidR="007A5F27" w:rsidRPr="00DF0959" w:rsidRDefault="007A5F27" w:rsidP="00271502">
            <w:r w:rsidRPr="00DF0959">
              <w:t>Информатика и ИКТ</w:t>
            </w:r>
          </w:p>
        </w:tc>
        <w:tc>
          <w:tcPr>
            <w:tcW w:w="1200" w:type="dxa"/>
          </w:tcPr>
          <w:p w:rsidR="007A5F27" w:rsidRPr="000936BF" w:rsidRDefault="007A5F27" w:rsidP="00271502">
            <w:r>
              <w:t>-</w:t>
            </w:r>
          </w:p>
        </w:tc>
        <w:tc>
          <w:tcPr>
            <w:tcW w:w="1260" w:type="dxa"/>
          </w:tcPr>
          <w:p w:rsidR="007A5F27" w:rsidRPr="000936BF" w:rsidRDefault="007A5F27" w:rsidP="00271502">
            <w:r>
              <w:t>35</w:t>
            </w:r>
          </w:p>
        </w:tc>
        <w:tc>
          <w:tcPr>
            <w:tcW w:w="1191" w:type="dxa"/>
          </w:tcPr>
          <w:p w:rsidR="007A5F27" w:rsidRPr="00AD170B" w:rsidRDefault="007A5F27" w:rsidP="00271502">
            <w:r>
              <w:t>35</w:t>
            </w:r>
          </w:p>
        </w:tc>
      </w:tr>
      <w:tr w:rsidR="007A5F27" w:rsidRPr="00DF0959" w:rsidTr="00271502">
        <w:trPr>
          <w:trHeight w:val="160"/>
        </w:trPr>
        <w:tc>
          <w:tcPr>
            <w:tcW w:w="5920" w:type="dxa"/>
          </w:tcPr>
          <w:p w:rsidR="007A5F27" w:rsidRPr="00DF0959" w:rsidRDefault="007A5F27" w:rsidP="00271502">
            <w:r w:rsidRPr="00DF0959">
              <w:t>Технология</w:t>
            </w:r>
          </w:p>
        </w:tc>
        <w:tc>
          <w:tcPr>
            <w:tcW w:w="1200" w:type="dxa"/>
          </w:tcPr>
          <w:p w:rsidR="007A5F27" w:rsidRPr="000936BF" w:rsidRDefault="007A5F27" w:rsidP="00271502">
            <w:r>
              <w:t>35</w:t>
            </w:r>
          </w:p>
        </w:tc>
        <w:tc>
          <w:tcPr>
            <w:tcW w:w="1260" w:type="dxa"/>
          </w:tcPr>
          <w:p w:rsidR="007A5F27" w:rsidRPr="000936BF" w:rsidRDefault="007A5F27" w:rsidP="00271502">
            <w:r>
              <w:t>35</w:t>
            </w:r>
          </w:p>
        </w:tc>
        <w:tc>
          <w:tcPr>
            <w:tcW w:w="1191" w:type="dxa"/>
          </w:tcPr>
          <w:p w:rsidR="007A5F27" w:rsidRPr="00AD170B" w:rsidRDefault="007A5F27" w:rsidP="00271502">
            <w:r>
              <w:t>70</w:t>
            </w:r>
          </w:p>
        </w:tc>
      </w:tr>
      <w:tr w:rsidR="007A5F27" w:rsidRPr="00DF0959" w:rsidTr="00271502">
        <w:trPr>
          <w:trHeight w:val="160"/>
        </w:trPr>
        <w:tc>
          <w:tcPr>
            <w:tcW w:w="5920" w:type="dxa"/>
          </w:tcPr>
          <w:p w:rsidR="007A5F27" w:rsidRPr="00DF0959" w:rsidRDefault="007A5F27" w:rsidP="00271502">
            <w:r>
              <w:t>Р</w:t>
            </w:r>
            <w:r w:rsidRPr="00DF0959">
              <w:t>ешени</w:t>
            </w:r>
            <w:r>
              <w:t>е</w:t>
            </w:r>
            <w:r w:rsidRPr="00DF0959">
              <w:t xml:space="preserve"> </w:t>
            </w:r>
            <w:r>
              <w:t>текстовых</w:t>
            </w:r>
            <w:r w:rsidRPr="00DF0959">
              <w:t xml:space="preserve"> задач</w:t>
            </w:r>
            <w:r>
              <w:t xml:space="preserve"> по математике</w:t>
            </w:r>
          </w:p>
        </w:tc>
        <w:tc>
          <w:tcPr>
            <w:tcW w:w="1200" w:type="dxa"/>
          </w:tcPr>
          <w:p w:rsidR="007A5F27" w:rsidRPr="000936BF" w:rsidRDefault="007A5F27" w:rsidP="00271502">
            <w:r>
              <w:t>35</w:t>
            </w:r>
          </w:p>
        </w:tc>
        <w:tc>
          <w:tcPr>
            <w:tcW w:w="1260" w:type="dxa"/>
          </w:tcPr>
          <w:p w:rsidR="007A5F27" w:rsidRPr="000936BF" w:rsidRDefault="007A5F27" w:rsidP="00271502">
            <w:r>
              <w:t>35</w:t>
            </w:r>
          </w:p>
        </w:tc>
        <w:tc>
          <w:tcPr>
            <w:tcW w:w="1191" w:type="dxa"/>
          </w:tcPr>
          <w:p w:rsidR="007A5F27" w:rsidRPr="00DF0959" w:rsidRDefault="007A5F27" w:rsidP="00271502">
            <w:r>
              <w:t>70</w:t>
            </w:r>
          </w:p>
        </w:tc>
      </w:tr>
      <w:tr w:rsidR="007A5F27" w:rsidRPr="00DF0959" w:rsidTr="00271502">
        <w:trPr>
          <w:trHeight w:val="160"/>
        </w:trPr>
        <w:tc>
          <w:tcPr>
            <w:tcW w:w="5920" w:type="dxa"/>
          </w:tcPr>
          <w:p w:rsidR="007A5F27" w:rsidRDefault="007A5F27" w:rsidP="00271502">
            <w:r>
              <w:t>Деловой русский язык</w:t>
            </w:r>
          </w:p>
        </w:tc>
        <w:tc>
          <w:tcPr>
            <w:tcW w:w="1200" w:type="dxa"/>
          </w:tcPr>
          <w:p w:rsidR="007A5F27" w:rsidRPr="00DF0959" w:rsidRDefault="007A5F27" w:rsidP="00271502">
            <w:r>
              <w:t>-</w:t>
            </w:r>
          </w:p>
        </w:tc>
        <w:tc>
          <w:tcPr>
            <w:tcW w:w="1260" w:type="dxa"/>
          </w:tcPr>
          <w:p w:rsidR="007A5F27" w:rsidRDefault="007A5F27" w:rsidP="00271502">
            <w:r>
              <w:t>70</w:t>
            </w:r>
          </w:p>
        </w:tc>
        <w:tc>
          <w:tcPr>
            <w:tcW w:w="1191" w:type="dxa"/>
          </w:tcPr>
          <w:p w:rsidR="007A5F27" w:rsidRPr="00DF0959" w:rsidRDefault="007A5F27" w:rsidP="00271502">
            <w:r>
              <w:t>70</w:t>
            </w:r>
          </w:p>
        </w:tc>
      </w:tr>
      <w:tr w:rsidR="007A5F27" w:rsidRPr="00DF0959" w:rsidTr="00271502">
        <w:trPr>
          <w:trHeight w:val="160"/>
        </w:trPr>
        <w:tc>
          <w:tcPr>
            <w:tcW w:w="5920" w:type="dxa"/>
          </w:tcPr>
          <w:p w:rsidR="007A5F27" w:rsidRPr="00AD170B" w:rsidRDefault="007A5F27" w:rsidP="00271502">
            <w:pPr>
              <w:rPr>
                <w:b/>
              </w:rPr>
            </w:pPr>
            <w:r w:rsidRPr="00AD170B">
              <w:rPr>
                <w:b/>
              </w:rPr>
              <w:t>Итого</w:t>
            </w:r>
          </w:p>
        </w:tc>
        <w:tc>
          <w:tcPr>
            <w:tcW w:w="1200" w:type="dxa"/>
          </w:tcPr>
          <w:p w:rsidR="007A5F27" w:rsidRPr="00AD170B" w:rsidRDefault="007A5F27" w:rsidP="00271502">
            <w:pPr>
              <w:rPr>
                <w:b/>
              </w:rPr>
            </w:pPr>
            <w:r>
              <w:rPr>
                <w:b/>
              </w:rPr>
              <w:t>210</w:t>
            </w:r>
          </w:p>
        </w:tc>
        <w:tc>
          <w:tcPr>
            <w:tcW w:w="1260" w:type="dxa"/>
          </w:tcPr>
          <w:p w:rsidR="007A5F27" w:rsidRPr="00AD170B" w:rsidRDefault="007A5F27" w:rsidP="00271502">
            <w:pPr>
              <w:rPr>
                <w:b/>
              </w:rPr>
            </w:pPr>
            <w:r>
              <w:rPr>
                <w:b/>
              </w:rPr>
              <w:t>315</w:t>
            </w:r>
          </w:p>
        </w:tc>
        <w:tc>
          <w:tcPr>
            <w:tcW w:w="1191" w:type="dxa"/>
          </w:tcPr>
          <w:p w:rsidR="007A5F27" w:rsidRPr="00AD170B" w:rsidRDefault="007A5F27" w:rsidP="00271502">
            <w:pPr>
              <w:rPr>
                <w:b/>
              </w:rPr>
            </w:pPr>
            <w:r>
              <w:rPr>
                <w:b/>
              </w:rPr>
              <w:t>525</w:t>
            </w:r>
          </w:p>
        </w:tc>
      </w:tr>
      <w:tr w:rsidR="007A5F27" w:rsidRPr="00DF0959" w:rsidTr="00271502">
        <w:trPr>
          <w:trHeight w:val="160"/>
        </w:trPr>
        <w:tc>
          <w:tcPr>
            <w:tcW w:w="5920" w:type="dxa"/>
          </w:tcPr>
          <w:p w:rsidR="007A5F27" w:rsidRPr="00FC5901" w:rsidRDefault="007A5F27" w:rsidP="00271502">
            <w:pPr>
              <w:rPr>
                <w:b/>
              </w:rPr>
            </w:pPr>
            <w:r w:rsidRPr="00FC5901">
              <w:rPr>
                <w:b/>
              </w:rPr>
              <w:t>Предельно допустимая учебная нагрузка</w:t>
            </w:r>
          </w:p>
        </w:tc>
        <w:tc>
          <w:tcPr>
            <w:tcW w:w="1200" w:type="dxa"/>
          </w:tcPr>
          <w:p w:rsidR="007A5F27" w:rsidRPr="00FC5901" w:rsidRDefault="007A5F27" w:rsidP="00271502">
            <w:pPr>
              <w:rPr>
                <w:b/>
              </w:rPr>
            </w:pPr>
            <w:r>
              <w:rPr>
                <w:b/>
              </w:rPr>
              <w:t>1295</w:t>
            </w:r>
          </w:p>
        </w:tc>
        <w:tc>
          <w:tcPr>
            <w:tcW w:w="1260" w:type="dxa"/>
          </w:tcPr>
          <w:p w:rsidR="007A5F27" w:rsidRPr="00B157B6" w:rsidRDefault="007A5F27" w:rsidP="00271502">
            <w:pPr>
              <w:rPr>
                <w:b/>
              </w:rPr>
            </w:pPr>
            <w:r>
              <w:rPr>
                <w:b/>
              </w:rPr>
              <w:t>1295</w:t>
            </w:r>
          </w:p>
        </w:tc>
        <w:tc>
          <w:tcPr>
            <w:tcW w:w="1191" w:type="dxa"/>
          </w:tcPr>
          <w:p w:rsidR="007A5F27" w:rsidRPr="00FC5901" w:rsidRDefault="007A5F27" w:rsidP="00271502">
            <w:pPr>
              <w:rPr>
                <w:b/>
              </w:rPr>
            </w:pPr>
            <w:r>
              <w:rPr>
                <w:b/>
              </w:rPr>
              <w:t>2590</w:t>
            </w:r>
          </w:p>
        </w:tc>
      </w:tr>
      <w:tr w:rsidR="007A5F27" w:rsidRPr="00DF0959" w:rsidTr="00271502">
        <w:trPr>
          <w:trHeight w:val="160"/>
        </w:trPr>
        <w:tc>
          <w:tcPr>
            <w:tcW w:w="5920" w:type="dxa"/>
          </w:tcPr>
          <w:p w:rsidR="007A5F27" w:rsidRPr="00DF0959" w:rsidRDefault="007A5F27" w:rsidP="00271502">
            <w:r w:rsidRPr="00DF0959">
              <w:t>Максимальный объем обязательного домашнего задания</w:t>
            </w:r>
          </w:p>
        </w:tc>
        <w:tc>
          <w:tcPr>
            <w:tcW w:w="1200" w:type="dxa"/>
          </w:tcPr>
          <w:p w:rsidR="007A5F27" w:rsidRPr="00DF0959" w:rsidRDefault="007A5F27" w:rsidP="00271502">
            <w:r w:rsidRPr="00DF0959">
              <w:t>4 ч</w:t>
            </w:r>
          </w:p>
        </w:tc>
        <w:tc>
          <w:tcPr>
            <w:tcW w:w="1260" w:type="dxa"/>
          </w:tcPr>
          <w:p w:rsidR="007A5F27" w:rsidRPr="00DF0959" w:rsidRDefault="007A5F27" w:rsidP="00271502">
            <w:r w:rsidRPr="00DF0959">
              <w:t>4 ч</w:t>
            </w:r>
          </w:p>
        </w:tc>
        <w:tc>
          <w:tcPr>
            <w:tcW w:w="1191" w:type="dxa"/>
          </w:tcPr>
          <w:p w:rsidR="007A5F27" w:rsidRPr="00DF0959" w:rsidRDefault="007A5F27" w:rsidP="00271502"/>
        </w:tc>
      </w:tr>
    </w:tbl>
    <w:p w:rsidR="007A5F27" w:rsidRDefault="007A5F27" w:rsidP="007A5F27">
      <w:pPr>
        <w:autoSpaceDE w:val="0"/>
        <w:autoSpaceDN w:val="0"/>
        <w:adjustRightInd w:val="0"/>
        <w:jc w:val="center"/>
        <w:rPr>
          <w:bCs/>
          <w:color w:val="000000"/>
        </w:rPr>
      </w:pPr>
    </w:p>
    <w:p w:rsidR="007A5F27" w:rsidRDefault="007A5F27" w:rsidP="007A5F27">
      <w:pPr>
        <w:autoSpaceDE w:val="0"/>
        <w:autoSpaceDN w:val="0"/>
        <w:adjustRightInd w:val="0"/>
        <w:jc w:val="center"/>
        <w:rPr>
          <w:bCs/>
          <w:color w:val="000000"/>
        </w:rPr>
      </w:pPr>
    </w:p>
    <w:p w:rsidR="007A5F27" w:rsidRDefault="007A5F27" w:rsidP="007A5F27">
      <w:pPr>
        <w:autoSpaceDE w:val="0"/>
        <w:autoSpaceDN w:val="0"/>
        <w:adjustRightInd w:val="0"/>
        <w:jc w:val="center"/>
        <w:rPr>
          <w:bCs/>
          <w:color w:val="000000"/>
        </w:rPr>
      </w:pPr>
    </w:p>
    <w:p w:rsidR="007A5F27" w:rsidRDefault="007A5F27" w:rsidP="007A5F27">
      <w:pPr>
        <w:autoSpaceDE w:val="0"/>
        <w:autoSpaceDN w:val="0"/>
        <w:adjustRightInd w:val="0"/>
        <w:jc w:val="center"/>
        <w:rPr>
          <w:bCs/>
          <w:color w:val="000000"/>
        </w:rPr>
      </w:pPr>
    </w:p>
    <w:p w:rsidR="007A5F27" w:rsidRDefault="007A5F27" w:rsidP="007A5F27">
      <w:pPr>
        <w:autoSpaceDE w:val="0"/>
        <w:autoSpaceDN w:val="0"/>
        <w:adjustRightInd w:val="0"/>
        <w:jc w:val="center"/>
        <w:rPr>
          <w:bCs/>
          <w:color w:val="000000"/>
        </w:rPr>
      </w:pPr>
    </w:p>
    <w:p w:rsidR="007A5F27" w:rsidRDefault="007A5F27" w:rsidP="007A5F27">
      <w:pPr>
        <w:autoSpaceDE w:val="0"/>
        <w:autoSpaceDN w:val="0"/>
        <w:adjustRightInd w:val="0"/>
        <w:jc w:val="center"/>
        <w:rPr>
          <w:bCs/>
          <w:color w:val="000000"/>
        </w:rPr>
      </w:pPr>
    </w:p>
    <w:p w:rsidR="007A5F27" w:rsidRDefault="007A5F27" w:rsidP="007A5F27">
      <w:pPr>
        <w:autoSpaceDE w:val="0"/>
        <w:autoSpaceDN w:val="0"/>
        <w:adjustRightInd w:val="0"/>
        <w:jc w:val="center"/>
        <w:rPr>
          <w:bCs/>
          <w:color w:val="000000"/>
        </w:rPr>
      </w:pPr>
    </w:p>
    <w:p w:rsidR="007A5F27" w:rsidRDefault="007A5F27" w:rsidP="007A5F27">
      <w:pPr>
        <w:jc w:val="both"/>
      </w:pPr>
    </w:p>
    <w:p w:rsidR="008B3B25" w:rsidRDefault="00755ACB" w:rsidP="00755ACB">
      <w:pPr>
        <w:autoSpaceDE w:val="0"/>
        <w:autoSpaceDN w:val="0"/>
        <w:adjustRightInd w:val="0"/>
        <w:jc w:val="center"/>
        <w:rPr>
          <w:b/>
          <w:bCs/>
          <w:color w:val="000000"/>
          <w:sz w:val="32"/>
          <w:szCs w:val="32"/>
        </w:rPr>
      </w:pPr>
      <w:r w:rsidRPr="00755ACB">
        <w:rPr>
          <w:b/>
          <w:bCs/>
          <w:color w:val="000000"/>
          <w:sz w:val="32"/>
          <w:szCs w:val="32"/>
        </w:rPr>
        <w:t>Недельный учебный план среднего общего образования</w:t>
      </w:r>
    </w:p>
    <w:p w:rsidR="00755ACB" w:rsidRPr="00755ACB" w:rsidRDefault="00755ACB" w:rsidP="00755ACB">
      <w:pPr>
        <w:autoSpaceDE w:val="0"/>
        <w:autoSpaceDN w:val="0"/>
        <w:adjustRightInd w:val="0"/>
        <w:jc w:val="center"/>
        <w:rPr>
          <w:b/>
          <w:bCs/>
          <w:color w:val="000000"/>
          <w:sz w:val="32"/>
          <w:szCs w:val="32"/>
        </w:rPr>
      </w:pPr>
      <w:r w:rsidRPr="00755ACB">
        <w:rPr>
          <w:b/>
          <w:bCs/>
          <w:color w:val="000000"/>
          <w:sz w:val="32"/>
          <w:szCs w:val="32"/>
        </w:rPr>
        <w:t>(шестидневная учебная неделя)</w:t>
      </w:r>
    </w:p>
    <w:p w:rsidR="00755ACB" w:rsidRPr="00755ACB" w:rsidRDefault="00755ACB" w:rsidP="00755ACB">
      <w:pPr>
        <w:autoSpaceDE w:val="0"/>
        <w:autoSpaceDN w:val="0"/>
        <w:adjustRightInd w:val="0"/>
        <w:jc w:val="center"/>
        <w:rPr>
          <w:bCs/>
          <w:color w:val="000000"/>
          <w:sz w:val="32"/>
          <w:szCs w:val="32"/>
        </w:rPr>
      </w:pPr>
    </w:p>
    <w:p w:rsidR="00755ACB" w:rsidRDefault="00755ACB" w:rsidP="00755ACB">
      <w:pPr>
        <w:autoSpaceDE w:val="0"/>
        <w:autoSpaceDN w:val="0"/>
        <w:adjustRightInd w:val="0"/>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200"/>
        <w:gridCol w:w="1260"/>
        <w:gridCol w:w="1191"/>
      </w:tblGrid>
      <w:tr w:rsidR="00755ACB" w:rsidRPr="00DF0959" w:rsidTr="00271502">
        <w:trPr>
          <w:trHeight w:val="495"/>
        </w:trPr>
        <w:tc>
          <w:tcPr>
            <w:tcW w:w="5920" w:type="dxa"/>
            <w:vMerge w:val="restart"/>
          </w:tcPr>
          <w:p w:rsidR="00755ACB" w:rsidRPr="00DF0959" w:rsidRDefault="00755ACB" w:rsidP="00271502">
            <w:pPr>
              <w:jc w:val="center"/>
              <w:rPr>
                <w:b/>
              </w:rPr>
            </w:pPr>
            <w:r w:rsidRPr="00DF0959">
              <w:rPr>
                <w:b/>
              </w:rPr>
              <w:t>Учебные</w:t>
            </w:r>
          </w:p>
          <w:p w:rsidR="00755ACB" w:rsidRPr="00DF0959" w:rsidRDefault="00755ACB" w:rsidP="00271502">
            <w:pPr>
              <w:jc w:val="center"/>
              <w:rPr>
                <w:b/>
              </w:rPr>
            </w:pPr>
            <w:r w:rsidRPr="00DF0959">
              <w:rPr>
                <w:b/>
              </w:rPr>
              <w:t>предметы</w:t>
            </w:r>
          </w:p>
        </w:tc>
        <w:tc>
          <w:tcPr>
            <w:tcW w:w="3651" w:type="dxa"/>
            <w:gridSpan w:val="3"/>
            <w:shd w:val="clear" w:color="auto" w:fill="auto"/>
          </w:tcPr>
          <w:p w:rsidR="00755ACB" w:rsidRPr="00DF0959" w:rsidRDefault="00755ACB" w:rsidP="00271502">
            <w:pPr>
              <w:rPr>
                <w:b/>
              </w:rPr>
            </w:pPr>
            <w:r w:rsidRPr="00DF0959">
              <w:rPr>
                <w:b/>
              </w:rPr>
              <w:t xml:space="preserve"> кол</w:t>
            </w:r>
            <w:r>
              <w:rPr>
                <w:b/>
              </w:rPr>
              <w:t>ичество часов в неделю</w:t>
            </w:r>
          </w:p>
        </w:tc>
      </w:tr>
      <w:tr w:rsidR="00755ACB" w:rsidRPr="00DF0959" w:rsidTr="00271502">
        <w:trPr>
          <w:trHeight w:val="345"/>
        </w:trPr>
        <w:tc>
          <w:tcPr>
            <w:tcW w:w="5920" w:type="dxa"/>
            <w:vMerge/>
          </w:tcPr>
          <w:p w:rsidR="00755ACB" w:rsidRPr="00DF0959" w:rsidRDefault="00755ACB" w:rsidP="00271502">
            <w:pPr>
              <w:jc w:val="center"/>
              <w:rPr>
                <w:b/>
              </w:rPr>
            </w:pPr>
          </w:p>
        </w:tc>
        <w:tc>
          <w:tcPr>
            <w:tcW w:w="1200" w:type="dxa"/>
            <w:shd w:val="clear" w:color="auto" w:fill="auto"/>
          </w:tcPr>
          <w:p w:rsidR="00755ACB" w:rsidRPr="00DF0959" w:rsidRDefault="00755ACB" w:rsidP="00271502">
            <w:pPr>
              <w:rPr>
                <w:b/>
              </w:rPr>
            </w:pPr>
            <w:r>
              <w:rPr>
                <w:b/>
              </w:rPr>
              <w:t>10</w:t>
            </w:r>
          </w:p>
        </w:tc>
        <w:tc>
          <w:tcPr>
            <w:tcW w:w="1260" w:type="dxa"/>
            <w:shd w:val="clear" w:color="auto" w:fill="auto"/>
          </w:tcPr>
          <w:p w:rsidR="00755ACB" w:rsidRPr="00DF0959" w:rsidRDefault="00755ACB" w:rsidP="00271502">
            <w:pPr>
              <w:rPr>
                <w:b/>
              </w:rPr>
            </w:pPr>
            <w:r>
              <w:rPr>
                <w:b/>
              </w:rPr>
              <w:t>11</w:t>
            </w:r>
          </w:p>
        </w:tc>
        <w:tc>
          <w:tcPr>
            <w:tcW w:w="1191" w:type="dxa"/>
            <w:shd w:val="clear" w:color="auto" w:fill="auto"/>
          </w:tcPr>
          <w:p w:rsidR="00755ACB" w:rsidRPr="00DF0959" w:rsidRDefault="00755ACB" w:rsidP="00271502">
            <w:pPr>
              <w:rPr>
                <w:b/>
              </w:rPr>
            </w:pPr>
            <w:r>
              <w:rPr>
                <w:b/>
              </w:rPr>
              <w:t>Всего</w:t>
            </w:r>
          </w:p>
        </w:tc>
      </w:tr>
      <w:tr w:rsidR="00755ACB" w:rsidRPr="00DF0959" w:rsidTr="00271502">
        <w:trPr>
          <w:trHeight w:val="276"/>
        </w:trPr>
        <w:tc>
          <w:tcPr>
            <w:tcW w:w="9571" w:type="dxa"/>
            <w:gridSpan w:val="4"/>
            <w:tcBorders>
              <w:right w:val="single" w:sz="4" w:space="0" w:color="auto"/>
            </w:tcBorders>
          </w:tcPr>
          <w:p w:rsidR="00755ACB" w:rsidRPr="00DF0959" w:rsidRDefault="00755ACB" w:rsidP="00271502">
            <w:pPr>
              <w:jc w:val="center"/>
              <w:rPr>
                <w:b/>
                <w:i/>
              </w:rPr>
            </w:pPr>
            <w:r w:rsidRPr="00DF0959">
              <w:rPr>
                <w:b/>
                <w:i/>
              </w:rPr>
              <w:t>Обязательные  учебные предметы на базовом уровне</w:t>
            </w:r>
          </w:p>
        </w:tc>
      </w:tr>
      <w:tr w:rsidR="00755ACB" w:rsidRPr="00DF0959" w:rsidTr="00271502">
        <w:trPr>
          <w:trHeight w:val="175"/>
        </w:trPr>
        <w:tc>
          <w:tcPr>
            <w:tcW w:w="5920" w:type="dxa"/>
          </w:tcPr>
          <w:p w:rsidR="00755ACB" w:rsidRPr="00DF0959" w:rsidRDefault="00755ACB" w:rsidP="00271502">
            <w:r w:rsidRPr="00DF0959">
              <w:t xml:space="preserve">Русский язык </w:t>
            </w:r>
          </w:p>
        </w:tc>
        <w:tc>
          <w:tcPr>
            <w:tcW w:w="1200" w:type="dxa"/>
            <w:tcBorders>
              <w:right w:val="single" w:sz="4" w:space="0" w:color="auto"/>
            </w:tcBorders>
          </w:tcPr>
          <w:p w:rsidR="00755ACB" w:rsidRPr="00DF0959" w:rsidRDefault="00755ACB" w:rsidP="00271502">
            <w:r w:rsidRPr="00DF0959">
              <w:t>1</w:t>
            </w:r>
          </w:p>
        </w:tc>
        <w:tc>
          <w:tcPr>
            <w:tcW w:w="1260" w:type="dxa"/>
            <w:tcBorders>
              <w:right w:val="single" w:sz="4" w:space="0" w:color="auto"/>
            </w:tcBorders>
          </w:tcPr>
          <w:p w:rsidR="00755ACB" w:rsidRPr="00DF0959" w:rsidRDefault="00755ACB" w:rsidP="00271502">
            <w:r w:rsidRPr="00DF0959">
              <w:t>1</w:t>
            </w:r>
          </w:p>
        </w:tc>
        <w:tc>
          <w:tcPr>
            <w:tcW w:w="1191" w:type="dxa"/>
            <w:tcBorders>
              <w:right w:val="single" w:sz="4" w:space="0" w:color="auto"/>
            </w:tcBorders>
          </w:tcPr>
          <w:p w:rsidR="00755ACB" w:rsidRPr="00DF0959" w:rsidRDefault="00755ACB" w:rsidP="00271502">
            <w:r>
              <w:t>2</w:t>
            </w:r>
          </w:p>
        </w:tc>
      </w:tr>
      <w:tr w:rsidR="00755ACB" w:rsidRPr="00DF0959" w:rsidTr="00271502">
        <w:trPr>
          <w:trHeight w:val="260"/>
        </w:trPr>
        <w:tc>
          <w:tcPr>
            <w:tcW w:w="5920" w:type="dxa"/>
          </w:tcPr>
          <w:p w:rsidR="00755ACB" w:rsidRPr="00DF0959" w:rsidRDefault="00755ACB" w:rsidP="00271502">
            <w:r w:rsidRPr="00DF0959">
              <w:t xml:space="preserve">Литература </w:t>
            </w:r>
          </w:p>
        </w:tc>
        <w:tc>
          <w:tcPr>
            <w:tcW w:w="1200" w:type="dxa"/>
            <w:tcBorders>
              <w:right w:val="single" w:sz="4" w:space="0" w:color="auto"/>
            </w:tcBorders>
          </w:tcPr>
          <w:p w:rsidR="00755ACB" w:rsidRPr="00DF0959" w:rsidRDefault="00755ACB" w:rsidP="00271502">
            <w:r w:rsidRPr="00DF0959">
              <w:t>3</w:t>
            </w:r>
          </w:p>
        </w:tc>
        <w:tc>
          <w:tcPr>
            <w:tcW w:w="1260" w:type="dxa"/>
            <w:tcBorders>
              <w:right w:val="single" w:sz="4" w:space="0" w:color="auto"/>
            </w:tcBorders>
          </w:tcPr>
          <w:p w:rsidR="00755ACB" w:rsidRPr="00DF0959" w:rsidRDefault="00755ACB" w:rsidP="00271502">
            <w:r w:rsidRPr="00DF0959">
              <w:t>3</w:t>
            </w:r>
          </w:p>
        </w:tc>
        <w:tc>
          <w:tcPr>
            <w:tcW w:w="1191" w:type="dxa"/>
            <w:tcBorders>
              <w:right w:val="single" w:sz="4" w:space="0" w:color="auto"/>
            </w:tcBorders>
          </w:tcPr>
          <w:p w:rsidR="00755ACB" w:rsidRPr="00DF0959" w:rsidRDefault="00755ACB" w:rsidP="00271502">
            <w:r>
              <w:t>6</w:t>
            </w:r>
          </w:p>
        </w:tc>
      </w:tr>
      <w:tr w:rsidR="00755ACB" w:rsidRPr="00DF0959" w:rsidTr="00271502">
        <w:trPr>
          <w:trHeight w:val="187"/>
        </w:trPr>
        <w:tc>
          <w:tcPr>
            <w:tcW w:w="5920" w:type="dxa"/>
          </w:tcPr>
          <w:p w:rsidR="00755ACB" w:rsidRPr="00DF0959" w:rsidRDefault="00755ACB" w:rsidP="00271502">
            <w:r w:rsidRPr="00DF0959">
              <w:t>Иностранный язык</w:t>
            </w:r>
          </w:p>
        </w:tc>
        <w:tc>
          <w:tcPr>
            <w:tcW w:w="1200" w:type="dxa"/>
          </w:tcPr>
          <w:p w:rsidR="00755ACB" w:rsidRPr="00DF0959" w:rsidRDefault="00755ACB" w:rsidP="00271502">
            <w:r w:rsidRPr="00DF0959">
              <w:t>3</w:t>
            </w:r>
          </w:p>
        </w:tc>
        <w:tc>
          <w:tcPr>
            <w:tcW w:w="1260" w:type="dxa"/>
          </w:tcPr>
          <w:p w:rsidR="00755ACB" w:rsidRPr="00DF0959" w:rsidRDefault="00755ACB" w:rsidP="00271502">
            <w:r w:rsidRPr="00DF0959">
              <w:t>3</w:t>
            </w:r>
          </w:p>
        </w:tc>
        <w:tc>
          <w:tcPr>
            <w:tcW w:w="1191" w:type="dxa"/>
          </w:tcPr>
          <w:p w:rsidR="00755ACB" w:rsidRPr="00DF0959" w:rsidRDefault="00755ACB" w:rsidP="00271502">
            <w:r>
              <w:t>6</w:t>
            </w:r>
          </w:p>
        </w:tc>
      </w:tr>
      <w:tr w:rsidR="00755ACB" w:rsidRPr="00DF0959" w:rsidTr="00271502">
        <w:trPr>
          <w:trHeight w:val="187"/>
        </w:trPr>
        <w:tc>
          <w:tcPr>
            <w:tcW w:w="5920" w:type="dxa"/>
          </w:tcPr>
          <w:p w:rsidR="00755ACB" w:rsidRPr="00DF0959" w:rsidRDefault="00755ACB" w:rsidP="00271502">
            <w:r w:rsidRPr="00DF0959">
              <w:t>Математика</w:t>
            </w:r>
          </w:p>
        </w:tc>
        <w:tc>
          <w:tcPr>
            <w:tcW w:w="1200" w:type="dxa"/>
          </w:tcPr>
          <w:p w:rsidR="00755ACB" w:rsidRPr="00DF0959" w:rsidRDefault="00755ACB" w:rsidP="00271502">
            <w:r w:rsidRPr="00DF0959">
              <w:t>4</w:t>
            </w:r>
          </w:p>
        </w:tc>
        <w:tc>
          <w:tcPr>
            <w:tcW w:w="1260" w:type="dxa"/>
          </w:tcPr>
          <w:p w:rsidR="00755ACB" w:rsidRPr="00DF0959" w:rsidRDefault="00755ACB" w:rsidP="00271502">
            <w:r w:rsidRPr="00DF0959">
              <w:t>4</w:t>
            </w:r>
          </w:p>
        </w:tc>
        <w:tc>
          <w:tcPr>
            <w:tcW w:w="1191" w:type="dxa"/>
          </w:tcPr>
          <w:p w:rsidR="00755ACB" w:rsidRPr="00DF0959" w:rsidRDefault="00755ACB" w:rsidP="00271502">
            <w:r>
              <w:t>8</w:t>
            </w:r>
          </w:p>
        </w:tc>
      </w:tr>
      <w:tr w:rsidR="00755ACB" w:rsidRPr="00DF0959" w:rsidTr="00271502">
        <w:trPr>
          <w:trHeight w:val="180"/>
        </w:trPr>
        <w:tc>
          <w:tcPr>
            <w:tcW w:w="5920" w:type="dxa"/>
          </w:tcPr>
          <w:p w:rsidR="00755ACB" w:rsidRPr="00DF0959" w:rsidRDefault="00755ACB" w:rsidP="00271502">
            <w:r w:rsidRPr="00DF0959">
              <w:t>История</w:t>
            </w:r>
          </w:p>
        </w:tc>
        <w:tc>
          <w:tcPr>
            <w:tcW w:w="1200" w:type="dxa"/>
          </w:tcPr>
          <w:p w:rsidR="00755ACB" w:rsidRPr="00DF0959" w:rsidRDefault="00755ACB" w:rsidP="00271502">
            <w:r w:rsidRPr="00DF0959">
              <w:t>2</w:t>
            </w:r>
          </w:p>
        </w:tc>
        <w:tc>
          <w:tcPr>
            <w:tcW w:w="1260" w:type="dxa"/>
          </w:tcPr>
          <w:p w:rsidR="00755ACB" w:rsidRPr="00DF0959" w:rsidRDefault="00755ACB" w:rsidP="00271502">
            <w:r w:rsidRPr="00DF0959">
              <w:t>2</w:t>
            </w:r>
          </w:p>
        </w:tc>
        <w:tc>
          <w:tcPr>
            <w:tcW w:w="1191" w:type="dxa"/>
          </w:tcPr>
          <w:p w:rsidR="00755ACB" w:rsidRPr="00DF0959" w:rsidRDefault="00755ACB" w:rsidP="00271502">
            <w:r>
              <w:t>4</w:t>
            </w:r>
          </w:p>
        </w:tc>
      </w:tr>
      <w:tr w:rsidR="00755ACB" w:rsidRPr="00DF0959" w:rsidTr="00271502">
        <w:trPr>
          <w:trHeight w:val="242"/>
        </w:trPr>
        <w:tc>
          <w:tcPr>
            <w:tcW w:w="5920" w:type="dxa"/>
          </w:tcPr>
          <w:p w:rsidR="00755ACB" w:rsidRPr="00DF0959" w:rsidRDefault="00755ACB" w:rsidP="00271502">
            <w:r w:rsidRPr="00DF0959">
              <w:t xml:space="preserve">Обществознание </w:t>
            </w:r>
          </w:p>
        </w:tc>
        <w:tc>
          <w:tcPr>
            <w:tcW w:w="1200" w:type="dxa"/>
          </w:tcPr>
          <w:p w:rsidR="00755ACB" w:rsidRPr="00DF0959" w:rsidRDefault="00755ACB" w:rsidP="00271502">
            <w:r w:rsidRPr="00DF0959">
              <w:t>2</w:t>
            </w:r>
          </w:p>
        </w:tc>
        <w:tc>
          <w:tcPr>
            <w:tcW w:w="1260" w:type="dxa"/>
          </w:tcPr>
          <w:p w:rsidR="00755ACB" w:rsidRPr="00DF0959" w:rsidRDefault="00755ACB" w:rsidP="00271502">
            <w:r w:rsidRPr="00DF0959">
              <w:t>2</w:t>
            </w:r>
          </w:p>
        </w:tc>
        <w:tc>
          <w:tcPr>
            <w:tcW w:w="1191" w:type="dxa"/>
          </w:tcPr>
          <w:p w:rsidR="00755ACB" w:rsidRPr="00DF0959" w:rsidRDefault="00755ACB" w:rsidP="00271502">
            <w:r>
              <w:t>4</w:t>
            </w:r>
          </w:p>
        </w:tc>
      </w:tr>
      <w:tr w:rsidR="00755ACB" w:rsidRPr="00DF0959" w:rsidTr="00271502">
        <w:trPr>
          <w:trHeight w:val="255"/>
        </w:trPr>
        <w:tc>
          <w:tcPr>
            <w:tcW w:w="5920" w:type="dxa"/>
          </w:tcPr>
          <w:p w:rsidR="00755ACB" w:rsidRPr="00DF0959" w:rsidRDefault="00755ACB" w:rsidP="00271502">
            <w:r w:rsidRPr="00DF0959">
              <w:t>Физическая культура</w:t>
            </w:r>
          </w:p>
        </w:tc>
        <w:tc>
          <w:tcPr>
            <w:tcW w:w="1200" w:type="dxa"/>
          </w:tcPr>
          <w:p w:rsidR="00755ACB" w:rsidRPr="00DF0959" w:rsidRDefault="00755ACB" w:rsidP="00271502">
            <w:r w:rsidRPr="00DF0959">
              <w:t>3</w:t>
            </w:r>
          </w:p>
        </w:tc>
        <w:tc>
          <w:tcPr>
            <w:tcW w:w="1260" w:type="dxa"/>
          </w:tcPr>
          <w:p w:rsidR="00755ACB" w:rsidRPr="00DF0959" w:rsidRDefault="00755ACB" w:rsidP="00271502">
            <w:r w:rsidRPr="00DF0959">
              <w:t>3</w:t>
            </w:r>
          </w:p>
        </w:tc>
        <w:tc>
          <w:tcPr>
            <w:tcW w:w="1191" w:type="dxa"/>
          </w:tcPr>
          <w:p w:rsidR="00755ACB" w:rsidRPr="00DF0959" w:rsidRDefault="00755ACB" w:rsidP="00271502">
            <w:r>
              <w:t>6</w:t>
            </w:r>
          </w:p>
        </w:tc>
      </w:tr>
      <w:tr w:rsidR="00755ACB" w:rsidRPr="00DF0959" w:rsidTr="00271502">
        <w:trPr>
          <w:trHeight w:val="160"/>
        </w:trPr>
        <w:tc>
          <w:tcPr>
            <w:tcW w:w="5920" w:type="dxa"/>
          </w:tcPr>
          <w:p w:rsidR="00755ACB" w:rsidRPr="00DF0959" w:rsidRDefault="00755ACB" w:rsidP="00271502">
            <w:r w:rsidRPr="00DF0959">
              <w:t>Основы безопасности жизнедеятельности</w:t>
            </w:r>
          </w:p>
        </w:tc>
        <w:tc>
          <w:tcPr>
            <w:tcW w:w="1200" w:type="dxa"/>
          </w:tcPr>
          <w:p w:rsidR="00755ACB" w:rsidRPr="00DF0959" w:rsidRDefault="00755ACB" w:rsidP="00271502">
            <w:r w:rsidRPr="00DF0959">
              <w:t>1</w:t>
            </w:r>
          </w:p>
        </w:tc>
        <w:tc>
          <w:tcPr>
            <w:tcW w:w="1260" w:type="dxa"/>
          </w:tcPr>
          <w:p w:rsidR="00755ACB" w:rsidRPr="00DF0959" w:rsidRDefault="00755ACB" w:rsidP="00271502">
            <w:r w:rsidRPr="00DF0959">
              <w:t>1</w:t>
            </w:r>
          </w:p>
        </w:tc>
        <w:tc>
          <w:tcPr>
            <w:tcW w:w="1191" w:type="dxa"/>
          </w:tcPr>
          <w:p w:rsidR="00755ACB" w:rsidRPr="00DF0959" w:rsidRDefault="00755ACB" w:rsidP="00271502">
            <w:r>
              <w:t>2</w:t>
            </w:r>
          </w:p>
        </w:tc>
      </w:tr>
      <w:tr w:rsidR="00755ACB" w:rsidRPr="00DF0959" w:rsidTr="00271502">
        <w:trPr>
          <w:trHeight w:val="160"/>
        </w:trPr>
        <w:tc>
          <w:tcPr>
            <w:tcW w:w="5920" w:type="dxa"/>
          </w:tcPr>
          <w:p w:rsidR="00755ACB" w:rsidRPr="00DF0959" w:rsidRDefault="00755ACB" w:rsidP="00271502">
            <w:pPr>
              <w:rPr>
                <w:b/>
              </w:rPr>
            </w:pPr>
            <w:r w:rsidRPr="00DF0959">
              <w:rPr>
                <w:b/>
              </w:rPr>
              <w:t>Итого</w:t>
            </w:r>
          </w:p>
        </w:tc>
        <w:tc>
          <w:tcPr>
            <w:tcW w:w="1200" w:type="dxa"/>
          </w:tcPr>
          <w:p w:rsidR="00755ACB" w:rsidRPr="00DF0959" w:rsidRDefault="00755ACB" w:rsidP="00271502">
            <w:pPr>
              <w:rPr>
                <w:b/>
              </w:rPr>
            </w:pPr>
            <w:r>
              <w:rPr>
                <w:b/>
              </w:rPr>
              <w:t>19</w:t>
            </w:r>
          </w:p>
        </w:tc>
        <w:tc>
          <w:tcPr>
            <w:tcW w:w="1260" w:type="dxa"/>
          </w:tcPr>
          <w:p w:rsidR="00755ACB" w:rsidRPr="00DF0959" w:rsidRDefault="00755ACB" w:rsidP="00271502">
            <w:pPr>
              <w:rPr>
                <w:b/>
              </w:rPr>
            </w:pPr>
            <w:r>
              <w:rPr>
                <w:b/>
              </w:rPr>
              <w:t>19</w:t>
            </w:r>
          </w:p>
        </w:tc>
        <w:tc>
          <w:tcPr>
            <w:tcW w:w="1191" w:type="dxa"/>
          </w:tcPr>
          <w:p w:rsidR="00755ACB" w:rsidRPr="00DF0959" w:rsidRDefault="00755ACB" w:rsidP="00271502">
            <w:pPr>
              <w:rPr>
                <w:b/>
              </w:rPr>
            </w:pPr>
            <w:r>
              <w:rPr>
                <w:b/>
              </w:rPr>
              <w:t>38</w:t>
            </w:r>
          </w:p>
        </w:tc>
      </w:tr>
      <w:tr w:rsidR="00755ACB" w:rsidRPr="00DF0959" w:rsidTr="00271502">
        <w:trPr>
          <w:trHeight w:val="160"/>
        </w:trPr>
        <w:tc>
          <w:tcPr>
            <w:tcW w:w="9571" w:type="dxa"/>
            <w:gridSpan w:val="4"/>
          </w:tcPr>
          <w:p w:rsidR="00755ACB" w:rsidRPr="00DF0959" w:rsidRDefault="00755ACB" w:rsidP="00271502">
            <w:pPr>
              <w:jc w:val="center"/>
              <w:rPr>
                <w:b/>
                <w:i/>
              </w:rPr>
            </w:pPr>
            <w:r>
              <w:rPr>
                <w:b/>
                <w:i/>
              </w:rPr>
              <w:t>Учебные предметы по выбору на базовом уровне</w:t>
            </w:r>
          </w:p>
        </w:tc>
      </w:tr>
      <w:tr w:rsidR="00755ACB" w:rsidRPr="00DF0959" w:rsidTr="00271502">
        <w:trPr>
          <w:trHeight w:val="160"/>
        </w:trPr>
        <w:tc>
          <w:tcPr>
            <w:tcW w:w="5920" w:type="dxa"/>
          </w:tcPr>
          <w:p w:rsidR="00755ACB" w:rsidRPr="00DF0959" w:rsidRDefault="00755ACB" w:rsidP="00271502">
            <w:r w:rsidRPr="00DF0959">
              <w:t>География</w:t>
            </w:r>
          </w:p>
        </w:tc>
        <w:tc>
          <w:tcPr>
            <w:tcW w:w="1200" w:type="dxa"/>
          </w:tcPr>
          <w:p w:rsidR="00755ACB" w:rsidRPr="00DF0959" w:rsidRDefault="00755ACB" w:rsidP="00271502">
            <w:r>
              <w:t>2</w:t>
            </w:r>
          </w:p>
        </w:tc>
        <w:tc>
          <w:tcPr>
            <w:tcW w:w="1260" w:type="dxa"/>
          </w:tcPr>
          <w:p w:rsidR="00755ACB" w:rsidRPr="00DF0959" w:rsidRDefault="00755ACB" w:rsidP="00271502">
            <w:r>
              <w:t>-</w:t>
            </w:r>
          </w:p>
        </w:tc>
        <w:tc>
          <w:tcPr>
            <w:tcW w:w="1191" w:type="dxa"/>
          </w:tcPr>
          <w:p w:rsidR="00755ACB" w:rsidRPr="00DF0959" w:rsidRDefault="00755ACB" w:rsidP="00271502">
            <w:r>
              <w:t>2</w:t>
            </w:r>
          </w:p>
        </w:tc>
      </w:tr>
      <w:tr w:rsidR="00755ACB" w:rsidRPr="00DF0959" w:rsidTr="00271502">
        <w:trPr>
          <w:trHeight w:val="160"/>
        </w:trPr>
        <w:tc>
          <w:tcPr>
            <w:tcW w:w="5920" w:type="dxa"/>
          </w:tcPr>
          <w:p w:rsidR="00755ACB" w:rsidRPr="00DF0959" w:rsidRDefault="00755ACB" w:rsidP="00271502">
            <w:r w:rsidRPr="00DF0959">
              <w:t>Информатика и ИКТ</w:t>
            </w:r>
          </w:p>
        </w:tc>
        <w:tc>
          <w:tcPr>
            <w:tcW w:w="1200" w:type="dxa"/>
          </w:tcPr>
          <w:p w:rsidR="00755ACB" w:rsidRPr="00DF0959" w:rsidRDefault="00755ACB" w:rsidP="00271502">
            <w:r w:rsidRPr="00DF0959">
              <w:t>1</w:t>
            </w:r>
          </w:p>
        </w:tc>
        <w:tc>
          <w:tcPr>
            <w:tcW w:w="1260" w:type="dxa"/>
          </w:tcPr>
          <w:p w:rsidR="00755ACB" w:rsidRPr="00DF0959" w:rsidRDefault="00755ACB" w:rsidP="00271502">
            <w:r>
              <w:t>1</w:t>
            </w:r>
          </w:p>
        </w:tc>
        <w:tc>
          <w:tcPr>
            <w:tcW w:w="1191" w:type="dxa"/>
          </w:tcPr>
          <w:p w:rsidR="00755ACB" w:rsidRPr="00DF0959" w:rsidRDefault="00755ACB" w:rsidP="00271502">
            <w:r>
              <w:t>2</w:t>
            </w:r>
          </w:p>
        </w:tc>
      </w:tr>
      <w:tr w:rsidR="00755ACB" w:rsidRPr="00DF0959" w:rsidTr="00271502">
        <w:trPr>
          <w:trHeight w:val="160"/>
        </w:trPr>
        <w:tc>
          <w:tcPr>
            <w:tcW w:w="5920" w:type="dxa"/>
          </w:tcPr>
          <w:p w:rsidR="00755ACB" w:rsidRPr="00DF0959" w:rsidRDefault="00755ACB" w:rsidP="00271502">
            <w:r w:rsidRPr="00DF0959">
              <w:t>Физика</w:t>
            </w:r>
          </w:p>
        </w:tc>
        <w:tc>
          <w:tcPr>
            <w:tcW w:w="1200" w:type="dxa"/>
          </w:tcPr>
          <w:p w:rsidR="00755ACB" w:rsidRPr="00DF0959" w:rsidRDefault="00755ACB" w:rsidP="00271502">
            <w:r w:rsidRPr="00DF0959">
              <w:t>2</w:t>
            </w:r>
          </w:p>
        </w:tc>
        <w:tc>
          <w:tcPr>
            <w:tcW w:w="1260" w:type="dxa"/>
          </w:tcPr>
          <w:p w:rsidR="00755ACB" w:rsidRPr="00DF0959" w:rsidRDefault="00755ACB" w:rsidP="00271502">
            <w:r>
              <w:t>2</w:t>
            </w:r>
          </w:p>
        </w:tc>
        <w:tc>
          <w:tcPr>
            <w:tcW w:w="1191" w:type="dxa"/>
          </w:tcPr>
          <w:p w:rsidR="00755ACB" w:rsidRPr="00DF0959" w:rsidRDefault="00755ACB" w:rsidP="00271502">
            <w:r>
              <w:t>4</w:t>
            </w:r>
          </w:p>
        </w:tc>
      </w:tr>
      <w:tr w:rsidR="00755ACB" w:rsidRPr="00DF0959" w:rsidTr="00271502">
        <w:trPr>
          <w:trHeight w:val="160"/>
        </w:trPr>
        <w:tc>
          <w:tcPr>
            <w:tcW w:w="5920" w:type="dxa"/>
          </w:tcPr>
          <w:p w:rsidR="00755ACB" w:rsidRPr="00DF0959" w:rsidRDefault="00755ACB" w:rsidP="00271502">
            <w:r>
              <w:t>Астрономия</w:t>
            </w:r>
          </w:p>
        </w:tc>
        <w:tc>
          <w:tcPr>
            <w:tcW w:w="1200" w:type="dxa"/>
          </w:tcPr>
          <w:p w:rsidR="00755ACB" w:rsidRPr="00DF0959" w:rsidRDefault="00755ACB" w:rsidP="00271502">
            <w:r>
              <w:t>1</w:t>
            </w:r>
          </w:p>
        </w:tc>
        <w:tc>
          <w:tcPr>
            <w:tcW w:w="1260" w:type="dxa"/>
          </w:tcPr>
          <w:p w:rsidR="00755ACB" w:rsidRDefault="00755ACB" w:rsidP="00271502">
            <w:r>
              <w:t>-</w:t>
            </w:r>
          </w:p>
        </w:tc>
        <w:tc>
          <w:tcPr>
            <w:tcW w:w="1191" w:type="dxa"/>
          </w:tcPr>
          <w:p w:rsidR="00755ACB" w:rsidRPr="00DF0959" w:rsidRDefault="00755ACB" w:rsidP="00271502">
            <w:r>
              <w:t>1</w:t>
            </w:r>
          </w:p>
        </w:tc>
      </w:tr>
      <w:tr w:rsidR="00755ACB" w:rsidRPr="00DF0959" w:rsidTr="00271502">
        <w:trPr>
          <w:trHeight w:val="160"/>
        </w:trPr>
        <w:tc>
          <w:tcPr>
            <w:tcW w:w="5920" w:type="dxa"/>
          </w:tcPr>
          <w:p w:rsidR="00755ACB" w:rsidRPr="00DF0959" w:rsidRDefault="00755ACB" w:rsidP="00271502">
            <w:r w:rsidRPr="00DF0959">
              <w:t>Химия</w:t>
            </w:r>
          </w:p>
        </w:tc>
        <w:tc>
          <w:tcPr>
            <w:tcW w:w="1200" w:type="dxa"/>
          </w:tcPr>
          <w:p w:rsidR="00755ACB" w:rsidRPr="00DF0959" w:rsidRDefault="00755ACB" w:rsidP="00271502">
            <w:r>
              <w:t>2</w:t>
            </w:r>
          </w:p>
        </w:tc>
        <w:tc>
          <w:tcPr>
            <w:tcW w:w="1260" w:type="dxa"/>
          </w:tcPr>
          <w:p w:rsidR="00755ACB" w:rsidRPr="00DF0959" w:rsidRDefault="00755ACB" w:rsidP="00271502">
            <w:r>
              <w:t>2</w:t>
            </w:r>
          </w:p>
        </w:tc>
        <w:tc>
          <w:tcPr>
            <w:tcW w:w="1191" w:type="dxa"/>
          </w:tcPr>
          <w:p w:rsidR="00755ACB" w:rsidRPr="00DF0959" w:rsidRDefault="00755ACB" w:rsidP="00271502">
            <w:r>
              <w:t>2</w:t>
            </w:r>
          </w:p>
        </w:tc>
      </w:tr>
      <w:tr w:rsidR="00755ACB" w:rsidRPr="00DF0959" w:rsidTr="00271502">
        <w:trPr>
          <w:trHeight w:val="160"/>
        </w:trPr>
        <w:tc>
          <w:tcPr>
            <w:tcW w:w="5920" w:type="dxa"/>
          </w:tcPr>
          <w:p w:rsidR="00755ACB" w:rsidRPr="00DF0959" w:rsidRDefault="00755ACB" w:rsidP="00271502">
            <w:r w:rsidRPr="00DF0959">
              <w:t>Биология</w:t>
            </w:r>
          </w:p>
        </w:tc>
        <w:tc>
          <w:tcPr>
            <w:tcW w:w="1200" w:type="dxa"/>
          </w:tcPr>
          <w:p w:rsidR="00755ACB" w:rsidRPr="00DF0959" w:rsidRDefault="00755ACB" w:rsidP="00271502">
            <w:r>
              <w:t>2</w:t>
            </w:r>
          </w:p>
        </w:tc>
        <w:tc>
          <w:tcPr>
            <w:tcW w:w="1260" w:type="dxa"/>
          </w:tcPr>
          <w:p w:rsidR="00755ACB" w:rsidRPr="00DF0959" w:rsidRDefault="00755ACB" w:rsidP="00271502">
            <w:r>
              <w:t>2</w:t>
            </w:r>
          </w:p>
        </w:tc>
        <w:tc>
          <w:tcPr>
            <w:tcW w:w="1191" w:type="dxa"/>
          </w:tcPr>
          <w:p w:rsidR="00755ACB" w:rsidRPr="00DF0959" w:rsidRDefault="00755ACB" w:rsidP="00271502">
            <w:r>
              <w:t>2</w:t>
            </w:r>
          </w:p>
        </w:tc>
      </w:tr>
      <w:tr w:rsidR="00755ACB" w:rsidRPr="00DF0959" w:rsidTr="00271502">
        <w:trPr>
          <w:trHeight w:val="160"/>
        </w:trPr>
        <w:tc>
          <w:tcPr>
            <w:tcW w:w="5920" w:type="dxa"/>
          </w:tcPr>
          <w:p w:rsidR="00755ACB" w:rsidRPr="00DF0959" w:rsidRDefault="00755ACB" w:rsidP="00271502">
            <w:r>
              <w:t>МХК</w:t>
            </w:r>
          </w:p>
        </w:tc>
        <w:tc>
          <w:tcPr>
            <w:tcW w:w="1200" w:type="dxa"/>
          </w:tcPr>
          <w:p w:rsidR="00755ACB" w:rsidRPr="00DF0959" w:rsidRDefault="00755ACB" w:rsidP="00271502">
            <w:r w:rsidRPr="00DF0959">
              <w:t>1</w:t>
            </w:r>
          </w:p>
        </w:tc>
        <w:tc>
          <w:tcPr>
            <w:tcW w:w="1260" w:type="dxa"/>
          </w:tcPr>
          <w:p w:rsidR="00755ACB" w:rsidRPr="00DF0959" w:rsidRDefault="00755ACB" w:rsidP="00271502">
            <w:r>
              <w:t>1</w:t>
            </w:r>
          </w:p>
        </w:tc>
        <w:tc>
          <w:tcPr>
            <w:tcW w:w="1191" w:type="dxa"/>
          </w:tcPr>
          <w:p w:rsidR="00755ACB" w:rsidRPr="00DF0959" w:rsidRDefault="00755ACB" w:rsidP="00271502">
            <w:r>
              <w:t>2</w:t>
            </w:r>
          </w:p>
        </w:tc>
      </w:tr>
      <w:tr w:rsidR="00755ACB" w:rsidRPr="00DF0959" w:rsidTr="00271502">
        <w:trPr>
          <w:trHeight w:val="160"/>
        </w:trPr>
        <w:tc>
          <w:tcPr>
            <w:tcW w:w="5920" w:type="dxa"/>
          </w:tcPr>
          <w:p w:rsidR="00755ACB" w:rsidRPr="00DF0959" w:rsidRDefault="00755ACB" w:rsidP="00271502">
            <w:r w:rsidRPr="00DF0959">
              <w:t>Технология</w:t>
            </w:r>
          </w:p>
        </w:tc>
        <w:tc>
          <w:tcPr>
            <w:tcW w:w="1200" w:type="dxa"/>
          </w:tcPr>
          <w:p w:rsidR="00755ACB" w:rsidRPr="00DF0959" w:rsidRDefault="00755ACB" w:rsidP="00271502">
            <w:r>
              <w:t>1</w:t>
            </w:r>
          </w:p>
        </w:tc>
        <w:tc>
          <w:tcPr>
            <w:tcW w:w="1260" w:type="dxa"/>
          </w:tcPr>
          <w:p w:rsidR="00755ACB" w:rsidRPr="0078466D" w:rsidRDefault="00755ACB" w:rsidP="00271502">
            <w:r>
              <w:t>1</w:t>
            </w:r>
          </w:p>
        </w:tc>
        <w:tc>
          <w:tcPr>
            <w:tcW w:w="1191" w:type="dxa"/>
          </w:tcPr>
          <w:p w:rsidR="00755ACB" w:rsidRPr="00DF0959" w:rsidRDefault="00755ACB" w:rsidP="00271502">
            <w:r>
              <w:t>2</w:t>
            </w:r>
          </w:p>
        </w:tc>
      </w:tr>
      <w:tr w:rsidR="00755ACB" w:rsidRPr="00DF0959" w:rsidTr="00271502">
        <w:trPr>
          <w:trHeight w:val="160"/>
        </w:trPr>
        <w:tc>
          <w:tcPr>
            <w:tcW w:w="5920" w:type="dxa"/>
          </w:tcPr>
          <w:p w:rsidR="00755ACB" w:rsidRPr="00DF0959" w:rsidRDefault="00755ACB" w:rsidP="00271502">
            <w:pPr>
              <w:rPr>
                <w:b/>
              </w:rPr>
            </w:pPr>
            <w:r w:rsidRPr="00DF0959">
              <w:rPr>
                <w:b/>
              </w:rPr>
              <w:t>Итого</w:t>
            </w:r>
          </w:p>
        </w:tc>
        <w:tc>
          <w:tcPr>
            <w:tcW w:w="1200" w:type="dxa"/>
          </w:tcPr>
          <w:p w:rsidR="00755ACB" w:rsidRPr="00DF0959" w:rsidRDefault="00755ACB" w:rsidP="00271502">
            <w:pPr>
              <w:rPr>
                <w:b/>
              </w:rPr>
            </w:pPr>
            <w:r>
              <w:rPr>
                <w:b/>
              </w:rPr>
              <w:t>12</w:t>
            </w:r>
          </w:p>
        </w:tc>
        <w:tc>
          <w:tcPr>
            <w:tcW w:w="1260" w:type="dxa"/>
          </w:tcPr>
          <w:p w:rsidR="00755ACB" w:rsidRPr="00B157B6" w:rsidRDefault="00755ACB" w:rsidP="00271502">
            <w:pPr>
              <w:rPr>
                <w:b/>
              </w:rPr>
            </w:pPr>
            <w:r>
              <w:rPr>
                <w:b/>
              </w:rPr>
              <w:t>9</w:t>
            </w:r>
          </w:p>
        </w:tc>
        <w:tc>
          <w:tcPr>
            <w:tcW w:w="1191" w:type="dxa"/>
          </w:tcPr>
          <w:p w:rsidR="00755ACB" w:rsidRPr="00DF0959" w:rsidRDefault="00755ACB" w:rsidP="00271502">
            <w:pPr>
              <w:rPr>
                <w:b/>
              </w:rPr>
            </w:pPr>
            <w:r>
              <w:rPr>
                <w:b/>
              </w:rPr>
              <w:t>21</w:t>
            </w:r>
          </w:p>
        </w:tc>
      </w:tr>
      <w:tr w:rsidR="00755ACB" w:rsidRPr="00DF0959" w:rsidTr="00271502">
        <w:trPr>
          <w:trHeight w:val="160"/>
        </w:trPr>
        <w:tc>
          <w:tcPr>
            <w:tcW w:w="9571" w:type="dxa"/>
            <w:gridSpan w:val="4"/>
          </w:tcPr>
          <w:p w:rsidR="00755ACB" w:rsidRDefault="00755ACB" w:rsidP="00271502">
            <w:pPr>
              <w:jc w:val="center"/>
              <w:rPr>
                <w:b/>
              </w:rPr>
            </w:pPr>
            <w:r>
              <w:rPr>
                <w:b/>
                <w:i/>
              </w:rPr>
              <w:t>Компонент образовательного учреждения</w:t>
            </w:r>
          </w:p>
        </w:tc>
      </w:tr>
      <w:tr w:rsidR="00755ACB" w:rsidRPr="00DF0959" w:rsidTr="00271502">
        <w:trPr>
          <w:trHeight w:val="160"/>
        </w:trPr>
        <w:tc>
          <w:tcPr>
            <w:tcW w:w="5920" w:type="dxa"/>
          </w:tcPr>
          <w:p w:rsidR="00755ACB" w:rsidRPr="00DF0959" w:rsidRDefault="00755ACB" w:rsidP="00271502">
            <w:r w:rsidRPr="00DF0959">
              <w:t>Русский язык</w:t>
            </w:r>
          </w:p>
        </w:tc>
        <w:tc>
          <w:tcPr>
            <w:tcW w:w="1200" w:type="dxa"/>
          </w:tcPr>
          <w:p w:rsidR="00755ACB" w:rsidRPr="000936BF" w:rsidRDefault="00755ACB" w:rsidP="00271502">
            <w:r w:rsidRPr="000936BF">
              <w:t>1</w:t>
            </w:r>
          </w:p>
        </w:tc>
        <w:tc>
          <w:tcPr>
            <w:tcW w:w="1260" w:type="dxa"/>
          </w:tcPr>
          <w:p w:rsidR="00755ACB" w:rsidRPr="000936BF" w:rsidRDefault="00755ACB" w:rsidP="00271502">
            <w:r w:rsidRPr="000936BF">
              <w:t>1</w:t>
            </w:r>
          </w:p>
        </w:tc>
        <w:tc>
          <w:tcPr>
            <w:tcW w:w="1191" w:type="dxa"/>
          </w:tcPr>
          <w:p w:rsidR="00755ACB" w:rsidRPr="00AD170B" w:rsidRDefault="00755ACB" w:rsidP="00271502">
            <w:r w:rsidRPr="00AD170B">
              <w:t>2</w:t>
            </w:r>
          </w:p>
        </w:tc>
      </w:tr>
      <w:tr w:rsidR="00755ACB" w:rsidRPr="00DF0959" w:rsidTr="00271502">
        <w:trPr>
          <w:trHeight w:val="160"/>
        </w:trPr>
        <w:tc>
          <w:tcPr>
            <w:tcW w:w="5920" w:type="dxa"/>
          </w:tcPr>
          <w:p w:rsidR="00755ACB" w:rsidRPr="00DF0959" w:rsidRDefault="00755ACB" w:rsidP="00271502">
            <w:r>
              <w:t>Башкирский язык</w:t>
            </w:r>
          </w:p>
        </w:tc>
        <w:tc>
          <w:tcPr>
            <w:tcW w:w="1200" w:type="dxa"/>
          </w:tcPr>
          <w:p w:rsidR="00755ACB" w:rsidRPr="000936BF" w:rsidRDefault="00755ACB" w:rsidP="00271502">
            <w:r>
              <w:t>2</w:t>
            </w:r>
          </w:p>
        </w:tc>
        <w:tc>
          <w:tcPr>
            <w:tcW w:w="1260" w:type="dxa"/>
          </w:tcPr>
          <w:p w:rsidR="00755ACB" w:rsidRPr="000936BF" w:rsidRDefault="00755ACB" w:rsidP="00271502">
            <w:r>
              <w:t>2</w:t>
            </w:r>
          </w:p>
        </w:tc>
        <w:tc>
          <w:tcPr>
            <w:tcW w:w="1191" w:type="dxa"/>
          </w:tcPr>
          <w:p w:rsidR="00755ACB" w:rsidRPr="00AD170B" w:rsidRDefault="00755ACB" w:rsidP="00271502">
            <w:r>
              <w:t>4</w:t>
            </w:r>
          </w:p>
        </w:tc>
      </w:tr>
      <w:tr w:rsidR="00755ACB" w:rsidRPr="00DF0959" w:rsidTr="00271502">
        <w:trPr>
          <w:trHeight w:val="160"/>
        </w:trPr>
        <w:tc>
          <w:tcPr>
            <w:tcW w:w="5920" w:type="dxa"/>
          </w:tcPr>
          <w:p w:rsidR="00755ACB" w:rsidRPr="00DF0959" w:rsidRDefault="00755ACB" w:rsidP="00271502">
            <w:r w:rsidRPr="00DF0959">
              <w:t>Математика</w:t>
            </w:r>
          </w:p>
        </w:tc>
        <w:tc>
          <w:tcPr>
            <w:tcW w:w="1200" w:type="dxa"/>
          </w:tcPr>
          <w:p w:rsidR="00755ACB" w:rsidRPr="000936BF" w:rsidRDefault="00755ACB" w:rsidP="00271502">
            <w:r>
              <w:t>1</w:t>
            </w:r>
          </w:p>
        </w:tc>
        <w:tc>
          <w:tcPr>
            <w:tcW w:w="1260" w:type="dxa"/>
          </w:tcPr>
          <w:p w:rsidR="00755ACB" w:rsidRPr="000936BF" w:rsidRDefault="00755ACB" w:rsidP="00271502">
            <w:r>
              <w:t>1</w:t>
            </w:r>
          </w:p>
        </w:tc>
        <w:tc>
          <w:tcPr>
            <w:tcW w:w="1191" w:type="dxa"/>
          </w:tcPr>
          <w:p w:rsidR="00755ACB" w:rsidRPr="00AD170B" w:rsidRDefault="00755ACB" w:rsidP="00271502">
            <w:r>
              <w:t>2</w:t>
            </w:r>
          </w:p>
        </w:tc>
      </w:tr>
      <w:tr w:rsidR="00755ACB" w:rsidRPr="00DF0959" w:rsidTr="00271502">
        <w:trPr>
          <w:trHeight w:val="160"/>
        </w:trPr>
        <w:tc>
          <w:tcPr>
            <w:tcW w:w="5920" w:type="dxa"/>
          </w:tcPr>
          <w:p w:rsidR="00755ACB" w:rsidRPr="00DF0959" w:rsidRDefault="00755ACB" w:rsidP="00271502">
            <w:r w:rsidRPr="00DF0959">
              <w:t>Информатика и ИКТ</w:t>
            </w:r>
          </w:p>
        </w:tc>
        <w:tc>
          <w:tcPr>
            <w:tcW w:w="1200" w:type="dxa"/>
          </w:tcPr>
          <w:p w:rsidR="00755ACB" w:rsidRPr="000936BF" w:rsidRDefault="00755ACB" w:rsidP="00271502">
            <w:r>
              <w:t>-</w:t>
            </w:r>
          </w:p>
        </w:tc>
        <w:tc>
          <w:tcPr>
            <w:tcW w:w="1260" w:type="dxa"/>
          </w:tcPr>
          <w:p w:rsidR="00755ACB" w:rsidRPr="000936BF" w:rsidRDefault="00755ACB" w:rsidP="00271502">
            <w:r>
              <w:t>1</w:t>
            </w:r>
          </w:p>
        </w:tc>
        <w:tc>
          <w:tcPr>
            <w:tcW w:w="1191" w:type="dxa"/>
          </w:tcPr>
          <w:p w:rsidR="00755ACB" w:rsidRPr="00AD170B" w:rsidRDefault="00755ACB" w:rsidP="00271502">
            <w:r>
              <w:t>1</w:t>
            </w:r>
          </w:p>
        </w:tc>
      </w:tr>
      <w:tr w:rsidR="00755ACB" w:rsidRPr="00DF0959" w:rsidTr="00271502">
        <w:trPr>
          <w:trHeight w:val="160"/>
        </w:trPr>
        <w:tc>
          <w:tcPr>
            <w:tcW w:w="5920" w:type="dxa"/>
          </w:tcPr>
          <w:p w:rsidR="00755ACB" w:rsidRPr="00DF0959" w:rsidRDefault="00755ACB" w:rsidP="00271502">
            <w:r w:rsidRPr="00DF0959">
              <w:t>Технология</w:t>
            </w:r>
          </w:p>
        </w:tc>
        <w:tc>
          <w:tcPr>
            <w:tcW w:w="1200" w:type="dxa"/>
          </w:tcPr>
          <w:p w:rsidR="00755ACB" w:rsidRPr="00DF0959" w:rsidRDefault="00755ACB" w:rsidP="00271502">
            <w:r>
              <w:t>1</w:t>
            </w:r>
          </w:p>
        </w:tc>
        <w:tc>
          <w:tcPr>
            <w:tcW w:w="1260" w:type="dxa"/>
          </w:tcPr>
          <w:p w:rsidR="00755ACB" w:rsidRPr="0078466D" w:rsidRDefault="00755ACB" w:rsidP="00271502">
            <w:r>
              <w:t>1</w:t>
            </w:r>
          </w:p>
        </w:tc>
        <w:tc>
          <w:tcPr>
            <w:tcW w:w="1191" w:type="dxa"/>
          </w:tcPr>
          <w:p w:rsidR="00755ACB" w:rsidRPr="00AD170B" w:rsidRDefault="00755ACB" w:rsidP="00271502">
            <w:r>
              <w:t>2</w:t>
            </w:r>
          </w:p>
        </w:tc>
      </w:tr>
      <w:tr w:rsidR="00755ACB" w:rsidRPr="00DF0959" w:rsidTr="00271502">
        <w:trPr>
          <w:trHeight w:val="160"/>
        </w:trPr>
        <w:tc>
          <w:tcPr>
            <w:tcW w:w="5920" w:type="dxa"/>
          </w:tcPr>
          <w:p w:rsidR="00755ACB" w:rsidRPr="00DF0959" w:rsidRDefault="00755ACB" w:rsidP="00271502">
            <w:r>
              <w:t>Р</w:t>
            </w:r>
            <w:r w:rsidRPr="00DF0959">
              <w:t>ешени</w:t>
            </w:r>
            <w:r>
              <w:t>е</w:t>
            </w:r>
            <w:r w:rsidRPr="00DF0959">
              <w:t xml:space="preserve"> </w:t>
            </w:r>
            <w:r>
              <w:t>текстовых</w:t>
            </w:r>
            <w:r w:rsidRPr="00DF0959">
              <w:t xml:space="preserve"> задач</w:t>
            </w:r>
            <w:r>
              <w:t xml:space="preserve"> по математике</w:t>
            </w:r>
          </w:p>
        </w:tc>
        <w:tc>
          <w:tcPr>
            <w:tcW w:w="1200" w:type="dxa"/>
          </w:tcPr>
          <w:p w:rsidR="00755ACB" w:rsidRPr="00DF0959" w:rsidRDefault="00755ACB" w:rsidP="00271502">
            <w:r>
              <w:t>1</w:t>
            </w:r>
          </w:p>
        </w:tc>
        <w:tc>
          <w:tcPr>
            <w:tcW w:w="1260" w:type="dxa"/>
          </w:tcPr>
          <w:p w:rsidR="00755ACB" w:rsidRPr="00DF0959" w:rsidRDefault="00755ACB" w:rsidP="00271502">
            <w:r w:rsidRPr="00DF0959">
              <w:t>1</w:t>
            </w:r>
          </w:p>
        </w:tc>
        <w:tc>
          <w:tcPr>
            <w:tcW w:w="1191" w:type="dxa"/>
          </w:tcPr>
          <w:p w:rsidR="00755ACB" w:rsidRPr="00DF0959" w:rsidRDefault="00755ACB" w:rsidP="00271502">
            <w:r>
              <w:t>2</w:t>
            </w:r>
          </w:p>
        </w:tc>
      </w:tr>
      <w:tr w:rsidR="00755ACB" w:rsidRPr="00DF0959" w:rsidTr="00271502">
        <w:trPr>
          <w:trHeight w:val="160"/>
        </w:trPr>
        <w:tc>
          <w:tcPr>
            <w:tcW w:w="5920" w:type="dxa"/>
          </w:tcPr>
          <w:p w:rsidR="00755ACB" w:rsidRDefault="00755ACB" w:rsidP="00271502">
            <w:r>
              <w:t>Деловой русский язык</w:t>
            </w:r>
          </w:p>
        </w:tc>
        <w:tc>
          <w:tcPr>
            <w:tcW w:w="1200" w:type="dxa"/>
          </w:tcPr>
          <w:p w:rsidR="00755ACB" w:rsidRPr="00DF0959" w:rsidRDefault="00755ACB" w:rsidP="00271502">
            <w:r>
              <w:t>-</w:t>
            </w:r>
          </w:p>
        </w:tc>
        <w:tc>
          <w:tcPr>
            <w:tcW w:w="1260" w:type="dxa"/>
          </w:tcPr>
          <w:p w:rsidR="00755ACB" w:rsidRDefault="00755ACB" w:rsidP="00271502">
            <w:r>
              <w:t>2</w:t>
            </w:r>
          </w:p>
        </w:tc>
        <w:tc>
          <w:tcPr>
            <w:tcW w:w="1191" w:type="dxa"/>
          </w:tcPr>
          <w:p w:rsidR="00755ACB" w:rsidRPr="00DF0959" w:rsidRDefault="00755ACB" w:rsidP="00271502">
            <w:r>
              <w:t>2</w:t>
            </w:r>
          </w:p>
        </w:tc>
      </w:tr>
      <w:tr w:rsidR="00755ACB" w:rsidRPr="00DF0959" w:rsidTr="00271502">
        <w:trPr>
          <w:trHeight w:val="160"/>
        </w:trPr>
        <w:tc>
          <w:tcPr>
            <w:tcW w:w="5920" w:type="dxa"/>
          </w:tcPr>
          <w:p w:rsidR="00755ACB" w:rsidRPr="00AD170B" w:rsidRDefault="00755ACB" w:rsidP="00271502">
            <w:pPr>
              <w:rPr>
                <w:b/>
              </w:rPr>
            </w:pPr>
            <w:r w:rsidRPr="00AD170B">
              <w:rPr>
                <w:b/>
              </w:rPr>
              <w:t>Итого</w:t>
            </w:r>
          </w:p>
        </w:tc>
        <w:tc>
          <w:tcPr>
            <w:tcW w:w="1200" w:type="dxa"/>
          </w:tcPr>
          <w:p w:rsidR="00755ACB" w:rsidRPr="00AD170B" w:rsidRDefault="00755ACB" w:rsidP="00271502">
            <w:pPr>
              <w:rPr>
                <w:b/>
              </w:rPr>
            </w:pPr>
            <w:r>
              <w:rPr>
                <w:b/>
              </w:rPr>
              <w:t>6</w:t>
            </w:r>
          </w:p>
        </w:tc>
        <w:tc>
          <w:tcPr>
            <w:tcW w:w="1260" w:type="dxa"/>
          </w:tcPr>
          <w:p w:rsidR="00755ACB" w:rsidRPr="00AD170B" w:rsidRDefault="00755ACB" w:rsidP="00271502">
            <w:pPr>
              <w:rPr>
                <w:b/>
              </w:rPr>
            </w:pPr>
            <w:r>
              <w:rPr>
                <w:b/>
              </w:rPr>
              <w:t>9</w:t>
            </w:r>
          </w:p>
        </w:tc>
        <w:tc>
          <w:tcPr>
            <w:tcW w:w="1191" w:type="dxa"/>
          </w:tcPr>
          <w:p w:rsidR="00755ACB" w:rsidRPr="00AD170B" w:rsidRDefault="00755ACB" w:rsidP="00271502">
            <w:pPr>
              <w:rPr>
                <w:b/>
              </w:rPr>
            </w:pPr>
            <w:r>
              <w:rPr>
                <w:b/>
              </w:rPr>
              <w:t>15</w:t>
            </w:r>
          </w:p>
        </w:tc>
      </w:tr>
      <w:tr w:rsidR="00755ACB" w:rsidRPr="00DF0959" w:rsidTr="00271502">
        <w:trPr>
          <w:trHeight w:val="160"/>
        </w:trPr>
        <w:tc>
          <w:tcPr>
            <w:tcW w:w="5920" w:type="dxa"/>
          </w:tcPr>
          <w:p w:rsidR="00755ACB" w:rsidRPr="00FC5901" w:rsidRDefault="00755ACB" w:rsidP="00271502">
            <w:pPr>
              <w:rPr>
                <w:b/>
              </w:rPr>
            </w:pPr>
            <w:r w:rsidRPr="00FC5901">
              <w:rPr>
                <w:b/>
              </w:rPr>
              <w:t>Предельно допустимая учебная нагрузка</w:t>
            </w:r>
          </w:p>
        </w:tc>
        <w:tc>
          <w:tcPr>
            <w:tcW w:w="1200" w:type="dxa"/>
          </w:tcPr>
          <w:p w:rsidR="00755ACB" w:rsidRPr="00FC5901" w:rsidRDefault="00755ACB" w:rsidP="00271502">
            <w:pPr>
              <w:rPr>
                <w:b/>
              </w:rPr>
            </w:pPr>
            <w:r w:rsidRPr="00FC5901">
              <w:rPr>
                <w:b/>
              </w:rPr>
              <w:t>37</w:t>
            </w:r>
          </w:p>
        </w:tc>
        <w:tc>
          <w:tcPr>
            <w:tcW w:w="1260" w:type="dxa"/>
          </w:tcPr>
          <w:p w:rsidR="00755ACB" w:rsidRPr="00B157B6" w:rsidRDefault="00755ACB" w:rsidP="00271502">
            <w:pPr>
              <w:rPr>
                <w:b/>
              </w:rPr>
            </w:pPr>
            <w:r w:rsidRPr="00B157B6">
              <w:rPr>
                <w:b/>
              </w:rPr>
              <w:t>37</w:t>
            </w:r>
          </w:p>
        </w:tc>
        <w:tc>
          <w:tcPr>
            <w:tcW w:w="1191" w:type="dxa"/>
          </w:tcPr>
          <w:p w:rsidR="00755ACB" w:rsidRPr="00FC5901" w:rsidRDefault="00755ACB" w:rsidP="00271502">
            <w:pPr>
              <w:rPr>
                <w:b/>
              </w:rPr>
            </w:pPr>
            <w:r>
              <w:rPr>
                <w:b/>
              </w:rPr>
              <w:t>74</w:t>
            </w:r>
          </w:p>
        </w:tc>
      </w:tr>
      <w:tr w:rsidR="00755ACB" w:rsidRPr="00DF0959" w:rsidTr="00271502">
        <w:trPr>
          <w:trHeight w:val="160"/>
        </w:trPr>
        <w:tc>
          <w:tcPr>
            <w:tcW w:w="5920" w:type="dxa"/>
          </w:tcPr>
          <w:p w:rsidR="00755ACB" w:rsidRPr="00DF0959" w:rsidRDefault="00755ACB" w:rsidP="00271502">
            <w:r w:rsidRPr="00DF0959">
              <w:t>Максимальный объем обязательного домашнего задания</w:t>
            </w:r>
          </w:p>
        </w:tc>
        <w:tc>
          <w:tcPr>
            <w:tcW w:w="1200" w:type="dxa"/>
          </w:tcPr>
          <w:p w:rsidR="00755ACB" w:rsidRPr="00DF0959" w:rsidRDefault="00755ACB" w:rsidP="00271502">
            <w:r w:rsidRPr="00DF0959">
              <w:t>4 ч</w:t>
            </w:r>
          </w:p>
        </w:tc>
        <w:tc>
          <w:tcPr>
            <w:tcW w:w="1260" w:type="dxa"/>
          </w:tcPr>
          <w:p w:rsidR="00755ACB" w:rsidRPr="00DF0959" w:rsidRDefault="00755ACB" w:rsidP="00271502">
            <w:r w:rsidRPr="00DF0959">
              <w:t>4 ч</w:t>
            </w:r>
          </w:p>
        </w:tc>
        <w:tc>
          <w:tcPr>
            <w:tcW w:w="1191" w:type="dxa"/>
          </w:tcPr>
          <w:p w:rsidR="00755ACB" w:rsidRPr="00DF0959" w:rsidRDefault="00755ACB" w:rsidP="00271502"/>
        </w:tc>
      </w:tr>
    </w:tbl>
    <w:p w:rsidR="00755ACB" w:rsidRDefault="00755ACB" w:rsidP="00755ACB">
      <w:pPr>
        <w:autoSpaceDE w:val="0"/>
        <w:autoSpaceDN w:val="0"/>
        <w:adjustRightInd w:val="0"/>
        <w:rPr>
          <w:bCs/>
          <w:color w:val="000000"/>
        </w:rPr>
      </w:pPr>
    </w:p>
    <w:p w:rsidR="00755ACB" w:rsidRDefault="00755ACB" w:rsidP="00755ACB">
      <w:pPr>
        <w:autoSpaceDE w:val="0"/>
        <w:autoSpaceDN w:val="0"/>
        <w:adjustRightInd w:val="0"/>
        <w:rPr>
          <w:bCs/>
          <w:color w:val="000000"/>
        </w:rPr>
      </w:pPr>
    </w:p>
    <w:p w:rsidR="00755ACB" w:rsidRDefault="00755ACB" w:rsidP="00755ACB">
      <w:pPr>
        <w:autoSpaceDE w:val="0"/>
        <w:autoSpaceDN w:val="0"/>
        <w:adjustRightInd w:val="0"/>
        <w:rPr>
          <w:bCs/>
          <w:color w:val="000000"/>
        </w:rPr>
      </w:pPr>
    </w:p>
    <w:p w:rsidR="00755ACB" w:rsidRDefault="00755ACB" w:rsidP="00755ACB">
      <w:pPr>
        <w:autoSpaceDE w:val="0"/>
        <w:autoSpaceDN w:val="0"/>
        <w:adjustRightInd w:val="0"/>
        <w:rPr>
          <w:bCs/>
          <w:color w:val="000000"/>
        </w:rPr>
      </w:pPr>
    </w:p>
    <w:p w:rsidR="00755ACB" w:rsidRDefault="00755ACB" w:rsidP="00755ACB">
      <w:pPr>
        <w:autoSpaceDE w:val="0"/>
        <w:autoSpaceDN w:val="0"/>
        <w:adjustRightInd w:val="0"/>
        <w:rPr>
          <w:bCs/>
          <w:color w:val="000000"/>
        </w:rPr>
      </w:pPr>
    </w:p>
    <w:p w:rsidR="00DA5AE4" w:rsidRDefault="00DA5AE4" w:rsidP="00755ACB">
      <w:pPr>
        <w:autoSpaceDE w:val="0"/>
        <w:autoSpaceDN w:val="0"/>
        <w:adjustRightInd w:val="0"/>
        <w:rPr>
          <w:bCs/>
          <w:color w:val="000000"/>
        </w:rPr>
      </w:pPr>
    </w:p>
    <w:p w:rsidR="00755ACB" w:rsidRPr="00755ACB" w:rsidRDefault="00755ACB" w:rsidP="00755ACB">
      <w:pPr>
        <w:autoSpaceDE w:val="0"/>
        <w:autoSpaceDN w:val="0"/>
        <w:adjustRightInd w:val="0"/>
        <w:rPr>
          <w:sz w:val="28"/>
          <w:szCs w:val="28"/>
        </w:rPr>
      </w:pPr>
      <w:r w:rsidRPr="00755ACB">
        <w:rPr>
          <w:color w:val="000000"/>
          <w:sz w:val="28"/>
          <w:szCs w:val="28"/>
        </w:rPr>
        <w:t xml:space="preserve">По решению педагогического совета </w:t>
      </w:r>
      <w:r w:rsidRPr="00755ACB">
        <w:rPr>
          <w:bCs/>
          <w:iCs/>
          <w:color w:val="000000"/>
          <w:sz w:val="28"/>
          <w:szCs w:val="28"/>
        </w:rPr>
        <w:t xml:space="preserve">вариативная часть </w:t>
      </w:r>
      <w:r w:rsidRPr="00755ACB">
        <w:rPr>
          <w:color w:val="000000"/>
          <w:sz w:val="28"/>
          <w:szCs w:val="28"/>
        </w:rPr>
        <w:t>учебного плана (Компонент образовательной организации) представлена</w:t>
      </w:r>
      <w:r w:rsidRPr="00755ACB">
        <w:rPr>
          <w:sz w:val="28"/>
          <w:szCs w:val="28"/>
        </w:rPr>
        <w:t xml:space="preserve"> следующим образом:  </w:t>
      </w:r>
    </w:p>
    <w:p w:rsidR="00755ACB" w:rsidRPr="00755ACB" w:rsidRDefault="00755ACB" w:rsidP="00755ACB">
      <w:pPr>
        <w:autoSpaceDE w:val="0"/>
        <w:autoSpaceDN w:val="0"/>
        <w:adjustRightInd w:val="0"/>
        <w:rPr>
          <w:sz w:val="28"/>
          <w:szCs w:val="28"/>
        </w:rPr>
      </w:pPr>
      <w:r w:rsidRPr="00755ACB">
        <w:rPr>
          <w:sz w:val="28"/>
          <w:szCs w:val="28"/>
        </w:rPr>
        <w:t>10 класс</w:t>
      </w:r>
    </w:p>
    <w:p w:rsidR="00755ACB" w:rsidRPr="00755ACB" w:rsidRDefault="00755ACB" w:rsidP="00230E1C">
      <w:pPr>
        <w:numPr>
          <w:ilvl w:val="0"/>
          <w:numId w:val="83"/>
        </w:numPr>
        <w:jc w:val="both"/>
        <w:rPr>
          <w:sz w:val="28"/>
          <w:szCs w:val="28"/>
        </w:rPr>
      </w:pPr>
      <w:r w:rsidRPr="00755ACB">
        <w:rPr>
          <w:sz w:val="28"/>
          <w:szCs w:val="28"/>
        </w:rPr>
        <w:lastRenderedPageBreak/>
        <w:t xml:space="preserve">для увеличения количества часов на изучение предметов инвариатной части по 1 часу на русский язык, математику, технологию </w:t>
      </w:r>
    </w:p>
    <w:p w:rsidR="00755ACB" w:rsidRPr="00755ACB" w:rsidRDefault="00755ACB" w:rsidP="00230E1C">
      <w:pPr>
        <w:numPr>
          <w:ilvl w:val="0"/>
          <w:numId w:val="83"/>
        </w:numPr>
        <w:jc w:val="both"/>
        <w:rPr>
          <w:sz w:val="28"/>
          <w:szCs w:val="28"/>
        </w:rPr>
      </w:pPr>
      <w:r w:rsidRPr="00755ACB">
        <w:rPr>
          <w:sz w:val="28"/>
          <w:szCs w:val="28"/>
        </w:rPr>
        <w:t>2 часа  на изучение предмета башкирский язык</w:t>
      </w:r>
    </w:p>
    <w:p w:rsidR="00755ACB" w:rsidRPr="00755ACB" w:rsidRDefault="00755ACB" w:rsidP="00230E1C">
      <w:pPr>
        <w:numPr>
          <w:ilvl w:val="0"/>
          <w:numId w:val="83"/>
        </w:numPr>
        <w:jc w:val="both"/>
        <w:rPr>
          <w:sz w:val="28"/>
          <w:szCs w:val="28"/>
        </w:rPr>
      </w:pPr>
      <w:r w:rsidRPr="00755ACB">
        <w:rPr>
          <w:sz w:val="28"/>
          <w:szCs w:val="28"/>
        </w:rPr>
        <w:t>На элективный курс «Решение текстовых задач по математике» - 1ч;</w:t>
      </w:r>
    </w:p>
    <w:p w:rsidR="00755ACB" w:rsidRPr="00755ACB" w:rsidRDefault="00755ACB" w:rsidP="00755ACB">
      <w:pPr>
        <w:ind w:left="708"/>
        <w:jc w:val="both"/>
        <w:rPr>
          <w:sz w:val="28"/>
          <w:szCs w:val="28"/>
        </w:rPr>
      </w:pPr>
    </w:p>
    <w:p w:rsidR="00755ACB" w:rsidRPr="00755ACB" w:rsidRDefault="00755ACB" w:rsidP="00230E1C">
      <w:pPr>
        <w:numPr>
          <w:ilvl w:val="0"/>
          <w:numId w:val="84"/>
        </w:numPr>
        <w:jc w:val="both"/>
        <w:rPr>
          <w:sz w:val="28"/>
          <w:szCs w:val="28"/>
        </w:rPr>
      </w:pPr>
      <w:r w:rsidRPr="00755ACB">
        <w:rPr>
          <w:sz w:val="28"/>
          <w:szCs w:val="28"/>
        </w:rPr>
        <w:t>класс</w:t>
      </w:r>
    </w:p>
    <w:p w:rsidR="00755ACB" w:rsidRPr="00755ACB" w:rsidRDefault="00755ACB" w:rsidP="00755ACB">
      <w:pPr>
        <w:jc w:val="both"/>
        <w:rPr>
          <w:sz w:val="28"/>
          <w:szCs w:val="28"/>
        </w:rPr>
      </w:pPr>
      <w:r w:rsidRPr="00755ACB">
        <w:rPr>
          <w:sz w:val="28"/>
          <w:szCs w:val="28"/>
        </w:rPr>
        <w:t xml:space="preserve">             1) для увеличения количества часов на изучение предметов инвариатной части по 1 часу на русский язык, математику, информатику и ИКТ,  технологию </w:t>
      </w:r>
    </w:p>
    <w:p w:rsidR="00755ACB" w:rsidRPr="00755ACB" w:rsidRDefault="00755ACB" w:rsidP="00230E1C">
      <w:pPr>
        <w:numPr>
          <w:ilvl w:val="0"/>
          <w:numId w:val="85"/>
        </w:numPr>
        <w:jc w:val="both"/>
        <w:rPr>
          <w:sz w:val="28"/>
          <w:szCs w:val="28"/>
        </w:rPr>
      </w:pPr>
      <w:r w:rsidRPr="00755ACB">
        <w:rPr>
          <w:sz w:val="28"/>
          <w:szCs w:val="28"/>
        </w:rPr>
        <w:t>2 часа  на изучение предмета башкирский язык</w:t>
      </w:r>
    </w:p>
    <w:p w:rsidR="00755ACB" w:rsidRPr="00755ACB" w:rsidRDefault="00755ACB" w:rsidP="00230E1C">
      <w:pPr>
        <w:numPr>
          <w:ilvl w:val="0"/>
          <w:numId w:val="85"/>
        </w:numPr>
        <w:ind w:left="708"/>
        <w:jc w:val="both"/>
        <w:rPr>
          <w:sz w:val="28"/>
          <w:szCs w:val="28"/>
        </w:rPr>
      </w:pPr>
      <w:r w:rsidRPr="00755ACB">
        <w:rPr>
          <w:sz w:val="28"/>
          <w:szCs w:val="28"/>
        </w:rPr>
        <w:t xml:space="preserve">На элективные курсы «Решение текстовых задач по математике» - 1ч; </w:t>
      </w:r>
    </w:p>
    <w:p w:rsidR="00755ACB" w:rsidRPr="00755ACB" w:rsidRDefault="00755ACB" w:rsidP="00755ACB">
      <w:pPr>
        <w:ind w:left="708"/>
        <w:jc w:val="both"/>
        <w:rPr>
          <w:sz w:val="28"/>
          <w:szCs w:val="28"/>
        </w:rPr>
      </w:pPr>
      <w:r w:rsidRPr="00755ACB">
        <w:rPr>
          <w:sz w:val="28"/>
          <w:szCs w:val="28"/>
        </w:rPr>
        <w:t xml:space="preserve">                                       « Деловой русский язык»  - 1 час в неделю</w:t>
      </w:r>
    </w:p>
    <w:p w:rsidR="00755ACB" w:rsidRPr="00755ACB" w:rsidRDefault="00755ACB" w:rsidP="00755ACB">
      <w:pPr>
        <w:jc w:val="both"/>
        <w:rPr>
          <w:sz w:val="28"/>
          <w:szCs w:val="28"/>
        </w:rPr>
      </w:pPr>
    </w:p>
    <w:p w:rsidR="00755ACB" w:rsidRPr="00755ACB" w:rsidRDefault="00755ACB" w:rsidP="00755ACB">
      <w:pPr>
        <w:jc w:val="both"/>
        <w:rPr>
          <w:sz w:val="28"/>
          <w:szCs w:val="28"/>
        </w:rPr>
      </w:pPr>
      <w:r w:rsidRPr="00755ACB">
        <w:rPr>
          <w:sz w:val="28"/>
          <w:szCs w:val="28"/>
        </w:rPr>
        <w:t xml:space="preserve">     Это позволяет обеспечить обязательный минимум содержания образования в средней (полной) школе.</w:t>
      </w:r>
    </w:p>
    <w:p w:rsidR="00755ACB" w:rsidRPr="00755ACB" w:rsidRDefault="00755ACB" w:rsidP="00755ACB">
      <w:pPr>
        <w:jc w:val="both"/>
        <w:rPr>
          <w:sz w:val="28"/>
          <w:szCs w:val="28"/>
        </w:rPr>
      </w:pPr>
      <w:r w:rsidRPr="00755ACB">
        <w:rPr>
          <w:sz w:val="28"/>
          <w:szCs w:val="28"/>
        </w:rPr>
        <w:t xml:space="preserve">      Среднее (полное) общее образование обеспечивает:</w:t>
      </w:r>
    </w:p>
    <w:p w:rsidR="00755ACB" w:rsidRPr="00755ACB" w:rsidRDefault="00755ACB" w:rsidP="00755ACB">
      <w:pPr>
        <w:jc w:val="both"/>
        <w:rPr>
          <w:sz w:val="28"/>
          <w:szCs w:val="28"/>
        </w:rPr>
      </w:pPr>
      <w:r w:rsidRPr="00755ACB">
        <w:rPr>
          <w:sz w:val="28"/>
          <w:szCs w:val="28"/>
        </w:rPr>
        <w:t xml:space="preserve">- освоение </w:t>
      </w:r>
      <w:proofErr w:type="gramStart"/>
      <w:r w:rsidRPr="00755ACB">
        <w:rPr>
          <w:sz w:val="28"/>
          <w:szCs w:val="28"/>
        </w:rPr>
        <w:t>обучающимися</w:t>
      </w:r>
      <w:proofErr w:type="gramEnd"/>
      <w:r w:rsidRPr="00755ACB">
        <w:rPr>
          <w:sz w:val="28"/>
          <w:szCs w:val="28"/>
        </w:rPr>
        <w:t xml:space="preserve"> образовательных программ среднего полного общего образования;</w:t>
      </w:r>
    </w:p>
    <w:p w:rsidR="00755ACB" w:rsidRPr="00755ACB" w:rsidRDefault="00755ACB" w:rsidP="00755ACB">
      <w:pPr>
        <w:jc w:val="both"/>
        <w:rPr>
          <w:sz w:val="28"/>
          <w:szCs w:val="28"/>
        </w:rPr>
      </w:pPr>
      <w:r w:rsidRPr="00755ACB">
        <w:rPr>
          <w:sz w:val="28"/>
          <w:szCs w:val="28"/>
        </w:rPr>
        <w:t>- развитие устойчивых познавательных интересов и творческих способностей учащихся;</w:t>
      </w:r>
    </w:p>
    <w:p w:rsidR="00755ACB" w:rsidRPr="00755ACB" w:rsidRDefault="00755ACB" w:rsidP="00755ACB">
      <w:pPr>
        <w:jc w:val="both"/>
        <w:rPr>
          <w:sz w:val="28"/>
          <w:szCs w:val="28"/>
        </w:rPr>
      </w:pPr>
      <w:r w:rsidRPr="00755ACB">
        <w:rPr>
          <w:sz w:val="28"/>
          <w:szCs w:val="28"/>
        </w:rPr>
        <w:t>- формирование навыков самостоятельной учебной деятельности на основе дифференцированного обучения.</w:t>
      </w:r>
    </w:p>
    <w:p w:rsidR="00755ACB" w:rsidRPr="00755ACB" w:rsidRDefault="00755ACB" w:rsidP="00755ACB">
      <w:pPr>
        <w:autoSpaceDE w:val="0"/>
        <w:autoSpaceDN w:val="0"/>
        <w:adjustRightInd w:val="0"/>
        <w:rPr>
          <w:color w:val="000000"/>
          <w:sz w:val="28"/>
          <w:szCs w:val="28"/>
        </w:rPr>
      </w:pPr>
      <w:r w:rsidRPr="00755ACB">
        <w:rPr>
          <w:color w:val="000000"/>
          <w:sz w:val="28"/>
          <w:szCs w:val="28"/>
        </w:rPr>
        <w:t>Обязательные для изучения учебные курсы «Всеобщая история» и «История России» в учебном плане и в классном журнале записываются под одним общим названием учебного предмета «История», без разделения на отдельные страницы, в аттестат выпускнику выставляется единая отметка по учебному предмету «История».</w:t>
      </w:r>
    </w:p>
    <w:p w:rsidR="00755ACB" w:rsidRPr="00755ACB" w:rsidRDefault="00755ACB" w:rsidP="00755ACB">
      <w:pPr>
        <w:autoSpaceDE w:val="0"/>
        <w:autoSpaceDN w:val="0"/>
        <w:adjustRightInd w:val="0"/>
        <w:rPr>
          <w:color w:val="000000"/>
          <w:sz w:val="28"/>
          <w:szCs w:val="28"/>
        </w:rPr>
      </w:pPr>
      <w:r w:rsidRPr="00755ACB">
        <w:rPr>
          <w:color w:val="000000"/>
          <w:sz w:val="28"/>
          <w:szCs w:val="28"/>
        </w:rPr>
        <w:t>Интегрированный учебный предмет «Обществознание» (2 часа в неделю) на базовом уровне включает разделы «Экономика» и «Право», которые преподаются в составе данного учебного предмета.</w:t>
      </w:r>
    </w:p>
    <w:p w:rsidR="00755ACB" w:rsidRPr="00755ACB" w:rsidRDefault="00755ACB" w:rsidP="00755ACB">
      <w:pPr>
        <w:autoSpaceDE w:val="0"/>
        <w:autoSpaceDN w:val="0"/>
        <w:adjustRightInd w:val="0"/>
        <w:rPr>
          <w:color w:val="000000"/>
          <w:sz w:val="28"/>
          <w:szCs w:val="28"/>
        </w:rPr>
      </w:pPr>
      <w:r w:rsidRPr="00755ACB">
        <w:rPr>
          <w:color w:val="000000"/>
          <w:sz w:val="28"/>
          <w:szCs w:val="28"/>
        </w:rPr>
        <w:t>Изучение естественнонаучных предметов в X-XI классах обеспечено отдельными учебными предметами «Физика», «Химия», «Биология». На базовом уровне учебные предметы «Биология»,  «Физика» и «Химия»- по 2 часа в неделю.</w:t>
      </w:r>
    </w:p>
    <w:p w:rsidR="00755ACB" w:rsidRPr="00755ACB" w:rsidRDefault="00755ACB" w:rsidP="00755ACB">
      <w:pPr>
        <w:autoSpaceDE w:val="0"/>
        <w:autoSpaceDN w:val="0"/>
        <w:adjustRightInd w:val="0"/>
        <w:rPr>
          <w:color w:val="000000"/>
          <w:sz w:val="28"/>
          <w:szCs w:val="28"/>
        </w:rPr>
      </w:pPr>
      <w:r w:rsidRPr="00755ACB">
        <w:rPr>
          <w:color w:val="000000"/>
          <w:sz w:val="28"/>
          <w:szCs w:val="28"/>
        </w:rPr>
        <w:t>Модель универсального (непрофильного) обучения предполагает обязательно изучение учебных предметов: «География», «Искусство (МХК)», «Технология», «Основы безопасности жизнедеятельности».</w:t>
      </w:r>
    </w:p>
    <w:p w:rsidR="00755ACB" w:rsidRPr="00755ACB" w:rsidRDefault="00755ACB" w:rsidP="00755ACB">
      <w:pPr>
        <w:autoSpaceDE w:val="0"/>
        <w:autoSpaceDN w:val="0"/>
        <w:adjustRightInd w:val="0"/>
        <w:rPr>
          <w:color w:val="000000"/>
          <w:sz w:val="28"/>
          <w:szCs w:val="28"/>
        </w:rPr>
      </w:pPr>
      <w:r w:rsidRPr="00755ACB">
        <w:rPr>
          <w:color w:val="000000"/>
          <w:sz w:val="28"/>
          <w:szCs w:val="28"/>
        </w:rPr>
        <w:t>Часы, отведенные в X - XI классах на преподавание учебного предмета «Математика», используются на изучение учебных курсов «Алгебра и начала анализа» и «Геометрия».</w:t>
      </w:r>
    </w:p>
    <w:p w:rsidR="00755ACB" w:rsidRPr="00755ACB" w:rsidRDefault="00755ACB" w:rsidP="00755ACB">
      <w:pPr>
        <w:autoSpaceDE w:val="0"/>
        <w:autoSpaceDN w:val="0"/>
        <w:adjustRightInd w:val="0"/>
        <w:rPr>
          <w:color w:val="000000"/>
          <w:sz w:val="28"/>
          <w:szCs w:val="28"/>
        </w:rPr>
      </w:pPr>
    </w:p>
    <w:p w:rsidR="00DA5AE4" w:rsidRDefault="00DA5AE4" w:rsidP="007A5F27">
      <w:pPr>
        <w:rPr>
          <w:b/>
          <w:sz w:val="32"/>
          <w:szCs w:val="32"/>
        </w:rPr>
        <w:sectPr w:rsidR="00DA5AE4" w:rsidSect="00DA5AE4">
          <w:footerReference w:type="default" r:id="rId9"/>
          <w:pgSz w:w="12240" w:h="15840"/>
          <w:pgMar w:top="1134" w:right="907" w:bottom="1134" w:left="851" w:header="720" w:footer="720" w:gutter="0"/>
          <w:cols w:space="720"/>
          <w:docGrid w:linePitch="326"/>
        </w:sectPr>
      </w:pPr>
    </w:p>
    <w:p w:rsidR="00DA5AE4" w:rsidRDefault="00DA5AE4" w:rsidP="007A5F27">
      <w:pPr>
        <w:rPr>
          <w:b/>
          <w:sz w:val="32"/>
          <w:szCs w:val="32"/>
        </w:rPr>
      </w:pPr>
    </w:p>
    <w:p w:rsidR="007A5F27" w:rsidRPr="000045A0" w:rsidRDefault="007A5F27" w:rsidP="007A5F27">
      <w:pPr>
        <w:rPr>
          <w:b/>
          <w:sz w:val="32"/>
          <w:szCs w:val="32"/>
        </w:rPr>
      </w:pPr>
      <w:r w:rsidRPr="000045A0">
        <w:rPr>
          <w:b/>
          <w:sz w:val="32"/>
          <w:szCs w:val="32"/>
        </w:rPr>
        <w:t>Программно-методическое</w:t>
      </w:r>
      <w:r w:rsidR="00DA5AE4">
        <w:rPr>
          <w:b/>
          <w:sz w:val="32"/>
          <w:szCs w:val="32"/>
        </w:rPr>
        <w:t>,</w:t>
      </w:r>
      <w:r w:rsidRPr="000045A0">
        <w:rPr>
          <w:b/>
          <w:sz w:val="32"/>
          <w:szCs w:val="32"/>
        </w:rPr>
        <w:t xml:space="preserve">  учебно-методическое обеспечени</w:t>
      </w:r>
      <w:r w:rsidR="008B3B25">
        <w:rPr>
          <w:b/>
          <w:sz w:val="32"/>
          <w:szCs w:val="32"/>
        </w:rPr>
        <w:t xml:space="preserve">е учебного плана средней </w:t>
      </w:r>
      <w:r w:rsidRPr="000045A0">
        <w:rPr>
          <w:b/>
          <w:sz w:val="32"/>
          <w:szCs w:val="32"/>
        </w:rPr>
        <w:t xml:space="preserve">  школы </w:t>
      </w:r>
    </w:p>
    <w:tbl>
      <w:tblPr>
        <w:tblW w:w="143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620"/>
        <w:gridCol w:w="3060"/>
        <w:gridCol w:w="1800"/>
        <w:gridCol w:w="1080"/>
        <w:gridCol w:w="2160"/>
        <w:gridCol w:w="1980"/>
        <w:gridCol w:w="1394"/>
      </w:tblGrid>
      <w:tr w:rsidR="007A5F27" w:rsidRPr="000662FA" w:rsidTr="00271502">
        <w:trPr>
          <w:trHeight w:val="56"/>
        </w:trPr>
        <w:tc>
          <w:tcPr>
            <w:tcW w:w="1260" w:type="dxa"/>
            <w:vMerge w:val="restart"/>
          </w:tcPr>
          <w:p w:rsidR="007A5F27" w:rsidRPr="000662FA" w:rsidRDefault="007A5F27" w:rsidP="00271502">
            <w:pPr>
              <w:jc w:val="center"/>
              <w:rPr>
                <w:color w:val="000000"/>
              </w:rPr>
            </w:pPr>
            <w:r w:rsidRPr="000662FA">
              <w:rPr>
                <w:color w:val="000000"/>
              </w:rPr>
              <w:t>класс</w:t>
            </w:r>
          </w:p>
        </w:tc>
        <w:tc>
          <w:tcPr>
            <w:tcW w:w="1620" w:type="dxa"/>
            <w:vMerge w:val="restart"/>
          </w:tcPr>
          <w:p w:rsidR="007A5F27" w:rsidRPr="000662FA" w:rsidRDefault="007A5F27" w:rsidP="00271502">
            <w:pPr>
              <w:jc w:val="center"/>
              <w:rPr>
                <w:color w:val="000000"/>
              </w:rPr>
            </w:pPr>
            <w:r w:rsidRPr="000662FA">
              <w:rPr>
                <w:color w:val="000000"/>
              </w:rPr>
              <w:t xml:space="preserve">Предмет </w:t>
            </w:r>
          </w:p>
        </w:tc>
        <w:tc>
          <w:tcPr>
            <w:tcW w:w="5940" w:type="dxa"/>
            <w:gridSpan w:val="3"/>
          </w:tcPr>
          <w:p w:rsidR="007A5F27" w:rsidRPr="000662FA" w:rsidRDefault="007A5F27" w:rsidP="00271502">
            <w:pPr>
              <w:jc w:val="center"/>
              <w:rPr>
                <w:color w:val="000000"/>
              </w:rPr>
            </w:pPr>
            <w:r w:rsidRPr="000662FA">
              <w:rPr>
                <w:color w:val="000000"/>
              </w:rPr>
              <w:t>программа</w:t>
            </w:r>
          </w:p>
        </w:tc>
        <w:tc>
          <w:tcPr>
            <w:tcW w:w="5534" w:type="dxa"/>
            <w:gridSpan w:val="3"/>
          </w:tcPr>
          <w:p w:rsidR="007A5F27" w:rsidRPr="000662FA" w:rsidRDefault="007A5F27" w:rsidP="00271502">
            <w:pPr>
              <w:jc w:val="center"/>
              <w:rPr>
                <w:color w:val="000000"/>
              </w:rPr>
            </w:pPr>
            <w:r w:rsidRPr="000662FA">
              <w:rPr>
                <w:color w:val="000000"/>
              </w:rPr>
              <w:t>учебники</w:t>
            </w:r>
          </w:p>
        </w:tc>
      </w:tr>
      <w:tr w:rsidR="007A5F27" w:rsidRPr="000662FA" w:rsidTr="00271502">
        <w:trPr>
          <w:trHeight w:val="56"/>
        </w:trPr>
        <w:tc>
          <w:tcPr>
            <w:tcW w:w="1260" w:type="dxa"/>
            <w:vMerge/>
          </w:tcPr>
          <w:p w:rsidR="007A5F27" w:rsidRPr="000662FA" w:rsidRDefault="007A5F27" w:rsidP="00271502">
            <w:pPr>
              <w:jc w:val="center"/>
              <w:rPr>
                <w:color w:val="000000"/>
              </w:rPr>
            </w:pPr>
          </w:p>
        </w:tc>
        <w:tc>
          <w:tcPr>
            <w:tcW w:w="1620" w:type="dxa"/>
            <w:vMerge/>
          </w:tcPr>
          <w:p w:rsidR="007A5F27" w:rsidRPr="000662FA" w:rsidRDefault="007A5F27" w:rsidP="00271502">
            <w:pPr>
              <w:jc w:val="center"/>
              <w:rPr>
                <w:color w:val="000000"/>
              </w:rPr>
            </w:pPr>
          </w:p>
        </w:tc>
        <w:tc>
          <w:tcPr>
            <w:tcW w:w="3060" w:type="dxa"/>
          </w:tcPr>
          <w:p w:rsidR="007A5F27" w:rsidRPr="000662FA" w:rsidRDefault="007A5F27" w:rsidP="00271502">
            <w:pPr>
              <w:jc w:val="center"/>
              <w:rPr>
                <w:color w:val="000000"/>
              </w:rPr>
            </w:pPr>
            <w:r w:rsidRPr="000662FA">
              <w:rPr>
                <w:color w:val="000000"/>
              </w:rPr>
              <w:t xml:space="preserve">Название </w:t>
            </w:r>
          </w:p>
        </w:tc>
        <w:tc>
          <w:tcPr>
            <w:tcW w:w="1800" w:type="dxa"/>
          </w:tcPr>
          <w:p w:rsidR="007A5F27" w:rsidRPr="000662FA" w:rsidRDefault="007A5F27" w:rsidP="00271502">
            <w:pPr>
              <w:jc w:val="center"/>
              <w:rPr>
                <w:color w:val="000000"/>
              </w:rPr>
            </w:pPr>
            <w:r w:rsidRPr="000662FA">
              <w:rPr>
                <w:color w:val="000000"/>
              </w:rPr>
              <w:t xml:space="preserve">Автор </w:t>
            </w:r>
          </w:p>
        </w:tc>
        <w:tc>
          <w:tcPr>
            <w:tcW w:w="1080" w:type="dxa"/>
          </w:tcPr>
          <w:p w:rsidR="007A5F27" w:rsidRPr="000662FA" w:rsidRDefault="007A5F27" w:rsidP="00271502">
            <w:pPr>
              <w:jc w:val="center"/>
              <w:rPr>
                <w:color w:val="000000"/>
              </w:rPr>
            </w:pPr>
            <w:r w:rsidRPr="000662FA">
              <w:rPr>
                <w:color w:val="000000"/>
              </w:rPr>
              <w:t>год</w:t>
            </w:r>
          </w:p>
        </w:tc>
        <w:tc>
          <w:tcPr>
            <w:tcW w:w="2160" w:type="dxa"/>
          </w:tcPr>
          <w:p w:rsidR="007A5F27" w:rsidRPr="000662FA" w:rsidRDefault="007A5F27" w:rsidP="00271502">
            <w:pPr>
              <w:jc w:val="center"/>
              <w:rPr>
                <w:color w:val="000000"/>
              </w:rPr>
            </w:pPr>
            <w:r w:rsidRPr="000662FA">
              <w:rPr>
                <w:color w:val="000000"/>
              </w:rPr>
              <w:t xml:space="preserve">Название </w:t>
            </w:r>
          </w:p>
        </w:tc>
        <w:tc>
          <w:tcPr>
            <w:tcW w:w="1980" w:type="dxa"/>
          </w:tcPr>
          <w:p w:rsidR="007A5F27" w:rsidRPr="000662FA" w:rsidRDefault="007A5F27" w:rsidP="00271502">
            <w:pPr>
              <w:jc w:val="center"/>
              <w:rPr>
                <w:color w:val="000000"/>
              </w:rPr>
            </w:pPr>
            <w:r w:rsidRPr="000662FA">
              <w:rPr>
                <w:color w:val="000000"/>
              </w:rPr>
              <w:t xml:space="preserve">Автор </w:t>
            </w:r>
          </w:p>
        </w:tc>
        <w:tc>
          <w:tcPr>
            <w:tcW w:w="1394" w:type="dxa"/>
          </w:tcPr>
          <w:p w:rsidR="007A5F27" w:rsidRPr="000662FA" w:rsidRDefault="007A5F27" w:rsidP="00271502">
            <w:pPr>
              <w:jc w:val="center"/>
              <w:rPr>
                <w:color w:val="000000"/>
              </w:rPr>
            </w:pPr>
            <w:r w:rsidRPr="000662FA">
              <w:rPr>
                <w:color w:val="000000"/>
              </w:rPr>
              <w:t>год</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Алгебра и начала анализа</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Программы общеобразовательных учреждений. Алгебра и начала анализа. 10-11 классы. </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Сост. Г.Н, Кузнецова, Н.Г. Миндюк</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2005</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Алгебра и начала анализа. 11 класс</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А.Н. Колмогоров, А.М. Абрамов и др. и др.</w:t>
            </w:r>
          </w:p>
        </w:tc>
        <w:tc>
          <w:tcPr>
            <w:tcW w:w="1394"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2012</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Геометрия </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Программы общеобразовательных учреждений. Геометрия. 10-11 классы. </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Сост. Г.Н, Кузнецова, Н.Г. Миндюк</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2005</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Геометрия. 10-11.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Атанасян Л.С.</w:t>
            </w:r>
          </w:p>
        </w:tc>
        <w:tc>
          <w:tcPr>
            <w:tcW w:w="1394"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2012</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Физика </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Программы общеобразовательных учреждений. Физика. 10-11 классы. </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сост. Э.Д.Днепров, А.Г.Аркадьев.</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2007</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 Физика. 10 класс. Базовый и профильный уровень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Мякишев Г.Я., Буховцев Б.Б., Сотский Н.Н.</w:t>
            </w:r>
          </w:p>
        </w:tc>
        <w:tc>
          <w:tcPr>
            <w:tcW w:w="1394" w:type="dxa"/>
          </w:tcPr>
          <w:p w:rsidR="007A5F27" w:rsidRPr="001C076C" w:rsidRDefault="007A5F27" w:rsidP="00271502">
            <w:pPr>
              <w:pStyle w:val="a4"/>
              <w:rPr>
                <w:rFonts w:ascii="Times New Roman" w:hAnsi="Times New Roman"/>
                <w:sz w:val="24"/>
                <w:szCs w:val="24"/>
                <w:lang w:val="ru-RU"/>
              </w:rPr>
            </w:pPr>
            <w:r>
              <w:rPr>
                <w:rFonts w:ascii="Times New Roman" w:hAnsi="Times New Roman"/>
                <w:sz w:val="24"/>
                <w:szCs w:val="24"/>
              </w:rPr>
              <w:t>20</w:t>
            </w:r>
            <w:r>
              <w:rPr>
                <w:rFonts w:ascii="Times New Roman" w:hAnsi="Times New Roman"/>
                <w:sz w:val="24"/>
                <w:szCs w:val="24"/>
                <w:lang w:val="ru-RU"/>
              </w:rPr>
              <w:t>11</w:t>
            </w:r>
          </w:p>
        </w:tc>
      </w:tr>
      <w:tr w:rsidR="007A5F27" w:rsidRPr="000662FA" w:rsidTr="00271502">
        <w:trPr>
          <w:trHeight w:val="424"/>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Химия</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Программа курса химии</w:t>
            </w:r>
            <w:proofErr w:type="gramStart"/>
            <w:r w:rsidRPr="000662FA">
              <w:rPr>
                <w:rFonts w:ascii="Times New Roman" w:hAnsi="Times New Roman"/>
                <w:sz w:val="24"/>
                <w:szCs w:val="24"/>
              </w:rPr>
              <w:t>.</w:t>
            </w:r>
            <w:proofErr w:type="gramEnd"/>
            <w:r w:rsidRPr="000662FA">
              <w:rPr>
                <w:rFonts w:ascii="Times New Roman" w:hAnsi="Times New Roman"/>
                <w:sz w:val="24"/>
                <w:szCs w:val="24"/>
              </w:rPr>
              <w:t xml:space="preserve"> </w:t>
            </w:r>
            <w:proofErr w:type="gramStart"/>
            <w:r w:rsidRPr="000662FA">
              <w:rPr>
                <w:rFonts w:ascii="Times New Roman" w:hAnsi="Times New Roman"/>
                <w:sz w:val="24"/>
                <w:szCs w:val="24"/>
              </w:rPr>
              <w:t>д</w:t>
            </w:r>
            <w:proofErr w:type="gramEnd"/>
            <w:r w:rsidRPr="000662FA">
              <w:rPr>
                <w:rFonts w:ascii="Times New Roman" w:hAnsi="Times New Roman"/>
                <w:sz w:val="24"/>
                <w:szCs w:val="24"/>
              </w:rPr>
              <w:t>ля 8-11  классов общеобраз. учрежд.</w:t>
            </w:r>
          </w:p>
          <w:p w:rsidR="007A5F27" w:rsidRPr="000662FA" w:rsidRDefault="007A5F27" w:rsidP="00271502">
            <w:pPr>
              <w:pStyle w:val="aff2"/>
              <w:rPr>
                <w:rFonts w:ascii="Times New Roman" w:hAnsi="Times New Roman"/>
                <w:bCs/>
                <w:sz w:val="24"/>
                <w:szCs w:val="24"/>
              </w:rPr>
            </w:pPr>
          </w:p>
        </w:tc>
        <w:tc>
          <w:tcPr>
            <w:tcW w:w="1800" w:type="dxa"/>
          </w:tcPr>
          <w:p w:rsidR="007A5F27" w:rsidRPr="000662FA" w:rsidRDefault="007A5F27" w:rsidP="00271502">
            <w:pPr>
              <w:pStyle w:val="aff2"/>
              <w:rPr>
                <w:rFonts w:ascii="Times New Roman" w:hAnsi="Times New Roman"/>
                <w:bCs/>
                <w:sz w:val="24"/>
                <w:szCs w:val="24"/>
              </w:rPr>
            </w:pPr>
            <w:r w:rsidRPr="000662FA">
              <w:rPr>
                <w:rFonts w:ascii="Times New Roman" w:hAnsi="Times New Roman"/>
                <w:sz w:val="24"/>
                <w:szCs w:val="24"/>
              </w:rPr>
              <w:t>О.С. Габриелян</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2011</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Химия. 10 класс</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О.С. Габриелян</w:t>
            </w:r>
          </w:p>
        </w:tc>
        <w:tc>
          <w:tcPr>
            <w:tcW w:w="1394" w:type="dxa"/>
          </w:tcPr>
          <w:p w:rsidR="007A5F27" w:rsidRPr="000662FA" w:rsidRDefault="007A5F27" w:rsidP="00271502">
            <w:pPr>
              <w:pStyle w:val="aff2"/>
              <w:rPr>
                <w:rFonts w:ascii="Times New Roman" w:hAnsi="Times New Roman"/>
                <w:sz w:val="24"/>
                <w:szCs w:val="24"/>
              </w:rPr>
            </w:pPr>
            <w:r>
              <w:rPr>
                <w:rFonts w:ascii="Times New Roman" w:hAnsi="Times New Roman"/>
                <w:sz w:val="24"/>
                <w:szCs w:val="24"/>
              </w:rPr>
              <w:t>2013</w:t>
            </w:r>
          </w:p>
        </w:tc>
      </w:tr>
      <w:tr w:rsidR="007A5F27" w:rsidRPr="000662FA" w:rsidTr="00271502">
        <w:trPr>
          <w:trHeight w:val="424"/>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Биология </w:t>
            </w:r>
          </w:p>
        </w:tc>
        <w:tc>
          <w:tcPr>
            <w:tcW w:w="3060" w:type="dxa"/>
          </w:tcPr>
          <w:p w:rsidR="007A5F27" w:rsidRPr="0011343F" w:rsidRDefault="007A5F27" w:rsidP="00271502">
            <w:pPr>
              <w:rPr>
                <w:bCs/>
              </w:rPr>
            </w:pPr>
            <w:r>
              <w:rPr>
                <w:bCs/>
              </w:rPr>
              <w:t>П</w:t>
            </w:r>
            <w:r w:rsidRPr="0011343F">
              <w:rPr>
                <w:bCs/>
              </w:rPr>
              <w:t xml:space="preserve">рограмма по биологии </w:t>
            </w:r>
            <w:r>
              <w:rPr>
                <w:bCs/>
              </w:rPr>
              <w:t>для общеобразовательных учреждений</w:t>
            </w:r>
            <w:proofErr w:type="gramStart"/>
            <w:r>
              <w:rPr>
                <w:bCs/>
              </w:rPr>
              <w:t xml:space="preserve"> .</w:t>
            </w:r>
            <w:proofErr w:type="gramEnd"/>
            <w:r>
              <w:rPr>
                <w:bCs/>
              </w:rPr>
              <w:t>- М.: Дрофа</w:t>
            </w:r>
          </w:p>
          <w:p w:rsidR="007A5F27" w:rsidRPr="009E056B" w:rsidRDefault="007A5F27" w:rsidP="00271502">
            <w:pPr>
              <w:pStyle w:val="aff2"/>
              <w:rPr>
                <w:rFonts w:ascii="Times New Roman" w:hAnsi="Times New Roman"/>
              </w:rPr>
            </w:pPr>
          </w:p>
        </w:tc>
        <w:tc>
          <w:tcPr>
            <w:tcW w:w="1800" w:type="dxa"/>
          </w:tcPr>
          <w:p w:rsidR="007A5F27" w:rsidRPr="009E056B" w:rsidRDefault="007A5F27" w:rsidP="00271502">
            <w:pPr>
              <w:pStyle w:val="aff2"/>
              <w:rPr>
                <w:rFonts w:ascii="Times New Roman" w:hAnsi="Times New Roman"/>
              </w:rPr>
            </w:pPr>
            <w:r>
              <w:rPr>
                <w:rFonts w:ascii="Times New Roman" w:hAnsi="Times New Roman"/>
              </w:rPr>
              <w:t>Г.М. Пельдяева</w:t>
            </w:r>
          </w:p>
        </w:tc>
        <w:tc>
          <w:tcPr>
            <w:tcW w:w="1080" w:type="dxa"/>
          </w:tcPr>
          <w:p w:rsidR="007A5F27" w:rsidRPr="009E056B" w:rsidRDefault="007A5F27" w:rsidP="00271502">
            <w:pPr>
              <w:pStyle w:val="aff2"/>
              <w:rPr>
                <w:rFonts w:ascii="Times New Roman" w:hAnsi="Times New Roman"/>
              </w:rPr>
            </w:pPr>
            <w:r>
              <w:rPr>
                <w:rFonts w:ascii="Times New Roman" w:hAnsi="Times New Roman"/>
              </w:rPr>
              <w:t>2011</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Биология. </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Общая биология. 10-11 класс.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А.А. Каменский,</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Е.А. Криксунов, В.В. Пасечник</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201</w:t>
            </w:r>
            <w:r w:rsidRPr="000662FA">
              <w:rPr>
                <w:rFonts w:ascii="Times New Roman" w:hAnsi="Times New Roman"/>
                <w:sz w:val="24"/>
                <w:szCs w:val="24"/>
                <w:lang w:val="ru-RU"/>
              </w:rPr>
              <w:t>3</w:t>
            </w:r>
          </w:p>
        </w:tc>
      </w:tr>
      <w:tr w:rsidR="007A5F27" w:rsidRPr="000662FA" w:rsidTr="00271502">
        <w:trPr>
          <w:trHeight w:val="638"/>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Английский язык</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Программа курса английского языка. Английский с удовольствием для 2-11 классов общеобр. учр.</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Биболетова  М.З.</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bCs/>
                <w:sz w:val="24"/>
                <w:szCs w:val="24"/>
              </w:rPr>
              <w:t>2009</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Английский язык:</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Английский с удовольствием. 10   класс</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Биболетова М.З. и др.</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lang w:val="ru-RU"/>
              </w:rPr>
              <w:t>2012</w:t>
            </w:r>
          </w:p>
        </w:tc>
      </w:tr>
      <w:tr w:rsidR="007A5F27" w:rsidRPr="000662FA" w:rsidTr="00271502">
        <w:trPr>
          <w:trHeight w:val="638"/>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Башкирский язык</w:t>
            </w:r>
          </w:p>
        </w:tc>
        <w:tc>
          <w:tcPr>
            <w:tcW w:w="3060" w:type="dxa"/>
          </w:tcPr>
          <w:p w:rsidR="007A5F27" w:rsidRPr="000662FA" w:rsidRDefault="007A5F27" w:rsidP="00271502">
            <w:pPr>
              <w:shd w:val="clear" w:color="auto" w:fill="FFFFFF"/>
              <w:ind w:firstLine="5"/>
              <w:jc w:val="both"/>
            </w:pPr>
            <w:r w:rsidRPr="000662FA">
              <w:t>Программы по башкирскому языку. 5-11 классы.</w:t>
            </w:r>
          </w:p>
          <w:p w:rsidR="007A5F27" w:rsidRPr="000662FA" w:rsidRDefault="007A5F27" w:rsidP="00271502">
            <w:pPr>
              <w:shd w:val="clear" w:color="auto" w:fill="FFFFFF"/>
              <w:ind w:firstLine="5"/>
              <w:jc w:val="both"/>
            </w:pPr>
            <w:r w:rsidRPr="000662FA">
              <w:t xml:space="preserve">Программы по башкирской </w:t>
            </w:r>
            <w:r w:rsidRPr="000662FA">
              <w:lastRenderedPageBreak/>
              <w:t>литературе для 5-11 классов.</w:t>
            </w:r>
          </w:p>
        </w:tc>
        <w:tc>
          <w:tcPr>
            <w:tcW w:w="1800" w:type="dxa"/>
          </w:tcPr>
          <w:p w:rsidR="007A5F27" w:rsidRPr="000662FA" w:rsidRDefault="007A5F27" w:rsidP="00271502">
            <w:pPr>
              <w:jc w:val="both"/>
            </w:pPr>
            <w:r w:rsidRPr="000662FA">
              <w:lastRenderedPageBreak/>
              <w:t>В.Ш. Псянчин</w:t>
            </w:r>
          </w:p>
          <w:p w:rsidR="007A5F27" w:rsidRPr="000662FA" w:rsidRDefault="007A5F27" w:rsidP="00271502">
            <w:pPr>
              <w:jc w:val="both"/>
            </w:pPr>
          </w:p>
          <w:p w:rsidR="007A5F27" w:rsidRPr="000662FA" w:rsidRDefault="007A5F27" w:rsidP="00271502">
            <w:pPr>
              <w:jc w:val="both"/>
            </w:pPr>
          </w:p>
          <w:p w:rsidR="007A5F27" w:rsidRPr="000662FA" w:rsidRDefault="007A5F27" w:rsidP="00271502">
            <w:pPr>
              <w:jc w:val="both"/>
            </w:pPr>
            <w:r w:rsidRPr="000662FA">
              <w:t>Г.Б. Хусаинов</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1993</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1997</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Родной язык. 10-11 класс.</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Башкирская </w:t>
            </w:r>
            <w:r w:rsidRPr="000662FA">
              <w:rPr>
                <w:rFonts w:ascii="Times New Roman" w:hAnsi="Times New Roman"/>
                <w:sz w:val="24"/>
                <w:szCs w:val="24"/>
              </w:rPr>
              <w:lastRenderedPageBreak/>
              <w:t>литература. 10 класс.</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Башкирская литература. Хрестоматия10 класс.</w:t>
            </w:r>
          </w:p>
          <w:p w:rsidR="007A5F27" w:rsidRPr="000662FA" w:rsidRDefault="007A5F27" w:rsidP="00271502">
            <w:pPr>
              <w:pStyle w:val="aff2"/>
              <w:rPr>
                <w:rFonts w:ascii="Times New Roman" w:hAnsi="Times New Roman"/>
                <w:sz w:val="24"/>
                <w:szCs w:val="24"/>
              </w:rPr>
            </w:pP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lastRenderedPageBreak/>
              <w:t>В.Ш. Псянчин,</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Ю.В. Псянчин</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Г.Б.Хусаинов,</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lastRenderedPageBreak/>
              <w:t>М.Г. Гималова</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Г.Б.Хусаинов,</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М.Г. Гималова</w:t>
            </w:r>
          </w:p>
        </w:tc>
        <w:tc>
          <w:tcPr>
            <w:tcW w:w="1394"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lastRenderedPageBreak/>
              <w:t>2001</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2004</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2004</w:t>
            </w:r>
          </w:p>
        </w:tc>
      </w:tr>
      <w:tr w:rsidR="007A5F27" w:rsidRPr="000662FA" w:rsidTr="00271502">
        <w:trPr>
          <w:trHeight w:val="319"/>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lastRenderedPageBreak/>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Основы безопасности жизнедеятельности</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Программы общеобразовательных учреждений. Основы безопасности жизнедеятельности. Начальная школа. Основная школа. Средняя (полная) школа: базовый, профильный уровни. </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 А.Т. Смирнов</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 2008</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Основы безопасности жизнедеятельности. 10 класс.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А.Т.Смирнов, Б.И.Мишин, В.А.Васнев</w:t>
            </w:r>
          </w:p>
          <w:p w:rsidR="007A5F27" w:rsidRPr="000662FA" w:rsidRDefault="007A5F27" w:rsidP="00271502">
            <w:pPr>
              <w:pStyle w:val="aff2"/>
              <w:rPr>
                <w:rFonts w:ascii="Times New Roman" w:hAnsi="Times New Roman"/>
                <w:sz w:val="24"/>
                <w:szCs w:val="24"/>
              </w:rPr>
            </w:pPr>
          </w:p>
        </w:tc>
        <w:tc>
          <w:tcPr>
            <w:tcW w:w="1394" w:type="dxa"/>
          </w:tcPr>
          <w:p w:rsidR="007A5F27" w:rsidRPr="000662FA" w:rsidRDefault="007A5F27" w:rsidP="00271502">
            <w:pPr>
              <w:pStyle w:val="a4"/>
              <w:rPr>
                <w:rFonts w:ascii="Times New Roman" w:hAnsi="Times New Roman"/>
                <w:sz w:val="24"/>
                <w:szCs w:val="24"/>
              </w:rPr>
            </w:pPr>
            <w:r w:rsidRPr="000662FA">
              <w:rPr>
                <w:rFonts w:ascii="Times New Roman" w:hAnsi="Times New Roman"/>
                <w:sz w:val="24"/>
                <w:szCs w:val="24"/>
              </w:rPr>
              <w:t>2010</w:t>
            </w:r>
          </w:p>
        </w:tc>
      </w:tr>
      <w:tr w:rsidR="007A5F27" w:rsidRPr="000662FA" w:rsidTr="00271502">
        <w:trPr>
          <w:trHeight w:val="534"/>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Физическая культура</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Программа для общеобразовательных учреждений. Комплексная программа физического воспитания учащихся 1-11 классов.</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bCs/>
                <w:sz w:val="24"/>
                <w:szCs w:val="24"/>
              </w:rPr>
              <w:t>В.И. Лях, А.А.Зданевич</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2006</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Физическая культура. 10-11 классы.</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bCs/>
                <w:sz w:val="24"/>
                <w:szCs w:val="24"/>
              </w:rPr>
              <w:t>В.И. Лях, А.А.Зданевич</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200</w:t>
            </w:r>
            <w:r w:rsidRPr="000662FA">
              <w:rPr>
                <w:rFonts w:ascii="Times New Roman" w:hAnsi="Times New Roman"/>
                <w:sz w:val="24"/>
                <w:szCs w:val="24"/>
                <w:lang w:val="ru-RU"/>
              </w:rPr>
              <w:t>7</w:t>
            </w:r>
          </w:p>
        </w:tc>
      </w:tr>
      <w:tr w:rsidR="007A5F27" w:rsidRPr="000662FA" w:rsidTr="00271502">
        <w:trPr>
          <w:trHeight w:val="743"/>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История </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Программа общеобразовательных учреждений. История. Обществознание . 5- 11классы.</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 А.Н.Сахаров, С.И.Козленко </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2007</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История России с древнейших времен до конца XI</w:t>
            </w:r>
            <w:proofErr w:type="gramStart"/>
            <w:r w:rsidRPr="000662FA">
              <w:rPr>
                <w:rFonts w:ascii="Times New Roman" w:hAnsi="Times New Roman"/>
                <w:sz w:val="24"/>
                <w:szCs w:val="24"/>
              </w:rPr>
              <w:t>Х</w:t>
            </w:r>
            <w:proofErr w:type="gramEnd"/>
            <w:r w:rsidRPr="000662FA">
              <w:rPr>
                <w:rFonts w:ascii="Times New Roman" w:hAnsi="Times New Roman"/>
                <w:sz w:val="24"/>
                <w:szCs w:val="24"/>
              </w:rPr>
              <w:t xml:space="preserve"> века. </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Всеобщая история Х</w:t>
            </w:r>
            <w:proofErr w:type="gramStart"/>
            <w:r w:rsidRPr="000662FA">
              <w:rPr>
                <w:rFonts w:ascii="Times New Roman" w:hAnsi="Times New Roman"/>
                <w:sz w:val="24"/>
                <w:szCs w:val="24"/>
                <w:lang w:val="en-US"/>
              </w:rPr>
              <w:t>I</w:t>
            </w:r>
            <w:proofErr w:type="gramEnd"/>
            <w:r w:rsidRPr="000662FA">
              <w:rPr>
                <w:rFonts w:ascii="Times New Roman" w:hAnsi="Times New Roman"/>
                <w:sz w:val="24"/>
                <w:szCs w:val="24"/>
              </w:rPr>
              <w:t>Х век.</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А.Н.Сахаров, В.И.Буганов,</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П.И. Зырянов </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Н.В.Загладин. </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200</w:t>
            </w:r>
            <w:r w:rsidRPr="000662FA">
              <w:rPr>
                <w:rFonts w:ascii="Times New Roman" w:hAnsi="Times New Roman"/>
                <w:sz w:val="24"/>
                <w:szCs w:val="24"/>
                <w:lang w:val="ru-RU"/>
              </w:rPr>
              <w:t>6</w:t>
            </w:r>
          </w:p>
          <w:p w:rsidR="007A5F27" w:rsidRPr="000662FA" w:rsidRDefault="007A5F27" w:rsidP="00271502">
            <w:pPr>
              <w:pStyle w:val="a4"/>
              <w:rPr>
                <w:rFonts w:ascii="Times New Roman" w:hAnsi="Times New Roman"/>
                <w:sz w:val="24"/>
                <w:szCs w:val="24"/>
              </w:rPr>
            </w:pPr>
          </w:p>
          <w:p w:rsidR="007A5F27" w:rsidRPr="000662FA" w:rsidRDefault="007A5F27" w:rsidP="00271502">
            <w:pPr>
              <w:pStyle w:val="a4"/>
              <w:rPr>
                <w:rFonts w:ascii="Times New Roman" w:hAnsi="Times New Roman"/>
                <w:sz w:val="24"/>
                <w:szCs w:val="24"/>
              </w:rPr>
            </w:pPr>
          </w:p>
          <w:p w:rsidR="007A5F27" w:rsidRPr="000662FA" w:rsidRDefault="007A5F27" w:rsidP="00271502">
            <w:pPr>
              <w:pStyle w:val="a4"/>
              <w:rPr>
                <w:rFonts w:ascii="Times New Roman" w:hAnsi="Times New Roman"/>
                <w:sz w:val="24"/>
                <w:szCs w:val="24"/>
              </w:rPr>
            </w:pPr>
          </w:p>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200</w:t>
            </w:r>
            <w:r w:rsidRPr="000662FA">
              <w:rPr>
                <w:rFonts w:ascii="Times New Roman" w:hAnsi="Times New Roman"/>
                <w:sz w:val="24"/>
                <w:szCs w:val="24"/>
                <w:lang w:val="ru-RU"/>
              </w:rPr>
              <w:t>9</w:t>
            </w:r>
          </w:p>
        </w:tc>
      </w:tr>
      <w:tr w:rsidR="007A5F27" w:rsidRPr="000662FA" w:rsidTr="00271502">
        <w:trPr>
          <w:trHeight w:val="638"/>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Обществознание </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Программа общеобразовательных учреждений. История. Обществознание . 5- 11классы </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Боголюбов Л.Н.</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2007</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Обществознание 10 класс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Боголюбов Л.Н. и др. </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lang w:val="ru-RU"/>
              </w:rPr>
              <w:t>2009</w:t>
            </w:r>
          </w:p>
        </w:tc>
      </w:tr>
      <w:tr w:rsidR="007A5F27" w:rsidRPr="000662FA" w:rsidTr="00271502">
        <w:trPr>
          <w:trHeight w:val="429"/>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География </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Программы для общеобразовательных </w:t>
            </w:r>
            <w:r w:rsidRPr="000662FA">
              <w:rPr>
                <w:rFonts w:ascii="Times New Roman" w:hAnsi="Times New Roman"/>
                <w:sz w:val="24"/>
                <w:szCs w:val="24"/>
              </w:rPr>
              <w:lastRenderedPageBreak/>
              <w:t>учреждений. География. 6-11 классы.</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lastRenderedPageBreak/>
              <w:t>Е. В. Овсянникова.</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2008</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Экономическая и социальная </w:t>
            </w:r>
            <w:r w:rsidRPr="000662FA">
              <w:rPr>
                <w:rFonts w:ascii="Times New Roman" w:hAnsi="Times New Roman"/>
                <w:sz w:val="24"/>
                <w:szCs w:val="24"/>
              </w:rPr>
              <w:lastRenderedPageBreak/>
              <w:t xml:space="preserve">география мира. 10 класс.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lastRenderedPageBreak/>
              <w:t>В.П.Максаковский.</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lang w:val="ru-RU"/>
              </w:rPr>
              <w:t>2008</w:t>
            </w:r>
          </w:p>
        </w:tc>
      </w:tr>
      <w:tr w:rsidR="007A5F27" w:rsidRPr="000662FA" w:rsidTr="00271502">
        <w:trPr>
          <w:trHeight w:val="424"/>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lastRenderedPageBreak/>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Мировая</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художественная культура</w:t>
            </w:r>
          </w:p>
        </w:tc>
        <w:tc>
          <w:tcPr>
            <w:tcW w:w="3060" w:type="dxa"/>
          </w:tcPr>
          <w:p w:rsidR="007A5F27" w:rsidRPr="000662FA" w:rsidRDefault="007A5F27" w:rsidP="00271502">
            <w:pPr>
              <w:pStyle w:val="aff2"/>
              <w:rPr>
                <w:rFonts w:ascii="Times New Roman" w:hAnsi="Times New Roman"/>
                <w:sz w:val="24"/>
                <w:szCs w:val="24"/>
              </w:rPr>
            </w:pPr>
          </w:p>
        </w:tc>
        <w:tc>
          <w:tcPr>
            <w:tcW w:w="1800" w:type="dxa"/>
          </w:tcPr>
          <w:p w:rsidR="007A5F27" w:rsidRPr="000662FA" w:rsidRDefault="007A5F27" w:rsidP="00271502">
            <w:pPr>
              <w:pStyle w:val="aff2"/>
              <w:rPr>
                <w:rFonts w:ascii="Times New Roman" w:hAnsi="Times New Roman"/>
                <w:sz w:val="24"/>
                <w:szCs w:val="24"/>
              </w:rPr>
            </w:pP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2006</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Мировая художественная культура  в 2 частях. 10 класс</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Л.А. Рапацкая</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w:t>
            </w:r>
            <w:r w:rsidRPr="000662FA">
              <w:rPr>
                <w:rFonts w:ascii="Times New Roman" w:hAnsi="Times New Roman"/>
                <w:sz w:val="24"/>
                <w:szCs w:val="24"/>
                <w:lang w:val="ru-RU"/>
              </w:rPr>
              <w:t>12</w:t>
            </w:r>
          </w:p>
        </w:tc>
      </w:tr>
      <w:tr w:rsidR="007A5F27" w:rsidRPr="000662FA" w:rsidTr="00271502">
        <w:trPr>
          <w:trHeight w:val="424"/>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Информатика и ИКТ</w:t>
            </w:r>
          </w:p>
        </w:tc>
        <w:tc>
          <w:tcPr>
            <w:tcW w:w="3060" w:type="dxa"/>
          </w:tcPr>
          <w:p w:rsidR="007A5F27" w:rsidRPr="000662FA" w:rsidRDefault="007A5F27" w:rsidP="00271502">
            <w:pPr>
              <w:pStyle w:val="aff2"/>
              <w:rPr>
                <w:rFonts w:ascii="Times New Roman" w:hAnsi="Times New Roman"/>
                <w:sz w:val="24"/>
                <w:szCs w:val="24"/>
              </w:rPr>
            </w:pPr>
            <w:r>
              <w:rPr>
                <w:rFonts w:ascii="Times New Roman" w:hAnsi="Times New Roman"/>
                <w:sz w:val="24"/>
                <w:szCs w:val="24"/>
              </w:rPr>
              <w:t>Программа курса «Информатика и ИКТ» для 10-</w:t>
            </w:r>
            <w:r w:rsidRPr="000662FA">
              <w:rPr>
                <w:rFonts w:ascii="Times New Roman" w:hAnsi="Times New Roman"/>
                <w:sz w:val="24"/>
                <w:szCs w:val="24"/>
              </w:rPr>
              <w:t xml:space="preserve">11 классы. </w:t>
            </w:r>
            <w:r>
              <w:rPr>
                <w:rFonts w:ascii="Times New Roman" w:hAnsi="Times New Roman"/>
                <w:sz w:val="24"/>
                <w:szCs w:val="24"/>
              </w:rPr>
              <w:t>М. Просвещение</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Составитель </w:t>
            </w:r>
            <w:r>
              <w:rPr>
                <w:rFonts w:ascii="Times New Roman" w:hAnsi="Times New Roman"/>
                <w:sz w:val="24"/>
                <w:szCs w:val="24"/>
              </w:rPr>
              <w:t>А.Г. Гейн</w:t>
            </w:r>
          </w:p>
        </w:tc>
        <w:tc>
          <w:tcPr>
            <w:tcW w:w="1080" w:type="dxa"/>
          </w:tcPr>
          <w:p w:rsidR="007A5F27" w:rsidRPr="000662FA" w:rsidRDefault="007A5F27" w:rsidP="00271502">
            <w:pPr>
              <w:pStyle w:val="aff2"/>
              <w:rPr>
                <w:rFonts w:ascii="Times New Roman" w:hAnsi="Times New Roman"/>
                <w:sz w:val="24"/>
                <w:szCs w:val="24"/>
              </w:rPr>
            </w:pPr>
            <w:r>
              <w:rPr>
                <w:rFonts w:ascii="Times New Roman" w:hAnsi="Times New Roman"/>
                <w:sz w:val="24"/>
                <w:szCs w:val="24"/>
              </w:rPr>
              <w:t>2009</w:t>
            </w:r>
          </w:p>
        </w:tc>
        <w:tc>
          <w:tcPr>
            <w:tcW w:w="2160" w:type="dxa"/>
          </w:tcPr>
          <w:p w:rsidR="007A5F27" w:rsidRDefault="007A5F27" w:rsidP="00271502">
            <w:pPr>
              <w:pStyle w:val="aff2"/>
              <w:rPr>
                <w:rFonts w:ascii="Times New Roman" w:hAnsi="Times New Roman"/>
                <w:sz w:val="24"/>
                <w:szCs w:val="24"/>
              </w:rPr>
            </w:pPr>
            <w:r>
              <w:rPr>
                <w:rFonts w:ascii="Times New Roman" w:hAnsi="Times New Roman"/>
                <w:sz w:val="24"/>
                <w:szCs w:val="24"/>
              </w:rPr>
              <w:t xml:space="preserve">Информатика и ИКТ. </w:t>
            </w:r>
            <w:r w:rsidRPr="000662FA">
              <w:rPr>
                <w:rFonts w:ascii="Times New Roman" w:hAnsi="Times New Roman"/>
                <w:sz w:val="24"/>
                <w:szCs w:val="24"/>
              </w:rPr>
              <w:t xml:space="preserve"> 10 класс. </w:t>
            </w:r>
          </w:p>
          <w:p w:rsidR="007A5F27" w:rsidRPr="000662FA" w:rsidRDefault="007A5F27" w:rsidP="00271502">
            <w:pPr>
              <w:pStyle w:val="aff2"/>
              <w:rPr>
                <w:rFonts w:ascii="Times New Roman" w:hAnsi="Times New Roman"/>
                <w:sz w:val="24"/>
                <w:szCs w:val="24"/>
              </w:rPr>
            </w:pPr>
            <w:r>
              <w:rPr>
                <w:rFonts w:ascii="Times New Roman" w:hAnsi="Times New Roman"/>
                <w:sz w:val="24"/>
                <w:szCs w:val="24"/>
              </w:rPr>
              <w:t>М. Просвещение</w:t>
            </w:r>
          </w:p>
        </w:tc>
        <w:tc>
          <w:tcPr>
            <w:tcW w:w="1980" w:type="dxa"/>
          </w:tcPr>
          <w:p w:rsidR="007A5F27" w:rsidRDefault="007A5F27" w:rsidP="00271502">
            <w:pPr>
              <w:pStyle w:val="aff2"/>
              <w:rPr>
                <w:rFonts w:ascii="Times New Roman" w:hAnsi="Times New Roman"/>
                <w:sz w:val="24"/>
                <w:szCs w:val="24"/>
              </w:rPr>
            </w:pPr>
            <w:r>
              <w:rPr>
                <w:rFonts w:ascii="Times New Roman" w:hAnsi="Times New Roman"/>
                <w:sz w:val="24"/>
                <w:szCs w:val="24"/>
              </w:rPr>
              <w:t xml:space="preserve">А.Г. Гейн </w:t>
            </w:r>
          </w:p>
          <w:p w:rsidR="007A5F27" w:rsidRPr="000662FA" w:rsidRDefault="007A5F27" w:rsidP="00271502">
            <w:pPr>
              <w:pStyle w:val="aff2"/>
              <w:rPr>
                <w:rFonts w:ascii="Times New Roman" w:hAnsi="Times New Roman"/>
                <w:sz w:val="24"/>
                <w:szCs w:val="24"/>
              </w:rPr>
            </w:pPr>
          </w:p>
        </w:tc>
        <w:tc>
          <w:tcPr>
            <w:tcW w:w="1394" w:type="dxa"/>
          </w:tcPr>
          <w:p w:rsidR="007A5F27" w:rsidRPr="00A82DAC" w:rsidRDefault="007A5F27" w:rsidP="00271502">
            <w:pPr>
              <w:pStyle w:val="a4"/>
              <w:rPr>
                <w:rFonts w:ascii="Times New Roman" w:hAnsi="Times New Roman"/>
                <w:sz w:val="24"/>
                <w:szCs w:val="24"/>
                <w:lang w:val="ru-RU"/>
              </w:rPr>
            </w:pPr>
            <w:r>
              <w:rPr>
                <w:rFonts w:ascii="Times New Roman" w:hAnsi="Times New Roman"/>
                <w:sz w:val="24"/>
                <w:szCs w:val="24"/>
                <w:lang w:val="ru-RU"/>
              </w:rPr>
              <w:t>2012</w:t>
            </w:r>
          </w:p>
        </w:tc>
      </w:tr>
      <w:tr w:rsidR="007A5F27" w:rsidRPr="000662FA" w:rsidTr="00271502">
        <w:trPr>
          <w:trHeight w:val="110"/>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Русский язык</w:t>
            </w:r>
          </w:p>
        </w:tc>
        <w:tc>
          <w:tcPr>
            <w:tcW w:w="3060" w:type="dxa"/>
          </w:tcPr>
          <w:p w:rsidR="007A5F27" w:rsidRPr="000662FA" w:rsidRDefault="007A5F27" w:rsidP="00271502">
            <w:pPr>
              <w:pStyle w:val="aff2"/>
              <w:rPr>
                <w:rFonts w:ascii="Times New Roman" w:hAnsi="Times New Roman"/>
                <w:sz w:val="24"/>
                <w:szCs w:val="24"/>
              </w:rPr>
            </w:pPr>
            <w:r w:rsidRPr="000662FA">
              <w:t>Примерная программа среднего (полного) общего образования по литературе  (ба</w:t>
            </w:r>
            <w:r>
              <w:t>зовый уровень) – М.: Дрофа, 2010</w:t>
            </w:r>
          </w:p>
        </w:tc>
        <w:tc>
          <w:tcPr>
            <w:tcW w:w="1800" w:type="dxa"/>
          </w:tcPr>
          <w:p w:rsidR="007A5F27" w:rsidRPr="000662FA" w:rsidRDefault="007A5F27" w:rsidP="00271502">
            <w:pPr>
              <w:pStyle w:val="aff2"/>
              <w:rPr>
                <w:rFonts w:ascii="Times New Roman" w:hAnsi="Times New Roman"/>
                <w:sz w:val="24"/>
                <w:szCs w:val="24"/>
              </w:rPr>
            </w:pPr>
          </w:p>
        </w:tc>
        <w:tc>
          <w:tcPr>
            <w:tcW w:w="1080" w:type="dxa"/>
          </w:tcPr>
          <w:p w:rsidR="007A5F27" w:rsidRPr="000662FA" w:rsidRDefault="007A5F27" w:rsidP="00271502">
            <w:pPr>
              <w:pStyle w:val="aff2"/>
              <w:rPr>
                <w:rFonts w:ascii="Times New Roman" w:hAnsi="Times New Roman"/>
                <w:sz w:val="24"/>
                <w:szCs w:val="24"/>
              </w:rPr>
            </w:pPr>
            <w:r>
              <w:rPr>
                <w:rFonts w:ascii="Times New Roman" w:hAnsi="Times New Roman"/>
                <w:sz w:val="24"/>
                <w:szCs w:val="24"/>
              </w:rPr>
              <w:t>2010</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Русский язык: грамматика. Текст. Стили речи: учебник для 10-11 классов.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А.И.Власенков.</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w:t>
            </w:r>
            <w:r w:rsidRPr="000662FA">
              <w:rPr>
                <w:rFonts w:ascii="Times New Roman" w:hAnsi="Times New Roman"/>
                <w:sz w:val="24"/>
                <w:szCs w:val="24"/>
                <w:lang w:val="ru-RU"/>
              </w:rPr>
              <w:t>12</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Литература </w:t>
            </w:r>
          </w:p>
        </w:tc>
        <w:tc>
          <w:tcPr>
            <w:tcW w:w="3060" w:type="dxa"/>
          </w:tcPr>
          <w:p w:rsidR="007A5F27" w:rsidRPr="000662FA" w:rsidRDefault="007A5F27" w:rsidP="00271502">
            <w:pPr>
              <w:shd w:val="clear" w:color="auto" w:fill="FFFFFF"/>
              <w:ind w:firstLine="5"/>
              <w:jc w:val="both"/>
            </w:pPr>
            <w:r w:rsidRPr="000662FA">
              <w:t>Примерная программа среднего (полного) общего образования по литературе  (ба</w:t>
            </w:r>
            <w:r>
              <w:t>зовый уровень) – М.: Дрофа, 2010</w:t>
            </w:r>
          </w:p>
        </w:tc>
        <w:tc>
          <w:tcPr>
            <w:tcW w:w="1800" w:type="dxa"/>
          </w:tcPr>
          <w:p w:rsidR="007A5F27" w:rsidRPr="000662FA" w:rsidRDefault="007A5F27" w:rsidP="00271502">
            <w:pPr>
              <w:shd w:val="clear" w:color="auto" w:fill="FFFFFF"/>
              <w:jc w:val="both"/>
            </w:pPr>
          </w:p>
        </w:tc>
        <w:tc>
          <w:tcPr>
            <w:tcW w:w="1080" w:type="dxa"/>
          </w:tcPr>
          <w:p w:rsidR="007A5F27" w:rsidRPr="000662FA" w:rsidRDefault="007A5F27" w:rsidP="00271502">
            <w:pPr>
              <w:pStyle w:val="aff2"/>
              <w:rPr>
                <w:rFonts w:ascii="Times New Roman" w:hAnsi="Times New Roman"/>
                <w:sz w:val="24"/>
                <w:szCs w:val="24"/>
              </w:rPr>
            </w:pPr>
            <w:r>
              <w:rPr>
                <w:rFonts w:ascii="Times New Roman" w:hAnsi="Times New Roman"/>
                <w:sz w:val="24"/>
                <w:szCs w:val="24"/>
              </w:rPr>
              <w:t>2010</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pacing w:val="-5"/>
                <w:sz w:val="24"/>
                <w:szCs w:val="24"/>
              </w:rPr>
              <w:t>Л</w:t>
            </w:r>
            <w:r w:rsidRPr="000662FA">
              <w:rPr>
                <w:rFonts w:ascii="Times New Roman" w:hAnsi="Times New Roman"/>
                <w:spacing w:val="-2"/>
                <w:sz w:val="24"/>
                <w:szCs w:val="24"/>
              </w:rPr>
              <w:t>итература</w:t>
            </w:r>
            <w:r w:rsidRPr="000662FA">
              <w:rPr>
                <w:rFonts w:ascii="Times New Roman" w:hAnsi="Times New Roman"/>
                <w:spacing w:val="-3"/>
                <w:sz w:val="24"/>
                <w:szCs w:val="24"/>
              </w:rPr>
              <w:t xml:space="preserve">. Учебник </w:t>
            </w:r>
            <w:r w:rsidRPr="000662FA">
              <w:rPr>
                <w:rFonts w:ascii="Times New Roman" w:hAnsi="Times New Roman"/>
                <w:spacing w:val="-2"/>
                <w:sz w:val="24"/>
                <w:szCs w:val="24"/>
              </w:rPr>
              <w:t xml:space="preserve">для общеобразовательных учреждений. 10  класс.  В </w:t>
            </w:r>
            <w:r w:rsidRPr="000662FA">
              <w:rPr>
                <w:rFonts w:ascii="Times New Roman" w:hAnsi="Times New Roman"/>
                <w:sz w:val="24"/>
                <w:szCs w:val="24"/>
              </w:rPr>
              <w:t>2-х  частях. - М.: «Просвещение»</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pacing w:val="-5"/>
                <w:sz w:val="24"/>
                <w:szCs w:val="24"/>
              </w:rPr>
              <w:t>Лебедев Ю.В.</w:t>
            </w:r>
          </w:p>
        </w:tc>
        <w:tc>
          <w:tcPr>
            <w:tcW w:w="1394" w:type="dxa"/>
          </w:tcPr>
          <w:p w:rsidR="007A5F27" w:rsidRPr="001C076C" w:rsidRDefault="007A5F27" w:rsidP="00271502">
            <w:pPr>
              <w:pStyle w:val="a4"/>
              <w:rPr>
                <w:rFonts w:ascii="Times New Roman" w:hAnsi="Times New Roman"/>
                <w:sz w:val="24"/>
                <w:szCs w:val="24"/>
                <w:lang w:val="ru-RU"/>
              </w:rPr>
            </w:pPr>
            <w:r>
              <w:rPr>
                <w:rFonts w:ascii="Times New Roman" w:hAnsi="Times New Roman"/>
                <w:sz w:val="24"/>
                <w:szCs w:val="24"/>
              </w:rPr>
              <w:t>20</w:t>
            </w:r>
            <w:r>
              <w:rPr>
                <w:rFonts w:ascii="Times New Roman" w:hAnsi="Times New Roman"/>
                <w:sz w:val="24"/>
                <w:szCs w:val="24"/>
                <w:lang w:val="ru-RU"/>
              </w:rPr>
              <w:t>14</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Основы безопасности жизнедеятельности</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Программы общеобразовательных учреждений. Основы безопасности жизнедеятельности. Начальная школа. Основная школа. Средняя (полная) школа: базовый, профильный уровни. </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 А.Т. Смирнов</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Б.О.Хренников</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 2012</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Основы безопасности жизнедеятельности. 10класс.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А.Т.Смирнов, </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Б.О. Хренников</w:t>
            </w:r>
          </w:p>
          <w:p w:rsidR="007A5F27" w:rsidRPr="000662FA" w:rsidRDefault="007A5F27" w:rsidP="00271502">
            <w:pPr>
              <w:pStyle w:val="aff2"/>
              <w:rPr>
                <w:rFonts w:ascii="Times New Roman" w:hAnsi="Times New Roman"/>
                <w:sz w:val="24"/>
                <w:szCs w:val="24"/>
              </w:rPr>
            </w:pP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201</w:t>
            </w:r>
            <w:r w:rsidRPr="000662FA">
              <w:rPr>
                <w:rFonts w:ascii="Times New Roman" w:hAnsi="Times New Roman"/>
                <w:sz w:val="24"/>
                <w:szCs w:val="24"/>
                <w:lang w:val="ru-RU"/>
              </w:rPr>
              <w:t>2</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10</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Технология</w:t>
            </w:r>
          </w:p>
        </w:tc>
        <w:tc>
          <w:tcPr>
            <w:tcW w:w="3060" w:type="dxa"/>
          </w:tcPr>
          <w:p w:rsidR="007A5F27" w:rsidRPr="000662FA" w:rsidRDefault="007A5F27" w:rsidP="00271502">
            <w:pPr>
              <w:shd w:val="clear" w:color="auto" w:fill="FFFFFF"/>
              <w:ind w:firstLine="5"/>
              <w:jc w:val="both"/>
            </w:pPr>
            <w:r>
              <w:t>Программы общеобразовательных учреждений. Технология. Трудовое обучение. 5-11 класс. М.: Просвещение</w:t>
            </w:r>
          </w:p>
        </w:tc>
        <w:tc>
          <w:tcPr>
            <w:tcW w:w="1800" w:type="dxa"/>
          </w:tcPr>
          <w:p w:rsidR="007A5F27" w:rsidRDefault="007A5F27" w:rsidP="00271502">
            <w:pPr>
              <w:jc w:val="both"/>
            </w:pPr>
            <w:r>
              <w:t>Ю.Л. Хотунцев,</w:t>
            </w:r>
          </w:p>
          <w:p w:rsidR="007A5F27" w:rsidRDefault="007A5F27" w:rsidP="00271502">
            <w:pPr>
              <w:jc w:val="both"/>
            </w:pPr>
            <w:r>
              <w:t>В.Т. Симоненко</w:t>
            </w:r>
          </w:p>
          <w:p w:rsidR="007A5F27" w:rsidRPr="000662FA" w:rsidRDefault="007A5F27" w:rsidP="00271502">
            <w:pPr>
              <w:jc w:val="both"/>
            </w:pPr>
          </w:p>
        </w:tc>
        <w:tc>
          <w:tcPr>
            <w:tcW w:w="1080" w:type="dxa"/>
          </w:tcPr>
          <w:p w:rsidR="007A5F27" w:rsidRPr="000662FA" w:rsidRDefault="007A5F27" w:rsidP="00271502">
            <w:pPr>
              <w:pStyle w:val="aff2"/>
              <w:rPr>
                <w:rFonts w:ascii="Times New Roman" w:hAnsi="Times New Roman"/>
                <w:sz w:val="24"/>
                <w:szCs w:val="24"/>
              </w:rPr>
            </w:pPr>
            <w:r>
              <w:rPr>
                <w:rFonts w:ascii="Times New Roman" w:hAnsi="Times New Roman"/>
                <w:sz w:val="24"/>
                <w:szCs w:val="24"/>
              </w:rPr>
              <w:t>2008</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Технология 10-11 класс.</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Под ред. В.Д. Симоненко</w:t>
            </w:r>
          </w:p>
        </w:tc>
        <w:tc>
          <w:tcPr>
            <w:tcW w:w="1394"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201</w:t>
            </w:r>
            <w:r>
              <w:rPr>
                <w:rFonts w:ascii="Times New Roman" w:hAnsi="Times New Roman"/>
                <w:sz w:val="24"/>
                <w:szCs w:val="24"/>
              </w:rPr>
              <w:t>3</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lastRenderedPageBreak/>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Алгебра и начала анализа</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Программы общеобразовательных учреждений. Алгебра и начала анализа. 10-11 классы. </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Сост. Т.Л.Бурмистрова</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2009</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Алгебра и начала анализа. 11 класс</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С.М.Никольский и др.</w:t>
            </w:r>
          </w:p>
        </w:tc>
        <w:tc>
          <w:tcPr>
            <w:tcW w:w="1394" w:type="dxa"/>
          </w:tcPr>
          <w:p w:rsidR="007A5F27" w:rsidRPr="000662FA" w:rsidRDefault="007A5F27" w:rsidP="00271502">
            <w:pPr>
              <w:pStyle w:val="a4"/>
              <w:rPr>
                <w:rFonts w:ascii="Times New Roman" w:hAnsi="Times New Roman"/>
                <w:sz w:val="24"/>
                <w:szCs w:val="24"/>
              </w:rPr>
            </w:pPr>
            <w:r w:rsidRPr="000662FA">
              <w:rPr>
                <w:rFonts w:ascii="Times New Roman" w:hAnsi="Times New Roman"/>
                <w:sz w:val="24"/>
                <w:szCs w:val="24"/>
              </w:rPr>
              <w:t>2009</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Геометрия </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Программы общеобразовательных учреждений. Геометрия. 10-11 классы. </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Сост. Т.Л.Бурмистрова</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2009</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Геометрия. 10-11.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Атанасян Л.С.</w:t>
            </w:r>
          </w:p>
        </w:tc>
        <w:tc>
          <w:tcPr>
            <w:tcW w:w="1394" w:type="dxa"/>
          </w:tcPr>
          <w:p w:rsidR="007A5F27" w:rsidRPr="000662FA" w:rsidRDefault="007A5F27" w:rsidP="00271502">
            <w:pPr>
              <w:pStyle w:val="a4"/>
              <w:rPr>
                <w:rFonts w:ascii="Times New Roman" w:hAnsi="Times New Roman"/>
                <w:sz w:val="24"/>
                <w:szCs w:val="24"/>
              </w:rPr>
            </w:pPr>
            <w:r w:rsidRPr="000662FA">
              <w:rPr>
                <w:rFonts w:ascii="Times New Roman" w:hAnsi="Times New Roman"/>
                <w:sz w:val="24"/>
                <w:szCs w:val="24"/>
              </w:rPr>
              <w:t>2009</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Физика </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Программы общеобразовательных учреждений. Физика. 10-11 классы. </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сост. Э.Д.Днепров, А.Г.Аркадьев.</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2007</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 Физика. 11класс. Базовый и профильный уровень.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Мякишев Г.Я., Буховцев Б.Б., В.М.Чаругин</w:t>
            </w:r>
          </w:p>
        </w:tc>
        <w:tc>
          <w:tcPr>
            <w:tcW w:w="1394" w:type="dxa"/>
          </w:tcPr>
          <w:p w:rsidR="007A5F27" w:rsidRPr="001C076C" w:rsidRDefault="007A5F27" w:rsidP="00271502">
            <w:pPr>
              <w:pStyle w:val="a4"/>
              <w:rPr>
                <w:rFonts w:ascii="Times New Roman" w:hAnsi="Times New Roman"/>
                <w:sz w:val="24"/>
                <w:szCs w:val="24"/>
                <w:lang w:val="ru-RU"/>
              </w:rPr>
            </w:pPr>
            <w:r>
              <w:rPr>
                <w:rFonts w:ascii="Times New Roman" w:hAnsi="Times New Roman"/>
                <w:sz w:val="24"/>
                <w:szCs w:val="24"/>
              </w:rPr>
              <w:t>20</w:t>
            </w:r>
            <w:r>
              <w:rPr>
                <w:rFonts w:ascii="Times New Roman" w:hAnsi="Times New Roman"/>
                <w:sz w:val="24"/>
                <w:szCs w:val="24"/>
                <w:lang w:val="ru-RU"/>
              </w:rPr>
              <w:t>10</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Химия</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Программа курса химии</w:t>
            </w:r>
            <w:proofErr w:type="gramStart"/>
            <w:r w:rsidRPr="000662FA">
              <w:rPr>
                <w:rFonts w:ascii="Times New Roman" w:hAnsi="Times New Roman"/>
                <w:sz w:val="24"/>
                <w:szCs w:val="24"/>
              </w:rPr>
              <w:t>.</w:t>
            </w:r>
            <w:proofErr w:type="gramEnd"/>
            <w:r w:rsidRPr="000662FA">
              <w:rPr>
                <w:rFonts w:ascii="Times New Roman" w:hAnsi="Times New Roman"/>
                <w:sz w:val="24"/>
                <w:szCs w:val="24"/>
              </w:rPr>
              <w:t xml:space="preserve"> </w:t>
            </w:r>
            <w:proofErr w:type="gramStart"/>
            <w:r w:rsidRPr="000662FA">
              <w:rPr>
                <w:rFonts w:ascii="Times New Roman" w:hAnsi="Times New Roman"/>
                <w:sz w:val="24"/>
                <w:szCs w:val="24"/>
              </w:rPr>
              <w:t>д</w:t>
            </w:r>
            <w:proofErr w:type="gramEnd"/>
            <w:r w:rsidRPr="000662FA">
              <w:rPr>
                <w:rFonts w:ascii="Times New Roman" w:hAnsi="Times New Roman"/>
                <w:sz w:val="24"/>
                <w:szCs w:val="24"/>
              </w:rPr>
              <w:t>ля 8-11  классов общеобраз. учрежд.</w:t>
            </w:r>
          </w:p>
          <w:p w:rsidR="007A5F27" w:rsidRPr="000662FA" w:rsidRDefault="007A5F27" w:rsidP="00271502">
            <w:pPr>
              <w:pStyle w:val="aff2"/>
              <w:rPr>
                <w:rFonts w:ascii="Times New Roman" w:hAnsi="Times New Roman"/>
                <w:bCs/>
                <w:sz w:val="24"/>
                <w:szCs w:val="24"/>
              </w:rPr>
            </w:pPr>
          </w:p>
        </w:tc>
        <w:tc>
          <w:tcPr>
            <w:tcW w:w="1800" w:type="dxa"/>
          </w:tcPr>
          <w:p w:rsidR="007A5F27" w:rsidRPr="000662FA" w:rsidRDefault="007A5F27" w:rsidP="00271502">
            <w:pPr>
              <w:pStyle w:val="aff2"/>
              <w:rPr>
                <w:rFonts w:ascii="Times New Roman" w:hAnsi="Times New Roman"/>
                <w:bCs/>
                <w:sz w:val="24"/>
                <w:szCs w:val="24"/>
              </w:rPr>
            </w:pPr>
            <w:r w:rsidRPr="000662FA">
              <w:rPr>
                <w:rFonts w:ascii="Times New Roman" w:hAnsi="Times New Roman"/>
                <w:sz w:val="24"/>
                <w:szCs w:val="24"/>
              </w:rPr>
              <w:t>О.С. Габриелян</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2011</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Химия. 11класс</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О.С. Габриелян</w:t>
            </w:r>
          </w:p>
        </w:tc>
        <w:tc>
          <w:tcPr>
            <w:tcW w:w="1394"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2009</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Биология </w:t>
            </w:r>
          </w:p>
        </w:tc>
        <w:tc>
          <w:tcPr>
            <w:tcW w:w="3060" w:type="dxa"/>
          </w:tcPr>
          <w:p w:rsidR="007A5F27" w:rsidRPr="0011343F" w:rsidRDefault="007A5F27" w:rsidP="00271502">
            <w:pPr>
              <w:rPr>
                <w:bCs/>
              </w:rPr>
            </w:pPr>
            <w:r>
              <w:rPr>
                <w:bCs/>
              </w:rPr>
              <w:t>П</w:t>
            </w:r>
            <w:r w:rsidRPr="0011343F">
              <w:rPr>
                <w:bCs/>
              </w:rPr>
              <w:t xml:space="preserve">рограмма по биологии </w:t>
            </w:r>
            <w:r>
              <w:rPr>
                <w:bCs/>
              </w:rPr>
              <w:t>для общеобразовательных учреждений</w:t>
            </w:r>
            <w:proofErr w:type="gramStart"/>
            <w:r>
              <w:rPr>
                <w:bCs/>
              </w:rPr>
              <w:t xml:space="preserve"> .</w:t>
            </w:r>
            <w:proofErr w:type="gramEnd"/>
            <w:r>
              <w:rPr>
                <w:bCs/>
              </w:rPr>
              <w:t>- М.: Дрофа</w:t>
            </w:r>
          </w:p>
          <w:p w:rsidR="007A5F27" w:rsidRPr="009E056B" w:rsidRDefault="007A5F27" w:rsidP="00271502">
            <w:pPr>
              <w:pStyle w:val="aff2"/>
              <w:rPr>
                <w:rFonts w:ascii="Times New Roman" w:hAnsi="Times New Roman"/>
              </w:rPr>
            </w:pPr>
          </w:p>
        </w:tc>
        <w:tc>
          <w:tcPr>
            <w:tcW w:w="1800" w:type="dxa"/>
          </w:tcPr>
          <w:p w:rsidR="007A5F27" w:rsidRPr="009E056B" w:rsidRDefault="007A5F27" w:rsidP="00271502">
            <w:pPr>
              <w:pStyle w:val="aff2"/>
              <w:rPr>
                <w:rFonts w:ascii="Times New Roman" w:hAnsi="Times New Roman"/>
              </w:rPr>
            </w:pPr>
            <w:r>
              <w:rPr>
                <w:rFonts w:ascii="Times New Roman" w:hAnsi="Times New Roman"/>
              </w:rPr>
              <w:t>Г.М. Пельдяева</w:t>
            </w:r>
          </w:p>
        </w:tc>
        <w:tc>
          <w:tcPr>
            <w:tcW w:w="1080" w:type="dxa"/>
          </w:tcPr>
          <w:p w:rsidR="007A5F27" w:rsidRPr="009E056B" w:rsidRDefault="007A5F27" w:rsidP="00271502">
            <w:pPr>
              <w:pStyle w:val="aff2"/>
              <w:rPr>
                <w:rFonts w:ascii="Times New Roman" w:hAnsi="Times New Roman"/>
              </w:rPr>
            </w:pPr>
            <w:r>
              <w:rPr>
                <w:rFonts w:ascii="Times New Roman" w:hAnsi="Times New Roman"/>
              </w:rPr>
              <w:t>2011</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Биология. </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Общая биология. 10-11 класс.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А.А. Каменский,</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Е.А. Криксунов, В.В. Пасечник</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201</w:t>
            </w:r>
            <w:r>
              <w:rPr>
                <w:rFonts w:ascii="Times New Roman" w:hAnsi="Times New Roman"/>
                <w:sz w:val="24"/>
                <w:szCs w:val="24"/>
                <w:lang w:val="ru-RU"/>
              </w:rPr>
              <w:t>2</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Английский язык</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Программа курса английского языка. Английский с удовольствием для 2-11 классов общеобр. учр.</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Биболетова  М.З.</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bCs/>
                <w:sz w:val="24"/>
                <w:szCs w:val="24"/>
              </w:rPr>
              <w:t>2009</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Английский язык:</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Английский с удовольствием. 11    класс</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Биболетова М.З. и др.</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lang w:val="ru-RU"/>
              </w:rPr>
              <w:t>2013</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Мировая</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художественная культура</w:t>
            </w:r>
          </w:p>
        </w:tc>
        <w:tc>
          <w:tcPr>
            <w:tcW w:w="3060" w:type="dxa"/>
          </w:tcPr>
          <w:p w:rsidR="007A5F27" w:rsidRPr="000662FA" w:rsidRDefault="007A5F27" w:rsidP="00271502">
            <w:pPr>
              <w:pStyle w:val="aff2"/>
              <w:rPr>
                <w:rFonts w:ascii="Times New Roman" w:hAnsi="Times New Roman"/>
                <w:sz w:val="24"/>
                <w:szCs w:val="24"/>
              </w:rPr>
            </w:pPr>
          </w:p>
        </w:tc>
        <w:tc>
          <w:tcPr>
            <w:tcW w:w="1800" w:type="dxa"/>
          </w:tcPr>
          <w:p w:rsidR="007A5F27" w:rsidRPr="000662FA" w:rsidRDefault="007A5F27" w:rsidP="00271502">
            <w:pPr>
              <w:pStyle w:val="aff2"/>
              <w:rPr>
                <w:rFonts w:ascii="Times New Roman" w:hAnsi="Times New Roman"/>
                <w:sz w:val="24"/>
                <w:szCs w:val="24"/>
              </w:rPr>
            </w:pP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2006</w:t>
            </w:r>
          </w:p>
        </w:tc>
        <w:tc>
          <w:tcPr>
            <w:tcW w:w="2160" w:type="dxa"/>
          </w:tcPr>
          <w:p w:rsidR="007A5F27" w:rsidRDefault="007A5F27" w:rsidP="00271502">
            <w:pPr>
              <w:pStyle w:val="aff2"/>
              <w:rPr>
                <w:rFonts w:ascii="Times New Roman" w:hAnsi="Times New Roman"/>
                <w:sz w:val="24"/>
                <w:szCs w:val="24"/>
              </w:rPr>
            </w:pPr>
            <w:r w:rsidRPr="000662FA">
              <w:rPr>
                <w:rFonts w:ascii="Times New Roman" w:hAnsi="Times New Roman"/>
                <w:sz w:val="24"/>
                <w:szCs w:val="24"/>
              </w:rPr>
              <w:t>Мировая художественная культура. 11класс</w:t>
            </w:r>
          </w:p>
          <w:p w:rsidR="007A5F27" w:rsidRPr="000662FA" w:rsidRDefault="007A5F27" w:rsidP="00271502">
            <w:pPr>
              <w:pStyle w:val="aff2"/>
              <w:rPr>
                <w:rFonts w:ascii="Times New Roman" w:hAnsi="Times New Roman"/>
                <w:sz w:val="24"/>
                <w:szCs w:val="24"/>
              </w:rPr>
            </w:pPr>
            <w:r>
              <w:rPr>
                <w:rFonts w:ascii="Times New Roman" w:hAnsi="Times New Roman"/>
                <w:sz w:val="24"/>
                <w:szCs w:val="24"/>
              </w:rPr>
              <w:t>в 2-х частях</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Л.А. Рапацкая</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w:t>
            </w:r>
            <w:r w:rsidRPr="000662FA">
              <w:rPr>
                <w:rFonts w:ascii="Times New Roman" w:hAnsi="Times New Roman"/>
                <w:sz w:val="24"/>
                <w:szCs w:val="24"/>
                <w:lang w:val="ru-RU"/>
              </w:rPr>
              <w:t>12</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Основы безопасности жизнедеятельности</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Программы общеобразовательных учреждений. Основы безопасности жизнедеятельности. Начальная школа. </w:t>
            </w:r>
            <w:r w:rsidRPr="000662FA">
              <w:rPr>
                <w:rFonts w:ascii="Times New Roman" w:hAnsi="Times New Roman"/>
                <w:sz w:val="24"/>
                <w:szCs w:val="24"/>
              </w:rPr>
              <w:lastRenderedPageBreak/>
              <w:t xml:space="preserve">Основная школа. Средняя (полная) школа: базовый, профильный уровни. </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lastRenderedPageBreak/>
              <w:t xml:space="preserve"> А.Т. Смирнов</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Б.О.Хренников</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 2012</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Основы безопасности жизнедеятельности. 11 класс.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А.Т.Смирнов, </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Б.О. Хренников</w:t>
            </w:r>
          </w:p>
          <w:p w:rsidR="007A5F27" w:rsidRPr="000662FA" w:rsidRDefault="007A5F27" w:rsidP="00271502">
            <w:pPr>
              <w:pStyle w:val="aff2"/>
              <w:rPr>
                <w:rFonts w:ascii="Times New Roman" w:hAnsi="Times New Roman"/>
                <w:sz w:val="24"/>
                <w:szCs w:val="24"/>
              </w:rPr>
            </w:pP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201</w:t>
            </w:r>
            <w:r w:rsidRPr="000662FA">
              <w:rPr>
                <w:rFonts w:ascii="Times New Roman" w:hAnsi="Times New Roman"/>
                <w:sz w:val="24"/>
                <w:szCs w:val="24"/>
                <w:lang w:val="ru-RU"/>
              </w:rPr>
              <w:t>2</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lastRenderedPageBreak/>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Физическая культура</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Программа для общеобразовательных учреждений. Комплексная программа физического воспитания учащихся 1-11 классов.</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bCs/>
                <w:sz w:val="24"/>
                <w:szCs w:val="24"/>
              </w:rPr>
              <w:t>В.И. Лях, А.А.Зданевич</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2006</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Физическая культура. 10-11 классы.</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bCs/>
                <w:sz w:val="24"/>
                <w:szCs w:val="24"/>
              </w:rPr>
              <w:t>В.И. Лях, А.А.Зданевич</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200</w:t>
            </w:r>
            <w:r w:rsidRPr="000662FA">
              <w:rPr>
                <w:rFonts w:ascii="Times New Roman" w:hAnsi="Times New Roman"/>
                <w:sz w:val="24"/>
                <w:szCs w:val="24"/>
                <w:lang w:val="ru-RU"/>
              </w:rPr>
              <w:t>7</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История </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Программа общеобразовательных учреждений. История. Обществознание . 5- 11классы.</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 Загладин Н.В., Минаков С.Т.</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2007</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История Отечества ХХ - начало XXI века. </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Всеобщая история ХХ век.</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Н.В.Загладин, С.И.Козленко и др. </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Н.В.Загладин</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w:t>
            </w:r>
            <w:r w:rsidRPr="000662FA">
              <w:rPr>
                <w:rFonts w:ascii="Times New Roman" w:hAnsi="Times New Roman"/>
                <w:sz w:val="24"/>
                <w:szCs w:val="24"/>
                <w:lang w:val="ru-RU"/>
              </w:rPr>
              <w:t>12</w:t>
            </w:r>
          </w:p>
          <w:p w:rsidR="007A5F27" w:rsidRPr="000662FA" w:rsidRDefault="007A5F27" w:rsidP="00271502">
            <w:pPr>
              <w:pStyle w:val="a4"/>
              <w:rPr>
                <w:rFonts w:ascii="Times New Roman" w:hAnsi="Times New Roman"/>
                <w:sz w:val="24"/>
                <w:szCs w:val="24"/>
              </w:rPr>
            </w:pPr>
          </w:p>
          <w:p w:rsidR="007A5F27" w:rsidRPr="000662FA" w:rsidRDefault="007A5F27" w:rsidP="00271502">
            <w:pPr>
              <w:pStyle w:val="a4"/>
              <w:rPr>
                <w:rFonts w:ascii="Times New Roman" w:hAnsi="Times New Roman"/>
                <w:sz w:val="24"/>
                <w:szCs w:val="24"/>
              </w:rPr>
            </w:pPr>
          </w:p>
          <w:p w:rsidR="007A5F27" w:rsidRPr="000662FA" w:rsidRDefault="007A5F27" w:rsidP="00271502">
            <w:pPr>
              <w:pStyle w:val="a4"/>
              <w:rPr>
                <w:rFonts w:ascii="Times New Roman" w:hAnsi="Times New Roman"/>
                <w:sz w:val="24"/>
                <w:szCs w:val="24"/>
              </w:rPr>
            </w:pPr>
          </w:p>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200</w:t>
            </w:r>
            <w:r w:rsidRPr="000662FA">
              <w:rPr>
                <w:rFonts w:ascii="Times New Roman" w:hAnsi="Times New Roman"/>
                <w:sz w:val="24"/>
                <w:szCs w:val="24"/>
                <w:lang w:val="ru-RU"/>
              </w:rPr>
              <w:t>9</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Обществознание </w:t>
            </w:r>
          </w:p>
        </w:tc>
        <w:tc>
          <w:tcPr>
            <w:tcW w:w="30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Программа общеобразовательных учреждений. История. Обществознание . 5- 11классы </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Боголюбов Л.Н.</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2007</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Обществознание 11класс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Боголюбов Л.Н. и др. </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lang w:val="ru-RU"/>
              </w:rPr>
              <w:t>2009</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Информатика и ИКТ</w:t>
            </w:r>
          </w:p>
        </w:tc>
        <w:tc>
          <w:tcPr>
            <w:tcW w:w="3060" w:type="dxa"/>
          </w:tcPr>
          <w:p w:rsidR="007A5F27" w:rsidRPr="000662FA" w:rsidRDefault="007A5F27" w:rsidP="00271502">
            <w:pPr>
              <w:pStyle w:val="aff2"/>
              <w:rPr>
                <w:rFonts w:ascii="Times New Roman" w:hAnsi="Times New Roman"/>
                <w:sz w:val="24"/>
                <w:szCs w:val="24"/>
              </w:rPr>
            </w:pPr>
            <w:r>
              <w:rPr>
                <w:rFonts w:ascii="Times New Roman" w:hAnsi="Times New Roman"/>
                <w:sz w:val="24"/>
                <w:szCs w:val="24"/>
              </w:rPr>
              <w:t>Программа курса «Информатика и ИКТ» для 10-</w:t>
            </w:r>
            <w:r w:rsidRPr="000662FA">
              <w:rPr>
                <w:rFonts w:ascii="Times New Roman" w:hAnsi="Times New Roman"/>
                <w:sz w:val="24"/>
                <w:szCs w:val="24"/>
              </w:rPr>
              <w:t xml:space="preserve">11 классы. </w:t>
            </w:r>
            <w:r>
              <w:rPr>
                <w:rFonts w:ascii="Times New Roman" w:hAnsi="Times New Roman"/>
                <w:sz w:val="24"/>
                <w:szCs w:val="24"/>
              </w:rPr>
              <w:t>М. Просвещение</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Составитель </w:t>
            </w:r>
            <w:r>
              <w:rPr>
                <w:rFonts w:ascii="Times New Roman" w:hAnsi="Times New Roman"/>
                <w:sz w:val="24"/>
                <w:szCs w:val="24"/>
              </w:rPr>
              <w:t>А.Г. Гейн</w:t>
            </w:r>
          </w:p>
        </w:tc>
        <w:tc>
          <w:tcPr>
            <w:tcW w:w="1080" w:type="dxa"/>
          </w:tcPr>
          <w:p w:rsidR="007A5F27" w:rsidRPr="000662FA" w:rsidRDefault="007A5F27" w:rsidP="00271502">
            <w:pPr>
              <w:pStyle w:val="aff2"/>
              <w:rPr>
                <w:rFonts w:ascii="Times New Roman" w:hAnsi="Times New Roman"/>
                <w:sz w:val="24"/>
                <w:szCs w:val="24"/>
              </w:rPr>
            </w:pPr>
            <w:r>
              <w:rPr>
                <w:rFonts w:ascii="Times New Roman" w:hAnsi="Times New Roman"/>
                <w:sz w:val="24"/>
                <w:szCs w:val="24"/>
              </w:rPr>
              <w:t>2009</w:t>
            </w:r>
          </w:p>
        </w:tc>
        <w:tc>
          <w:tcPr>
            <w:tcW w:w="2160" w:type="dxa"/>
          </w:tcPr>
          <w:p w:rsidR="007A5F27" w:rsidRDefault="007A5F27" w:rsidP="00271502">
            <w:pPr>
              <w:pStyle w:val="aff2"/>
              <w:rPr>
                <w:rFonts w:ascii="Times New Roman" w:hAnsi="Times New Roman"/>
                <w:sz w:val="24"/>
                <w:szCs w:val="24"/>
              </w:rPr>
            </w:pPr>
            <w:r>
              <w:rPr>
                <w:rFonts w:ascii="Times New Roman" w:hAnsi="Times New Roman"/>
                <w:sz w:val="24"/>
                <w:szCs w:val="24"/>
              </w:rPr>
              <w:t>Информатика и ИКТ.  11</w:t>
            </w:r>
            <w:r w:rsidRPr="000662FA">
              <w:rPr>
                <w:rFonts w:ascii="Times New Roman" w:hAnsi="Times New Roman"/>
                <w:sz w:val="24"/>
                <w:szCs w:val="24"/>
              </w:rPr>
              <w:t xml:space="preserve"> класс. </w:t>
            </w:r>
          </w:p>
          <w:p w:rsidR="007A5F27" w:rsidRPr="000662FA" w:rsidRDefault="007A5F27" w:rsidP="00271502">
            <w:pPr>
              <w:pStyle w:val="aff2"/>
              <w:rPr>
                <w:rFonts w:ascii="Times New Roman" w:hAnsi="Times New Roman"/>
                <w:sz w:val="24"/>
                <w:szCs w:val="24"/>
              </w:rPr>
            </w:pPr>
            <w:r>
              <w:rPr>
                <w:rFonts w:ascii="Times New Roman" w:hAnsi="Times New Roman"/>
                <w:sz w:val="24"/>
                <w:szCs w:val="24"/>
              </w:rPr>
              <w:t>М. Просвещение</w:t>
            </w:r>
          </w:p>
        </w:tc>
        <w:tc>
          <w:tcPr>
            <w:tcW w:w="1980" w:type="dxa"/>
          </w:tcPr>
          <w:p w:rsidR="007A5F27" w:rsidRDefault="007A5F27" w:rsidP="00271502">
            <w:pPr>
              <w:pStyle w:val="aff2"/>
              <w:rPr>
                <w:rFonts w:ascii="Times New Roman" w:hAnsi="Times New Roman"/>
                <w:sz w:val="24"/>
                <w:szCs w:val="24"/>
              </w:rPr>
            </w:pPr>
            <w:r>
              <w:rPr>
                <w:rFonts w:ascii="Times New Roman" w:hAnsi="Times New Roman"/>
                <w:sz w:val="24"/>
                <w:szCs w:val="24"/>
              </w:rPr>
              <w:t xml:space="preserve">А.Г. Гейн </w:t>
            </w:r>
          </w:p>
          <w:p w:rsidR="007A5F27" w:rsidRPr="000662FA" w:rsidRDefault="007A5F27" w:rsidP="00271502">
            <w:pPr>
              <w:pStyle w:val="aff2"/>
              <w:rPr>
                <w:rFonts w:ascii="Times New Roman" w:hAnsi="Times New Roman"/>
                <w:sz w:val="24"/>
                <w:szCs w:val="24"/>
              </w:rPr>
            </w:pPr>
          </w:p>
        </w:tc>
        <w:tc>
          <w:tcPr>
            <w:tcW w:w="1394" w:type="dxa"/>
          </w:tcPr>
          <w:p w:rsidR="007A5F27" w:rsidRPr="00A82DAC" w:rsidRDefault="007A5F27" w:rsidP="00271502">
            <w:pPr>
              <w:pStyle w:val="a4"/>
              <w:rPr>
                <w:rFonts w:ascii="Times New Roman" w:hAnsi="Times New Roman"/>
                <w:sz w:val="24"/>
                <w:szCs w:val="24"/>
                <w:lang w:val="ru-RU"/>
              </w:rPr>
            </w:pPr>
            <w:r>
              <w:rPr>
                <w:rFonts w:ascii="Times New Roman" w:hAnsi="Times New Roman"/>
                <w:sz w:val="24"/>
                <w:szCs w:val="24"/>
                <w:lang w:val="ru-RU"/>
              </w:rPr>
              <w:t>2012</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Русский язык</w:t>
            </w:r>
          </w:p>
        </w:tc>
        <w:tc>
          <w:tcPr>
            <w:tcW w:w="3060" w:type="dxa"/>
          </w:tcPr>
          <w:p w:rsidR="007A5F27" w:rsidRPr="000662FA" w:rsidRDefault="007A5F27" w:rsidP="00271502">
            <w:pPr>
              <w:shd w:val="clear" w:color="auto" w:fill="FFFFFF"/>
              <w:ind w:firstLine="5"/>
              <w:jc w:val="both"/>
            </w:pPr>
            <w:r w:rsidRPr="000662FA">
              <w:t>Примерная программа среднего (полного) общего образования по литературе  (ба</w:t>
            </w:r>
            <w:r>
              <w:t>зовый уровень) – М.: Дрофа, 2010</w:t>
            </w:r>
          </w:p>
        </w:tc>
        <w:tc>
          <w:tcPr>
            <w:tcW w:w="180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В.И.Власенков</w:t>
            </w:r>
          </w:p>
        </w:tc>
        <w:tc>
          <w:tcPr>
            <w:tcW w:w="1080" w:type="dxa"/>
          </w:tcPr>
          <w:p w:rsidR="007A5F27" w:rsidRPr="000662FA" w:rsidRDefault="007A5F27" w:rsidP="00271502">
            <w:pPr>
              <w:pStyle w:val="aff2"/>
              <w:rPr>
                <w:rFonts w:ascii="Times New Roman" w:hAnsi="Times New Roman"/>
                <w:sz w:val="24"/>
                <w:szCs w:val="24"/>
              </w:rPr>
            </w:pPr>
            <w:r>
              <w:rPr>
                <w:rFonts w:ascii="Times New Roman" w:hAnsi="Times New Roman"/>
                <w:sz w:val="24"/>
                <w:szCs w:val="24"/>
              </w:rPr>
              <w:t>2010</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Русский язык: грамматика. Текст. Стили речи: учебник для 10-11 классов. </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А.И.Власенко</w:t>
            </w:r>
            <w:r>
              <w:rPr>
                <w:rFonts w:ascii="Times New Roman" w:hAnsi="Times New Roman"/>
                <w:sz w:val="24"/>
                <w:szCs w:val="24"/>
              </w:rPr>
              <w:t>в</w:t>
            </w:r>
            <w:r w:rsidRPr="000662FA">
              <w:rPr>
                <w:rFonts w:ascii="Times New Roman" w:hAnsi="Times New Roman"/>
                <w:sz w:val="24"/>
                <w:szCs w:val="24"/>
              </w:rPr>
              <w:t>,</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Л.М. Рыбченкова</w:t>
            </w:r>
          </w:p>
        </w:tc>
        <w:tc>
          <w:tcPr>
            <w:tcW w:w="1394" w:type="dxa"/>
          </w:tcPr>
          <w:p w:rsidR="007A5F27" w:rsidRPr="000662FA" w:rsidRDefault="007A5F27" w:rsidP="00271502">
            <w:pPr>
              <w:pStyle w:val="a4"/>
              <w:rPr>
                <w:rFonts w:ascii="Times New Roman" w:hAnsi="Times New Roman"/>
                <w:sz w:val="24"/>
                <w:szCs w:val="24"/>
                <w:lang w:val="ru-RU"/>
              </w:rPr>
            </w:pPr>
            <w:r w:rsidRPr="000662FA">
              <w:rPr>
                <w:rFonts w:ascii="Times New Roman" w:hAnsi="Times New Roman"/>
                <w:sz w:val="24"/>
                <w:szCs w:val="24"/>
              </w:rPr>
              <w:t>20</w:t>
            </w:r>
            <w:r w:rsidRPr="000662FA">
              <w:rPr>
                <w:rFonts w:ascii="Times New Roman" w:hAnsi="Times New Roman"/>
                <w:sz w:val="24"/>
                <w:szCs w:val="24"/>
                <w:lang w:val="ru-RU"/>
              </w:rPr>
              <w:t>12</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 xml:space="preserve">Литература </w:t>
            </w:r>
          </w:p>
        </w:tc>
        <w:tc>
          <w:tcPr>
            <w:tcW w:w="3060" w:type="dxa"/>
          </w:tcPr>
          <w:p w:rsidR="007A5F27" w:rsidRPr="000662FA" w:rsidRDefault="007A5F27" w:rsidP="00271502">
            <w:pPr>
              <w:shd w:val="clear" w:color="auto" w:fill="FFFFFF"/>
              <w:ind w:firstLine="5"/>
              <w:jc w:val="both"/>
            </w:pPr>
            <w:r w:rsidRPr="000662FA">
              <w:t>Примерная программа среднего (полного) общего образования по литературе  (ба</w:t>
            </w:r>
            <w:r>
              <w:t>зовый уровень) – М.: Дрофа, 2010</w:t>
            </w:r>
          </w:p>
        </w:tc>
        <w:tc>
          <w:tcPr>
            <w:tcW w:w="1800" w:type="dxa"/>
          </w:tcPr>
          <w:p w:rsidR="007A5F27" w:rsidRPr="000662FA" w:rsidRDefault="007A5F27" w:rsidP="00271502">
            <w:pPr>
              <w:shd w:val="clear" w:color="auto" w:fill="FFFFFF"/>
              <w:jc w:val="both"/>
            </w:pPr>
          </w:p>
        </w:tc>
        <w:tc>
          <w:tcPr>
            <w:tcW w:w="1080" w:type="dxa"/>
          </w:tcPr>
          <w:p w:rsidR="007A5F27" w:rsidRPr="000662FA" w:rsidRDefault="007A5F27" w:rsidP="00271502">
            <w:pPr>
              <w:pStyle w:val="aff2"/>
              <w:rPr>
                <w:rFonts w:ascii="Times New Roman" w:hAnsi="Times New Roman"/>
                <w:sz w:val="24"/>
                <w:szCs w:val="24"/>
              </w:rPr>
            </w:pPr>
            <w:r>
              <w:rPr>
                <w:rFonts w:ascii="Times New Roman" w:hAnsi="Times New Roman"/>
                <w:sz w:val="24"/>
                <w:szCs w:val="24"/>
              </w:rPr>
              <w:t>2010</w:t>
            </w:r>
          </w:p>
        </w:tc>
        <w:tc>
          <w:tcPr>
            <w:tcW w:w="2160" w:type="dxa"/>
          </w:tcPr>
          <w:p w:rsidR="007A5F27" w:rsidRPr="000662FA" w:rsidRDefault="007A5F27" w:rsidP="00271502">
            <w:pPr>
              <w:shd w:val="clear" w:color="auto" w:fill="FFFFFF"/>
              <w:jc w:val="both"/>
            </w:pPr>
            <w:r w:rsidRPr="000662FA">
              <w:rPr>
                <w:spacing w:val="-5"/>
              </w:rPr>
              <w:t>Л</w:t>
            </w:r>
            <w:r w:rsidRPr="000662FA">
              <w:rPr>
                <w:spacing w:val="-2"/>
              </w:rPr>
              <w:t>итература</w:t>
            </w:r>
            <w:r w:rsidRPr="000662FA">
              <w:rPr>
                <w:spacing w:val="-3"/>
              </w:rPr>
              <w:t xml:space="preserve">. Учебник </w:t>
            </w:r>
            <w:r w:rsidRPr="000662FA">
              <w:rPr>
                <w:spacing w:val="-2"/>
              </w:rPr>
              <w:t>для об</w:t>
            </w:r>
            <w:r>
              <w:rPr>
                <w:spacing w:val="-2"/>
              </w:rPr>
              <w:t>щеобразовательных учреждений. 11</w:t>
            </w:r>
            <w:r w:rsidRPr="000662FA">
              <w:rPr>
                <w:spacing w:val="-2"/>
              </w:rPr>
              <w:t xml:space="preserve">  класс.  В </w:t>
            </w:r>
            <w:r w:rsidRPr="000662FA">
              <w:t>2-х  частях.</w:t>
            </w:r>
          </w:p>
        </w:tc>
        <w:tc>
          <w:tcPr>
            <w:tcW w:w="1980" w:type="dxa"/>
          </w:tcPr>
          <w:p w:rsidR="007A5F27" w:rsidRDefault="007A5F27" w:rsidP="00271502">
            <w:pPr>
              <w:pStyle w:val="aff2"/>
              <w:rPr>
                <w:rFonts w:ascii="Times New Roman" w:hAnsi="Times New Roman"/>
                <w:spacing w:val="-5"/>
                <w:sz w:val="24"/>
                <w:szCs w:val="24"/>
              </w:rPr>
            </w:pPr>
            <w:r>
              <w:rPr>
                <w:rFonts w:ascii="Times New Roman" w:hAnsi="Times New Roman"/>
                <w:spacing w:val="-5"/>
                <w:sz w:val="24"/>
                <w:szCs w:val="24"/>
              </w:rPr>
              <w:t>В.А. Чалмаев,</w:t>
            </w:r>
          </w:p>
          <w:p w:rsidR="007A5F27" w:rsidRDefault="007A5F27" w:rsidP="00271502">
            <w:pPr>
              <w:pStyle w:val="aff2"/>
              <w:rPr>
                <w:rFonts w:ascii="Times New Roman" w:hAnsi="Times New Roman"/>
                <w:spacing w:val="-5"/>
                <w:sz w:val="24"/>
                <w:szCs w:val="24"/>
              </w:rPr>
            </w:pPr>
            <w:r>
              <w:rPr>
                <w:rFonts w:ascii="Times New Roman" w:hAnsi="Times New Roman"/>
                <w:spacing w:val="-5"/>
                <w:sz w:val="24"/>
                <w:szCs w:val="24"/>
              </w:rPr>
              <w:t>О.Н, Михайлов,</w:t>
            </w:r>
          </w:p>
          <w:p w:rsidR="007A5F27" w:rsidRDefault="007A5F27" w:rsidP="00271502">
            <w:pPr>
              <w:pStyle w:val="aff2"/>
              <w:rPr>
                <w:rFonts w:ascii="Times New Roman" w:hAnsi="Times New Roman"/>
                <w:spacing w:val="-5"/>
                <w:sz w:val="24"/>
                <w:szCs w:val="24"/>
              </w:rPr>
            </w:pPr>
            <w:r>
              <w:rPr>
                <w:rFonts w:ascii="Times New Roman" w:hAnsi="Times New Roman"/>
                <w:spacing w:val="-5"/>
                <w:sz w:val="24"/>
                <w:szCs w:val="24"/>
              </w:rPr>
              <w:t>А.И. Павловский</w:t>
            </w:r>
          </w:p>
          <w:p w:rsidR="007A5F27" w:rsidRPr="000662FA" w:rsidRDefault="007A5F27" w:rsidP="00271502">
            <w:pPr>
              <w:pStyle w:val="aff2"/>
              <w:rPr>
                <w:rFonts w:ascii="Times New Roman" w:hAnsi="Times New Roman"/>
                <w:sz w:val="24"/>
                <w:szCs w:val="24"/>
              </w:rPr>
            </w:pPr>
            <w:r>
              <w:rPr>
                <w:rFonts w:ascii="Times New Roman" w:hAnsi="Times New Roman"/>
                <w:spacing w:val="-5"/>
                <w:sz w:val="24"/>
                <w:szCs w:val="24"/>
              </w:rPr>
              <w:t>под ред. В.П. Журавлёва</w:t>
            </w:r>
          </w:p>
        </w:tc>
        <w:tc>
          <w:tcPr>
            <w:tcW w:w="1394" w:type="dxa"/>
          </w:tcPr>
          <w:p w:rsidR="007A5F27" w:rsidRPr="000662FA" w:rsidRDefault="007A5F27" w:rsidP="00271502">
            <w:pPr>
              <w:pStyle w:val="a4"/>
              <w:rPr>
                <w:rFonts w:ascii="Times New Roman" w:hAnsi="Times New Roman"/>
                <w:sz w:val="24"/>
                <w:szCs w:val="24"/>
                <w:lang w:val="ru-RU"/>
              </w:rPr>
            </w:pPr>
            <w:r w:rsidRPr="00BA6BF8">
              <w:rPr>
                <w:rFonts w:ascii="Times New Roman" w:hAnsi="Times New Roman"/>
                <w:sz w:val="24"/>
                <w:szCs w:val="24"/>
                <w:lang w:val="ru-RU"/>
              </w:rPr>
              <w:t>20</w:t>
            </w:r>
            <w:r>
              <w:rPr>
                <w:rFonts w:ascii="Times New Roman" w:hAnsi="Times New Roman"/>
                <w:sz w:val="24"/>
                <w:szCs w:val="24"/>
                <w:lang w:val="ru-RU"/>
              </w:rPr>
              <w:t>12</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lastRenderedPageBreak/>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Башкирский язык</w:t>
            </w:r>
          </w:p>
        </w:tc>
        <w:tc>
          <w:tcPr>
            <w:tcW w:w="3060" w:type="dxa"/>
          </w:tcPr>
          <w:p w:rsidR="007A5F27" w:rsidRPr="000662FA" w:rsidRDefault="007A5F27" w:rsidP="00271502">
            <w:pPr>
              <w:shd w:val="clear" w:color="auto" w:fill="FFFFFF"/>
              <w:ind w:firstLine="5"/>
              <w:jc w:val="both"/>
            </w:pPr>
            <w:r w:rsidRPr="000662FA">
              <w:t>Программы по башкирскому языку. 5-11 классы.</w:t>
            </w:r>
          </w:p>
          <w:p w:rsidR="007A5F27" w:rsidRPr="000662FA" w:rsidRDefault="007A5F27" w:rsidP="00271502">
            <w:pPr>
              <w:shd w:val="clear" w:color="auto" w:fill="FFFFFF"/>
              <w:ind w:firstLine="5"/>
              <w:jc w:val="both"/>
            </w:pPr>
            <w:r w:rsidRPr="000662FA">
              <w:t>Программы по башкирской литературе для 5-11 классов.</w:t>
            </w:r>
          </w:p>
        </w:tc>
        <w:tc>
          <w:tcPr>
            <w:tcW w:w="1800" w:type="dxa"/>
          </w:tcPr>
          <w:p w:rsidR="007A5F27" w:rsidRPr="000662FA" w:rsidRDefault="007A5F27" w:rsidP="00271502">
            <w:pPr>
              <w:jc w:val="both"/>
            </w:pPr>
            <w:r w:rsidRPr="000662FA">
              <w:t>В.Ш. Псянчин</w:t>
            </w:r>
          </w:p>
          <w:p w:rsidR="007A5F27" w:rsidRPr="000662FA" w:rsidRDefault="007A5F27" w:rsidP="00271502">
            <w:pPr>
              <w:jc w:val="both"/>
            </w:pPr>
          </w:p>
          <w:p w:rsidR="007A5F27" w:rsidRPr="000662FA" w:rsidRDefault="007A5F27" w:rsidP="00271502">
            <w:pPr>
              <w:jc w:val="both"/>
            </w:pPr>
          </w:p>
          <w:p w:rsidR="007A5F27" w:rsidRPr="000662FA" w:rsidRDefault="007A5F27" w:rsidP="00271502">
            <w:pPr>
              <w:jc w:val="both"/>
            </w:pPr>
            <w:r w:rsidRPr="000662FA">
              <w:t>Г.Б. Хусаинов</w:t>
            </w:r>
          </w:p>
        </w:tc>
        <w:tc>
          <w:tcPr>
            <w:tcW w:w="10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1993</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1997</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Родной язык. 10-11 класс.</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Современная башкирская литература. 11 класс.</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Современная башкирская литература Хрестоматия для 11 класса.</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В.Ш. Псянчин,</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Ю.В. Псянчин</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Г.Б.Хусаинов,</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Р.Н. Баимов</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Г.Б.Хусаинов,</w:t>
            </w: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Р.Н. Баимов</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p>
        </w:tc>
        <w:tc>
          <w:tcPr>
            <w:tcW w:w="1394"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2001</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2007</w:t>
            </w: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p>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2007</w:t>
            </w:r>
          </w:p>
        </w:tc>
      </w:tr>
      <w:tr w:rsidR="007A5F27" w:rsidRPr="000662FA" w:rsidTr="00271502">
        <w:trPr>
          <w:trHeight w:val="56"/>
        </w:trPr>
        <w:tc>
          <w:tcPr>
            <w:tcW w:w="12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11</w:t>
            </w:r>
          </w:p>
        </w:tc>
        <w:tc>
          <w:tcPr>
            <w:tcW w:w="162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Технология</w:t>
            </w:r>
          </w:p>
        </w:tc>
        <w:tc>
          <w:tcPr>
            <w:tcW w:w="3060" w:type="dxa"/>
          </w:tcPr>
          <w:p w:rsidR="007A5F27" w:rsidRPr="000662FA" w:rsidRDefault="007A5F27" w:rsidP="00271502">
            <w:pPr>
              <w:shd w:val="clear" w:color="auto" w:fill="FFFFFF"/>
              <w:ind w:firstLine="5"/>
              <w:jc w:val="both"/>
            </w:pPr>
            <w:r>
              <w:t>Программы общеобразовательных учреждений. Технология. Трудовое обучение. 5-11 класс. М.: Просвещение</w:t>
            </w:r>
          </w:p>
        </w:tc>
        <w:tc>
          <w:tcPr>
            <w:tcW w:w="1800" w:type="dxa"/>
          </w:tcPr>
          <w:p w:rsidR="007A5F27" w:rsidRDefault="007A5F27" w:rsidP="00271502">
            <w:pPr>
              <w:jc w:val="both"/>
            </w:pPr>
            <w:r>
              <w:t>Ю.Л. Хотунцев,</w:t>
            </w:r>
          </w:p>
          <w:p w:rsidR="007A5F27" w:rsidRDefault="007A5F27" w:rsidP="00271502">
            <w:pPr>
              <w:jc w:val="both"/>
            </w:pPr>
            <w:r>
              <w:t>В.Т. Симоненко</w:t>
            </w:r>
          </w:p>
          <w:p w:rsidR="007A5F27" w:rsidRPr="000662FA" w:rsidRDefault="007A5F27" w:rsidP="00271502">
            <w:pPr>
              <w:jc w:val="both"/>
            </w:pPr>
          </w:p>
        </w:tc>
        <w:tc>
          <w:tcPr>
            <w:tcW w:w="1080" w:type="dxa"/>
          </w:tcPr>
          <w:p w:rsidR="007A5F27" w:rsidRPr="000662FA" w:rsidRDefault="007A5F27" w:rsidP="00271502">
            <w:pPr>
              <w:pStyle w:val="aff2"/>
              <w:rPr>
                <w:rFonts w:ascii="Times New Roman" w:hAnsi="Times New Roman"/>
                <w:sz w:val="24"/>
                <w:szCs w:val="24"/>
              </w:rPr>
            </w:pPr>
            <w:r>
              <w:rPr>
                <w:rFonts w:ascii="Times New Roman" w:hAnsi="Times New Roman"/>
                <w:sz w:val="24"/>
                <w:szCs w:val="24"/>
              </w:rPr>
              <w:t>2008</w:t>
            </w:r>
          </w:p>
        </w:tc>
        <w:tc>
          <w:tcPr>
            <w:tcW w:w="216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Технология 10-11 класс.</w:t>
            </w:r>
          </w:p>
        </w:tc>
        <w:tc>
          <w:tcPr>
            <w:tcW w:w="1980" w:type="dxa"/>
          </w:tcPr>
          <w:p w:rsidR="007A5F27" w:rsidRPr="000662FA" w:rsidRDefault="007A5F27" w:rsidP="00271502">
            <w:pPr>
              <w:pStyle w:val="aff2"/>
              <w:rPr>
                <w:rFonts w:ascii="Times New Roman" w:hAnsi="Times New Roman"/>
                <w:sz w:val="24"/>
                <w:szCs w:val="24"/>
              </w:rPr>
            </w:pPr>
            <w:r w:rsidRPr="000662FA">
              <w:rPr>
                <w:rFonts w:ascii="Times New Roman" w:hAnsi="Times New Roman"/>
                <w:sz w:val="24"/>
                <w:szCs w:val="24"/>
              </w:rPr>
              <w:t>Под ред. В.Д. Симоненко</w:t>
            </w:r>
          </w:p>
        </w:tc>
        <w:tc>
          <w:tcPr>
            <w:tcW w:w="1394" w:type="dxa"/>
          </w:tcPr>
          <w:p w:rsidR="007A5F27" w:rsidRPr="000662FA" w:rsidRDefault="007A5F27" w:rsidP="00271502">
            <w:pPr>
              <w:pStyle w:val="aff2"/>
              <w:rPr>
                <w:rFonts w:ascii="Times New Roman" w:hAnsi="Times New Roman"/>
                <w:sz w:val="24"/>
                <w:szCs w:val="24"/>
              </w:rPr>
            </w:pPr>
            <w:r>
              <w:rPr>
                <w:rFonts w:ascii="Times New Roman" w:hAnsi="Times New Roman"/>
                <w:sz w:val="24"/>
                <w:szCs w:val="24"/>
              </w:rPr>
              <w:t>2013</w:t>
            </w:r>
          </w:p>
        </w:tc>
      </w:tr>
    </w:tbl>
    <w:p w:rsidR="007A5F27" w:rsidRDefault="007A5F27" w:rsidP="007A5F27">
      <w:pPr>
        <w:tabs>
          <w:tab w:val="left" w:pos="540"/>
        </w:tabs>
        <w:ind w:firstLine="709"/>
        <w:contextualSpacing/>
        <w:jc w:val="both"/>
        <w:rPr>
          <w:bCs/>
          <w:sz w:val="28"/>
          <w:szCs w:val="28"/>
        </w:rPr>
      </w:pPr>
    </w:p>
    <w:p w:rsidR="007A5F27" w:rsidRDefault="007A5F27" w:rsidP="007A5F27">
      <w:pPr>
        <w:ind w:firstLine="284"/>
        <w:jc w:val="both"/>
        <w:rPr>
          <w:b/>
          <w:sz w:val="28"/>
          <w:szCs w:val="28"/>
          <w:u w:val="single"/>
        </w:rPr>
      </w:pPr>
    </w:p>
    <w:p w:rsidR="007A5F27" w:rsidRDefault="007A5F27" w:rsidP="007A5F27">
      <w:pPr>
        <w:ind w:firstLine="284"/>
        <w:jc w:val="both"/>
        <w:rPr>
          <w:b/>
          <w:sz w:val="28"/>
          <w:szCs w:val="28"/>
          <w:u w:val="single"/>
        </w:rPr>
      </w:pPr>
    </w:p>
    <w:p w:rsidR="007A5F27" w:rsidRDefault="00DA5AE4" w:rsidP="00D627F3">
      <w:pPr>
        <w:ind w:firstLine="284"/>
        <w:jc w:val="center"/>
        <w:rPr>
          <w:b/>
          <w:sz w:val="32"/>
          <w:szCs w:val="32"/>
          <w:u w:val="single" w:color="FFFFFF" w:themeColor="background1"/>
        </w:rPr>
      </w:pPr>
      <w:r w:rsidRPr="00D627F3">
        <w:rPr>
          <w:b/>
          <w:sz w:val="32"/>
          <w:szCs w:val="32"/>
          <w:u w:val="single" w:color="FFFFFF" w:themeColor="background1"/>
        </w:rPr>
        <w:t>Программы отде</w:t>
      </w:r>
      <w:r w:rsidR="00D627F3" w:rsidRPr="00D627F3">
        <w:rPr>
          <w:b/>
          <w:sz w:val="32"/>
          <w:szCs w:val="32"/>
          <w:u w:val="single" w:color="FFFFFF" w:themeColor="background1"/>
        </w:rPr>
        <w:t>л</w:t>
      </w:r>
      <w:r w:rsidRPr="00D627F3">
        <w:rPr>
          <w:b/>
          <w:sz w:val="32"/>
          <w:szCs w:val="32"/>
          <w:u w:val="single" w:color="FFFFFF" w:themeColor="background1"/>
        </w:rPr>
        <w:t xml:space="preserve">ьных учебных предметов, курсов среднего </w:t>
      </w:r>
      <w:r w:rsidR="003441CE">
        <w:rPr>
          <w:b/>
          <w:sz w:val="32"/>
          <w:szCs w:val="32"/>
          <w:u w:val="single" w:color="FFFFFF" w:themeColor="background1"/>
        </w:rPr>
        <w:t xml:space="preserve">общего </w:t>
      </w:r>
      <w:r w:rsidRPr="00D627F3">
        <w:rPr>
          <w:b/>
          <w:sz w:val="32"/>
          <w:szCs w:val="32"/>
          <w:u w:val="single" w:color="FFFFFF" w:themeColor="background1"/>
        </w:rPr>
        <w:t>образования</w:t>
      </w:r>
    </w:p>
    <w:p w:rsidR="00D627F3" w:rsidRPr="00D627F3" w:rsidRDefault="00D627F3" w:rsidP="00D627F3">
      <w:pPr>
        <w:ind w:firstLine="284"/>
        <w:jc w:val="center"/>
        <w:rPr>
          <w:b/>
          <w:sz w:val="32"/>
          <w:szCs w:val="32"/>
          <w:u w:val="single" w:color="FFFFFF" w:themeColor="background1"/>
        </w:rPr>
      </w:pPr>
    </w:p>
    <w:p w:rsidR="00D627F3" w:rsidRDefault="00D627F3" w:rsidP="007A5F27">
      <w:pPr>
        <w:ind w:firstLine="284"/>
        <w:jc w:val="both"/>
        <w:rPr>
          <w:sz w:val="28"/>
          <w:szCs w:val="28"/>
          <w:u w:val="single" w:color="FFFFFF" w:themeColor="background1"/>
        </w:rPr>
      </w:pPr>
      <w:r w:rsidRPr="00D627F3">
        <w:rPr>
          <w:sz w:val="28"/>
          <w:szCs w:val="28"/>
          <w:u w:val="single" w:color="FFFFFF" w:themeColor="background1"/>
        </w:rPr>
        <w:t>На основе федерального компонента государственного стандарта среднего общего образования, примерных программ среднего образования и в соответствии с учебным планом МОУ Байгазинская СОШ педагогами разраб</w:t>
      </w:r>
      <w:r>
        <w:rPr>
          <w:sz w:val="28"/>
          <w:szCs w:val="28"/>
          <w:u w:val="single" w:color="FFFFFF" w:themeColor="background1"/>
        </w:rPr>
        <w:t>отаны рабочие программы по предметам. Рабочая программа разрабатывается на один учебный год или на уровень обучения с последующей корректировкой.</w:t>
      </w:r>
    </w:p>
    <w:p w:rsidR="00D627F3" w:rsidRDefault="00D627F3" w:rsidP="007A5F27">
      <w:pPr>
        <w:ind w:firstLine="284"/>
        <w:jc w:val="both"/>
        <w:rPr>
          <w:b/>
          <w:sz w:val="28"/>
          <w:szCs w:val="28"/>
          <w:u w:val="single" w:color="FFFFFF" w:themeColor="background1"/>
        </w:rPr>
      </w:pPr>
    </w:p>
    <w:p w:rsidR="00D627F3" w:rsidRDefault="00D627F3" w:rsidP="007A5F27">
      <w:pPr>
        <w:ind w:firstLine="284"/>
        <w:jc w:val="both"/>
        <w:rPr>
          <w:b/>
          <w:sz w:val="28"/>
          <w:szCs w:val="28"/>
          <w:u w:val="single" w:color="FFFFFF" w:themeColor="background1"/>
        </w:rPr>
      </w:pPr>
    </w:p>
    <w:p w:rsidR="00D627F3" w:rsidRPr="009332E5" w:rsidRDefault="00D627F3" w:rsidP="007A5F27">
      <w:pPr>
        <w:ind w:firstLine="284"/>
        <w:jc w:val="both"/>
        <w:rPr>
          <w:sz w:val="32"/>
          <w:szCs w:val="32"/>
          <w:u w:val="single" w:color="FFFFFF" w:themeColor="background1"/>
        </w:rPr>
      </w:pPr>
      <w:r w:rsidRPr="009332E5">
        <w:rPr>
          <w:sz w:val="32"/>
          <w:szCs w:val="32"/>
          <w:u w:val="single" w:color="FFFFFF" w:themeColor="background1"/>
        </w:rPr>
        <w:t>Приложение</w:t>
      </w:r>
    </w:p>
    <w:p w:rsidR="00D627F3" w:rsidRPr="009332E5" w:rsidRDefault="00D627F3" w:rsidP="007A5F27">
      <w:pPr>
        <w:ind w:firstLine="284"/>
        <w:jc w:val="both"/>
        <w:rPr>
          <w:b/>
          <w:sz w:val="32"/>
          <w:szCs w:val="32"/>
          <w:u w:val="single" w:color="FFFFFF" w:themeColor="background1"/>
        </w:rPr>
      </w:pPr>
    </w:p>
    <w:p w:rsidR="00D627F3" w:rsidRDefault="00D627F3" w:rsidP="007A5F27">
      <w:pPr>
        <w:ind w:firstLine="284"/>
        <w:jc w:val="both"/>
        <w:rPr>
          <w:b/>
          <w:sz w:val="28"/>
          <w:szCs w:val="28"/>
          <w:u w:val="single" w:color="FFFFFF" w:themeColor="background1"/>
        </w:rPr>
      </w:pPr>
    </w:p>
    <w:p w:rsidR="00D627F3" w:rsidRDefault="00D627F3" w:rsidP="007A5F27">
      <w:pPr>
        <w:ind w:firstLine="284"/>
        <w:jc w:val="both"/>
        <w:rPr>
          <w:b/>
          <w:sz w:val="28"/>
          <w:szCs w:val="28"/>
          <w:u w:val="single" w:color="FFFFFF" w:themeColor="background1"/>
        </w:rPr>
      </w:pPr>
    </w:p>
    <w:p w:rsidR="00D627F3" w:rsidRDefault="00D627F3" w:rsidP="007A5F27">
      <w:pPr>
        <w:ind w:firstLine="284"/>
        <w:jc w:val="both"/>
        <w:rPr>
          <w:b/>
          <w:sz w:val="28"/>
          <w:szCs w:val="28"/>
          <w:u w:val="single" w:color="FFFFFF" w:themeColor="background1"/>
        </w:rPr>
      </w:pPr>
    </w:p>
    <w:p w:rsidR="008D341F" w:rsidRDefault="008D341F" w:rsidP="007A5F27">
      <w:pPr>
        <w:ind w:firstLine="284"/>
        <w:jc w:val="both"/>
        <w:rPr>
          <w:b/>
          <w:sz w:val="36"/>
          <w:szCs w:val="36"/>
          <w:u w:val="single" w:color="FFFFFF" w:themeColor="background1"/>
        </w:rPr>
        <w:sectPr w:rsidR="008D341F" w:rsidSect="00DA5AE4">
          <w:pgSz w:w="15840" w:h="12240" w:orient="landscape"/>
          <w:pgMar w:top="907" w:right="1134" w:bottom="851" w:left="1134" w:header="720" w:footer="720" w:gutter="0"/>
          <w:cols w:space="720"/>
        </w:sectPr>
      </w:pPr>
    </w:p>
    <w:p w:rsidR="007A5F27" w:rsidRPr="00D627F3" w:rsidRDefault="00D627F3" w:rsidP="007A5F27">
      <w:pPr>
        <w:ind w:firstLine="284"/>
        <w:jc w:val="both"/>
        <w:rPr>
          <w:b/>
          <w:sz w:val="36"/>
          <w:szCs w:val="36"/>
        </w:rPr>
      </w:pPr>
      <w:r w:rsidRPr="00D627F3">
        <w:rPr>
          <w:b/>
          <w:sz w:val="36"/>
          <w:szCs w:val="36"/>
          <w:u w:val="single" w:color="FFFFFF" w:themeColor="background1"/>
        </w:rPr>
        <w:lastRenderedPageBreak/>
        <w:t>С</w:t>
      </w:r>
      <w:r w:rsidR="007A5F27" w:rsidRPr="00D627F3">
        <w:rPr>
          <w:b/>
          <w:sz w:val="36"/>
          <w:szCs w:val="36"/>
        </w:rPr>
        <w:t xml:space="preserve">истема </w:t>
      </w:r>
      <w:proofErr w:type="gramStart"/>
      <w:r w:rsidR="007A5F27" w:rsidRPr="00D627F3">
        <w:rPr>
          <w:b/>
          <w:sz w:val="36"/>
          <w:szCs w:val="36"/>
        </w:rPr>
        <w:t>оценки достижения планируемых результатов освоения  образовательной программы среднего  общего образования</w:t>
      </w:r>
      <w:proofErr w:type="gramEnd"/>
    </w:p>
    <w:p w:rsidR="007A5F27" w:rsidRDefault="007A5F27" w:rsidP="007A5F27">
      <w:pPr>
        <w:ind w:firstLine="284"/>
        <w:jc w:val="both"/>
        <w:rPr>
          <w:b/>
          <w:sz w:val="28"/>
          <w:szCs w:val="28"/>
          <w:u w:val="single"/>
        </w:rPr>
      </w:pPr>
    </w:p>
    <w:p w:rsidR="007A5F27" w:rsidRPr="00D627F3" w:rsidRDefault="007A5F27" w:rsidP="007A5F27">
      <w:pPr>
        <w:tabs>
          <w:tab w:val="left" w:pos="1080"/>
        </w:tabs>
        <w:ind w:firstLine="720"/>
        <w:jc w:val="both"/>
        <w:rPr>
          <w:sz w:val="28"/>
          <w:szCs w:val="28"/>
        </w:rPr>
      </w:pPr>
      <w:r w:rsidRPr="00D627F3">
        <w:rPr>
          <w:b/>
          <w:sz w:val="28"/>
          <w:szCs w:val="28"/>
        </w:rPr>
        <w:t>Уровень образованности</w:t>
      </w:r>
      <w:r w:rsidRPr="00D627F3">
        <w:rPr>
          <w:sz w:val="28"/>
          <w:szCs w:val="28"/>
        </w:rPr>
        <w:t xml:space="preserve"> </w:t>
      </w:r>
      <w:r w:rsidRPr="00D627F3">
        <w:rPr>
          <w:b/>
          <w:sz w:val="28"/>
          <w:szCs w:val="28"/>
        </w:rPr>
        <w:t>учащихся</w:t>
      </w:r>
      <w:r w:rsidRPr="00D627F3">
        <w:rPr>
          <w:sz w:val="28"/>
          <w:szCs w:val="28"/>
        </w:rPr>
        <w:t xml:space="preserve"> 10-11 классов определяется:</w:t>
      </w:r>
    </w:p>
    <w:p w:rsidR="007A5F27" w:rsidRPr="00D627F3" w:rsidRDefault="007A5F27" w:rsidP="00230E1C">
      <w:pPr>
        <w:numPr>
          <w:ilvl w:val="0"/>
          <w:numId w:val="7"/>
        </w:numPr>
        <w:tabs>
          <w:tab w:val="clear" w:pos="1904"/>
          <w:tab w:val="num" w:pos="540"/>
          <w:tab w:val="left" w:pos="1080"/>
        </w:tabs>
        <w:suppressAutoHyphens/>
        <w:ind w:left="0" w:firstLine="720"/>
        <w:jc w:val="both"/>
        <w:rPr>
          <w:sz w:val="28"/>
          <w:szCs w:val="28"/>
        </w:rPr>
      </w:pPr>
      <w:r w:rsidRPr="00D627F3">
        <w:rPr>
          <w:sz w:val="28"/>
          <w:szCs w:val="28"/>
        </w:rPr>
        <w:t>достижениями в предметных областях при овладении знаниями и умениями по учебным предметам;</w:t>
      </w:r>
    </w:p>
    <w:p w:rsidR="007A5F27" w:rsidRPr="00D627F3" w:rsidRDefault="007A5F27" w:rsidP="00230E1C">
      <w:pPr>
        <w:numPr>
          <w:ilvl w:val="0"/>
          <w:numId w:val="7"/>
        </w:numPr>
        <w:tabs>
          <w:tab w:val="clear" w:pos="1904"/>
          <w:tab w:val="num" w:pos="540"/>
          <w:tab w:val="left" w:pos="1080"/>
        </w:tabs>
        <w:suppressAutoHyphens/>
        <w:ind w:left="0" w:firstLine="720"/>
        <w:jc w:val="both"/>
        <w:rPr>
          <w:sz w:val="28"/>
          <w:szCs w:val="28"/>
        </w:rPr>
      </w:pPr>
      <w:r w:rsidRPr="00D627F3">
        <w:rPr>
          <w:sz w:val="28"/>
          <w:szCs w:val="28"/>
        </w:rPr>
        <w:t>развитием личностных каче</w:t>
      </w:r>
      <w:proofErr w:type="gramStart"/>
      <w:r w:rsidRPr="00D627F3">
        <w:rPr>
          <w:sz w:val="28"/>
          <w:szCs w:val="28"/>
        </w:rPr>
        <w:t>ств в пр</w:t>
      </w:r>
      <w:proofErr w:type="gramEnd"/>
      <w:r w:rsidRPr="00D627F3">
        <w:rPr>
          <w:sz w:val="28"/>
          <w:szCs w:val="28"/>
        </w:rPr>
        <w:t>оцессе познания (эмоциональной, эстетической, интеллектуальной, нравственно-волевой сферы);</w:t>
      </w:r>
    </w:p>
    <w:p w:rsidR="007A5F27" w:rsidRPr="00D627F3" w:rsidRDefault="007A5F27" w:rsidP="00230E1C">
      <w:pPr>
        <w:numPr>
          <w:ilvl w:val="0"/>
          <w:numId w:val="7"/>
        </w:numPr>
        <w:tabs>
          <w:tab w:val="clear" w:pos="1904"/>
          <w:tab w:val="num" w:pos="540"/>
          <w:tab w:val="left" w:pos="1080"/>
        </w:tabs>
        <w:suppressAutoHyphens/>
        <w:ind w:left="0" w:firstLine="720"/>
        <w:jc w:val="both"/>
        <w:rPr>
          <w:sz w:val="28"/>
          <w:szCs w:val="28"/>
        </w:rPr>
      </w:pPr>
      <w:r w:rsidRPr="00D627F3">
        <w:rPr>
          <w:sz w:val="28"/>
          <w:szCs w:val="28"/>
        </w:rPr>
        <w:t>готовностью к решению социально-значимых задач на основе развития процессов самопознания и соблюдения нравственных норм;</w:t>
      </w:r>
    </w:p>
    <w:p w:rsidR="007A5F27" w:rsidRPr="00D627F3" w:rsidRDefault="007A5F27" w:rsidP="00230E1C">
      <w:pPr>
        <w:pStyle w:val="ad"/>
        <w:numPr>
          <w:ilvl w:val="0"/>
          <w:numId w:val="7"/>
        </w:numPr>
        <w:tabs>
          <w:tab w:val="clear" w:pos="1904"/>
          <w:tab w:val="num" w:pos="540"/>
          <w:tab w:val="left" w:pos="1080"/>
        </w:tabs>
        <w:suppressAutoHyphens/>
        <w:spacing w:after="0"/>
        <w:ind w:left="0" w:firstLine="720"/>
        <w:jc w:val="both"/>
        <w:rPr>
          <w:sz w:val="28"/>
          <w:szCs w:val="28"/>
        </w:rPr>
      </w:pPr>
      <w:r w:rsidRPr="00D627F3">
        <w:rPr>
          <w:sz w:val="28"/>
          <w:szCs w:val="28"/>
        </w:rPr>
        <w:t>по результатам олимпиад и конкурсов;</w:t>
      </w:r>
    </w:p>
    <w:p w:rsidR="007A5F27" w:rsidRPr="00D627F3" w:rsidRDefault="007A5F27" w:rsidP="00230E1C">
      <w:pPr>
        <w:pStyle w:val="ad"/>
        <w:numPr>
          <w:ilvl w:val="0"/>
          <w:numId w:val="7"/>
        </w:numPr>
        <w:tabs>
          <w:tab w:val="clear" w:pos="1904"/>
          <w:tab w:val="num" w:pos="540"/>
          <w:tab w:val="left" w:pos="1080"/>
        </w:tabs>
        <w:suppressAutoHyphens/>
        <w:spacing w:after="0"/>
        <w:ind w:left="0" w:firstLine="720"/>
        <w:jc w:val="both"/>
        <w:rPr>
          <w:sz w:val="28"/>
          <w:szCs w:val="28"/>
        </w:rPr>
      </w:pPr>
      <w:r w:rsidRPr="00D627F3">
        <w:rPr>
          <w:sz w:val="28"/>
          <w:szCs w:val="28"/>
        </w:rPr>
        <w:t>по уровню сформированности исследовательской культуры (результаты работы над реферативным исследованием).</w:t>
      </w:r>
    </w:p>
    <w:p w:rsidR="007A5F27" w:rsidRPr="00D627F3" w:rsidRDefault="007A5F27" w:rsidP="007A5F27">
      <w:pPr>
        <w:tabs>
          <w:tab w:val="left" w:pos="1080"/>
        </w:tabs>
        <w:ind w:firstLine="720"/>
        <w:rPr>
          <w:sz w:val="28"/>
          <w:szCs w:val="28"/>
        </w:rPr>
      </w:pPr>
      <w:r w:rsidRPr="00D627F3">
        <w:rPr>
          <w:b/>
          <w:sz w:val="28"/>
          <w:szCs w:val="28"/>
        </w:rPr>
        <w:t>Формы аттестации</w:t>
      </w:r>
      <w:r w:rsidRPr="00D627F3">
        <w:rPr>
          <w:sz w:val="28"/>
          <w:szCs w:val="28"/>
        </w:rPr>
        <w:t xml:space="preserve"> </w:t>
      </w:r>
      <w:r w:rsidRPr="00D627F3">
        <w:rPr>
          <w:b/>
          <w:sz w:val="28"/>
          <w:szCs w:val="28"/>
        </w:rPr>
        <w:t>достижений учащихся</w:t>
      </w:r>
      <w:r w:rsidRPr="00D627F3">
        <w:rPr>
          <w:sz w:val="28"/>
          <w:szCs w:val="28"/>
        </w:rPr>
        <w:t xml:space="preserve"> 10-11 классов:</w:t>
      </w:r>
    </w:p>
    <w:p w:rsidR="007A5F27" w:rsidRPr="00D627F3" w:rsidRDefault="007A5F27" w:rsidP="00230E1C">
      <w:pPr>
        <w:numPr>
          <w:ilvl w:val="0"/>
          <w:numId w:val="8"/>
        </w:numPr>
        <w:tabs>
          <w:tab w:val="clear" w:pos="1904"/>
          <w:tab w:val="num" w:pos="540"/>
          <w:tab w:val="left" w:pos="1080"/>
        </w:tabs>
        <w:suppressAutoHyphens/>
        <w:ind w:left="0" w:firstLine="720"/>
        <w:rPr>
          <w:sz w:val="28"/>
          <w:szCs w:val="28"/>
        </w:rPr>
      </w:pPr>
      <w:r w:rsidRPr="00D627F3">
        <w:rPr>
          <w:sz w:val="28"/>
          <w:szCs w:val="28"/>
        </w:rPr>
        <w:t>текущая успеваемость по предметам;</w:t>
      </w:r>
    </w:p>
    <w:p w:rsidR="007A5F27" w:rsidRPr="00D627F3" w:rsidRDefault="007A5F27" w:rsidP="00230E1C">
      <w:pPr>
        <w:numPr>
          <w:ilvl w:val="0"/>
          <w:numId w:val="8"/>
        </w:numPr>
        <w:tabs>
          <w:tab w:val="clear" w:pos="1904"/>
          <w:tab w:val="num" w:pos="540"/>
          <w:tab w:val="left" w:pos="1080"/>
        </w:tabs>
        <w:suppressAutoHyphens/>
        <w:ind w:left="0" w:firstLine="720"/>
        <w:rPr>
          <w:sz w:val="28"/>
          <w:szCs w:val="28"/>
        </w:rPr>
      </w:pPr>
      <w:r w:rsidRPr="00D627F3">
        <w:rPr>
          <w:sz w:val="28"/>
          <w:szCs w:val="28"/>
        </w:rPr>
        <w:t>портфолио личностных достижений (анализ внеучебной активности учащихся);</w:t>
      </w:r>
    </w:p>
    <w:p w:rsidR="007A5F27" w:rsidRPr="00D627F3" w:rsidRDefault="007A5F27" w:rsidP="00230E1C">
      <w:pPr>
        <w:numPr>
          <w:ilvl w:val="0"/>
          <w:numId w:val="8"/>
        </w:numPr>
        <w:tabs>
          <w:tab w:val="clear" w:pos="1904"/>
          <w:tab w:val="num" w:pos="540"/>
          <w:tab w:val="left" w:pos="1080"/>
        </w:tabs>
        <w:suppressAutoHyphens/>
        <w:ind w:left="0" w:firstLine="720"/>
        <w:rPr>
          <w:sz w:val="28"/>
          <w:szCs w:val="28"/>
        </w:rPr>
      </w:pPr>
      <w:r w:rsidRPr="00D627F3">
        <w:rPr>
          <w:sz w:val="28"/>
          <w:szCs w:val="28"/>
        </w:rPr>
        <w:t>единый государственный экзамен.</w:t>
      </w:r>
    </w:p>
    <w:p w:rsidR="007A5F27" w:rsidRPr="00D627F3" w:rsidRDefault="007A5F27" w:rsidP="007A5F27">
      <w:pPr>
        <w:tabs>
          <w:tab w:val="left" w:pos="1080"/>
        </w:tabs>
        <w:ind w:firstLine="720"/>
        <w:jc w:val="both"/>
        <w:rPr>
          <w:sz w:val="28"/>
          <w:szCs w:val="28"/>
        </w:rPr>
      </w:pPr>
      <w:r w:rsidRPr="00D627F3">
        <w:rPr>
          <w:b/>
          <w:sz w:val="28"/>
          <w:szCs w:val="28"/>
        </w:rPr>
        <w:t>Оценка качества знаний и умений</w:t>
      </w:r>
      <w:r w:rsidRPr="00D627F3">
        <w:rPr>
          <w:sz w:val="28"/>
          <w:szCs w:val="28"/>
        </w:rPr>
        <w:t xml:space="preserve"> </w:t>
      </w:r>
      <w:r w:rsidRPr="00D627F3">
        <w:rPr>
          <w:b/>
          <w:sz w:val="28"/>
          <w:szCs w:val="28"/>
        </w:rPr>
        <w:t>учащихся</w:t>
      </w:r>
      <w:r w:rsidRPr="00D627F3">
        <w:rPr>
          <w:sz w:val="28"/>
          <w:szCs w:val="28"/>
        </w:rPr>
        <w:t xml:space="preserve"> 10-11 классов проводится в форме:</w:t>
      </w:r>
    </w:p>
    <w:p w:rsidR="007A5F27" w:rsidRPr="00D627F3" w:rsidRDefault="007A5F27" w:rsidP="00230E1C">
      <w:pPr>
        <w:numPr>
          <w:ilvl w:val="0"/>
          <w:numId w:val="7"/>
        </w:numPr>
        <w:tabs>
          <w:tab w:val="clear" w:pos="1904"/>
          <w:tab w:val="num" w:pos="540"/>
          <w:tab w:val="left" w:pos="1080"/>
        </w:tabs>
        <w:suppressAutoHyphens/>
        <w:ind w:left="0" w:firstLine="720"/>
        <w:jc w:val="both"/>
        <w:rPr>
          <w:sz w:val="28"/>
          <w:szCs w:val="28"/>
        </w:rPr>
      </w:pPr>
      <w:r w:rsidRPr="00D627F3">
        <w:rPr>
          <w:sz w:val="28"/>
          <w:szCs w:val="28"/>
        </w:rPr>
        <w:t>плановых контрольных работ (согласно календарно-тематическому планированию по учебным предметам);</w:t>
      </w:r>
    </w:p>
    <w:p w:rsidR="007A5F27" w:rsidRPr="00D627F3" w:rsidRDefault="007A5F27" w:rsidP="00230E1C">
      <w:pPr>
        <w:numPr>
          <w:ilvl w:val="0"/>
          <w:numId w:val="7"/>
        </w:numPr>
        <w:tabs>
          <w:tab w:val="clear" w:pos="1904"/>
          <w:tab w:val="num" w:pos="540"/>
          <w:tab w:val="left" w:pos="1080"/>
        </w:tabs>
        <w:suppressAutoHyphens/>
        <w:ind w:left="0" w:firstLine="720"/>
        <w:jc w:val="both"/>
        <w:rPr>
          <w:sz w:val="28"/>
          <w:szCs w:val="28"/>
        </w:rPr>
      </w:pPr>
      <w:r w:rsidRPr="00D627F3">
        <w:rPr>
          <w:sz w:val="28"/>
          <w:szCs w:val="28"/>
        </w:rPr>
        <w:t>срезовых контрольных работ, выявляющих степень усвоения учебного материала по одной теме или всему курсу;</w:t>
      </w:r>
    </w:p>
    <w:p w:rsidR="007A5F27" w:rsidRPr="00D627F3" w:rsidRDefault="007A5F27" w:rsidP="00230E1C">
      <w:pPr>
        <w:numPr>
          <w:ilvl w:val="0"/>
          <w:numId w:val="7"/>
        </w:numPr>
        <w:tabs>
          <w:tab w:val="clear" w:pos="1904"/>
          <w:tab w:val="num" w:pos="540"/>
          <w:tab w:val="left" w:pos="1080"/>
        </w:tabs>
        <w:suppressAutoHyphens/>
        <w:ind w:left="0" w:firstLine="720"/>
        <w:jc w:val="both"/>
        <w:rPr>
          <w:sz w:val="28"/>
          <w:szCs w:val="28"/>
        </w:rPr>
      </w:pPr>
      <w:r w:rsidRPr="00D627F3">
        <w:rPr>
          <w:sz w:val="28"/>
          <w:szCs w:val="28"/>
        </w:rPr>
        <w:t>диагностических контрольных работ;</w:t>
      </w:r>
    </w:p>
    <w:p w:rsidR="007A5F27" w:rsidRPr="00D627F3" w:rsidRDefault="007A5F27" w:rsidP="00230E1C">
      <w:pPr>
        <w:numPr>
          <w:ilvl w:val="0"/>
          <w:numId w:val="7"/>
        </w:numPr>
        <w:tabs>
          <w:tab w:val="clear" w:pos="1904"/>
          <w:tab w:val="num" w:pos="540"/>
          <w:tab w:val="left" w:pos="1080"/>
        </w:tabs>
        <w:suppressAutoHyphens/>
        <w:ind w:left="0" w:firstLine="720"/>
        <w:jc w:val="both"/>
        <w:rPr>
          <w:sz w:val="28"/>
          <w:szCs w:val="28"/>
        </w:rPr>
      </w:pPr>
      <w:r w:rsidRPr="00D627F3">
        <w:rPr>
          <w:sz w:val="28"/>
          <w:szCs w:val="28"/>
        </w:rPr>
        <w:t>тестов, помогающих изучить различные аспекты учебной деятельности;</w:t>
      </w:r>
    </w:p>
    <w:p w:rsidR="007A5F27" w:rsidRPr="00D627F3" w:rsidRDefault="007A5F27" w:rsidP="00230E1C">
      <w:pPr>
        <w:numPr>
          <w:ilvl w:val="0"/>
          <w:numId w:val="7"/>
        </w:numPr>
        <w:tabs>
          <w:tab w:val="clear" w:pos="1904"/>
          <w:tab w:val="num" w:pos="540"/>
          <w:tab w:val="left" w:pos="1080"/>
        </w:tabs>
        <w:suppressAutoHyphens/>
        <w:ind w:left="0" w:firstLine="720"/>
        <w:jc w:val="both"/>
        <w:rPr>
          <w:sz w:val="28"/>
          <w:szCs w:val="28"/>
        </w:rPr>
      </w:pPr>
      <w:r w:rsidRPr="00D627F3">
        <w:rPr>
          <w:sz w:val="28"/>
          <w:szCs w:val="28"/>
        </w:rPr>
        <w:t>зачетов;</w:t>
      </w:r>
    </w:p>
    <w:p w:rsidR="007A5F27" w:rsidRPr="00D627F3" w:rsidRDefault="007A5F27" w:rsidP="00230E1C">
      <w:pPr>
        <w:numPr>
          <w:ilvl w:val="0"/>
          <w:numId w:val="7"/>
        </w:numPr>
        <w:tabs>
          <w:tab w:val="clear" w:pos="1904"/>
          <w:tab w:val="num" w:pos="540"/>
          <w:tab w:val="left" w:pos="1080"/>
        </w:tabs>
        <w:suppressAutoHyphens/>
        <w:ind w:left="0" w:firstLine="720"/>
        <w:jc w:val="both"/>
        <w:rPr>
          <w:sz w:val="28"/>
          <w:szCs w:val="28"/>
        </w:rPr>
      </w:pPr>
      <w:r w:rsidRPr="00D627F3">
        <w:rPr>
          <w:sz w:val="28"/>
          <w:szCs w:val="28"/>
        </w:rPr>
        <w:t>экзаменов;</w:t>
      </w:r>
    </w:p>
    <w:p w:rsidR="007A5F27" w:rsidRPr="00D627F3" w:rsidRDefault="007A5F27" w:rsidP="00230E1C">
      <w:pPr>
        <w:numPr>
          <w:ilvl w:val="0"/>
          <w:numId w:val="7"/>
        </w:numPr>
        <w:tabs>
          <w:tab w:val="clear" w:pos="1904"/>
          <w:tab w:val="num" w:pos="540"/>
          <w:tab w:val="left" w:pos="1080"/>
        </w:tabs>
        <w:suppressAutoHyphens/>
        <w:ind w:left="0" w:firstLine="720"/>
        <w:jc w:val="both"/>
        <w:rPr>
          <w:sz w:val="28"/>
          <w:szCs w:val="28"/>
        </w:rPr>
      </w:pPr>
      <w:r w:rsidRPr="00D627F3">
        <w:rPr>
          <w:sz w:val="28"/>
          <w:szCs w:val="28"/>
        </w:rPr>
        <w:t>творческих работ;</w:t>
      </w:r>
    </w:p>
    <w:p w:rsidR="007A5F27" w:rsidRPr="00D627F3" w:rsidRDefault="007A5F27" w:rsidP="00230E1C">
      <w:pPr>
        <w:numPr>
          <w:ilvl w:val="0"/>
          <w:numId w:val="7"/>
        </w:numPr>
        <w:tabs>
          <w:tab w:val="clear" w:pos="1904"/>
          <w:tab w:val="num" w:pos="540"/>
          <w:tab w:val="left" w:pos="1080"/>
        </w:tabs>
        <w:suppressAutoHyphens/>
        <w:ind w:left="0" w:firstLine="720"/>
        <w:jc w:val="both"/>
        <w:rPr>
          <w:sz w:val="28"/>
          <w:szCs w:val="28"/>
        </w:rPr>
      </w:pPr>
      <w:r w:rsidRPr="00D627F3">
        <w:rPr>
          <w:sz w:val="28"/>
          <w:szCs w:val="28"/>
        </w:rPr>
        <w:t>докладов учащихся;</w:t>
      </w:r>
    </w:p>
    <w:p w:rsidR="007A5F27" w:rsidRPr="00D627F3" w:rsidRDefault="007A5F27" w:rsidP="00230E1C">
      <w:pPr>
        <w:numPr>
          <w:ilvl w:val="0"/>
          <w:numId w:val="7"/>
        </w:numPr>
        <w:tabs>
          <w:tab w:val="clear" w:pos="1904"/>
          <w:tab w:val="num" w:pos="540"/>
          <w:tab w:val="left" w:pos="1080"/>
        </w:tabs>
        <w:suppressAutoHyphens/>
        <w:ind w:left="0" w:firstLine="720"/>
        <w:jc w:val="both"/>
        <w:rPr>
          <w:sz w:val="28"/>
          <w:szCs w:val="28"/>
        </w:rPr>
      </w:pPr>
      <w:r w:rsidRPr="00D627F3">
        <w:rPr>
          <w:sz w:val="28"/>
          <w:szCs w:val="28"/>
        </w:rPr>
        <w:t>реферативных работ.</w:t>
      </w:r>
    </w:p>
    <w:p w:rsidR="007A5F27" w:rsidRPr="00D627F3" w:rsidRDefault="007A5F27" w:rsidP="007A5F27">
      <w:pPr>
        <w:tabs>
          <w:tab w:val="left" w:pos="1080"/>
        </w:tabs>
        <w:ind w:firstLine="720"/>
        <w:jc w:val="both"/>
        <w:rPr>
          <w:b/>
          <w:sz w:val="28"/>
          <w:szCs w:val="28"/>
        </w:rPr>
      </w:pPr>
      <w:r w:rsidRPr="00D627F3">
        <w:rPr>
          <w:b/>
          <w:sz w:val="28"/>
          <w:szCs w:val="28"/>
        </w:rPr>
        <w:t xml:space="preserve">Достижения учащихся </w:t>
      </w:r>
      <w:r w:rsidRPr="00D627F3">
        <w:rPr>
          <w:sz w:val="28"/>
          <w:szCs w:val="28"/>
        </w:rPr>
        <w:t>10-11 классов определяются:</w:t>
      </w:r>
    </w:p>
    <w:p w:rsidR="008D341F" w:rsidRDefault="008D341F" w:rsidP="00230E1C">
      <w:pPr>
        <w:numPr>
          <w:ilvl w:val="0"/>
          <w:numId w:val="9"/>
        </w:numPr>
        <w:tabs>
          <w:tab w:val="clear" w:pos="1904"/>
          <w:tab w:val="num" w:pos="540"/>
          <w:tab w:val="left" w:pos="1080"/>
        </w:tabs>
        <w:suppressAutoHyphens/>
        <w:ind w:left="0" w:firstLine="720"/>
        <w:jc w:val="both"/>
        <w:rPr>
          <w:sz w:val="28"/>
          <w:szCs w:val="28"/>
        </w:rPr>
        <w:sectPr w:rsidR="008D341F" w:rsidSect="008D341F">
          <w:pgSz w:w="15840" w:h="12240" w:orient="landscape"/>
          <w:pgMar w:top="907" w:right="1134" w:bottom="851" w:left="1134" w:header="720" w:footer="720" w:gutter="0"/>
          <w:cols w:space="720"/>
        </w:sectPr>
      </w:pPr>
    </w:p>
    <w:p w:rsidR="007A5F27" w:rsidRPr="00D627F3" w:rsidRDefault="007A5F27" w:rsidP="00230E1C">
      <w:pPr>
        <w:numPr>
          <w:ilvl w:val="0"/>
          <w:numId w:val="9"/>
        </w:numPr>
        <w:tabs>
          <w:tab w:val="clear" w:pos="1904"/>
          <w:tab w:val="num" w:pos="540"/>
          <w:tab w:val="left" w:pos="1080"/>
        </w:tabs>
        <w:suppressAutoHyphens/>
        <w:ind w:left="0" w:firstLine="720"/>
        <w:jc w:val="both"/>
        <w:rPr>
          <w:sz w:val="28"/>
          <w:szCs w:val="28"/>
        </w:rPr>
      </w:pPr>
      <w:r w:rsidRPr="00D627F3">
        <w:rPr>
          <w:sz w:val="28"/>
          <w:szCs w:val="28"/>
        </w:rPr>
        <w:lastRenderedPageBreak/>
        <w:t>по результатам контроля знаний,</w:t>
      </w:r>
    </w:p>
    <w:p w:rsidR="007A5F27" w:rsidRPr="00D627F3" w:rsidRDefault="007A5F27" w:rsidP="00230E1C">
      <w:pPr>
        <w:numPr>
          <w:ilvl w:val="0"/>
          <w:numId w:val="9"/>
        </w:numPr>
        <w:tabs>
          <w:tab w:val="clear" w:pos="1904"/>
          <w:tab w:val="num" w:pos="540"/>
          <w:tab w:val="left" w:pos="1080"/>
        </w:tabs>
        <w:suppressAutoHyphens/>
        <w:ind w:left="0" w:firstLine="720"/>
        <w:jc w:val="both"/>
        <w:rPr>
          <w:sz w:val="28"/>
          <w:szCs w:val="28"/>
        </w:rPr>
      </w:pPr>
      <w:r w:rsidRPr="00D627F3">
        <w:rPr>
          <w:sz w:val="28"/>
          <w:szCs w:val="28"/>
        </w:rPr>
        <w:t>по динамике успеваемости от полугодия к окончанию года,</w:t>
      </w:r>
    </w:p>
    <w:p w:rsidR="007A5F27" w:rsidRPr="00D627F3" w:rsidRDefault="007A5F27" w:rsidP="00230E1C">
      <w:pPr>
        <w:numPr>
          <w:ilvl w:val="0"/>
          <w:numId w:val="9"/>
        </w:numPr>
        <w:tabs>
          <w:tab w:val="clear" w:pos="1904"/>
          <w:tab w:val="num" w:pos="540"/>
          <w:tab w:val="left" w:pos="1080"/>
        </w:tabs>
        <w:suppressAutoHyphens/>
        <w:ind w:left="0" w:firstLine="720"/>
        <w:jc w:val="both"/>
        <w:rPr>
          <w:sz w:val="28"/>
          <w:szCs w:val="28"/>
        </w:rPr>
      </w:pPr>
      <w:r w:rsidRPr="00D627F3">
        <w:rPr>
          <w:sz w:val="28"/>
          <w:szCs w:val="28"/>
        </w:rPr>
        <w:t>по результатам экзаменов.</w:t>
      </w:r>
    </w:p>
    <w:p w:rsidR="007A5F27" w:rsidRPr="00D627F3" w:rsidRDefault="007A5F27" w:rsidP="007A5F27">
      <w:pPr>
        <w:tabs>
          <w:tab w:val="left" w:pos="1080"/>
        </w:tabs>
        <w:ind w:firstLine="720"/>
        <w:rPr>
          <w:sz w:val="28"/>
          <w:szCs w:val="28"/>
        </w:rPr>
      </w:pPr>
      <w:r w:rsidRPr="00D627F3">
        <w:rPr>
          <w:b/>
          <w:sz w:val="28"/>
          <w:szCs w:val="28"/>
        </w:rPr>
        <w:t xml:space="preserve">Формы итогового контроля </w:t>
      </w:r>
      <w:r w:rsidRPr="00D627F3">
        <w:rPr>
          <w:sz w:val="28"/>
          <w:szCs w:val="28"/>
        </w:rPr>
        <w:t>в 10-11 классах:</w:t>
      </w:r>
    </w:p>
    <w:p w:rsidR="007A5F27" w:rsidRPr="00D627F3" w:rsidRDefault="007A5F27" w:rsidP="00230E1C">
      <w:pPr>
        <w:numPr>
          <w:ilvl w:val="0"/>
          <w:numId w:val="10"/>
        </w:numPr>
        <w:tabs>
          <w:tab w:val="clear" w:pos="1904"/>
          <w:tab w:val="num" w:pos="540"/>
          <w:tab w:val="left" w:pos="1080"/>
        </w:tabs>
        <w:suppressAutoHyphens/>
        <w:ind w:left="0" w:firstLine="720"/>
        <w:jc w:val="both"/>
        <w:rPr>
          <w:sz w:val="28"/>
          <w:szCs w:val="28"/>
        </w:rPr>
      </w:pPr>
      <w:r w:rsidRPr="00D627F3">
        <w:rPr>
          <w:sz w:val="28"/>
          <w:szCs w:val="28"/>
        </w:rPr>
        <w:t>итоговая контрольная работа;</w:t>
      </w:r>
    </w:p>
    <w:p w:rsidR="007A5F27" w:rsidRPr="00D627F3" w:rsidRDefault="007A5F27" w:rsidP="00230E1C">
      <w:pPr>
        <w:numPr>
          <w:ilvl w:val="0"/>
          <w:numId w:val="10"/>
        </w:numPr>
        <w:tabs>
          <w:tab w:val="clear" w:pos="1904"/>
          <w:tab w:val="num" w:pos="540"/>
          <w:tab w:val="left" w:pos="1080"/>
        </w:tabs>
        <w:suppressAutoHyphens/>
        <w:ind w:left="0" w:firstLine="720"/>
        <w:jc w:val="both"/>
        <w:rPr>
          <w:sz w:val="28"/>
          <w:szCs w:val="28"/>
        </w:rPr>
      </w:pPr>
      <w:r w:rsidRPr="00D627F3">
        <w:rPr>
          <w:sz w:val="28"/>
          <w:szCs w:val="28"/>
        </w:rPr>
        <w:t>итоговый опрос (письменный или устный);</w:t>
      </w:r>
    </w:p>
    <w:p w:rsidR="007A5F27" w:rsidRPr="00D627F3" w:rsidRDefault="007A5F27" w:rsidP="00230E1C">
      <w:pPr>
        <w:numPr>
          <w:ilvl w:val="0"/>
          <w:numId w:val="10"/>
        </w:numPr>
        <w:tabs>
          <w:tab w:val="clear" w:pos="1904"/>
          <w:tab w:val="num" w:pos="540"/>
          <w:tab w:val="left" w:pos="1080"/>
        </w:tabs>
        <w:suppressAutoHyphens/>
        <w:ind w:left="0" w:firstLine="720"/>
        <w:jc w:val="both"/>
        <w:rPr>
          <w:sz w:val="28"/>
          <w:szCs w:val="28"/>
        </w:rPr>
      </w:pPr>
      <w:r w:rsidRPr="00D627F3">
        <w:rPr>
          <w:sz w:val="28"/>
          <w:szCs w:val="28"/>
        </w:rPr>
        <w:t>тестирование;</w:t>
      </w:r>
    </w:p>
    <w:p w:rsidR="007A5F27" w:rsidRPr="00D627F3" w:rsidRDefault="007A5F27" w:rsidP="00230E1C">
      <w:pPr>
        <w:numPr>
          <w:ilvl w:val="0"/>
          <w:numId w:val="10"/>
        </w:numPr>
        <w:tabs>
          <w:tab w:val="clear" w:pos="1904"/>
          <w:tab w:val="num" w:pos="540"/>
          <w:tab w:val="left" w:pos="1080"/>
        </w:tabs>
        <w:suppressAutoHyphens/>
        <w:ind w:left="0" w:firstLine="720"/>
        <w:jc w:val="both"/>
        <w:rPr>
          <w:sz w:val="28"/>
          <w:szCs w:val="28"/>
        </w:rPr>
      </w:pPr>
      <w:r w:rsidRPr="00D627F3">
        <w:rPr>
          <w:sz w:val="28"/>
          <w:szCs w:val="28"/>
        </w:rPr>
        <w:t>зачет;</w:t>
      </w:r>
    </w:p>
    <w:p w:rsidR="007A5F27" w:rsidRPr="00D627F3" w:rsidRDefault="007A5F27" w:rsidP="00230E1C">
      <w:pPr>
        <w:numPr>
          <w:ilvl w:val="0"/>
          <w:numId w:val="10"/>
        </w:numPr>
        <w:tabs>
          <w:tab w:val="clear" w:pos="1904"/>
          <w:tab w:val="num" w:pos="540"/>
          <w:tab w:val="left" w:pos="1080"/>
        </w:tabs>
        <w:suppressAutoHyphens/>
        <w:ind w:left="0" w:firstLine="720"/>
        <w:jc w:val="both"/>
        <w:rPr>
          <w:sz w:val="28"/>
          <w:szCs w:val="28"/>
        </w:rPr>
      </w:pPr>
      <w:r w:rsidRPr="00D627F3">
        <w:rPr>
          <w:sz w:val="28"/>
          <w:szCs w:val="28"/>
        </w:rPr>
        <w:t>зачетная неделя по итогам 1 полугодия;</w:t>
      </w:r>
    </w:p>
    <w:p w:rsidR="007A5F27" w:rsidRPr="00D627F3" w:rsidRDefault="007A5F27" w:rsidP="00230E1C">
      <w:pPr>
        <w:numPr>
          <w:ilvl w:val="0"/>
          <w:numId w:val="10"/>
        </w:numPr>
        <w:tabs>
          <w:tab w:val="clear" w:pos="1904"/>
          <w:tab w:val="num" w:pos="540"/>
          <w:tab w:val="left" w:pos="1080"/>
        </w:tabs>
        <w:suppressAutoHyphens/>
        <w:ind w:left="0" w:firstLine="720"/>
        <w:jc w:val="both"/>
        <w:rPr>
          <w:sz w:val="28"/>
          <w:szCs w:val="28"/>
        </w:rPr>
      </w:pPr>
      <w:r w:rsidRPr="00D627F3">
        <w:rPr>
          <w:sz w:val="28"/>
          <w:szCs w:val="28"/>
        </w:rPr>
        <w:t>экзамен.</w:t>
      </w:r>
    </w:p>
    <w:p w:rsidR="007A5F27" w:rsidRPr="00D627F3" w:rsidRDefault="007A5F27" w:rsidP="007A5F27">
      <w:pPr>
        <w:tabs>
          <w:tab w:val="left" w:pos="1080"/>
        </w:tabs>
        <w:ind w:firstLine="720"/>
        <w:jc w:val="both"/>
        <w:rPr>
          <w:sz w:val="28"/>
          <w:szCs w:val="28"/>
        </w:rPr>
      </w:pPr>
      <w:r w:rsidRPr="00D627F3">
        <w:rPr>
          <w:sz w:val="28"/>
          <w:szCs w:val="28"/>
        </w:rPr>
        <w:t>Материалы промежуточной аттестации учащихся разрабатываются учителями школы, обсуждаются на заседаниях методических объединений, согласовываются с администрацией, утверждаются приказом директора на основании решения педагогического совета.</w:t>
      </w:r>
    </w:p>
    <w:p w:rsidR="007A5F27" w:rsidRPr="00D72C35" w:rsidRDefault="007A5F27" w:rsidP="007A5F27">
      <w:pPr>
        <w:tabs>
          <w:tab w:val="left" w:pos="1080"/>
        </w:tabs>
        <w:ind w:firstLine="720"/>
        <w:jc w:val="both"/>
      </w:pPr>
    </w:p>
    <w:p w:rsidR="007A5F27" w:rsidRDefault="007A5F27" w:rsidP="007A5F27">
      <w:pPr>
        <w:ind w:firstLine="708"/>
        <w:jc w:val="center"/>
        <w:rPr>
          <w:b/>
          <w:sz w:val="28"/>
          <w:szCs w:val="28"/>
        </w:rPr>
      </w:pPr>
    </w:p>
    <w:p w:rsidR="007A5F27" w:rsidRPr="00D627F3" w:rsidRDefault="007A5F27" w:rsidP="007A5F27">
      <w:pPr>
        <w:ind w:firstLine="708"/>
        <w:jc w:val="center"/>
        <w:rPr>
          <w:b/>
          <w:sz w:val="28"/>
          <w:szCs w:val="28"/>
        </w:rPr>
      </w:pPr>
    </w:p>
    <w:p w:rsidR="007A5F27" w:rsidRDefault="007A5F27" w:rsidP="007A5F27">
      <w:pPr>
        <w:ind w:firstLine="708"/>
        <w:jc w:val="center"/>
        <w:rPr>
          <w:b/>
          <w:sz w:val="32"/>
          <w:szCs w:val="32"/>
        </w:rPr>
      </w:pPr>
      <w:r w:rsidRPr="008D341F">
        <w:rPr>
          <w:b/>
          <w:sz w:val="32"/>
          <w:szCs w:val="32"/>
        </w:rPr>
        <w:t>Итоговая аттестация выпускников 11 класса</w:t>
      </w:r>
    </w:p>
    <w:p w:rsidR="008D341F" w:rsidRPr="008D341F" w:rsidRDefault="008D341F" w:rsidP="007A5F27">
      <w:pPr>
        <w:ind w:firstLine="708"/>
        <w:jc w:val="center"/>
        <w:rPr>
          <w:sz w:val="32"/>
          <w:szCs w:val="32"/>
        </w:rPr>
      </w:pPr>
    </w:p>
    <w:p w:rsidR="007A5F27" w:rsidRPr="00D627F3" w:rsidRDefault="007A5F27" w:rsidP="007A5F27">
      <w:pPr>
        <w:ind w:firstLine="708"/>
        <w:jc w:val="both"/>
        <w:rPr>
          <w:sz w:val="28"/>
          <w:szCs w:val="28"/>
        </w:rPr>
      </w:pPr>
      <w:r w:rsidRPr="00D627F3">
        <w:rPr>
          <w:sz w:val="28"/>
          <w:szCs w:val="28"/>
        </w:rPr>
        <w:t xml:space="preserve">проводится на основе Закона РФ «Об образовании», иных нормативных актов федерального уровня, регламентирующих проведение государственной итоговой аттестации выпускников 11-х классов, распоряжений </w:t>
      </w:r>
      <w:r w:rsidR="00D627F3">
        <w:rPr>
          <w:sz w:val="28"/>
          <w:szCs w:val="28"/>
        </w:rPr>
        <w:t xml:space="preserve">Министерства </w:t>
      </w:r>
      <w:r w:rsidRPr="00D627F3">
        <w:rPr>
          <w:sz w:val="28"/>
          <w:szCs w:val="28"/>
        </w:rPr>
        <w:t xml:space="preserve"> образования и </w:t>
      </w:r>
      <w:r w:rsidR="00D627F3">
        <w:rPr>
          <w:sz w:val="28"/>
          <w:szCs w:val="28"/>
        </w:rPr>
        <w:t>нау</w:t>
      </w:r>
      <w:r w:rsidRPr="00D627F3">
        <w:rPr>
          <w:sz w:val="28"/>
          <w:szCs w:val="28"/>
        </w:rPr>
        <w:t>ки Челябинской  области.</w:t>
      </w:r>
    </w:p>
    <w:p w:rsidR="007A5F27" w:rsidRPr="00D627F3" w:rsidRDefault="007A5F27" w:rsidP="007A5F27">
      <w:pPr>
        <w:ind w:firstLine="425"/>
        <w:jc w:val="both"/>
        <w:rPr>
          <w:sz w:val="28"/>
          <w:szCs w:val="28"/>
        </w:rPr>
      </w:pPr>
    </w:p>
    <w:p w:rsidR="007A5F27" w:rsidRPr="00D627F3" w:rsidRDefault="007A5F27" w:rsidP="007A5F27">
      <w:pPr>
        <w:tabs>
          <w:tab w:val="left" w:pos="2580"/>
        </w:tabs>
        <w:ind w:firstLine="720"/>
        <w:jc w:val="center"/>
        <w:rPr>
          <w:b/>
          <w:sz w:val="28"/>
          <w:szCs w:val="28"/>
        </w:rPr>
      </w:pPr>
      <w:r w:rsidRPr="00D627F3">
        <w:rPr>
          <w:b/>
          <w:sz w:val="28"/>
          <w:szCs w:val="28"/>
        </w:rPr>
        <w:t>Диагностика</w:t>
      </w:r>
    </w:p>
    <w:p w:rsidR="007A5F27" w:rsidRPr="00D627F3" w:rsidRDefault="007A5F27" w:rsidP="007A5F27">
      <w:pPr>
        <w:tabs>
          <w:tab w:val="left" w:pos="973"/>
        </w:tabs>
        <w:ind w:firstLine="720"/>
        <w:jc w:val="both"/>
        <w:rPr>
          <w:sz w:val="28"/>
          <w:szCs w:val="28"/>
        </w:rPr>
      </w:pPr>
      <w:r w:rsidRPr="00D627F3">
        <w:rPr>
          <w:sz w:val="28"/>
          <w:szCs w:val="28"/>
        </w:rPr>
        <w:t>1.</w:t>
      </w:r>
      <w:r w:rsidRPr="00D627F3">
        <w:rPr>
          <w:sz w:val="28"/>
          <w:szCs w:val="28"/>
        </w:rPr>
        <w:tab/>
        <w:t>Педагогическая диагностика</w:t>
      </w:r>
    </w:p>
    <w:p w:rsidR="007A5F27" w:rsidRPr="00D627F3" w:rsidRDefault="007A5F27" w:rsidP="00230E1C">
      <w:pPr>
        <w:numPr>
          <w:ilvl w:val="0"/>
          <w:numId w:val="5"/>
        </w:numPr>
        <w:tabs>
          <w:tab w:val="num" w:pos="540"/>
          <w:tab w:val="left" w:pos="973"/>
        </w:tabs>
        <w:suppressAutoHyphens/>
        <w:ind w:left="0" w:firstLine="720"/>
        <w:jc w:val="both"/>
        <w:rPr>
          <w:sz w:val="28"/>
          <w:szCs w:val="28"/>
        </w:rPr>
      </w:pPr>
      <w:r w:rsidRPr="00D627F3">
        <w:rPr>
          <w:sz w:val="28"/>
          <w:szCs w:val="28"/>
        </w:rPr>
        <w:t>Соответствие ЗУНов требованиям обязательного минимума содержания среднего (полного) общего образования.</w:t>
      </w:r>
    </w:p>
    <w:p w:rsidR="007A5F27" w:rsidRPr="00D627F3" w:rsidRDefault="007A5F27" w:rsidP="00230E1C">
      <w:pPr>
        <w:numPr>
          <w:ilvl w:val="0"/>
          <w:numId w:val="5"/>
        </w:numPr>
        <w:tabs>
          <w:tab w:val="num" w:pos="540"/>
          <w:tab w:val="left" w:pos="973"/>
        </w:tabs>
        <w:suppressAutoHyphens/>
        <w:ind w:left="0" w:firstLine="720"/>
        <w:jc w:val="both"/>
        <w:rPr>
          <w:sz w:val="28"/>
          <w:szCs w:val="28"/>
        </w:rPr>
      </w:pPr>
      <w:r w:rsidRPr="00D627F3">
        <w:rPr>
          <w:sz w:val="28"/>
          <w:szCs w:val="28"/>
        </w:rPr>
        <w:t>Диагностика сформированности ОУУН.</w:t>
      </w:r>
    </w:p>
    <w:p w:rsidR="007A5F27" w:rsidRPr="00D627F3" w:rsidRDefault="007A5F27" w:rsidP="00230E1C">
      <w:pPr>
        <w:numPr>
          <w:ilvl w:val="0"/>
          <w:numId w:val="5"/>
        </w:numPr>
        <w:tabs>
          <w:tab w:val="num" w:pos="540"/>
          <w:tab w:val="left" w:pos="973"/>
        </w:tabs>
        <w:suppressAutoHyphens/>
        <w:ind w:left="0" w:firstLine="720"/>
        <w:jc w:val="both"/>
        <w:rPr>
          <w:sz w:val="28"/>
          <w:szCs w:val="28"/>
        </w:rPr>
      </w:pPr>
      <w:r w:rsidRPr="00D627F3">
        <w:rPr>
          <w:sz w:val="28"/>
          <w:szCs w:val="28"/>
        </w:rPr>
        <w:t>Функциональные умения учителя.</w:t>
      </w:r>
    </w:p>
    <w:p w:rsidR="007A5F27" w:rsidRPr="00D627F3" w:rsidRDefault="007A5F27" w:rsidP="00230E1C">
      <w:pPr>
        <w:numPr>
          <w:ilvl w:val="0"/>
          <w:numId w:val="5"/>
        </w:numPr>
        <w:tabs>
          <w:tab w:val="num" w:pos="540"/>
          <w:tab w:val="left" w:pos="973"/>
        </w:tabs>
        <w:suppressAutoHyphens/>
        <w:ind w:left="0" w:firstLine="720"/>
        <w:jc w:val="both"/>
        <w:rPr>
          <w:sz w:val="28"/>
          <w:szCs w:val="28"/>
        </w:rPr>
      </w:pPr>
      <w:r w:rsidRPr="00D627F3">
        <w:rPr>
          <w:sz w:val="28"/>
          <w:szCs w:val="28"/>
        </w:rPr>
        <w:t>Анализ педагогических затруднений педагога.</w:t>
      </w:r>
    </w:p>
    <w:p w:rsidR="007A5F27" w:rsidRPr="00D627F3" w:rsidRDefault="008D341F" w:rsidP="008D341F">
      <w:pPr>
        <w:tabs>
          <w:tab w:val="left" w:pos="307"/>
          <w:tab w:val="num" w:pos="540"/>
        </w:tabs>
        <w:suppressAutoHyphens/>
        <w:jc w:val="both"/>
        <w:rPr>
          <w:sz w:val="28"/>
          <w:szCs w:val="28"/>
        </w:rPr>
      </w:pPr>
      <w:r>
        <w:rPr>
          <w:sz w:val="28"/>
          <w:szCs w:val="28"/>
        </w:rPr>
        <w:t xml:space="preserve">           </w:t>
      </w:r>
      <w:r w:rsidR="00D627F3">
        <w:rPr>
          <w:sz w:val="28"/>
          <w:szCs w:val="28"/>
        </w:rPr>
        <w:t xml:space="preserve">- </w:t>
      </w:r>
      <w:r w:rsidR="007A5F27" w:rsidRPr="00D627F3">
        <w:rPr>
          <w:sz w:val="28"/>
          <w:szCs w:val="28"/>
        </w:rPr>
        <w:t>Диагностика поведения, сотрудничества, общения.</w:t>
      </w:r>
    </w:p>
    <w:p w:rsidR="008D341F" w:rsidRDefault="008D341F" w:rsidP="007A5F27">
      <w:pPr>
        <w:tabs>
          <w:tab w:val="left" w:pos="973"/>
        </w:tabs>
        <w:ind w:firstLine="720"/>
        <w:jc w:val="both"/>
        <w:rPr>
          <w:sz w:val="28"/>
          <w:szCs w:val="28"/>
        </w:rPr>
      </w:pPr>
    </w:p>
    <w:p w:rsidR="007A5F27" w:rsidRPr="00D627F3" w:rsidRDefault="007A5F27" w:rsidP="007A5F27">
      <w:pPr>
        <w:tabs>
          <w:tab w:val="left" w:pos="973"/>
        </w:tabs>
        <w:ind w:firstLine="720"/>
        <w:jc w:val="both"/>
        <w:rPr>
          <w:sz w:val="28"/>
          <w:szCs w:val="28"/>
        </w:rPr>
      </w:pPr>
      <w:r w:rsidRPr="00D627F3">
        <w:rPr>
          <w:sz w:val="28"/>
          <w:szCs w:val="28"/>
        </w:rPr>
        <w:t>3.</w:t>
      </w:r>
      <w:r w:rsidRPr="00D627F3">
        <w:rPr>
          <w:sz w:val="28"/>
          <w:szCs w:val="28"/>
        </w:rPr>
        <w:tab/>
        <w:t>Здоровье</w:t>
      </w:r>
      <w:r w:rsidR="00D627F3">
        <w:rPr>
          <w:sz w:val="28"/>
          <w:szCs w:val="28"/>
        </w:rPr>
        <w:t>сберегающая</w:t>
      </w:r>
      <w:r w:rsidRPr="00D627F3">
        <w:rPr>
          <w:sz w:val="28"/>
          <w:szCs w:val="28"/>
        </w:rPr>
        <w:t xml:space="preserve"> диагностика</w:t>
      </w:r>
    </w:p>
    <w:p w:rsidR="007A5F27" w:rsidRPr="00D627F3" w:rsidRDefault="007A5F27" w:rsidP="00230E1C">
      <w:pPr>
        <w:numPr>
          <w:ilvl w:val="0"/>
          <w:numId w:val="6"/>
        </w:numPr>
        <w:tabs>
          <w:tab w:val="clear" w:pos="1904"/>
          <w:tab w:val="num" w:pos="540"/>
          <w:tab w:val="left" w:pos="973"/>
        </w:tabs>
        <w:suppressAutoHyphens/>
        <w:ind w:left="0" w:firstLine="720"/>
        <w:jc w:val="both"/>
        <w:rPr>
          <w:sz w:val="28"/>
          <w:szCs w:val="28"/>
        </w:rPr>
      </w:pPr>
      <w:r w:rsidRPr="00D627F3">
        <w:rPr>
          <w:sz w:val="28"/>
          <w:szCs w:val="28"/>
        </w:rPr>
        <w:t>Диагностика исследования функционального состояния здоровья и работоспособности учащихся.</w:t>
      </w:r>
    </w:p>
    <w:p w:rsidR="007A5F27" w:rsidRPr="00D627F3" w:rsidRDefault="007A5F27" w:rsidP="00230E1C">
      <w:pPr>
        <w:numPr>
          <w:ilvl w:val="0"/>
          <w:numId w:val="6"/>
        </w:numPr>
        <w:tabs>
          <w:tab w:val="clear" w:pos="1904"/>
          <w:tab w:val="num" w:pos="540"/>
          <w:tab w:val="left" w:pos="973"/>
        </w:tabs>
        <w:suppressAutoHyphens/>
        <w:ind w:left="0" w:firstLine="720"/>
        <w:jc w:val="both"/>
        <w:rPr>
          <w:sz w:val="28"/>
          <w:szCs w:val="28"/>
        </w:rPr>
      </w:pPr>
      <w:r w:rsidRPr="00D627F3">
        <w:rPr>
          <w:sz w:val="28"/>
          <w:szCs w:val="28"/>
        </w:rPr>
        <w:t>анализ урока.</w:t>
      </w:r>
    </w:p>
    <w:p w:rsidR="007A5F27" w:rsidRPr="00D627F3" w:rsidRDefault="007A5F27" w:rsidP="00230E1C">
      <w:pPr>
        <w:numPr>
          <w:ilvl w:val="0"/>
          <w:numId w:val="6"/>
        </w:numPr>
        <w:tabs>
          <w:tab w:val="clear" w:pos="1904"/>
          <w:tab w:val="num" w:pos="540"/>
          <w:tab w:val="left" w:pos="973"/>
        </w:tabs>
        <w:suppressAutoHyphens/>
        <w:ind w:left="0" w:firstLine="720"/>
        <w:jc w:val="both"/>
        <w:rPr>
          <w:sz w:val="28"/>
          <w:szCs w:val="28"/>
        </w:rPr>
      </w:pPr>
      <w:r w:rsidRPr="00D627F3">
        <w:rPr>
          <w:sz w:val="28"/>
          <w:szCs w:val="28"/>
        </w:rPr>
        <w:t>Анализ индивидуального  расписания уроков.</w:t>
      </w:r>
    </w:p>
    <w:p w:rsidR="007A5F27" w:rsidRPr="00D627F3" w:rsidRDefault="007A5F27" w:rsidP="007A5F27">
      <w:pPr>
        <w:ind w:firstLine="284"/>
        <w:jc w:val="both"/>
        <w:rPr>
          <w:b/>
          <w:sz w:val="28"/>
          <w:szCs w:val="28"/>
          <w:u w:val="single"/>
        </w:rPr>
      </w:pPr>
    </w:p>
    <w:p w:rsidR="007A5F27" w:rsidRDefault="007A5F27" w:rsidP="007A5F27">
      <w:pPr>
        <w:ind w:firstLine="284"/>
        <w:jc w:val="both"/>
        <w:rPr>
          <w:b/>
          <w:u w:val="single"/>
        </w:rPr>
      </w:pPr>
    </w:p>
    <w:p w:rsidR="007A5F27" w:rsidRDefault="007A5F27" w:rsidP="007A5F27">
      <w:pPr>
        <w:ind w:firstLine="284"/>
        <w:jc w:val="both"/>
        <w:rPr>
          <w:b/>
          <w:u w:val="single"/>
        </w:rPr>
      </w:pPr>
    </w:p>
    <w:p w:rsidR="007A5F27" w:rsidRDefault="007A5F27" w:rsidP="007A5F27">
      <w:pPr>
        <w:ind w:firstLine="284"/>
        <w:jc w:val="both"/>
        <w:rPr>
          <w:b/>
          <w:u w:val="single"/>
        </w:rPr>
      </w:pPr>
    </w:p>
    <w:p w:rsidR="007A5F27" w:rsidRDefault="007A5F27" w:rsidP="007A5F27">
      <w:pPr>
        <w:ind w:firstLine="284"/>
        <w:jc w:val="both"/>
        <w:rPr>
          <w:b/>
          <w:u w:val="single"/>
        </w:rPr>
      </w:pPr>
    </w:p>
    <w:p w:rsidR="00DA5AE4" w:rsidRDefault="00DA5AE4" w:rsidP="007A5F27">
      <w:pPr>
        <w:ind w:firstLine="284"/>
        <w:jc w:val="center"/>
        <w:rPr>
          <w:b/>
          <w:sz w:val="28"/>
          <w:szCs w:val="28"/>
        </w:rPr>
      </w:pPr>
    </w:p>
    <w:p w:rsidR="00DA5AE4" w:rsidRDefault="00DA5AE4" w:rsidP="007A5F27">
      <w:pPr>
        <w:ind w:firstLine="284"/>
        <w:jc w:val="center"/>
        <w:rPr>
          <w:b/>
          <w:sz w:val="28"/>
          <w:szCs w:val="28"/>
        </w:rPr>
      </w:pPr>
    </w:p>
    <w:p w:rsidR="007A5F27" w:rsidRPr="008D341F" w:rsidRDefault="007A5F27" w:rsidP="007A5F27">
      <w:pPr>
        <w:ind w:firstLine="284"/>
        <w:jc w:val="center"/>
        <w:rPr>
          <w:b/>
          <w:sz w:val="36"/>
          <w:szCs w:val="36"/>
        </w:rPr>
      </w:pPr>
      <w:r w:rsidRPr="008D341F">
        <w:rPr>
          <w:b/>
          <w:sz w:val="36"/>
          <w:szCs w:val="36"/>
        </w:rPr>
        <w:t>Условия реализации  образовательной программы среднего общего образования</w:t>
      </w:r>
    </w:p>
    <w:p w:rsidR="007A5F27" w:rsidRPr="00087FBC" w:rsidRDefault="007A5F27" w:rsidP="007A5F27">
      <w:pPr>
        <w:jc w:val="center"/>
      </w:pPr>
    </w:p>
    <w:p w:rsidR="007A5F27" w:rsidRPr="008D341F" w:rsidRDefault="007A5F27" w:rsidP="007A5F27">
      <w:pPr>
        <w:pStyle w:val="20"/>
        <w:tabs>
          <w:tab w:val="left" w:pos="0"/>
        </w:tabs>
        <w:spacing w:before="0" w:after="0"/>
        <w:ind w:firstLine="425"/>
        <w:rPr>
          <w:rFonts w:ascii="Times New Roman" w:hAnsi="Times New Roman" w:cs="Times New Roman"/>
        </w:rPr>
      </w:pPr>
      <w:bookmarkStart w:id="0" w:name="_Toc221291572"/>
      <w:r w:rsidRPr="008D341F">
        <w:rPr>
          <w:rFonts w:ascii="Times New Roman" w:hAnsi="Times New Roman" w:cs="Times New Roman"/>
        </w:rPr>
        <w:t>Организационно-педагогические условия</w:t>
      </w:r>
      <w:bookmarkEnd w:id="0"/>
    </w:p>
    <w:p w:rsidR="007A5F27" w:rsidRPr="008D341F" w:rsidRDefault="007A5F27" w:rsidP="007A5F27">
      <w:pPr>
        <w:ind w:firstLine="425"/>
        <w:jc w:val="both"/>
        <w:rPr>
          <w:b/>
          <w:sz w:val="28"/>
          <w:szCs w:val="28"/>
        </w:rPr>
      </w:pPr>
      <w:r w:rsidRPr="008D341F">
        <w:rPr>
          <w:b/>
          <w:sz w:val="28"/>
          <w:szCs w:val="28"/>
        </w:rPr>
        <w:t>Режим работы</w:t>
      </w:r>
    </w:p>
    <w:p w:rsidR="007A5F27" w:rsidRPr="008D341F" w:rsidRDefault="007A5F27" w:rsidP="007A5F27">
      <w:pPr>
        <w:ind w:firstLine="425"/>
        <w:jc w:val="both"/>
        <w:rPr>
          <w:sz w:val="28"/>
          <w:szCs w:val="28"/>
        </w:rPr>
      </w:pPr>
      <w:r w:rsidRPr="008D341F">
        <w:rPr>
          <w:sz w:val="28"/>
          <w:szCs w:val="28"/>
        </w:rPr>
        <w:t>Режим работы школы соответствует нормативным документам. Рабочая неделя – 6 дней. Продолжительность уроков – 40 минут. Начало уроков – 08.30 часов. Окончание – в соответствии с расписанием учащихся. Перемены от 10 до 15 минут. Количество часов учебного плана в каждом классе школы соответствует максимально допустимой нагрузке учащихся при 6-дневной учебной неделе.</w:t>
      </w:r>
    </w:p>
    <w:p w:rsidR="007A5F27" w:rsidRPr="008D341F" w:rsidRDefault="007A5F27" w:rsidP="007A5F27">
      <w:pPr>
        <w:ind w:firstLine="425"/>
        <w:jc w:val="both"/>
        <w:rPr>
          <w:b/>
          <w:sz w:val="28"/>
          <w:szCs w:val="28"/>
        </w:rPr>
      </w:pPr>
      <w:r w:rsidRPr="008D341F">
        <w:rPr>
          <w:sz w:val="28"/>
          <w:szCs w:val="28"/>
        </w:rPr>
        <w:t xml:space="preserve"> </w:t>
      </w:r>
      <w:r w:rsidRPr="008D341F">
        <w:rPr>
          <w:b/>
          <w:sz w:val="28"/>
          <w:szCs w:val="28"/>
        </w:rPr>
        <w:t>Наполняемость</w:t>
      </w:r>
    </w:p>
    <w:p w:rsidR="007A5F27" w:rsidRPr="008D341F" w:rsidRDefault="007A5F27" w:rsidP="007A5F27">
      <w:pPr>
        <w:ind w:firstLine="425"/>
        <w:jc w:val="both"/>
        <w:rPr>
          <w:sz w:val="28"/>
          <w:szCs w:val="28"/>
        </w:rPr>
      </w:pPr>
      <w:r w:rsidRPr="008D341F">
        <w:rPr>
          <w:sz w:val="28"/>
          <w:szCs w:val="28"/>
        </w:rPr>
        <w:t xml:space="preserve">Средняя наполняемость классов – 8 человек, детских объединений в кружках– </w:t>
      </w:r>
      <w:proofErr w:type="gramStart"/>
      <w:r w:rsidR="008D341F">
        <w:rPr>
          <w:sz w:val="28"/>
          <w:szCs w:val="28"/>
        </w:rPr>
        <w:t>до</w:t>
      </w:r>
      <w:proofErr w:type="gramEnd"/>
      <w:r w:rsidR="008D341F">
        <w:rPr>
          <w:sz w:val="28"/>
          <w:szCs w:val="28"/>
        </w:rPr>
        <w:t xml:space="preserve"> </w:t>
      </w:r>
      <w:r w:rsidRPr="008D341F">
        <w:rPr>
          <w:sz w:val="28"/>
          <w:szCs w:val="28"/>
        </w:rPr>
        <w:t>15 человек.</w:t>
      </w:r>
    </w:p>
    <w:p w:rsidR="007A5F27" w:rsidRPr="008D341F" w:rsidRDefault="007A5F27" w:rsidP="007A5F27">
      <w:pPr>
        <w:ind w:firstLine="425"/>
        <w:jc w:val="both"/>
        <w:rPr>
          <w:sz w:val="28"/>
          <w:szCs w:val="28"/>
        </w:rPr>
      </w:pPr>
      <w:r w:rsidRPr="008D341F">
        <w:rPr>
          <w:b/>
          <w:sz w:val="28"/>
          <w:szCs w:val="28"/>
        </w:rPr>
        <w:t xml:space="preserve">Продолжительность обучения: </w:t>
      </w:r>
      <w:r w:rsidRPr="008D341F">
        <w:rPr>
          <w:sz w:val="28"/>
          <w:szCs w:val="28"/>
        </w:rPr>
        <w:t>2 года.</w:t>
      </w:r>
    </w:p>
    <w:p w:rsidR="007A5F27" w:rsidRPr="008D341F" w:rsidRDefault="007A5F27" w:rsidP="007A5F27">
      <w:pPr>
        <w:ind w:firstLine="720"/>
        <w:jc w:val="both"/>
        <w:rPr>
          <w:b/>
          <w:sz w:val="28"/>
          <w:szCs w:val="28"/>
        </w:rPr>
      </w:pPr>
    </w:p>
    <w:p w:rsidR="007A5F27" w:rsidRPr="008D341F" w:rsidRDefault="007A5F27" w:rsidP="007A5F27">
      <w:pPr>
        <w:ind w:firstLine="720"/>
        <w:jc w:val="both"/>
        <w:rPr>
          <w:b/>
          <w:i/>
          <w:sz w:val="28"/>
          <w:szCs w:val="28"/>
        </w:rPr>
      </w:pPr>
      <w:r w:rsidRPr="008D341F">
        <w:rPr>
          <w:b/>
          <w:i/>
          <w:sz w:val="28"/>
          <w:szCs w:val="28"/>
        </w:rPr>
        <w:t>Научно-методические условия</w:t>
      </w:r>
    </w:p>
    <w:p w:rsidR="007A5F27" w:rsidRPr="008D341F" w:rsidRDefault="007A5F27" w:rsidP="007A5F27">
      <w:pPr>
        <w:ind w:firstLine="720"/>
        <w:jc w:val="both"/>
        <w:rPr>
          <w:b/>
          <w:i/>
          <w:sz w:val="28"/>
          <w:szCs w:val="28"/>
        </w:rPr>
      </w:pPr>
    </w:p>
    <w:p w:rsidR="007A5F27" w:rsidRPr="008D341F" w:rsidRDefault="007A5F27" w:rsidP="007A5F27">
      <w:pPr>
        <w:ind w:firstLine="720"/>
        <w:jc w:val="both"/>
        <w:rPr>
          <w:b/>
          <w:sz w:val="28"/>
          <w:szCs w:val="28"/>
        </w:rPr>
      </w:pPr>
      <w:r w:rsidRPr="008D341F">
        <w:rPr>
          <w:b/>
          <w:sz w:val="28"/>
          <w:szCs w:val="28"/>
        </w:rPr>
        <w:t>Организация образовательной деятельности</w:t>
      </w:r>
    </w:p>
    <w:p w:rsidR="007A5F27" w:rsidRPr="008D341F" w:rsidRDefault="007A5F27" w:rsidP="007A5F27">
      <w:pPr>
        <w:ind w:firstLine="720"/>
        <w:jc w:val="both"/>
        <w:rPr>
          <w:sz w:val="28"/>
          <w:szCs w:val="28"/>
        </w:rPr>
      </w:pPr>
      <w:r w:rsidRPr="008D341F">
        <w:rPr>
          <w:sz w:val="28"/>
          <w:szCs w:val="28"/>
        </w:rPr>
        <w:t>Основной формой обучения является классно-урочная система. Учебный год делится на полугодия. Итоги каждого полугодия подводятся по результатам текущего и итогового контроля по предметам учебного плана. Анализ успеваемости проводится администрацией и учителями школы на педагогическом совете, родительских собраниях, заседаниях методических объединений учителей-предметников.</w:t>
      </w:r>
    </w:p>
    <w:p w:rsidR="007A5F27" w:rsidRPr="00D72C35" w:rsidRDefault="007A5F27" w:rsidP="007A5F27">
      <w:pPr>
        <w:ind w:firstLine="720"/>
        <w:jc w:val="both"/>
      </w:pPr>
    </w:p>
    <w:p w:rsidR="007A5F27" w:rsidRPr="008D341F" w:rsidRDefault="007A5F27" w:rsidP="007A5F27">
      <w:pPr>
        <w:pStyle w:val="ad"/>
        <w:spacing w:after="0"/>
        <w:ind w:firstLine="720"/>
        <w:jc w:val="both"/>
        <w:rPr>
          <w:b/>
          <w:bCs/>
          <w:sz w:val="28"/>
          <w:szCs w:val="28"/>
        </w:rPr>
      </w:pPr>
      <w:r w:rsidRPr="008D341F">
        <w:rPr>
          <w:b/>
          <w:bCs/>
          <w:sz w:val="28"/>
          <w:szCs w:val="28"/>
        </w:rPr>
        <w:t>Формы организации учебной деятельности</w:t>
      </w:r>
    </w:p>
    <w:p w:rsidR="007A5F27" w:rsidRPr="008D341F" w:rsidRDefault="007A5F27" w:rsidP="00230E1C">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Урок</w:t>
      </w:r>
    </w:p>
    <w:p w:rsidR="007A5F27" w:rsidRPr="008D341F" w:rsidRDefault="007A5F27" w:rsidP="00230E1C">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Учебная игра</w:t>
      </w:r>
    </w:p>
    <w:p w:rsidR="007A5F27" w:rsidRPr="008D341F" w:rsidRDefault="007A5F27" w:rsidP="00230E1C">
      <w:pPr>
        <w:numPr>
          <w:ilvl w:val="0"/>
          <w:numId w:val="13"/>
        </w:numPr>
        <w:tabs>
          <w:tab w:val="left" w:pos="540"/>
          <w:tab w:val="left" w:pos="1080"/>
        </w:tabs>
        <w:suppressAutoHyphens/>
        <w:ind w:left="0" w:firstLine="720"/>
        <w:jc w:val="both"/>
        <w:rPr>
          <w:sz w:val="28"/>
          <w:szCs w:val="28"/>
        </w:rPr>
      </w:pPr>
      <w:r w:rsidRPr="008D341F">
        <w:rPr>
          <w:sz w:val="28"/>
          <w:szCs w:val="28"/>
        </w:rPr>
        <w:t>Практическая и лабораторная работа</w:t>
      </w:r>
    </w:p>
    <w:p w:rsidR="007A5F27" w:rsidRPr="008D341F" w:rsidRDefault="007A5F27" w:rsidP="00230E1C">
      <w:pPr>
        <w:numPr>
          <w:ilvl w:val="0"/>
          <w:numId w:val="13"/>
        </w:numPr>
        <w:tabs>
          <w:tab w:val="left" w:pos="540"/>
          <w:tab w:val="left" w:pos="1080"/>
        </w:tabs>
        <w:suppressAutoHyphens/>
        <w:ind w:left="0" w:firstLine="720"/>
        <w:jc w:val="both"/>
        <w:rPr>
          <w:sz w:val="28"/>
          <w:szCs w:val="28"/>
        </w:rPr>
      </w:pPr>
      <w:r w:rsidRPr="008D341F">
        <w:rPr>
          <w:sz w:val="28"/>
          <w:szCs w:val="28"/>
        </w:rPr>
        <w:t>Контрольная работа</w:t>
      </w:r>
    </w:p>
    <w:p w:rsidR="007A5F27" w:rsidRPr="008D341F" w:rsidRDefault="007A5F27" w:rsidP="00230E1C">
      <w:pPr>
        <w:numPr>
          <w:ilvl w:val="0"/>
          <w:numId w:val="13"/>
        </w:numPr>
        <w:tabs>
          <w:tab w:val="left" w:pos="540"/>
          <w:tab w:val="left" w:pos="1080"/>
        </w:tabs>
        <w:suppressAutoHyphens/>
        <w:ind w:left="0" w:firstLine="720"/>
        <w:jc w:val="both"/>
        <w:rPr>
          <w:sz w:val="28"/>
          <w:szCs w:val="28"/>
        </w:rPr>
      </w:pPr>
      <w:r w:rsidRPr="008D341F">
        <w:rPr>
          <w:sz w:val="28"/>
          <w:szCs w:val="28"/>
        </w:rPr>
        <w:t>Проект</w:t>
      </w:r>
    </w:p>
    <w:p w:rsidR="007A5F27" w:rsidRPr="008D341F" w:rsidRDefault="007A5F27" w:rsidP="00230E1C">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Лекция</w:t>
      </w:r>
    </w:p>
    <w:p w:rsidR="007A5F27" w:rsidRPr="008D341F" w:rsidRDefault="007A5F27" w:rsidP="00230E1C">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Консультация</w:t>
      </w:r>
    </w:p>
    <w:p w:rsidR="007A5F27" w:rsidRPr="008D341F" w:rsidRDefault="007A5F27" w:rsidP="00230E1C">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Индивидуальные занятия</w:t>
      </w:r>
    </w:p>
    <w:p w:rsidR="007A5F27" w:rsidRPr="008D341F" w:rsidRDefault="007A5F27" w:rsidP="00230E1C">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Семинар</w:t>
      </w:r>
    </w:p>
    <w:p w:rsidR="007A5F27" w:rsidRPr="008D341F" w:rsidRDefault="007A5F27" w:rsidP="00230E1C">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Экскурсия с творческими заданиями</w:t>
      </w:r>
    </w:p>
    <w:p w:rsidR="007A5F27" w:rsidRPr="008D341F" w:rsidRDefault="007A5F27" w:rsidP="00230E1C">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Зачет</w:t>
      </w:r>
    </w:p>
    <w:p w:rsidR="007A5F27" w:rsidRPr="008D341F" w:rsidRDefault="007A5F27" w:rsidP="00230E1C">
      <w:pPr>
        <w:numPr>
          <w:ilvl w:val="0"/>
          <w:numId w:val="13"/>
        </w:numPr>
        <w:tabs>
          <w:tab w:val="left" w:pos="540"/>
          <w:tab w:val="left" w:pos="1080"/>
        </w:tabs>
        <w:suppressAutoHyphens/>
        <w:ind w:left="0" w:firstLine="720"/>
        <w:jc w:val="both"/>
        <w:rPr>
          <w:sz w:val="28"/>
          <w:szCs w:val="28"/>
        </w:rPr>
      </w:pPr>
      <w:r w:rsidRPr="008D341F">
        <w:rPr>
          <w:sz w:val="28"/>
          <w:szCs w:val="28"/>
        </w:rPr>
        <w:t>Экзамен</w:t>
      </w:r>
    </w:p>
    <w:p w:rsidR="007A5F27" w:rsidRPr="008D341F" w:rsidRDefault="007A5F27" w:rsidP="007A5F27">
      <w:pPr>
        <w:tabs>
          <w:tab w:val="left" w:pos="540"/>
          <w:tab w:val="left" w:pos="1080"/>
        </w:tabs>
        <w:suppressAutoHyphens/>
        <w:jc w:val="both"/>
        <w:rPr>
          <w:sz w:val="28"/>
          <w:szCs w:val="28"/>
        </w:rPr>
      </w:pPr>
    </w:p>
    <w:p w:rsidR="007A5F27" w:rsidRPr="008D341F" w:rsidRDefault="007A5F27" w:rsidP="007A5F27">
      <w:pPr>
        <w:ind w:firstLine="720"/>
        <w:jc w:val="both"/>
        <w:rPr>
          <w:b/>
          <w:sz w:val="28"/>
          <w:szCs w:val="28"/>
        </w:rPr>
      </w:pPr>
      <w:r w:rsidRPr="008D341F">
        <w:rPr>
          <w:b/>
          <w:sz w:val="28"/>
          <w:szCs w:val="28"/>
        </w:rPr>
        <w:t>Типы уроков, проводимых учителями школы</w:t>
      </w:r>
    </w:p>
    <w:p w:rsidR="007A5F27" w:rsidRPr="008D341F" w:rsidRDefault="007A5F27" w:rsidP="007A5F27">
      <w:pPr>
        <w:pStyle w:val="210"/>
        <w:ind w:firstLine="720"/>
        <w:jc w:val="both"/>
        <w:rPr>
          <w:sz w:val="28"/>
          <w:szCs w:val="28"/>
        </w:rPr>
      </w:pPr>
      <w:r w:rsidRPr="008D341F">
        <w:rPr>
          <w:sz w:val="28"/>
          <w:szCs w:val="28"/>
        </w:rPr>
        <w:t>Наряду с традиционными уроками (вводный урок, урок изучения нового материала, урок закрепления знаний и умений, обобщающий урок, урок контроля знаний, урок практической работы и т.д.) учителя школы проводят уроки следующих типов:</w:t>
      </w:r>
    </w:p>
    <w:p w:rsidR="007A5F27" w:rsidRPr="008D341F" w:rsidRDefault="007A5F27" w:rsidP="00230E1C">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Интегрированный урок</w:t>
      </w:r>
    </w:p>
    <w:p w:rsidR="007A5F27" w:rsidRPr="008D341F" w:rsidRDefault="007A5F27" w:rsidP="00230E1C">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Урок-путешествие</w:t>
      </w:r>
    </w:p>
    <w:p w:rsidR="007A5F27" w:rsidRPr="008D341F" w:rsidRDefault="007A5F27" w:rsidP="00230E1C">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Мастерская</w:t>
      </w:r>
    </w:p>
    <w:p w:rsidR="007A5F27" w:rsidRPr="008D341F" w:rsidRDefault="007A5F27" w:rsidP="00230E1C">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Ролевая игра</w:t>
      </w:r>
    </w:p>
    <w:p w:rsidR="007A5F27" w:rsidRPr="008D341F" w:rsidRDefault="007A5F27" w:rsidP="00230E1C">
      <w:pPr>
        <w:numPr>
          <w:ilvl w:val="0"/>
          <w:numId w:val="14"/>
        </w:numPr>
        <w:tabs>
          <w:tab w:val="clear" w:pos="900"/>
          <w:tab w:val="num" w:pos="0"/>
          <w:tab w:val="left" w:pos="540"/>
          <w:tab w:val="left" w:pos="1080"/>
        </w:tabs>
        <w:suppressAutoHyphens/>
        <w:ind w:left="0" w:firstLine="720"/>
        <w:jc w:val="both"/>
        <w:rPr>
          <w:sz w:val="28"/>
          <w:szCs w:val="28"/>
        </w:rPr>
      </w:pPr>
      <w:proofErr w:type="gramStart"/>
      <w:r w:rsidRPr="008D341F">
        <w:rPr>
          <w:sz w:val="28"/>
          <w:szCs w:val="28"/>
        </w:rPr>
        <w:t>Урок-дебаты</w:t>
      </w:r>
      <w:proofErr w:type="gramEnd"/>
    </w:p>
    <w:p w:rsidR="007A5F27" w:rsidRPr="008D341F" w:rsidRDefault="007A5F27" w:rsidP="00230E1C">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Урок-практикум</w:t>
      </w:r>
    </w:p>
    <w:p w:rsidR="007A5F27" w:rsidRPr="008D341F" w:rsidRDefault="007A5F27" w:rsidP="00230E1C">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Урок-исследование</w:t>
      </w:r>
    </w:p>
    <w:p w:rsidR="007A5F27" w:rsidRPr="008D341F" w:rsidRDefault="007A5F27" w:rsidP="00230E1C">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Урок с использованием элементов инновационных технологий: технологии развития критического мышления, проектирование, технология исследовательской деятельности.</w:t>
      </w:r>
    </w:p>
    <w:p w:rsidR="007A5F27" w:rsidRPr="008D341F" w:rsidRDefault="007A5F27" w:rsidP="007A5F27">
      <w:pPr>
        <w:ind w:firstLine="425"/>
        <w:jc w:val="both"/>
        <w:rPr>
          <w:bCs/>
          <w:sz w:val="28"/>
          <w:szCs w:val="28"/>
          <w:u w:val="single"/>
        </w:rPr>
      </w:pPr>
    </w:p>
    <w:p w:rsidR="007A5F27" w:rsidRDefault="007A5F27" w:rsidP="007A5F27">
      <w:pPr>
        <w:ind w:firstLine="425"/>
        <w:jc w:val="both"/>
        <w:rPr>
          <w:bCs/>
          <w:u w:val="single"/>
        </w:rPr>
      </w:pPr>
    </w:p>
    <w:p w:rsidR="007A5F27" w:rsidRDefault="007A5F27" w:rsidP="007A5F27">
      <w:pPr>
        <w:ind w:firstLine="425"/>
        <w:jc w:val="both"/>
        <w:rPr>
          <w:bCs/>
          <w:u w:val="single"/>
        </w:rPr>
      </w:pPr>
    </w:p>
    <w:p w:rsidR="007A5F27" w:rsidRPr="00D72C35" w:rsidRDefault="007A5F27" w:rsidP="007A5F27">
      <w:pPr>
        <w:ind w:firstLine="425"/>
        <w:jc w:val="both"/>
        <w:rPr>
          <w:bCs/>
          <w:u w:val="single"/>
        </w:rPr>
      </w:pPr>
    </w:p>
    <w:p w:rsidR="007A5F27" w:rsidRPr="008D341F" w:rsidRDefault="007A5F27" w:rsidP="007A5F27">
      <w:pPr>
        <w:ind w:firstLine="425"/>
        <w:jc w:val="center"/>
        <w:rPr>
          <w:b/>
          <w:bCs/>
          <w:sz w:val="32"/>
          <w:szCs w:val="32"/>
        </w:rPr>
      </w:pPr>
      <w:r w:rsidRPr="008D341F">
        <w:rPr>
          <w:b/>
          <w:bCs/>
          <w:sz w:val="32"/>
          <w:szCs w:val="32"/>
        </w:rPr>
        <w:lastRenderedPageBreak/>
        <w:t>Педагогические технологии</w:t>
      </w:r>
    </w:p>
    <w:p w:rsidR="007A5F27" w:rsidRPr="00BB3776" w:rsidRDefault="007A5F27" w:rsidP="007A5F27">
      <w:pPr>
        <w:ind w:firstLine="425"/>
        <w:jc w:val="center"/>
        <w:rPr>
          <w:b/>
          <w:bCs/>
          <w:sz w:val="28"/>
          <w:szCs w:val="28"/>
        </w:rPr>
      </w:pPr>
    </w:p>
    <w:p w:rsidR="007A5F27" w:rsidRPr="008D341F" w:rsidRDefault="007A5F27" w:rsidP="007A5F27">
      <w:pPr>
        <w:ind w:firstLine="425"/>
        <w:jc w:val="both"/>
        <w:rPr>
          <w:sz w:val="28"/>
          <w:szCs w:val="28"/>
        </w:rPr>
      </w:pPr>
      <w:r w:rsidRPr="008D341F">
        <w:rPr>
          <w:sz w:val="28"/>
          <w:szCs w:val="28"/>
        </w:rPr>
        <w:t>Технологии обучения в 10-11 классах ориентированы на формирование коммуникативных, информационных, интеллектуальных и организационных умений учащихся.</w:t>
      </w:r>
    </w:p>
    <w:p w:rsidR="007A5F27" w:rsidRDefault="007A5F27" w:rsidP="007A5F27">
      <w:pPr>
        <w:ind w:firstLine="425"/>
        <w:jc w:val="both"/>
      </w:pPr>
    </w:p>
    <w:p w:rsidR="007A5F27" w:rsidRDefault="007A5F27" w:rsidP="007A5F27">
      <w:pPr>
        <w:ind w:firstLine="425"/>
        <w:jc w:val="both"/>
      </w:pPr>
    </w:p>
    <w:p w:rsidR="007A5F27" w:rsidRPr="00D72C35" w:rsidRDefault="007A5F27" w:rsidP="007A5F27">
      <w:pPr>
        <w:ind w:firstLine="425"/>
        <w:jc w:val="both"/>
      </w:pPr>
    </w:p>
    <w:tbl>
      <w:tblPr>
        <w:tblW w:w="9292" w:type="dxa"/>
        <w:jc w:val="center"/>
        <w:tblInd w:w="-17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2129"/>
        <w:gridCol w:w="3240"/>
        <w:gridCol w:w="3923"/>
      </w:tblGrid>
      <w:tr w:rsidR="007A5F27" w:rsidRPr="00D72C35" w:rsidTr="00271502">
        <w:trPr>
          <w:jc w:val="center"/>
        </w:trPr>
        <w:tc>
          <w:tcPr>
            <w:tcW w:w="2129" w:type="dxa"/>
          </w:tcPr>
          <w:p w:rsidR="007A5F27" w:rsidRPr="00D72C35" w:rsidRDefault="007A5F27" w:rsidP="00271502">
            <w:pPr>
              <w:snapToGrid w:val="0"/>
              <w:ind w:right="-6"/>
              <w:jc w:val="center"/>
              <w:rPr>
                <w:b/>
              </w:rPr>
            </w:pPr>
            <w:r w:rsidRPr="00D72C35">
              <w:rPr>
                <w:b/>
              </w:rPr>
              <w:t>Технология</w:t>
            </w:r>
          </w:p>
        </w:tc>
        <w:tc>
          <w:tcPr>
            <w:tcW w:w="3240" w:type="dxa"/>
          </w:tcPr>
          <w:p w:rsidR="007A5F27" w:rsidRPr="00D72C35" w:rsidRDefault="007A5F27" w:rsidP="00271502">
            <w:pPr>
              <w:snapToGrid w:val="0"/>
              <w:ind w:right="-6"/>
              <w:jc w:val="center"/>
              <w:rPr>
                <w:b/>
              </w:rPr>
            </w:pPr>
            <w:r w:rsidRPr="00D72C35">
              <w:rPr>
                <w:b/>
              </w:rPr>
              <w:t>Основные идеи</w:t>
            </w:r>
          </w:p>
        </w:tc>
        <w:tc>
          <w:tcPr>
            <w:tcW w:w="3923" w:type="dxa"/>
          </w:tcPr>
          <w:p w:rsidR="007A5F27" w:rsidRPr="00D72C35" w:rsidRDefault="007A5F27" w:rsidP="00271502">
            <w:pPr>
              <w:snapToGrid w:val="0"/>
              <w:ind w:right="-6"/>
              <w:jc w:val="center"/>
              <w:rPr>
                <w:b/>
              </w:rPr>
            </w:pPr>
            <w:r w:rsidRPr="00D72C35">
              <w:rPr>
                <w:b/>
              </w:rPr>
              <w:t>Ожидаемый результат</w:t>
            </w:r>
          </w:p>
        </w:tc>
      </w:tr>
      <w:tr w:rsidR="007A5F27" w:rsidRPr="00D72C35" w:rsidTr="00271502">
        <w:trPr>
          <w:trHeight w:val="581"/>
          <w:jc w:val="center"/>
        </w:trPr>
        <w:tc>
          <w:tcPr>
            <w:tcW w:w="2129" w:type="dxa"/>
          </w:tcPr>
          <w:p w:rsidR="007A5F27" w:rsidRPr="00D72C35" w:rsidRDefault="007A5F27" w:rsidP="00271502">
            <w:pPr>
              <w:snapToGrid w:val="0"/>
              <w:ind w:right="-6"/>
            </w:pPr>
            <w:r w:rsidRPr="00D72C35">
              <w:t>Учебные тесты</w:t>
            </w:r>
          </w:p>
        </w:tc>
        <w:tc>
          <w:tcPr>
            <w:tcW w:w="3240" w:type="dxa"/>
          </w:tcPr>
          <w:p w:rsidR="007A5F27" w:rsidRPr="00D72C35" w:rsidRDefault="007A5F27" w:rsidP="00271502">
            <w:pPr>
              <w:snapToGrid w:val="0"/>
              <w:ind w:right="-6"/>
            </w:pPr>
            <w:r w:rsidRPr="00D72C35">
              <w:t>Развитие основных психических качеств и ориентировочных умений</w:t>
            </w:r>
          </w:p>
        </w:tc>
        <w:tc>
          <w:tcPr>
            <w:tcW w:w="3923" w:type="dxa"/>
          </w:tcPr>
          <w:p w:rsidR="007A5F27" w:rsidRPr="00D72C35" w:rsidRDefault="007A5F27" w:rsidP="00271502">
            <w:pPr>
              <w:snapToGrid w:val="0"/>
              <w:ind w:right="-6"/>
            </w:pPr>
            <w:r w:rsidRPr="00D72C35">
              <w:t>Умение работать в определенном темпе, самоконтроль</w:t>
            </w:r>
          </w:p>
        </w:tc>
      </w:tr>
      <w:tr w:rsidR="007A5F27" w:rsidRPr="00D72C35" w:rsidTr="00271502">
        <w:trPr>
          <w:trHeight w:val="581"/>
          <w:jc w:val="center"/>
        </w:trPr>
        <w:tc>
          <w:tcPr>
            <w:tcW w:w="2129" w:type="dxa"/>
          </w:tcPr>
          <w:p w:rsidR="007A5F27" w:rsidRPr="00D72C35" w:rsidRDefault="007A5F27" w:rsidP="00271502">
            <w:pPr>
              <w:snapToGrid w:val="0"/>
              <w:ind w:right="-6"/>
            </w:pPr>
            <w:r w:rsidRPr="00D72C35">
              <w:t>Лабораторные работы</w:t>
            </w:r>
          </w:p>
        </w:tc>
        <w:tc>
          <w:tcPr>
            <w:tcW w:w="3240" w:type="dxa"/>
          </w:tcPr>
          <w:p w:rsidR="007A5F27" w:rsidRPr="00D72C35" w:rsidRDefault="007A5F27" w:rsidP="00271502">
            <w:pPr>
              <w:snapToGrid w:val="0"/>
              <w:ind w:right="-6"/>
            </w:pPr>
            <w:r w:rsidRPr="00D72C35">
              <w:t>Реализация всех функций познавательной деятельности (описательной, объяснительной, прогностической)</w:t>
            </w:r>
          </w:p>
        </w:tc>
        <w:tc>
          <w:tcPr>
            <w:tcW w:w="3923" w:type="dxa"/>
          </w:tcPr>
          <w:p w:rsidR="007A5F27" w:rsidRPr="00D72C35" w:rsidRDefault="007A5F27" w:rsidP="00271502">
            <w:pPr>
              <w:snapToGrid w:val="0"/>
              <w:ind w:right="-6"/>
            </w:pPr>
            <w:r w:rsidRPr="00D72C35">
              <w:t>Сформированность исследовательских умений: прогнозирования, анализа, обобщения, мысленного моделирования</w:t>
            </w:r>
          </w:p>
        </w:tc>
      </w:tr>
      <w:tr w:rsidR="007A5F27" w:rsidRPr="00D72C35" w:rsidTr="00271502">
        <w:trPr>
          <w:jc w:val="center"/>
        </w:trPr>
        <w:tc>
          <w:tcPr>
            <w:tcW w:w="2129" w:type="dxa"/>
          </w:tcPr>
          <w:p w:rsidR="007A5F27" w:rsidRPr="00D72C35" w:rsidRDefault="007A5F27" w:rsidP="00271502">
            <w:pPr>
              <w:snapToGrid w:val="0"/>
              <w:ind w:right="-6"/>
            </w:pPr>
            <w:r w:rsidRPr="00D72C35">
              <w:t>Практические работы</w:t>
            </w:r>
          </w:p>
        </w:tc>
        <w:tc>
          <w:tcPr>
            <w:tcW w:w="3240" w:type="dxa"/>
          </w:tcPr>
          <w:p w:rsidR="007A5F27" w:rsidRPr="00D72C35" w:rsidRDefault="007A5F27" w:rsidP="00271502">
            <w:pPr>
              <w:snapToGrid w:val="0"/>
              <w:ind w:right="-6"/>
            </w:pPr>
            <w:r w:rsidRPr="00D72C35">
              <w:t>Реализация полного цикла таксономии целей обучения</w:t>
            </w:r>
          </w:p>
        </w:tc>
        <w:tc>
          <w:tcPr>
            <w:tcW w:w="3923" w:type="dxa"/>
          </w:tcPr>
          <w:p w:rsidR="007A5F27" w:rsidRPr="00D72C35" w:rsidRDefault="007A5F27" w:rsidP="00271502">
            <w:pPr>
              <w:snapToGrid w:val="0"/>
              <w:ind w:right="-6"/>
            </w:pPr>
            <w:r w:rsidRPr="00D72C35">
              <w:t>Умение работать в системе таксономии целей обучения (знание, понимание, применение, анализ, синтез, оценка)</w:t>
            </w:r>
          </w:p>
        </w:tc>
      </w:tr>
      <w:tr w:rsidR="007A5F27" w:rsidRPr="00D72C35" w:rsidTr="00271502">
        <w:trPr>
          <w:trHeight w:val="2041"/>
          <w:jc w:val="center"/>
        </w:trPr>
        <w:tc>
          <w:tcPr>
            <w:tcW w:w="2129" w:type="dxa"/>
          </w:tcPr>
          <w:p w:rsidR="007A5F27" w:rsidRPr="00D72C35" w:rsidRDefault="007A5F27" w:rsidP="00271502">
            <w:pPr>
              <w:snapToGrid w:val="0"/>
              <w:ind w:right="-6"/>
            </w:pPr>
            <w:r w:rsidRPr="00D72C35">
              <w:t>Исследовательская деятельность</w:t>
            </w:r>
          </w:p>
        </w:tc>
        <w:tc>
          <w:tcPr>
            <w:tcW w:w="3240" w:type="dxa"/>
          </w:tcPr>
          <w:p w:rsidR="007A5F27" w:rsidRPr="00D72C35" w:rsidRDefault="007A5F27" w:rsidP="00271502">
            <w:pPr>
              <w:snapToGrid w:val="0"/>
              <w:ind w:right="-6"/>
            </w:pPr>
            <w:r w:rsidRPr="00D72C35">
              <w:t>Индивидуализация обучения, развитие речи, расширение понятийного словаря, развитие интеллектуальных, информационных, организационных и коммуникативных умений</w:t>
            </w:r>
          </w:p>
        </w:tc>
        <w:tc>
          <w:tcPr>
            <w:tcW w:w="3923" w:type="dxa"/>
          </w:tcPr>
          <w:p w:rsidR="007A5F27" w:rsidRPr="00D72C35" w:rsidRDefault="007A5F27" w:rsidP="00271502">
            <w:pPr>
              <w:snapToGrid w:val="0"/>
              <w:ind w:right="-6"/>
            </w:pPr>
            <w:r w:rsidRPr="00D72C35">
              <w:t>Определённый уровень когнитивной, информационной, компетентности и исследовательской культуры</w:t>
            </w:r>
          </w:p>
        </w:tc>
      </w:tr>
      <w:tr w:rsidR="007A5F27" w:rsidRPr="00D72C35" w:rsidTr="00271502">
        <w:trPr>
          <w:jc w:val="center"/>
        </w:trPr>
        <w:tc>
          <w:tcPr>
            <w:tcW w:w="2129" w:type="dxa"/>
          </w:tcPr>
          <w:p w:rsidR="007A5F27" w:rsidRPr="00D72C35" w:rsidRDefault="007A5F27" w:rsidP="00271502">
            <w:pPr>
              <w:snapToGrid w:val="0"/>
              <w:ind w:right="-6"/>
            </w:pPr>
            <w:r w:rsidRPr="00D72C35">
              <w:t>Дифференцированное обучение</w:t>
            </w:r>
          </w:p>
        </w:tc>
        <w:tc>
          <w:tcPr>
            <w:tcW w:w="3240" w:type="dxa"/>
          </w:tcPr>
          <w:p w:rsidR="007A5F27" w:rsidRPr="00D72C35" w:rsidRDefault="007A5F27" w:rsidP="00271502">
            <w:pPr>
              <w:snapToGrid w:val="0"/>
              <w:ind w:right="-6"/>
            </w:pPr>
            <w:r w:rsidRPr="00D72C35">
              <w:t>Формирование адекватной самооценки, умение делать выбор</w:t>
            </w:r>
          </w:p>
        </w:tc>
        <w:tc>
          <w:tcPr>
            <w:tcW w:w="3923" w:type="dxa"/>
          </w:tcPr>
          <w:p w:rsidR="007A5F27" w:rsidRPr="00D72C35" w:rsidRDefault="007A5F27" w:rsidP="00271502">
            <w:pPr>
              <w:snapToGrid w:val="0"/>
              <w:ind w:right="-6"/>
            </w:pPr>
            <w:r w:rsidRPr="00D72C35">
              <w:t>Способность оценить границы собственной компетентности, самореализация</w:t>
            </w:r>
          </w:p>
        </w:tc>
      </w:tr>
      <w:tr w:rsidR="007A5F27" w:rsidRPr="00D72C35" w:rsidTr="00271502">
        <w:trPr>
          <w:jc w:val="center"/>
        </w:trPr>
        <w:tc>
          <w:tcPr>
            <w:tcW w:w="2129" w:type="dxa"/>
          </w:tcPr>
          <w:p w:rsidR="007A5F27" w:rsidRPr="00D72C35" w:rsidRDefault="007A5F27" w:rsidP="00271502">
            <w:pPr>
              <w:snapToGrid w:val="0"/>
              <w:ind w:right="-147"/>
            </w:pPr>
            <w:r w:rsidRPr="00D72C35">
              <w:t>Проектирование</w:t>
            </w:r>
          </w:p>
        </w:tc>
        <w:tc>
          <w:tcPr>
            <w:tcW w:w="3240" w:type="dxa"/>
          </w:tcPr>
          <w:p w:rsidR="007A5F27" w:rsidRPr="00D72C35" w:rsidRDefault="007A5F27" w:rsidP="00271502">
            <w:pPr>
              <w:snapToGrid w:val="0"/>
              <w:ind w:right="-6"/>
            </w:pPr>
            <w:r w:rsidRPr="00D72C35">
              <w:t xml:space="preserve">Развитие аналитических, тактических умений, навыков </w:t>
            </w:r>
            <w:r w:rsidRPr="00D72C35">
              <w:lastRenderedPageBreak/>
              <w:t>перспективного планирования деятельности</w:t>
            </w:r>
          </w:p>
        </w:tc>
        <w:tc>
          <w:tcPr>
            <w:tcW w:w="3923" w:type="dxa"/>
          </w:tcPr>
          <w:p w:rsidR="007A5F27" w:rsidRPr="00D72C35" w:rsidRDefault="007A5F27" w:rsidP="00271502">
            <w:pPr>
              <w:snapToGrid w:val="0"/>
              <w:ind w:right="-6"/>
            </w:pPr>
            <w:r w:rsidRPr="00D72C35">
              <w:lastRenderedPageBreak/>
              <w:t xml:space="preserve">Проектная культура, умение брать ответственность за принимаемые </w:t>
            </w:r>
            <w:r w:rsidRPr="00D72C35">
              <w:lastRenderedPageBreak/>
              <w:t>решения</w:t>
            </w:r>
          </w:p>
        </w:tc>
      </w:tr>
      <w:tr w:rsidR="007A5F27" w:rsidRPr="00D72C35" w:rsidTr="00271502">
        <w:trPr>
          <w:jc w:val="center"/>
        </w:trPr>
        <w:tc>
          <w:tcPr>
            <w:tcW w:w="2129" w:type="dxa"/>
          </w:tcPr>
          <w:p w:rsidR="007A5F27" w:rsidRPr="00D72C35" w:rsidRDefault="007A5F27" w:rsidP="00271502">
            <w:pPr>
              <w:snapToGrid w:val="0"/>
              <w:ind w:right="-6"/>
            </w:pPr>
            <w:r w:rsidRPr="00D72C35">
              <w:lastRenderedPageBreak/>
              <w:t>Оценочные технологии</w:t>
            </w:r>
          </w:p>
        </w:tc>
        <w:tc>
          <w:tcPr>
            <w:tcW w:w="3240" w:type="dxa"/>
          </w:tcPr>
          <w:p w:rsidR="007A5F27" w:rsidRPr="00D72C35" w:rsidRDefault="007A5F27" w:rsidP="00271502">
            <w:pPr>
              <w:snapToGrid w:val="0"/>
              <w:ind w:right="-6"/>
            </w:pPr>
            <w:r w:rsidRPr="00D72C35">
              <w:t>Развитие оценочных умений</w:t>
            </w:r>
          </w:p>
        </w:tc>
        <w:tc>
          <w:tcPr>
            <w:tcW w:w="3923" w:type="dxa"/>
          </w:tcPr>
          <w:p w:rsidR="007A5F27" w:rsidRPr="00D72C35" w:rsidRDefault="007A5F27" w:rsidP="00271502">
            <w:pPr>
              <w:snapToGrid w:val="0"/>
              <w:ind w:right="-6"/>
            </w:pPr>
            <w:r w:rsidRPr="00D72C35">
              <w:t>Самореализация, умение работать в системе таксономии целей обучения</w:t>
            </w:r>
          </w:p>
        </w:tc>
      </w:tr>
      <w:tr w:rsidR="007A5F27" w:rsidRPr="00D72C35" w:rsidTr="00271502">
        <w:trPr>
          <w:jc w:val="center"/>
        </w:trPr>
        <w:tc>
          <w:tcPr>
            <w:tcW w:w="2129" w:type="dxa"/>
          </w:tcPr>
          <w:p w:rsidR="007A5F27" w:rsidRPr="00D72C35" w:rsidRDefault="007A5F27" w:rsidP="00271502">
            <w:pPr>
              <w:snapToGrid w:val="0"/>
              <w:ind w:right="-6"/>
            </w:pPr>
            <w:r w:rsidRPr="00D72C35">
              <w:t>Коллективные способы обучения</w:t>
            </w:r>
          </w:p>
        </w:tc>
        <w:tc>
          <w:tcPr>
            <w:tcW w:w="3240" w:type="dxa"/>
          </w:tcPr>
          <w:p w:rsidR="007A5F27" w:rsidRPr="00D72C35" w:rsidRDefault="007A5F27" w:rsidP="00271502">
            <w:pPr>
              <w:snapToGrid w:val="0"/>
              <w:ind w:right="-6"/>
            </w:pPr>
            <w:r w:rsidRPr="00D72C35">
              <w:t>Формирование внеучебных умений и навыков</w:t>
            </w:r>
          </w:p>
        </w:tc>
        <w:tc>
          <w:tcPr>
            <w:tcW w:w="3923" w:type="dxa"/>
          </w:tcPr>
          <w:p w:rsidR="007A5F27" w:rsidRPr="00D72C35" w:rsidRDefault="007A5F27" w:rsidP="00271502">
            <w:pPr>
              <w:snapToGrid w:val="0"/>
              <w:ind w:right="-6"/>
            </w:pPr>
            <w:r w:rsidRPr="00D72C35">
              <w:t>Достижение коммуникативной компетентности, развитие организаторских способностей, формирование лидерских качеств</w:t>
            </w:r>
          </w:p>
        </w:tc>
      </w:tr>
      <w:tr w:rsidR="007A5F27" w:rsidRPr="00D72C35" w:rsidTr="00271502">
        <w:trPr>
          <w:jc w:val="center"/>
        </w:trPr>
        <w:tc>
          <w:tcPr>
            <w:tcW w:w="2129" w:type="dxa"/>
          </w:tcPr>
          <w:p w:rsidR="007A5F27" w:rsidRPr="00D72C35" w:rsidRDefault="007A5F27" w:rsidP="00271502">
            <w:pPr>
              <w:snapToGrid w:val="0"/>
              <w:ind w:right="-6"/>
            </w:pPr>
            <w:r w:rsidRPr="00D72C35">
              <w:t>Проблемное обучение</w:t>
            </w:r>
          </w:p>
        </w:tc>
        <w:tc>
          <w:tcPr>
            <w:tcW w:w="3240" w:type="dxa"/>
          </w:tcPr>
          <w:p w:rsidR="007A5F27" w:rsidRPr="00D72C35" w:rsidRDefault="007A5F27" w:rsidP="00271502">
            <w:pPr>
              <w:snapToGrid w:val="0"/>
              <w:ind w:right="-6"/>
            </w:pPr>
            <w:r w:rsidRPr="00D72C35">
              <w:t>Обучение учащихся структуре знаний и структурированию информации</w:t>
            </w:r>
          </w:p>
        </w:tc>
        <w:tc>
          <w:tcPr>
            <w:tcW w:w="3923" w:type="dxa"/>
          </w:tcPr>
          <w:p w:rsidR="007A5F27" w:rsidRPr="00D72C35" w:rsidRDefault="007A5F27" w:rsidP="00271502">
            <w:pPr>
              <w:snapToGrid w:val="0"/>
              <w:ind w:right="-6"/>
            </w:pPr>
            <w:r w:rsidRPr="00D72C35">
              <w:t>Осознание структуры научного знания (от понятий и явлений – к законам и научным фактам, от теории – к практике)</w:t>
            </w:r>
          </w:p>
        </w:tc>
      </w:tr>
      <w:tr w:rsidR="007A5F27" w:rsidRPr="00D72C35" w:rsidTr="00271502">
        <w:trPr>
          <w:jc w:val="center"/>
        </w:trPr>
        <w:tc>
          <w:tcPr>
            <w:tcW w:w="2129" w:type="dxa"/>
          </w:tcPr>
          <w:p w:rsidR="007A5F27" w:rsidRPr="00D72C35" w:rsidRDefault="007A5F27" w:rsidP="00271502">
            <w:pPr>
              <w:snapToGrid w:val="0"/>
              <w:ind w:right="-6"/>
            </w:pPr>
            <w:r w:rsidRPr="00D72C35">
              <w:t>Диалоговые технологии</w:t>
            </w:r>
          </w:p>
        </w:tc>
        <w:tc>
          <w:tcPr>
            <w:tcW w:w="3240" w:type="dxa"/>
          </w:tcPr>
          <w:p w:rsidR="007A5F27" w:rsidRPr="00D72C35" w:rsidRDefault="007A5F27" w:rsidP="00271502">
            <w:pPr>
              <w:snapToGrid w:val="0"/>
              <w:ind w:right="-6"/>
            </w:pPr>
            <w:r w:rsidRPr="00D72C35">
              <w:t>Развитие коммуникативных умений, интеллектуальных умений</w:t>
            </w:r>
          </w:p>
        </w:tc>
        <w:tc>
          <w:tcPr>
            <w:tcW w:w="3923" w:type="dxa"/>
          </w:tcPr>
          <w:p w:rsidR="007A5F27" w:rsidRPr="00D72C35" w:rsidRDefault="007A5F27" w:rsidP="00271502">
            <w:pPr>
              <w:snapToGrid w:val="0"/>
              <w:ind w:right="-6"/>
            </w:pPr>
            <w:r w:rsidRPr="00D72C35">
              <w:t>Сформированность интеллектуальных и коммуникативных компетенций</w:t>
            </w:r>
          </w:p>
        </w:tc>
      </w:tr>
      <w:tr w:rsidR="007A5F27" w:rsidRPr="00D72C35" w:rsidTr="00271502">
        <w:trPr>
          <w:jc w:val="center"/>
        </w:trPr>
        <w:tc>
          <w:tcPr>
            <w:tcW w:w="2129" w:type="dxa"/>
          </w:tcPr>
          <w:p w:rsidR="007A5F27" w:rsidRPr="00D72C35" w:rsidRDefault="007A5F27" w:rsidP="00271502">
            <w:pPr>
              <w:snapToGrid w:val="0"/>
              <w:ind w:right="-6"/>
            </w:pPr>
            <w:r w:rsidRPr="00D72C35">
              <w:t>Педагогические мастерские</w:t>
            </w:r>
          </w:p>
        </w:tc>
        <w:tc>
          <w:tcPr>
            <w:tcW w:w="3240" w:type="dxa"/>
          </w:tcPr>
          <w:p w:rsidR="007A5F27" w:rsidRPr="00D72C35" w:rsidRDefault="007A5F27" w:rsidP="00271502">
            <w:pPr>
              <w:snapToGrid w:val="0"/>
              <w:ind w:right="-6"/>
            </w:pPr>
            <w:r w:rsidRPr="00D72C35">
              <w:t>Предоставить возможность каждому продвигаться к истине своим путем</w:t>
            </w:r>
          </w:p>
        </w:tc>
        <w:tc>
          <w:tcPr>
            <w:tcW w:w="3923" w:type="dxa"/>
          </w:tcPr>
          <w:p w:rsidR="007A5F27" w:rsidRPr="00D72C35" w:rsidRDefault="007A5F27" w:rsidP="00271502">
            <w:pPr>
              <w:snapToGrid w:val="0"/>
              <w:ind w:right="-6"/>
            </w:pPr>
            <w:r w:rsidRPr="00D72C35">
              <w:t>Достижение творческой самореализации.</w:t>
            </w:r>
          </w:p>
        </w:tc>
      </w:tr>
      <w:tr w:rsidR="007A5F27" w:rsidRPr="00D72C35" w:rsidTr="00271502">
        <w:trPr>
          <w:jc w:val="center"/>
        </w:trPr>
        <w:tc>
          <w:tcPr>
            <w:tcW w:w="2129" w:type="dxa"/>
          </w:tcPr>
          <w:p w:rsidR="007A5F27" w:rsidRPr="00D72C35" w:rsidRDefault="007A5F27" w:rsidP="00271502">
            <w:pPr>
              <w:snapToGrid w:val="0"/>
              <w:ind w:right="-6"/>
            </w:pPr>
            <w:r w:rsidRPr="00D72C35">
              <w:t>Игровые технологии (ролевые, деловые игры)</w:t>
            </w:r>
          </w:p>
        </w:tc>
        <w:tc>
          <w:tcPr>
            <w:tcW w:w="3240" w:type="dxa"/>
          </w:tcPr>
          <w:p w:rsidR="007A5F27" w:rsidRPr="00D72C35" w:rsidRDefault="007A5F27" w:rsidP="00271502">
            <w:pPr>
              <w:snapToGrid w:val="0"/>
              <w:ind w:right="-6"/>
            </w:pPr>
            <w:r w:rsidRPr="00D72C35">
              <w:t>Применение системы знаний в измененных ситуациях</w:t>
            </w:r>
          </w:p>
        </w:tc>
        <w:tc>
          <w:tcPr>
            <w:tcW w:w="3923" w:type="dxa"/>
          </w:tcPr>
          <w:p w:rsidR="007A5F27" w:rsidRPr="00D72C35" w:rsidRDefault="007A5F27" w:rsidP="00271502">
            <w:pPr>
              <w:snapToGrid w:val="0"/>
              <w:ind w:right="-6"/>
            </w:pPr>
            <w:r w:rsidRPr="00D72C35">
              <w:t>Достижение коммуникативной компетентности, самореализации, формирование системности знаний</w:t>
            </w:r>
          </w:p>
        </w:tc>
      </w:tr>
      <w:tr w:rsidR="007A5F27" w:rsidRPr="00D72C35" w:rsidTr="00271502">
        <w:trPr>
          <w:jc w:val="center"/>
        </w:trPr>
        <w:tc>
          <w:tcPr>
            <w:tcW w:w="2129" w:type="dxa"/>
          </w:tcPr>
          <w:p w:rsidR="007A5F27" w:rsidRPr="00D72C35" w:rsidRDefault="007A5F27" w:rsidP="00271502">
            <w:pPr>
              <w:snapToGrid w:val="0"/>
              <w:ind w:right="-6"/>
            </w:pPr>
            <w:r w:rsidRPr="00D72C35">
              <w:t>Лекционно-семинарские занятия</w:t>
            </w:r>
          </w:p>
        </w:tc>
        <w:tc>
          <w:tcPr>
            <w:tcW w:w="3240" w:type="dxa"/>
          </w:tcPr>
          <w:p w:rsidR="007A5F27" w:rsidRPr="00D72C35" w:rsidRDefault="007A5F27" w:rsidP="00271502">
            <w:pPr>
              <w:snapToGrid w:val="0"/>
              <w:ind w:right="-6"/>
            </w:pPr>
            <w:r w:rsidRPr="00D72C35">
              <w:t xml:space="preserve">Обучение учащихся структуре знаний и структурированию информации </w:t>
            </w:r>
          </w:p>
        </w:tc>
        <w:tc>
          <w:tcPr>
            <w:tcW w:w="3923" w:type="dxa"/>
          </w:tcPr>
          <w:p w:rsidR="007A5F27" w:rsidRPr="00D72C35" w:rsidRDefault="007A5F27" w:rsidP="00271502">
            <w:pPr>
              <w:snapToGrid w:val="0"/>
              <w:ind w:right="-6"/>
            </w:pPr>
            <w:r w:rsidRPr="00D72C35">
              <w:t>Формирование системности знаний, самостоятельности освоения и осмысления материала</w:t>
            </w:r>
          </w:p>
        </w:tc>
      </w:tr>
      <w:tr w:rsidR="007A5F27" w:rsidRPr="00D72C35" w:rsidTr="00271502">
        <w:trPr>
          <w:jc w:val="center"/>
        </w:trPr>
        <w:tc>
          <w:tcPr>
            <w:tcW w:w="2129" w:type="dxa"/>
          </w:tcPr>
          <w:p w:rsidR="007A5F27" w:rsidRPr="00D72C35" w:rsidRDefault="007A5F27" w:rsidP="00271502">
            <w:pPr>
              <w:snapToGrid w:val="0"/>
              <w:ind w:right="-55"/>
            </w:pPr>
            <w:r w:rsidRPr="00D72C35">
              <w:t>Рефлексивные образовательные технологии</w:t>
            </w:r>
          </w:p>
        </w:tc>
        <w:tc>
          <w:tcPr>
            <w:tcW w:w="3240" w:type="dxa"/>
          </w:tcPr>
          <w:p w:rsidR="007A5F27" w:rsidRPr="00D72C35" w:rsidRDefault="007A5F27" w:rsidP="00271502">
            <w:pPr>
              <w:snapToGrid w:val="0"/>
              <w:ind w:right="-6"/>
            </w:pPr>
            <w:r w:rsidRPr="00D72C35">
              <w:t>Развитие когнитивной сферы</w:t>
            </w:r>
          </w:p>
        </w:tc>
        <w:tc>
          <w:tcPr>
            <w:tcW w:w="3923" w:type="dxa"/>
          </w:tcPr>
          <w:p w:rsidR="007A5F27" w:rsidRPr="00D72C35" w:rsidRDefault="007A5F27" w:rsidP="00271502">
            <w:pPr>
              <w:snapToGrid w:val="0"/>
              <w:ind w:right="-6"/>
            </w:pPr>
            <w:r w:rsidRPr="00D72C35">
              <w:t>Способность анализировать информацию, высказывать (устно и письменно) суждение, умозаключение, давать оценку</w:t>
            </w:r>
          </w:p>
        </w:tc>
      </w:tr>
    </w:tbl>
    <w:p w:rsidR="007A5F27" w:rsidRPr="00D72C35" w:rsidRDefault="007A5F27" w:rsidP="007A5F27">
      <w:pPr>
        <w:ind w:right="-6" w:firstLine="425"/>
        <w:jc w:val="both"/>
        <w:rPr>
          <w:b/>
        </w:rPr>
      </w:pPr>
    </w:p>
    <w:p w:rsidR="007A5F27" w:rsidRPr="008D341F" w:rsidRDefault="007A5F27" w:rsidP="007A5F27">
      <w:pPr>
        <w:ind w:firstLine="425"/>
        <w:jc w:val="both"/>
        <w:rPr>
          <w:b/>
          <w:sz w:val="28"/>
          <w:szCs w:val="28"/>
        </w:rPr>
      </w:pPr>
      <w:r w:rsidRPr="008D341F">
        <w:rPr>
          <w:b/>
          <w:sz w:val="28"/>
          <w:szCs w:val="28"/>
        </w:rPr>
        <w:t>Формы организации внеучебной деятельности</w:t>
      </w:r>
    </w:p>
    <w:p w:rsidR="007A5F27" w:rsidRPr="008D341F" w:rsidRDefault="007A5F27" w:rsidP="007A5F27">
      <w:pPr>
        <w:ind w:firstLine="425"/>
        <w:jc w:val="both"/>
        <w:rPr>
          <w:b/>
          <w:sz w:val="28"/>
          <w:szCs w:val="28"/>
        </w:rPr>
      </w:pPr>
    </w:p>
    <w:p w:rsidR="007A5F27" w:rsidRPr="008D341F" w:rsidRDefault="007A5F27" w:rsidP="00230E1C">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Экскурсии</w:t>
      </w:r>
    </w:p>
    <w:p w:rsidR="007A5F27" w:rsidRPr="008D341F" w:rsidRDefault="007A5F27" w:rsidP="00230E1C">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Олимпиады</w:t>
      </w:r>
    </w:p>
    <w:p w:rsidR="007A5F27" w:rsidRPr="008D341F" w:rsidRDefault="007A5F27" w:rsidP="00230E1C">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Конкурсы, фестивали</w:t>
      </w:r>
    </w:p>
    <w:p w:rsidR="007A5F27" w:rsidRPr="008D341F" w:rsidRDefault="007A5F27" w:rsidP="00230E1C">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Концерты</w:t>
      </w:r>
    </w:p>
    <w:p w:rsidR="007A5F27" w:rsidRPr="008D341F" w:rsidRDefault="007A5F27" w:rsidP="00230E1C">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Самостоятельная работа с литературой в библиотеках.</w:t>
      </w:r>
    </w:p>
    <w:p w:rsidR="007A5F27" w:rsidRPr="008D341F" w:rsidRDefault="007A5F27" w:rsidP="00230E1C">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Дискуссии</w:t>
      </w:r>
    </w:p>
    <w:p w:rsidR="007A5F27" w:rsidRPr="008D341F" w:rsidRDefault="007A5F27" w:rsidP="00230E1C">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Встречи с</w:t>
      </w:r>
      <w:r w:rsidR="008D341F">
        <w:rPr>
          <w:color w:val="000000"/>
          <w:sz w:val="28"/>
          <w:szCs w:val="28"/>
        </w:rPr>
        <w:t>о</w:t>
      </w:r>
      <w:r w:rsidRPr="008D341F">
        <w:rPr>
          <w:color w:val="000000"/>
          <w:sz w:val="28"/>
          <w:szCs w:val="28"/>
        </w:rPr>
        <w:t xml:space="preserve"> специалистами, творческими работниками</w:t>
      </w:r>
    </w:p>
    <w:p w:rsidR="007A5F27" w:rsidRPr="008D341F" w:rsidRDefault="007A5F27" w:rsidP="00230E1C">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Общественная работа (помощь ветеранам войны и труда, экологические десанты)</w:t>
      </w:r>
    </w:p>
    <w:p w:rsidR="007A5F27" w:rsidRPr="00D72C35" w:rsidRDefault="007A5F27" w:rsidP="007A5F27">
      <w:pPr>
        <w:ind w:firstLine="425"/>
        <w:jc w:val="both"/>
        <w:rPr>
          <w:b/>
          <w:highlight w:val="yellow"/>
        </w:rPr>
      </w:pPr>
    </w:p>
    <w:p w:rsidR="007A5F27" w:rsidRDefault="007A5F27" w:rsidP="007A5F27">
      <w:pPr>
        <w:pStyle w:val="ad"/>
        <w:spacing w:after="0"/>
        <w:ind w:firstLine="425"/>
        <w:jc w:val="center"/>
        <w:rPr>
          <w:b/>
          <w:bCs/>
          <w:sz w:val="32"/>
          <w:szCs w:val="32"/>
        </w:rPr>
      </w:pPr>
      <w:r w:rsidRPr="00BB3776">
        <w:rPr>
          <w:b/>
          <w:bCs/>
          <w:sz w:val="32"/>
          <w:szCs w:val="32"/>
        </w:rPr>
        <w:t>Материально-техническое обеспечение образовательного процесса</w:t>
      </w:r>
    </w:p>
    <w:p w:rsidR="007A5F27" w:rsidRPr="00BB3776" w:rsidRDefault="007A5F27" w:rsidP="007A5F27">
      <w:pPr>
        <w:pStyle w:val="ad"/>
        <w:spacing w:after="0"/>
        <w:ind w:firstLine="425"/>
        <w:jc w:val="center"/>
        <w:rPr>
          <w:b/>
          <w:bCs/>
          <w:sz w:val="32"/>
          <w:szCs w:val="32"/>
        </w:rPr>
      </w:pPr>
    </w:p>
    <w:p w:rsidR="007A5F27" w:rsidRPr="008D341F" w:rsidRDefault="007A5F27" w:rsidP="007A5F27">
      <w:pPr>
        <w:pStyle w:val="ad"/>
        <w:spacing w:after="0"/>
        <w:ind w:firstLine="425"/>
        <w:jc w:val="both"/>
        <w:rPr>
          <w:sz w:val="28"/>
          <w:szCs w:val="28"/>
        </w:rPr>
      </w:pPr>
      <w:r w:rsidRPr="008D341F">
        <w:rPr>
          <w:sz w:val="28"/>
          <w:szCs w:val="28"/>
        </w:rPr>
        <w:t>Организация образовательного процесса в школе осуществляется в условиях классно-кабинетной системы в соответствии с основными нормами техники безопасности и санитарно-гигиеническими правилами.</w:t>
      </w:r>
    </w:p>
    <w:p w:rsidR="007A5F27" w:rsidRPr="008D341F" w:rsidRDefault="007A5F27" w:rsidP="007A5F27">
      <w:pPr>
        <w:pStyle w:val="ad"/>
        <w:spacing w:after="0"/>
        <w:ind w:firstLine="425"/>
        <w:jc w:val="both"/>
        <w:rPr>
          <w:sz w:val="28"/>
          <w:szCs w:val="28"/>
        </w:rPr>
      </w:pPr>
      <w:r w:rsidRPr="008D341F">
        <w:rPr>
          <w:sz w:val="28"/>
          <w:szCs w:val="28"/>
        </w:rPr>
        <w:t xml:space="preserve">Учебные кабинеты оборудованы необходимым </w:t>
      </w:r>
      <w:r w:rsidRPr="008D341F">
        <w:rPr>
          <w:snapToGrid w:val="0"/>
          <w:sz w:val="28"/>
          <w:szCs w:val="28"/>
        </w:rPr>
        <w:t>методическим и</w:t>
      </w:r>
      <w:r w:rsidRPr="008D341F">
        <w:rPr>
          <w:sz w:val="28"/>
          <w:szCs w:val="28"/>
        </w:rPr>
        <w:t xml:space="preserve"> дидактическим материалом, аудиовизуальной техникой, компьютерной техникой. С помощью копировальной техники осуществляется более качественная организация учебной деятельности за счет оснащения образовательного процесса необходимым раздаточным материалом.</w:t>
      </w:r>
    </w:p>
    <w:p w:rsidR="007A5F27" w:rsidRPr="008D341F" w:rsidRDefault="007A5F27" w:rsidP="007A5F27">
      <w:pPr>
        <w:pStyle w:val="ad"/>
        <w:spacing w:after="0"/>
        <w:ind w:firstLine="425"/>
        <w:jc w:val="both"/>
        <w:rPr>
          <w:sz w:val="28"/>
          <w:szCs w:val="28"/>
        </w:rPr>
      </w:pPr>
      <w:r w:rsidRPr="008D341F">
        <w:rPr>
          <w:sz w:val="28"/>
          <w:szCs w:val="28"/>
        </w:rPr>
        <w:t xml:space="preserve">В 2 учебных кабинетах используется интерактивная доска, педагоги имеют коллекции авторских и электронно-образовательных ресурсов (ЭОР) </w:t>
      </w:r>
    </w:p>
    <w:p w:rsidR="007A5F27" w:rsidRPr="008D341F" w:rsidRDefault="007A5F27" w:rsidP="007A5F27">
      <w:pPr>
        <w:pStyle w:val="ad"/>
        <w:spacing w:after="0"/>
        <w:ind w:firstLine="425"/>
        <w:jc w:val="both"/>
        <w:rPr>
          <w:sz w:val="28"/>
          <w:szCs w:val="28"/>
        </w:rPr>
      </w:pPr>
      <w:r w:rsidRPr="008D341F">
        <w:rPr>
          <w:sz w:val="28"/>
          <w:szCs w:val="28"/>
        </w:rPr>
        <w:t>Библиотека школы оснащена достаточным библиотечным фондом и учебно-методической литературой.</w:t>
      </w:r>
    </w:p>
    <w:p w:rsidR="007A5F27" w:rsidRPr="008D341F" w:rsidRDefault="007A5F27" w:rsidP="007A5F27">
      <w:pPr>
        <w:pStyle w:val="ad"/>
        <w:spacing w:after="0"/>
        <w:ind w:firstLine="425"/>
        <w:jc w:val="both"/>
        <w:rPr>
          <w:sz w:val="28"/>
          <w:szCs w:val="28"/>
        </w:rPr>
      </w:pPr>
      <w:r w:rsidRPr="008D341F">
        <w:rPr>
          <w:sz w:val="28"/>
          <w:szCs w:val="28"/>
        </w:rPr>
        <w:t>Зал оборудован необходимой материально-технической базой для организации и проведения культурно-массовых мероприятий, общешкольных собраний.</w:t>
      </w:r>
    </w:p>
    <w:p w:rsidR="007A5F27" w:rsidRPr="008D341F" w:rsidRDefault="007A5F27" w:rsidP="007A5F27">
      <w:pPr>
        <w:ind w:firstLine="425"/>
        <w:jc w:val="both"/>
        <w:rPr>
          <w:snapToGrid w:val="0"/>
          <w:sz w:val="28"/>
          <w:szCs w:val="28"/>
        </w:rPr>
      </w:pPr>
      <w:r w:rsidRPr="008D341F">
        <w:rPr>
          <w:sz w:val="28"/>
          <w:szCs w:val="28"/>
        </w:rPr>
        <w:t>Спортивный зал оснащён достаточным спортивным инвентарём для проведения уроков физической культуры, спортивных занятий</w:t>
      </w:r>
      <w:r w:rsidRPr="008D341F">
        <w:rPr>
          <w:snapToGrid w:val="0"/>
          <w:sz w:val="28"/>
          <w:szCs w:val="28"/>
        </w:rPr>
        <w:t>, спортивно-массовых мероприятий (соревнований, конкурсов, праздников).</w:t>
      </w:r>
    </w:p>
    <w:p w:rsidR="007A5F27" w:rsidRPr="008D341F" w:rsidRDefault="007A5F27" w:rsidP="007A5F27">
      <w:pPr>
        <w:rPr>
          <w:b/>
          <w:i/>
          <w:sz w:val="28"/>
          <w:szCs w:val="28"/>
        </w:rPr>
      </w:pPr>
    </w:p>
    <w:p w:rsidR="007A5F27" w:rsidRPr="00BB3776" w:rsidRDefault="007A5F27" w:rsidP="007A5F27">
      <w:pPr>
        <w:pStyle w:val="ConsPlusNormal"/>
        <w:widowControl/>
        <w:ind w:firstLine="360"/>
        <w:jc w:val="both"/>
        <w:rPr>
          <w:rFonts w:ascii="Times New Roman" w:hAnsi="Times New Roman" w:cs="Times New Roman"/>
          <w:b/>
          <w:color w:val="FF0000"/>
          <w:sz w:val="32"/>
          <w:szCs w:val="32"/>
        </w:rPr>
      </w:pPr>
    </w:p>
    <w:p w:rsidR="007A5F27" w:rsidRPr="00BB3776" w:rsidRDefault="007A5F27" w:rsidP="007A5F27">
      <w:pPr>
        <w:pStyle w:val="ConsPlusNormal"/>
        <w:widowControl/>
        <w:ind w:firstLine="360"/>
        <w:jc w:val="both"/>
        <w:rPr>
          <w:rFonts w:ascii="Times New Roman" w:hAnsi="Times New Roman" w:cs="Times New Roman"/>
          <w:b/>
          <w:color w:val="FF0000"/>
          <w:sz w:val="32"/>
          <w:szCs w:val="32"/>
        </w:rPr>
      </w:pPr>
    </w:p>
    <w:p w:rsidR="007A5F27" w:rsidRPr="00BB3776" w:rsidRDefault="007A5F27" w:rsidP="007A5F27">
      <w:pPr>
        <w:pStyle w:val="ConsPlusNormal"/>
        <w:widowControl/>
        <w:ind w:firstLine="360"/>
        <w:jc w:val="both"/>
        <w:rPr>
          <w:rFonts w:ascii="Times New Roman" w:hAnsi="Times New Roman" w:cs="Times New Roman"/>
          <w:b/>
          <w:color w:val="FF0000"/>
          <w:sz w:val="32"/>
          <w:szCs w:val="32"/>
        </w:rPr>
      </w:pPr>
    </w:p>
    <w:p w:rsidR="007A5F27" w:rsidRDefault="007A5F27" w:rsidP="007A5F27">
      <w:pPr>
        <w:pStyle w:val="ConsPlusNormal"/>
        <w:widowControl/>
        <w:ind w:firstLine="0"/>
        <w:jc w:val="both"/>
        <w:rPr>
          <w:rFonts w:ascii="Times New Roman" w:hAnsi="Times New Roman" w:cs="Times New Roman"/>
          <w:b/>
          <w:sz w:val="32"/>
          <w:szCs w:val="32"/>
        </w:rPr>
        <w:sectPr w:rsidR="007A5F27" w:rsidSect="00DA5AE4">
          <w:pgSz w:w="15840" w:h="12240" w:orient="landscape"/>
          <w:pgMar w:top="907" w:right="1134" w:bottom="851" w:left="1134" w:header="720" w:footer="720" w:gutter="0"/>
          <w:cols w:space="720"/>
        </w:sectPr>
      </w:pPr>
    </w:p>
    <w:p w:rsidR="007A5F27" w:rsidRPr="007F5F3F" w:rsidRDefault="007A5F27" w:rsidP="007A5F27">
      <w:pPr>
        <w:pStyle w:val="ConsPlusNormal"/>
        <w:widowControl/>
        <w:ind w:firstLine="0"/>
        <w:jc w:val="center"/>
        <w:rPr>
          <w:rFonts w:ascii="Times New Roman" w:hAnsi="Times New Roman" w:cs="Times New Roman"/>
          <w:b/>
          <w:sz w:val="40"/>
          <w:szCs w:val="40"/>
        </w:rPr>
      </w:pPr>
      <w:r w:rsidRPr="007F5F3F">
        <w:rPr>
          <w:rFonts w:ascii="Times New Roman" w:hAnsi="Times New Roman" w:cs="Times New Roman"/>
          <w:b/>
          <w:sz w:val="40"/>
          <w:szCs w:val="40"/>
        </w:rPr>
        <w:lastRenderedPageBreak/>
        <w:t xml:space="preserve">Программы,  обеспечивающие духовно-нравственное развитие, воспитание и качество подготовки </w:t>
      </w:r>
      <w:proofErr w:type="gramStart"/>
      <w:r w:rsidRPr="007F5F3F">
        <w:rPr>
          <w:rFonts w:ascii="Times New Roman" w:hAnsi="Times New Roman" w:cs="Times New Roman"/>
          <w:b/>
          <w:sz w:val="40"/>
          <w:szCs w:val="40"/>
        </w:rPr>
        <w:t>обучающихся</w:t>
      </w:r>
      <w:proofErr w:type="gramEnd"/>
      <w:r w:rsidRPr="007F5F3F">
        <w:rPr>
          <w:rFonts w:ascii="Times New Roman" w:hAnsi="Times New Roman" w:cs="Times New Roman"/>
          <w:b/>
          <w:sz w:val="40"/>
          <w:szCs w:val="40"/>
        </w:rPr>
        <w:t>.</w:t>
      </w:r>
    </w:p>
    <w:p w:rsidR="007A5F27" w:rsidRPr="007F5F3F" w:rsidRDefault="007A5F27" w:rsidP="007A5F27">
      <w:pPr>
        <w:pStyle w:val="ConsPlusNormal"/>
        <w:widowControl/>
        <w:ind w:firstLine="0"/>
        <w:jc w:val="both"/>
        <w:rPr>
          <w:rFonts w:ascii="Times New Roman" w:hAnsi="Times New Roman" w:cs="Times New Roman"/>
          <w:b/>
          <w:sz w:val="40"/>
          <w:szCs w:val="40"/>
        </w:rPr>
      </w:pPr>
    </w:p>
    <w:p w:rsidR="007A5F27" w:rsidRPr="00EA06FF" w:rsidRDefault="007A5F27" w:rsidP="007A5F27">
      <w:pPr>
        <w:pStyle w:val="ConsPlusNormal"/>
        <w:widowControl/>
        <w:ind w:firstLine="0"/>
        <w:jc w:val="both"/>
        <w:rPr>
          <w:rFonts w:ascii="Times New Roman" w:hAnsi="Times New Roman" w:cs="Times New Roman"/>
          <w:b/>
          <w:sz w:val="32"/>
          <w:szCs w:val="32"/>
        </w:rPr>
      </w:pPr>
    </w:p>
    <w:p w:rsidR="007A5F27" w:rsidRPr="008D341F" w:rsidRDefault="007A5F27" w:rsidP="007A5F27">
      <w:pPr>
        <w:autoSpaceDE w:val="0"/>
        <w:autoSpaceDN w:val="0"/>
        <w:adjustRightInd w:val="0"/>
        <w:ind w:firstLine="720"/>
        <w:jc w:val="both"/>
        <w:rPr>
          <w:sz w:val="28"/>
          <w:szCs w:val="28"/>
        </w:rPr>
      </w:pPr>
      <w:r w:rsidRPr="008D341F">
        <w:rPr>
          <w:sz w:val="28"/>
          <w:szCs w:val="28"/>
        </w:rPr>
        <w:t>Основные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С целью создания условий для выполнения государственных образовательных стандартов в школе ведется дополнительная работа по обеспечению качества образования школьник. Для этого были разработаны и реализуются следующие программы:</w:t>
      </w:r>
    </w:p>
    <w:p w:rsidR="007A5F27" w:rsidRPr="008D341F" w:rsidRDefault="007F5F3F" w:rsidP="007F5F3F">
      <w:pPr>
        <w:jc w:val="both"/>
        <w:rPr>
          <w:sz w:val="28"/>
          <w:szCs w:val="28"/>
        </w:rPr>
      </w:pPr>
      <w:r>
        <w:rPr>
          <w:sz w:val="28"/>
          <w:szCs w:val="28"/>
        </w:rPr>
        <w:t xml:space="preserve">          </w:t>
      </w:r>
      <w:r w:rsidR="007A5F27" w:rsidRPr="008D341F">
        <w:rPr>
          <w:sz w:val="28"/>
          <w:szCs w:val="28"/>
        </w:rPr>
        <w:t xml:space="preserve">- Программа  духовно-нравственного развития и  воспитания </w:t>
      </w:r>
      <w:proofErr w:type="gramStart"/>
      <w:r w:rsidR="007A5F27" w:rsidRPr="008D341F">
        <w:rPr>
          <w:sz w:val="28"/>
          <w:szCs w:val="28"/>
        </w:rPr>
        <w:t>обучающихся</w:t>
      </w:r>
      <w:proofErr w:type="gramEnd"/>
      <w:r w:rsidR="007A5F27" w:rsidRPr="008D341F">
        <w:rPr>
          <w:sz w:val="28"/>
          <w:szCs w:val="28"/>
        </w:rPr>
        <w:t xml:space="preserve"> (1-11 кл)</w:t>
      </w:r>
    </w:p>
    <w:p w:rsidR="007A5F27" w:rsidRPr="008D341F" w:rsidRDefault="007A5F27" w:rsidP="007A5F27">
      <w:pPr>
        <w:ind w:firstLine="720"/>
        <w:jc w:val="both"/>
        <w:rPr>
          <w:sz w:val="28"/>
          <w:szCs w:val="28"/>
        </w:rPr>
      </w:pPr>
      <w:r w:rsidRPr="008D341F">
        <w:rPr>
          <w:sz w:val="28"/>
          <w:szCs w:val="28"/>
        </w:rPr>
        <w:t xml:space="preserve">-Программа  социализации и  воспитания </w:t>
      </w:r>
      <w:proofErr w:type="gramStart"/>
      <w:r w:rsidRPr="008D341F">
        <w:rPr>
          <w:sz w:val="28"/>
          <w:szCs w:val="28"/>
        </w:rPr>
        <w:t>обучающихся</w:t>
      </w:r>
      <w:proofErr w:type="gramEnd"/>
      <w:r w:rsidRPr="008D341F">
        <w:rPr>
          <w:sz w:val="28"/>
          <w:szCs w:val="28"/>
        </w:rPr>
        <w:t xml:space="preserve"> (5-11 кл)</w:t>
      </w:r>
    </w:p>
    <w:p w:rsidR="007A5F27" w:rsidRPr="008D341F" w:rsidRDefault="007A5F27" w:rsidP="007A5F27">
      <w:pPr>
        <w:ind w:firstLine="720"/>
        <w:jc w:val="both"/>
        <w:rPr>
          <w:sz w:val="28"/>
          <w:szCs w:val="28"/>
        </w:rPr>
      </w:pPr>
      <w:r w:rsidRPr="008D341F">
        <w:rPr>
          <w:sz w:val="28"/>
          <w:szCs w:val="28"/>
        </w:rPr>
        <w:t>-Программа  формирования культуры здорового и безопасного образа жизни «Здоровье» (1-11кл)</w:t>
      </w:r>
    </w:p>
    <w:p w:rsidR="007A5F27" w:rsidRPr="008D341F" w:rsidRDefault="007A5F27" w:rsidP="007A5F27">
      <w:pPr>
        <w:ind w:firstLine="720"/>
        <w:jc w:val="both"/>
        <w:rPr>
          <w:sz w:val="28"/>
          <w:szCs w:val="28"/>
        </w:rPr>
      </w:pPr>
      <w:r w:rsidRPr="008D341F">
        <w:rPr>
          <w:sz w:val="28"/>
          <w:szCs w:val="28"/>
        </w:rPr>
        <w:t xml:space="preserve">- Программа интеллектуального  развития «Одаренность» </w:t>
      </w:r>
    </w:p>
    <w:p w:rsidR="007A5F27" w:rsidRDefault="007A5F27" w:rsidP="007A5F27">
      <w:pPr>
        <w:ind w:firstLine="360"/>
        <w:jc w:val="both"/>
        <w:rPr>
          <w:b/>
          <w:sz w:val="28"/>
          <w:szCs w:val="28"/>
          <w:u w:val="single"/>
        </w:rPr>
      </w:pPr>
    </w:p>
    <w:p w:rsidR="007A5F27" w:rsidRPr="007F5F3F" w:rsidRDefault="007A5F27" w:rsidP="007A5F27">
      <w:pPr>
        <w:ind w:firstLine="360"/>
        <w:jc w:val="center"/>
        <w:rPr>
          <w:b/>
          <w:sz w:val="36"/>
          <w:szCs w:val="36"/>
          <w:u w:val="single" w:color="FFFFFF" w:themeColor="background1"/>
        </w:rPr>
      </w:pPr>
      <w:r w:rsidRPr="007F5F3F">
        <w:rPr>
          <w:b/>
          <w:sz w:val="36"/>
          <w:szCs w:val="36"/>
          <w:u w:val="single" w:color="FFFFFF" w:themeColor="background1"/>
        </w:rPr>
        <w:t xml:space="preserve">Программа  духовно-нравственного развития и  воспитания </w:t>
      </w:r>
      <w:proofErr w:type="gramStart"/>
      <w:r w:rsidRPr="007F5F3F">
        <w:rPr>
          <w:b/>
          <w:sz w:val="36"/>
          <w:szCs w:val="36"/>
          <w:u w:val="single" w:color="FFFFFF" w:themeColor="background1"/>
        </w:rPr>
        <w:t>обучающихся</w:t>
      </w:r>
      <w:proofErr w:type="gramEnd"/>
      <w:r w:rsidRPr="007F5F3F">
        <w:rPr>
          <w:b/>
          <w:sz w:val="36"/>
          <w:szCs w:val="36"/>
          <w:u w:val="single" w:color="FFFFFF" w:themeColor="background1"/>
        </w:rPr>
        <w:t xml:space="preserve"> </w:t>
      </w:r>
    </w:p>
    <w:p w:rsidR="007A5F27" w:rsidRPr="007F5F3F" w:rsidRDefault="007A5F27" w:rsidP="007A5F27">
      <w:pPr>
        <w:tabs>
          <w:tab w:val="num" w:pos="0"/>
        </w:tabs>
        <w:ind w:firstLine="360"/>
        <w:jc w:val="both"/>
        <w:rPr>
          <w:sz w:val="36"/>
          <w:szCs w:val="36"/>
        </w:rPr>
      </w:pPr>
    </w:p>
    <w:p w:rsidR="007A5F27" w:rsidRPr="008D341F" w:rsidRDefault="007A5F27" w:rsidP="007A5F27">
      <w:pPr>
        <w:autoSpaceDE w:val="0"/>
        <w:autoSpaceDN w:val="0"/>
        <w:adjustRightInd w:val="0"/>
        <w:ind w:firstLine="360"/>
        <w:jc w:val="both"/>
        <w:rPr>
          <w:sz w:val="28"/>
          <w:szCs w:val="28"/>
        </w:rPr>
      </w:pPr>
      <w:r w:rsidRPr="008D341F">
        <w:rPr>
          <w:sz w:val="28"/>
          <w:szCs w:val="28"/>
        </w:rPr>
        <w:t xml:space="preserve">Программа духовно-нравственного развития и </w:t>
      </w:r>
      <w:proofErr w:type="gramStart"/>
      <w:r w:rsidRPr="008D341F">
        <w:rPr>
          <w:sz w:val="28"/>
          <w:szCs w:val="28"/>
        </w:rPr>
        <w:t>воспитания</w:t>
      </w:r>
      <w:proofErr w:type="gramEnd"/>
      <w:r w:rsidRPr="008D341F">
        <w:rPr>
          <w:sz w:val="28"/>
          <w:szCs w:val="28"/>
        </w:rPr>
        <w:t xml:space="preserve"> обучающихся муниципального общеобразовательного учреждения Байгазинской средней общеобразовательной школы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7A5F27" w:rsidRPr="00D72C35" w:rsidRDefault="007A5F27" w:rsidP="007A5F27">
      <w:pPr>
        <w:ind w:firstLine="360"/>
        <w:jc w:val="both"/>
        <w:rPr>
          <w:b/>
          <w:bCs/>
        </w:rPr>
      </w:pPr>
    </w:p>
    <w:p w:rsidR="007A5F27" w:rsidRPr="008D341F" w:rsidRDefault="007A5F27" w:rsidP="007A5F27">
      <w:pPr>
        <w:ind w:firstLine="360"/>
        <w:jc w:val="both"/>
        <w:rPr>
          <w:b/>
          <w:bCs/>
          <w:sz w:val="28"/>
          <w:szCs w:val="28"/>
        </w:rPr>
      </w:pPr>
      <w:r w:rsidRPr="008D341F">
        <w:rPr>
          <w:b/>
          <w:bCs/>
          <w:sz w:val="28"/>
          <w:szCs w:val="28"/>
        </w:rPr>
        <w:t xml:space="preserve">Актуальность проблемы духовно-нравственного воспитания </w:t>
      </w:r>
    </w:p>
    <w:p w:rsidR="007A5F27" w:rsidRPr="008D341F" w:rsidRDefault="007A5F27" w:rsidP="007A5F27">
      <w:pPr>
        <w:ind w:firstLine="360"/>
        <w:jc w:val="both"/>
        <w:rPr>
          <w:sz w:val="28"/>
          <w:szCs w:val="28"/>
        </w:rPr>
      </w:pPr>
    </w:p>
    <w:p w:rsidR="007A5F27" w:rsidRPr="008D341F" w:rsidRDefault="007A5F27" w:rsidP="007A5F27">
      <w:pPr>
        <w:ind w:firstLine="360"/>
        <w:jc w:val="both"/>
        <w:rPr>
          <w:bCs/>
          <w:sz w:val="28"/>
          <w:szCs w:val="28"/>
        </w:rPr>
      </w:pPr>
      <w:r w:rsidRPr="008D341F">
        <w:rPr>
          <w:bCs/>
          <w:sz w:val="28"/>
          <w:szCs w:val="28"/>
        </w:rPr>
        <w:t xml:space="preserve">Одним из разделов Образовательной программы школы является Программа </w:t>
      </w:r>
      <w:r w:rsidRPr="008D341F">
        <w:rPr>
          <w:sz w:val="28"/>
          <w:szCs w:val="28"/>
        </w:rPr>
        <w:t>духовно-нравственного развития и  воспитания обучающихся.</w:t>
      </w:r>
      <w:r w:rsidRPr="008D341F">
        <w:rPr>
          <w:bCs/>
          <w:sz w:val="28"/>
          <w:szCs w:val="28"/>
        </w:rPr>
        <w:t xml:space="preserve"> </w:t>
      </w:r>
    </w:p>
    <w:p w:rsidR="007A5F27" w:rsidRPr="008D341F" w:rsidRDefault="007A5F27" w:rsidP="007A5F27">
      <w:pPr>
        <w:autoSpaceDE w:val="0"/>
        <w:autoSpaceDN w:val="0"/>
        <w:adjustRightInd w:val="0"/>
        <w:ind w:firstLine="360"/>
        <w:jc w:val="both"/>
        <w:rPr>
          <w:sz w:val="28"/>
          <w:szCs w:val="28"/>
        </w:rPr>
      </w:pPr>
      <w:r w:rsidRPr="008D341F">
        <w:rPr>
          <w:sz w:val="28"/>
          <w:szCs w:val="28"/>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Вопрос о целях воспитания </w:t>
      </w:r>
      <w:r w:rsidRPr="008D341F">
        <w:rPr>
          <w:sz w:val="28"/>
          <w:szCs w:val="28"/>
        </w:rPr>
        <w:lastRenderedPageBreak/>
        <w:t xml:space="preserve">представляется особо значимым сейчас еще и потому, что идет процесс формирования нового поколения российских граждан. </w:t>
      </w:r>
    </w:p>
    <w:p w:rsidR="007A5F27" w:rsidRPr="008D341F" w:rsidRDefault="007A5F27" w:rsidP="007A5F27">
      <w:pPr>
        <w:autoSpaceDE w:val="0"/>
        <w:autoSpaceDN w:val="0"/>
        <w:adjustRightInd w:val="0"/>
        <w:ind w:firstLine="360"/>
        <w:jc w:val="both"/>
        <w:rPr>
          <w:sz w:val="28"/>
          <w:szCs w:val="28"/>
        </w:rPr>
      </w:pPr>
      <w:r w:rsidRPr="008D341F">
        <w:rPr>
          <w:sz w:val="28"/>
          <w:szCs w:val="28"/>
        </w:rPr>
        <w:t xml:space="preserve">Воспитание гражданина страны – одно из главных условий национального возрождения. Понятие </w:t>
      </w:r>
      <w:r w:rsidRPr="008D341F">
        <w:rPr>
          <w:i/>
          <w:iCs/>
          <w:sz w:val="28"/>
          <w:szCs w:val="28"/>
        </w:rPr>
        <w:t>гражданственность</w:t>
      </w:r>
      <w:r w:rsidRPr="008D341F">
        <w:rPr>
          <w:sz w:val="28"/>
          <w:szCs w:val="28"/>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прежде </w:t>
      </w:r>
      <w:proofErr w:type="gramStart"/>
      <w:r w:rsidRPr="008D341F">
        <w:rPr>
          <w:sz w:val="28"/>
          <w:szCs w:val="28"/>
        </w:rPr>
        <w:t>всего</w:t>
      </w:r>
      <w:proofErr w:type="gramEnd"/>
      <w:r w:rsidRPr="008D341F">
        <w:rPr>
          <w:sz w:val="28"/>
          <w:szCs w:val="28"/>
        </w:rPr>
        <w:t xml:space="preserve"> нужно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7A5F27" w:rsidRPr="008D341F" w:rsidRDefault="007A5F27" w:rsidP="007A5F27">
      <w:pPr>
        <w:autoSpaceDE w:val="0"/>
        <w:autoSpaceDN w:val="0"/>
        <w:adjustRightInd w:val="0"/>
        <w:ind w:firstLine="360"/>
        <w:jc w:val="both"/>
        <w:rPr>
          <w:sz w:val="28"/>
          <w:szCs w:val="28"/>
        </w:rPr>
      </w:pPr>
      <w:r w:rsidRPr="008D341F">
        <w:rPr>
          <w:sz w:val="28"/>
          <w:szCs w:val="28"/>
        </w:rPr>
        <w:t>Под духовно-нравственным воспитанием понимается передача детям тех знаний, которые формируют их нравственность на основе традиционной для Отечества духовности, формирование опыта поведения и жизнедеятельности на базе духовно-нравственных ценностей.</w:t>
      </w:r>
    </w:p>
    <w:p w:rsidR="007A5F27" w:rsidRPr="008D341F" w:rsidRDefault="007A5F27" w:rsidP="007A5F27">
      <w:pPr>
        <w:autoSpaceDE w:val="0"/>
        <w:autoSpaceDN w:val="0"/>
        <w:adjustRightInd w:val="0"/>
        <w:ind w:firstLine="360"/>
        <w:jc w:val="both"/>
        <w:rPr>
          <w:sz w:val="28"/>
          <w:szCs w:val="28"/>
        </w:rPr>
      </w:pPr>
      <w:r w:rsidRPr="008D341F">
        <w:rPr>
          <w:sz w:val="28"/>
          <w:szCs w:val="28"/>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7A5F27" w:rsidRPr="008D341F" w:rsidRDefault="007A5F27" w:rsidP="007A5F27">
      <w:pPr>
        <w:autoSpaceDE w:val="0"/>
        <w:autoSpaceDN w:val="0"/>
        <w:adjustRightInd w:val="0"/>
        <w:ind w:firstLine="360"/>
        <w:jc w:val="both"/>
        <w:rPr>
          <w:sz w:val="28"/>
          <w:szCs w:val="28"/>
        </w:rPr>
      </w:pPr>
      <w:proofErr w:type="gramStart"/>
      <w:r w:rsidRPr="008D341F">
        <w:rPr>
          <w:sz w:val="28"/>
          <w:szCs w:val="28"/>
        </w:rPr>
        <w:t>Особенно необходимо и важно формировать у школьников убеждения и взгляды, отражающие интересы государства и общества, воспитывать чувство гордости, формировать и развивать нравственные идеалы, нормы и правила общечеловеческой морали, чувство долга и чести, порядочности, правдивости, честности и др. Создание программы духовно-нравственного развития и воспитания обучающихся является закономерным итогом многолетней целенаправленной деятельности педагогического коллектива, патриотической работы, осуществляемые школой с целью воспитания у</w:t>
      </w:r>
      <w:proofErr w:type="gramEnd"/>
      <w:r w:rsidRPr="008D341F">
        <w:rPr>
          <w:sz w:val="28"/>
          <w:szCs w:val="28"/>
        </w:rPr>
        <w:t xml:space="preserve"> детей высоких духовно-нравственных качеств.</w:t>
      </w:r>
    </w:p>
    <w:p w:rsidR="007A5F27" w:rsidRPr="008D341F" w:rsidRDefault="007A5F27" w:rsidP="007A5F27">
      <w:pPr>
        <w:pStyle w:val="3"/>
        <w:ind w:firstLine="360"/>
        <w:jc w:val="both"/>
        <w:rPr>
          <w:rStyle w:val="afe"/>
          <w:sz w:val="28"/>
          <w:szCs w:val="28"/>
        </w:rPr>
      </w:pPr>
    </w:p>
    <w:p w:rsidR="007A5F27" w:rsidRPr="008D341F" w:rsidRDefault="007A5F27" w:rsidP="007A5F27">
      <w:pPr>
        <w:pStyle w:val="3"/>
        <w:ind w:firstLine="360"/>
        <w:jc w:val="both"/>
        <w:rPr>
          <w:rFonts w:ascii="Times New Roman" w:hAnsi="Times New Roman" w:cs="Times New Roman"/>
          <w:sz w:val="28"/>
          <w:szCs w:val="28"/>
        </w:rPr>
      </w:pPr>
      <w:r w:rsidRPr="008D341F">
        <w:rPr>
          <w:rStyle w:val="afe"/>
          <w:rFonts w:ascii="Times New Roman" w:hAnsi="Times New Roman" w:cs="Times New Roman"/>
          <w:sz w:val="28"/>
          <w:szCs w:val="28"/>
        </w:rPr>
        <w:t xml:space="preserve">Нормативно-правовые документы. </w:t>
      </w:r>
    </w:p>
    <w:p w:rsidR="007A5F27" w:rsidRPr="008D341F" w:rsidRDefault="007A5F27" w:rsidP="00230E1C">
      <w:pPr>
        <w:numPr>
          <w:ilvl w:val="0"/>
          <w:numId w:val="47"/>
        </w:numPr>
        <w:shd w:val="clear" w:color="auto" w:fill="FFFFFF"/>
        <w:tabs>
          <w:tab w:val="left" w:pos="1637"/>
        </w:tabs>
        <w:jc w:val="both"/>
        <w:rPr>
          <w:sz w:val="28"/>
          <w:szCs w:val="28"/>
        </w:rPr>
      </w:pPr>
      <w:r w:rsidRPr="008D341F">
        <w:rPr>
          <w:sz w:val="28"/>
          <w:szCs w:val="28"/>
        </w:rPr>
        <w:t xml:space="preserve">Закон РФ от 29 декабря 2012 года  № 273 - ФЗ "Об образовании в Российской Федерации"; </w:t>
      </w:r>
    </w:p>
    <w:p w:rsidR="007A5F27" w:rsidRPr="008D341F" w:rsidRDefault="007A5F27" w:rsidP="00230E1C">
      <w:pPr>
        <w:numPr>
          <w:ilvl w:val="0"/>
          <w:numId w:val="47"/>
        </w:numPr>
        <w:tabs>
          <w:tab w:val="clear" w:pos="720"/>
          <w:tab w:val="num" w:pos="180"/>
        </w:tabs>
        <w:spacing w:before="100" w:beforeAutospacing="1" w:after="100" w:afterAutospacing="1"/>
        <w:ind w:left="0" w:firstLine="540"/>
        <w:jc w:val="both"/>
        <w:rPr>
          <w:sz w:val="28"/>
          <w:szCs w:val="28"/>
        </w:rPr>
      </w:pPr>
      <w:r w:rsidRPr="008D341F">
        <w:rPr>
          <w:sz w:val="28"/>
          <w:szCs w:val="28"/>
        </w:rPr>
        <w:t xml:space="preserve">Конституция Российской федерации (Ст.1,10,17,15,19,32,43,50,51,52) </w:t>
      </w:r>
    </w:p>
    <w:p w:rsidR="007A5F27" w:rsidRPr="008D341F" w:rsidRDefault="007A5F27" w:rsidP="00230E1C">
      <w:pPr>
        <w:numPr>
          <w:ilvl w:val="0"/>
          <w:numId w:val="47"/>
        </w:numPr>
        <w:tabs>
          <w:tab w:val="clear" w:pos="720"/>
          <w:tab w:val="num" w:pos="180"/>
        </w:tabs>
        <w:spacing w:before="100" w:beforeAutospacing="1" w:after="100" w:afterAutospacing="1"/>
        <w:ind w:left="0" w:firstLine="540"/>
        <w:jc w:val="both"/>
        <w:rPr>
          <w:sz w:val="28"/>
          <w:szCs w:val="28"/>
        </w:rPr>
      </w:pPr>
      <w:r w:rsidRPr="008D341F">
        <w:rPr>
          <w:sz w:val="28"/>
          <w:szCs w:val="28"/>
        </w:rPr>
        <w:t xml:space="preserve">Закон об основных гарантиях прав ребёнка 1998г </w:t>
      </w:r>
    </w:p>
    <w:p w:rsidR="007A5F27" w:rsidRPr="008D341F" w:rsidRDefault="007A5F27" w:rsidP="00230E1C">
      <w:pPr>
        <w:numPr>
          <w:ilvl w:val="0"/>
          <w:numId w:val="47"/>
        </w:numPr>
        <w:tabs>
          <w:tab w:val="clear" w:pos="720"/>
          <w:tab w:val="num" w:pos="180"/>
        </w:tabs>
        <w:spacing w:before="100" w:beforeAutospacing="1" w:after="100" w:afterAutospacing="1"/>
        <w:ind w:left="0" w:firstLine="540"/>
        <w:jc w:val="both"/>
        <w:rPr>
          <w:sz w:val="28"/>
          <w:szCs w:val="28"/>
        </w:rPr>
      </w:pPr>
      <w:r w:rsidRPr="008D341F">
        <w:rPr>
          <w:sz w:val="28"/>
          <w:szCs w:val="28"/>
        </w:rPr>
        <w:t xml:space="preserve">Декларация прав и свобод человека </w:t>
      </w:r>
    </w:p>
    <w:p w:rsidR="007A5F27" w:rsidRPr="008D341F" w:rsidRDefault="007A5F27" w:rsidP="00230E1C">
      <w:pPr>
        <w:numPr>
          <w:ilvl w:val="0"/>
          <w:numId w:val="47"/>
        </w:numPr>
        <w:tabs>
          <w:tab w:val="clear" w:pos="720"/>
          <w:tab w:val="num" w:pos="180"/>
        </w:tabs>
        <w:spacing w:before="100" w:beforeAutospacing="1" w:after="100" w:afterAutospacing="1"/>
        <w:ind w:left="0" w:firstLine="540"/>
        <w:jc w:val="both"/>
        <w:rPr>
          <w:sz w:val="28"/>
          <w:szCs w:val="28"/>
        </w:rPr>
      </w:pPr>
      <w:r w:rsidRPr="008D341F">
        <w:rPr>
          <w:sz w:val="28"/>
          <w:szCs w:val="28"/>
        </w:rPr>
        <w:t>Конвенция о правах ребёнка</w:t>
      </w:r>
    </w:p>
    <w:p w:rsidR="007A5F27" w:rsidRPr="008D341F" w:rsidRDefault="007A5F27" w:rsidP="00230E1C">
      <w:pPr>
        <w:numPr>
          <w:ilvl w:val="0"/>
          <w:numId w:val="47"/>
        </w:numPr>
        <w:tabs>
          <w:tab w:val="clear" w:pos="720"/>
          <w:tab w:val="num" w:pos="180"/>
        </w:tabs>
        <w:ind w:left="0" w:firstLine="539"/>
        <w:jc w:val="both"/>
        <w:rPr>
          <w:sz w:val="28"/>
          <w:szCs w:val="28"/>
        </w:rPr>
      </w:pPr>
      <w:r w:rsidRPr="008D341F">
        <w:rPr>
          <w:sz w:val="28"/>
          <w:szCs w:val="28"/>
        </w:rPr>
        <w:lastRenderedPageBreak/>
        <w:t>Устав школы и другие локальные нормативные документы.</w:t>
      </w:r>
    </w:p>
    <w:p w:rsidR="007A5F27" w:rsidRPr="008D341F" w:rsidRDefault="007A5F27" w:rsidP="007A5F27">
      <w:pPr>
        <w:pStyle w:val="33"/>
        <w:spacing w:after="0"/>
        <w:ind w:left="0" w:firstLine="539"/>
        <w:jc w:val="both"/>
        <w:rPr>
          <w:sz w:val="28"/>
          <w:szCs w:val="28"/>
        </w:rPr>
      </w:pPr>
      <w:r w:rsidRPr="008D341F">
        <w:rPr>
          <w:sz w:val="28"/>
          <w:szCs w:val="28"/>
        </w:rPr>
        <w:t xml:space="preserve">Всем известно, что быть подростком сегодня особенно тяжело. Общество «наградило» детей такими проблемами, которые не переживали их родители в своей молодости. Падение идеалов, безработица, расслоение общества на богатых и бедных, преступность, наркотики. </w:t>
      </w:r>
    </w:p>
    <w:p w:rsidR="007A5F27" w:rsidRPr="008D341F" w:rsidRDefault="007A5F27" w:rsidP="007A5F27">
      <w:pPr>
        <w:pStyle w:val="33"/>
        <w:spacing w:after="0"/>
        <w:ind w:left="0" w:firstLine="539"/>
        <w:jc w:val="both"/>
        <w:rPr>
          <w:sz w:val="28"/>
          <w:szCs w:val="28"/>
        </w:rPr>
      </w:pPr>
      <w:r w:rsidRPr="008D341F">
        <w:rPr>
          <w:sz w:val="28"/>
          <w:szCs w:val="28"/>
        </w:rPr>
        <w:t xml:space="preserve"> Задача школы – противостоять влиянию среды,  научить жизнетворчеству,  поддержать, развивать человека в человеке и заложить механизмы саморазвития, адаптации, самозащиты становления самобытной личности,  умеющей взаимодействовать с людьми, природой, культурой.  Главное, чтобы ребенок </w:t>
      </w:r>
      <w:proofErr w:type="gramStart"/>
      <w:r w:rsidRPr="008D341F">
        <w:rPr>
          <w:sz w:val="28"/>
          <w:szCs w:val="28"/>
        </w:rPr>
        <w:t>чувствовал</w:t>
      </w:r>
      <w:proofErr w:type="gramEnd"/>
      <w:r w:rsidRPr="008D341F">
        <w:rPr>
          <w:sz w:val="28"/>
          <w:szCs w:val="28"/>
        </w:rPr>
        <w:t xml:space="preserve"> что его не только понимают, но и  принимают любым. И ученик любого возраста стерпит замечания</w:t>
      </w:r>
      <w:r w:rsidR="009332E5">
        <w:rPr>
          <w:sz w:val="28"/>
          <w:szCs w:val="28"/>
        </w:rPr>
        <w:t>,</w:t>
      </w:r>
      <w:r w:rsidRPr="008D341F">
        <w:rPr>
          <w:sz w:val="28"/>
          <w:szCs w:val="28"/>
        </w:rPr>
        <w:t xml:space="preserve"> если знает, что к нему относятся с любовью.</w:t>
      </w:r>
    </w:p>
    <w:p w:rsidR="007A5F27" w:rsidRPr="008D341F" w:rsidRDefault="007A5F27" w:rsidP="007A5F27">
      <w:pPr>
        <w:ind w:firstLine="539"/>
        <w:jc w:val="both"/>
        <w:rPr>
          <w:sz w:val="28"/>
          <w:szCs w:val="28"/>
        </w:rPr>
      </w:pPr>
      <w:proofErr w:type="gramStart"/>
      <w:r w:rsidRPr="008D341F">
        <w:rPr>
          <w:sz w:val="28"/>
          <w:szCs w:val="28"/>
        </w:rPr>
        <w:t xml:space="preserve">Основными причинами, обусловившими появление данной проблемы,   являются следующие:      </w:t>
      </w:r>
      <w:proofErr w:type="gramEnd"/>
    </w:p>
    <w:p w:rsidR="007A5F27" w:rsidRPr="008D341F" w:rsidRDefault="007A5F27" w:rsidP="00230E1C">
      <w:pPr>
        <w:numPr>
          <w:ilvl w:val="0"/>
          <w:numId w:val="53"/>
        </w:numPr>
        <w:ind w:left="0" w:firstLine="539"/>
        <w:jc w:val="both"/>
        <w:rPr>
          <w:sz w:val="28"/>
          <w:szCs w:val="28"/>
        </w:rPr>
      </w:pPr>
      <w:r w:rsidRPr="008D341F">
        <w:rPr>
          <w:sz w:val="28"/>
          <w:szCs w:val="28"/>
        </w:rPr>
        <w:t>Прогрессирующая дезорганизация жизни российских семей вследствие социального расслоения общества, разрушения сложившихся нравственн</w:t>
      </w:r>
      <w:proofErr w:type="gramStart"/>
      <w:r w:rsidRPr="008D341F">
        <w:rPr>
          <w:sz w:val="28"/>
          <w:szCs w:val="28"/>
        </w:rPr>
        <w:t>о-</w:t>
      </w:r>
      <w:proofErr w:type="gramEnd"/>
      <w:r w:rsidRPr="008D341F">
        <w:rPr>
          <w:sz w:val="28"/>
          <w:szCs w:val="28"/>
        </w:rPr>
        <w:t xml:space="preserve"> этических норм и традиций семейного уклада, что привело к ослаблению воспитательной функции семьи и в том числе – самоустранению большей части родителей от духовно – нравственного воспитания детей;</w:t>
      </w:r>
    </w:p>
    <w:p w:rsidR="007A5F27" w:rsidRPr="008D341F" w:rsidRDefault="007A5F27" w:rsidP="00230E1C">
      <w:pPr>
        <w:numPr>
          <w:ilvl w:val="0"/>
          <w:numId w:val="53"/>
        </w:numPr>
        <w:ind w:left="0" w:firstLine="539"/>
        <w:jc w:val="both"/>
        <w:rPr>
          <w:sz w:val="28"/>
          <w:szCs w:val="28"/>
        </w:rPr>
      </w:pPr>
      <w:r w:rsidRPr="008D341F">
        <w:rPr>
          <w:sz w:val="28"/>
          <w:szCs w:val="28"/>
        </w:rPr>
        <w:t>В условиях легкой доступности информации и материалов, распространяемых через прессу, телевидение и Интернет, на детей и молодежь обрушивается поток низкопробной продукции, пропагандирующей праздный образ жизни, насилие, преступность, проституцию, наркоманию.</w:t>
      </w:r>
    </w:p>
    <w:p w:rsidR="007A5F27" w:rsidRPr="008D341F" w:rsidRDefault="007A5F27" w:rsidP="00230E1C">
      <w:pPr>
        <w:numPr>
          <w:ilvl w:val="0"/>
          <w:numId w:val="53"/>
        </w:numPr>
        <w:ind w:left="0" w:firstLine="539"/>
        <w:jc w:val="both"/>
        <w:rPr>
          <w:sz w:val="28"/>
          <w:szCs w:val="28"/>
        </w:rPr>
      </w:pPr>
      <w:r w:rsidRPr="008D341F">
        <w:rPr>
          <w:sz w:val="28"/>
          <w:szCs w:val="28"/>
        </w:rPr>
        <w:t>Проблему духовно-нравственного воспитания невозможно решить вне религиозной традиции, являющейся основой культуры и народных ценностей и воззрений;</w:t>
      </w:r>
    </w:p>
    <w:p w:rsidR="007A5F27" w:rsidRPr="008D341F" w:rsidRDefault="007A5F27" w:rsidP="00230E1C">
      <w:pPr>
        <w:numPr>
          <w:ilvl w:val="0"/>
          <w:numId w:val="53"/>
        </w:numPr>
        <w:ind w:left="0" w:firstLine="539"/>
        <w:jc w:val="both"/>
        <w:rPr>
          <w:sz w:val="28"/>
          <w:szCs w:val="28"/>
        </w:rPr>
      </w:pPr>
      <w:r w:rsidRPr="008D341F">
        <w:rPr>
          <w:sz w:val="28"/>
          <w:szCs w:val="28"/>
        </w:rPr>
        <w:t xml:space="preserve"> Размытость понятий «долг», «честь», «духовность» вносит свой негативный вклад в морально – психологическое состояние школьников</w:t>
      </w:r>
    </w:p>
    <w:p w:rsidR="007A5F27" w:rsidRPr="008D341F" w:rsidRDefault="007A5F27" w:rsidP="007A5F27">
      <w:pPr>
        <w:ind w:firstLine="539"/>
        <w:jc w:val="both"/>
        <w:rPr>
          <w:sz w:val="28"/>
          <w:szCs w:val="28"/>
        </w:rPr>
      </w:pPr>
      <w:r w:rsidRPr="008D341F">
        <w:rPr>
          <w:sz w:val="28"/>
          <w:szCs w:val="28"/>
        </w:rPr>
        <w:t xml:space="preserve">   В сложившихся условиях только культура, ее духовные и моральные ценности могут служить ориентиром в жизни молодого человека и защитой его духовного здоровья.</w:t>
      </w:r>
    </w:p>
    <w:p w:rsidR="007A5F27" w:rsidRDefault="007A5F27" w:rsidP="007A5F27">
      <w:pPr>
        <w:ind w:firstLine="360"/>
        <w:jc w:val="center"/>
        <w:rPr>
          <w:b/>
          <w:bCs/>
        </w:rPr>
      </w:pPr>
    </w:p>
    <w:p w:rsidR="007A5F27" w:rsidRPr="00BD463C" w:rsidRDefault="007A5F27" w:rsidP="007A5F27">
      <w:pPr>
        <w:rPr>
          <w:b/>
          <w:bCs/>
          <w:sz w:val="32"/>
          <w:szCs w:val="32"/>
        </w:rPr>
      </w:pPr>
      <w:r>
        <w:rPr>
          <w:b/>
          <w:bCs/>
          <w:sz w:val="32"/>
          <w:szCs w:val="32"/>
        </w:rPr>
        <w:t xml:space="preserve">                                                 </w:t>
      </w:r>
      <w:r w:rsidRPr="0017175F">
        <w:rPr>
          <w:b/>
          <w:bCs/>
          <w:sz w:val="32"/>
          <w:szCs w:val="32"/>
        </w:rPr>
        <w:t>Цели и задачи Программы</w:t>
      </w:r>
    </w:p>
    <w:p w:rsidR="007A5F27" w:rsidRPr="00D72C35" w:rsidRDefault="007A5F27" w:rsidP="007A5F27">
      <w:pPr>
        <w:ind w:firstLine="360"/>
        <w:jc w:val="both"/>
        <w:rPr>
          <w:b/>
          <w:i/>
        </w:rPr>
      </w:pPr>
    </w:p>
    <w:p w:rsidR="007A5F27" w:rsidRPr="008D341F" w:rsidRDefault="007A5F27" w:rsidP="007A5F27">
      <w:pPr>
        <w:ind w:firstLine="360"/>
        <w:jc w:val="both"/>
        <w:rPr>
          <w:sz w:val="28"/>
          <w:szCs w:val="28"/>
        </w:rPr>
      </w:pPr>
      <w:r w:rsidRPr="008D341F">
        <w:rPr>
          <w:b/>
          <w:sz w:val="28"/>
          <w:szCs w:val="28"/>
        </w:rPr>
        <w:t>Цель Программы</w:t>
      </w:r>
      <w:r w:rsidRPr="008D341F">
        <w:rPr>
          <w:sz w:val="28"/>
          <w:szCs w:val="28"/>
        </w:rPr>
        <w:t xml:space="preserve"> </w:t>
      </w:r>
    </w:p>
    <w:p w:rsidR="007A5F27" w:rsidRPr="008D341F" w:rsidRDefault="007A5F27" w:rsidP="007A5F27">
      <w:pPr>
        <w:ind w:firstLine="709"/>
        <w:jc w:val="both"/>
        <w:rPr>
          <w:sz w:val="28"/>
          <w:szCs w:val="28"/>
        </w:rPr>
      </w:pPr>
      <w:r w:rsidRPr="008D341F">
        <w:rPr>
          <w:sz w:val="28"/>
          <w:szCs w:val="28"/>
        </w:rPr>
        <w:t>-развитие высоконравственного гражданина Российской Федерации, принимающего судьбу Отечества как свою личную, осознающего ответственность за настоящее и будущее своей страны на основе православных, патриотических, культурно-исторических традиций России.</w:t>
      </w:r>
    </w:p>
    <w:p w:rsidR="007A5F27" w:rsidRPr="008D341F" w:rsidRDefault="007A5F27" w:rsidP="007A5F27">
      <w:pPr>
        <w:jc w:val="both"/>
        <w:rPr>
          <w:b/>
          <w:sz w:val="28"/>
          <w:szCs w:val="28"/>
        </w:rPr>
      </w:pPr>
      <w:r w:rsidRPr="008D341F">
        <w:rPr>
          <w:sz w:val="28"/>
          <w:szCs w:val="28"/>
        </w:rPr>
        <w:t xml:space="preserve">              Для достижения указанной цели решаются следующие </w:t>
      </w:r>
      <w:r w:rsidRPr="008D341F">
        <w:rPr>
          <w:b/>
          <w:i/>
          <w:sz w:val="28"/>
          <w:szCs w:val="28"/>
        </w:rPr>
        <w:t>задачи:</w:t>
      </w:r>
      <w:r w:rsidRPr="008D341F">
        <w:rPr>
          <w:b/>
          <w:sz w:val="28"/>
          <w:szCs w:val="28"/>
        </w:rPr>
        <w:t xml:space="preserve"> </w:t>
      </w:r>
    </w:p>
    <w:p w:rsidR="007A5F27" w:rsidRPr="008D341F" w:rsidRDefault="007A5F27" w:rsidP="00230E1C">
      <w:pPr>
        <w:numPr>
          <w:ilvl w:val="0"/>
          <w:numId w:val="54"/>
        </w:numPr>
        <w:tabs>
          <w:tab w:val="clear" w:pos="1600"/>
        </w:tabs>
        <w:ind w:left="0" w:firstLine="540"/>
        <w:jc w:val="both"/>
        <w:rPr>
          <w:sz w:val="28"/>
          <w:szCs w:val="28"/>
        </w:rPr>
      </w:pPr>
      <w:r w:rsidRPr="008D341F">
        <w:rPr>
          <w:sz w:val="28"/>
          <w:szCs w:val="28"/>
        </w:rPr>
        <w:lastRenderedPageBreak/>
        <w:t>повышение социального статуса  духовно-нравственного воспитания в системе  образования;</w:t>
      </w:r>
    </w:p>
    <w:p w:rsidR="007A5F27" w:rsidRPr="008D341F" w:rsidRDefault="007A5F27" w:rsidP="00230E1C">
      <w:pPr>
        <w:numPr>
          <w:ilvl w:val="0"/>
          <w:numId w:val="54"/>
        </w:numPr>
        <w:tabs>
          <w:tab w:val="clear" w:pos="1600"/>
        </w:tabs>
        <w:ind w:left="0" w:firstLine="540"/>
        <w:jc w:val="both"/>
        <w:rPr>
          <w:sz w:val="28"/>
          <w:szCs w:val="28"/>
        </w:rPr>
      </w:pPr>
      <w:r w:rsidRPr="008D341F">
        <w:rPr>
          <w:sz w:val="28"/>
          <w:szCs w:val="28"/>
        </w:rPr>
        <w:t>укрепление и развитие воспитательных функций школы, укрепление взаимодействий семьи и школы;</w:t>
      </w:r>
    </w:p>
    <w:p w:rsidR="007A5F27" w:rsidRPr="008D341F" w:rsidRDefault="007A5F27" w:rsidP="00230E1C">
      <w:pPr>
        <w:numPr>
          <w:ilvl w:val="0"/>
          <w:numId w:val="54"/>
        </w:numPr>
        <w:tabs>
          <w:tab w:val="clear" w:pos="1600"/>
        </w:tabs>
        <w:ind w:left="0" w:firstLine="540"/>
        <w:jc w:val="both"/>
        <w:rPr>
          <w:sz w:val="28"/>
          <w:szCs w:val="28"/>
        </w:rPr>
      </w:pPr>
      <w:r w:rsidRPr="008D341F">
        <w:rPr>
          <w:sz w:val="28"/>
          <w:szCs w:val="28"/>
        </w:rPr>
        <w:t>развитие системы духовно-нравственного воспитания с учетом специфики историко-культурных ценностей, обычаев и традиций родного края;</w:t>
      </w:r>
    </w:p>
    <w:p w:rsidR="007A5F27" w:rsidRPr="008D341F" w:rsidRDefault="007A5F27" w:rsidP="00230E1C">
      <w:pPr>
        <w:numPr>
          <w:ilvl w:val="0"/>
          <w:numId w:val="54"/>
        </w:numPr>
        <w:tabs>
          <w:tab w:val="clear" w:pos="1600"/>
        </w:tabs>
        <w:ind w:left="0" w:firstLine="540"/>
        <w:jc w:val="both"/>
        <w:rPr>
          <w:sz w:val="28"/>
          <w:szCs w:val="28"/>
        </w:rPr>
      </w:pPr>
      <w:r w:rsidRPr="008D341F">
        <w:rPr>
          <w:sz w:val="28"/>
          <w:szCs w:val="28"/>
        </w:rPr>
        <w:t>развитие традиций патриотического, нравственного воспитания подрастающего поколения, создание условий для развития личности, повышения культуры, формирование принципов здорового образа жизни у детей и подростков;</w:t>
      </w:r>
    </w:p>
    <w:p w:rsidR="007A5F27" w:rsidRPr="008D341F" w:rsidRDefault="007A5F27" w:rsidP="00230E1C">
      <w:pPr>
        <w:numPr>
          <w:ilvl w:val="0"/>
          <w:numId w:val="54"/>
        </w:numPr>
        <w:tabs>
          <w:tab w:val="clear" w:pos="1600"/>
        </w:tabs>
        <w:ind w:left="0" w:firstLine="540"/>
        <w:jc w:val="both"/>
        <w:rPr>
          <w:sz w:val="28"/>
          <w:szCs w:val="28"/>
        </w:rPr>
      </w:pPr>
      <w:r w:rsidRPr="008D341F">
        <w:rPr>
          <w:sz w:val="28"/>
          <w:szCs w:val="28"/>
        </w:rPr>
        <w:t>внедрение инновационных форм и направлений воспитательной работы;</w:t>
      </w:r>
    </w:p>
    <w:p w:rsidR="007A5F27" w:rsidRPr="008D341F" w:rsidRDefault="007A5F27" w:rsidP="00230E1C">
      <w:pPr>
        <w:numPr>
          <w:ilvl w:val="0"/>
          <w:numId w:val="54"/>
        </w:numPr>
        <w:tabs>
          <w:tab w:val="clear" w:pos="1600"/>
        </w:tabs>
        <w:ind w:left="0" w:firstLine="540"/>
        <w:jc w:val="both"/>
        <w:rPr>
          <w:sz w:val="28"/>
          <w:szCs w:val="28"/>
        </w:rPr>
      </w:pPr>
      <w:r w:rsidRPr="008D341F">
        <w:rPr>
          <w:sz w:val="28"/>
          <w:szCs w:val="28"/>
        </w:rPr>
        <w:t>повышение роли психолого-педагогической службы в формировании детских коллективов и в индивидуальном развитии ребенка;</w:t>
      </w:r>
    </w:p>
    <w:p w:rsidR="007A5F27" w:rsidRPr="008D341F" w:rsidRDefault="007A5F27" w:rsidP="00230E1C">
      <w:pPr>
        <w:numPr>
          <w:ilvl w:val="0"/>
          <w:numId w:val="54"/>
        </w:numPr>
        <w:tabs>
          <w:tab w:val="clear" w:pos="1600"/>
        </w:tabs>
        <w:ind w:left="0" w:firstLine="540"/>
        <w:jc w:val="both"/>
        <w:rPr>
          <w:sz w:val="28"/>
          <w:szCs w:val="28"/>
        </w:rPr>
      </w:pPr>
      <w:r w:rsidRPr="008D341F">
        <w:rPr>
          <w:sz w:val="28"/>
          <w:szCs w:val="28"/>
        </w:rPr>
        <w:t>развитие гуманистических принципов, содержания и механизмов нравственного и гражданского воспитания;</w:t>
      </w:r>
    </w:p>
    <w:p w:rsidR="007A5F27" w:rsidRPr="008D341F" w:rsidRDefault="007A5F27" w:rsidP="00230E1C">
      <w:pPr>
        <w:numPr>
          <w:ilvl w:val="0"/>
          <w:numId w:val="54"/>
        </w:numPr>
        <w:tabs>
          <w:tab w:val="clear" w:pos="1600"/>
        </w:tabs>
        <w:ind w:left="0" w:firstLine="540"/>
        <w:jc w:val="both"/>
        <w:rPr>
          <w:sz w:val="28"/>
          <w:szCs w:val="28"/>
        </w:rPr>
      </w:pPr>
      <w:r w:rsidRPr="008D341F">
        <w:rPr>
          <w:sz w:val="28"/>
          <w:szCs w:val="28"/>
        </w:rPr>
        <w:t>оказание помощи семье в решении проблем в духовно-нравственном воспитании детей, развитие психолого-педагогического просвещения родителей; усиление роли семьи в воспитании детей.</w:t>
      </w:r>
    </w:p>
    <w:p w:rsidR="007A5F27" w:rsidRPr="008D341F" w:rsidRDefault="007A5F27" w:rsidP="007A5F27">
      <w:pPr>
        <w:ind w:firstLine="1122"/>
        <w:jc w:val="both"/>
        <w:rPr>
          <w:sz w:val="28"/>
          <w:szCs w:val="28"/>
        </w:rPr>
      </w:pPr>
      <w:r w:rsidRPr="008D341F">
        <w:rPr>
          <w:sz w:val="28"/>
          <w:szCs w:val="28"/>
        </w:rPr>
        <w:t xml:space="preserve">Реализация этих задач возможна только тогда, когда воспитательная деятельность имеет центральную идею, позволяющую создать </w:t>
      </w:r>
      <w:proofErr w:type="gramStart"/>
      <w:r w:rsidRPr="008D341F">
        <w:rPr>
          <w:sz w:val="28"/>
          <w:szCs w:val="28"/>
        </w:rPr>
        <w:t>систему</w:t>
      </w:r>
      <w:proofErr w:type="gramEnd"/>
      <w:r w:rsidRPr="008D341F">
        <w:rPr>
          <w:sz w:val="28"/>
          <w:szCs w:val="28"/>
        </w:rPr>
        <w:t xml:space="preserve"> которая станет частью общешкольной воспитательной программы.</w:t>
      </w:r>
    </w:p>
    <w:p w:rsidR="007A5F27" w:rsidRPr="008D341F" w:rsidRDefault="007A5F27" w:rsidP="007A5F27">
      <w:pPr>
        <w:ind w:firstLine="1122"/>
        <w:jc w:val="both"/>
        <w:rPr>
          <w:sz w:val="28"/>
          <w:szCs w:val="28"/>
        </w:rPr>
      </w:pPr>
    </w:p>
    <w:p w:rsidR="007A5F27" w:rsidRPr="008D341F" w:rsidRDefault="007A5F27" w:rsidP="007A5F27">
      <w:pPr>
        <w:jc w:val="both"/>
        <w:rPr>
          <w:sz w:val="28"/>
          <w:szCs w:val="28"/>
        </w:rPr>
      </w:pPr>
      <w:r w:rsidRPr="008D341F">
        <w:rPr>
          <w:sz w:val="28"/>
          <w:szCs w:val="28"/>
        </w:rPr>
        <w:t xml:space="preserve">     </w:t>
      </w:r>
      <w:r w:rsidRPr="008D341F">
        <w:rPr>
          <w:b/>
          <w:bCs/>
          <w:sz w:val="28"/>
          <w:szCs w:val="28"/>
        </w:rPr>
        <w:t>Принципы Программы</w:t>
      </w:r>
    </w:p>
    <w:p w:rsidR="007A5F27" w:rsidRPr="008D341F" w:rsidRDefault="007A5F27" w:rsidP="007A5F27">
      <w:pPr>
        <w:ind w:firstLine="360"/>
        <w:jc w:val="both"/>
        <w:rPr>
          <w:sz w:val="28"/>
          <w:szCs w:val="28"/>
        </w:rPr>
      </w:pPr>
      <w:r w:rsidRPr="008D341F">
        <w:rPr>
          <w:sz w:val="28"/>
          <w:szCs w:val="28"/>
        </w:rPr>
        <w:t xml:space="preserve">1   Принцип природосообразности. </w:t>
      </w:r>
    </w:p>
    <w:p w:rsidR="007A5F27" w:rsidRPr="008D341F" w:rsidRDefault="007A5F27" w:rsidP="007A5F27">
      <w:pPr>
        <w:ind w:firstLine="360"/>
        <w:jc w:val="both"/>
        <w:rPr>
          <w:sz w:val="28"/>
          <w:szCs w:val="28"/>
        </w:rPr>
      </w:pPr>
      <w:r w:rsidRPr="008D341F">
        <w:rPr>
          <w:sz w:val="28"/>
          <w:szCs w:val="28"/>
        </w:rPr>
        <w:t xml:space="preserve"> 2  Принцип целостности учебно-воспитательного процесса.</w:t>
      </w:r>
    </w:p>
    <w:p w:rsidR="007A5F27" w:rsidRPr="008D341F" w:rsidRDefault="007A5F27" w:rsidP="007A5F27">
      <w:pPr>
        <w:ind w:firstLine="360"/>
        <w:jc w:val="both"/>
        <w:rPr>
          <w:sz w:val="28"/>
          <w:szCs w:val="28"/>
        </w:rPr>
      </w:pPr>
      <w:r w:rsidRPr="008D341F">
        <w:rPr>
          <w:sz w:val="28"/>
          <w:szCs w:val="28"/>
        </w:rPr>
        <w:t xml:space="preserve">3  Принцип сотрудничества. </w:t>
      </w:r>
    </w:p>
    <w:p w:rsidR="007A5F27" w:rsidRPr="008D341F" w:rsidRDefault="007A5F27" w:rsidP="007A5F27">
      <w:pPr>
        <w:ind w:firstLine="360"/>
        <w:jc w:val="both"/>
        <w:rPr>
          <w:sz w:val="28"/>
          <w:szCs w:val="28"/>
        </w:rPr>
      </w:pPr>
      <w:r w:rsidRPr="008D341F">
        <w:rPr>
          <w:sz w:val="28"/>
          <w:szCs w:val="28"/>
        </w:rPr>
        <w:t xml:space="preserve">4  Деятельностный подход. </w:t>
      </w:r>
    </w:p>
    <w:p w:rsidR="007A5F27" w:rsidRPr="008D341F" w:rsidRDefault="007A5F27" w:rsidP="007A5F27">
      <w:pPr>
        <w:ind w:firstLine="360"/>
        <w:jc w:val="both"/>
        <w:rPr>
          <w:sz w:val="28"/>
          <w:szCs w:val="28"/>
        </w:rPr>
      </w:pPr>
      <w:r w:rsidRPr="008D341F">
        <w:rPr>
          <w:sz w:val="28"/>
          <w:szCs w:val="28"/>
        </w:rPr>
        <w:t xml:space="preserve">5  Личностно-ориентированный подход. </w:t>
      </w:r>
    </w:p>
    <w:p w:rsidR="007A5F27" w:rsidRPr="008D341F" w:rsidRDefault="007A5F27" w:rsidP="007A5F27">
      <w:pPr>
        <w:ind w:firstLine="360"/>
        <w:jc w:val="both"/>
        <w:rPr>
          <w:sz w:val="28"/>
          <w:szCs w:val="28"/>
        </w:rPr>
      </w:pPr>
      <w:r w:rsidRPr="008D341F">
        <w:rPr>
          <w:sz w:val="28"/>
          <w:szCs w:val="28"/>
        </w:rPr>
        <w:t>6   Возрастной подход.</w:t>
      </w:r>
    </w:p>
    <w:p w:rsidR="007A5F27" w:rsidRPr="008D341F" w:rsidRDefault="007A5F27" w:rsidP="008D341F">
      <w:pPr>
        <w:ind w:firstLine="360"/>
        <w:jc w:val="center"/>
        <w:rPr>
          <w:b/>
          <w:sz w:val="32"/>
          <w:szCs w:val="32"/>
        </w:rPr>
      </w:pPr>
      <w:r w:rsidRPr="008D341F">
        <w:rPr>
          <w:b/>
          <w:sz w:val="32"/>
          <w:szCs w:val="32"/>
        </w:rPr>
        <w:t xml:space="preserve">Содержание программы </w:t>
      </w:r>
      <w:proofErr w:type="gramStart"/>
      <w:r w:rsidRPr="008D341F">
        <w:rPr>
          <w:b/>
          <w:sz w:val="32"/>
          <w:szCs w:val="32"/>
        </w:rPr>
        <w:t>духовно-нравственного</w:t>
      </w:r>
      <w:proofErr w:type="gramEnd"/>
    </w:p>
    <w:p w:rsidR="007A5F27" w:rsidRDefault="007A5F27" w:rsidP="008D341F">
      <w:pPr>
        <w:ind w:firstLine="357"/>
        <w:jc w:val="center"/>
        <w:rPr>
          <w:b/>
          <w:sz w:val="28"/>
          <w:szCs w:val="28"/>
        </w:rPr>
      </w:pPr>
      <w:r w:rsidRPr="008D341F">
        <w:rPr>
          <w:b/>
          <w:sz w:val="32"/>
          <w:szCs w:val="32"/>
        </w:rPr>
        <w:t xml:space="preserve">развития  и воспитания </w:t>
      </w:r>
      <w:proofErr w:type="gramStart"/>
      <w:r w:rsidRPr="008D341F">
        <w:rPr>
          <w:b/>
          <w:sz w:val="32"/>
          <w:szCs w:val="32"/>
        </w:rPr>
        <w:t>обучающихся</w:t>
      </w:r>
      <w:proofErr w:type="gramEnd"/>
    </w:p>
    <w:p w:rsidR="007A5F27" w:rsidRPr="00706AC9" w:rsidRDefault="007A5F27" w:rsidP="007A5F27">
      <w:pPr>
        <w:ind w:firstLine="357"/>
        <w:jc w:val="center"/>
        <w:rPr>
          <w:b/>
          <w:sz w:val="28"/>
          <w:szCs w:val="28"/>
        </w:rPr>
      </w:pPr>
    </w:p>
    <w:p w:rsidR="007A5F27" w:rsidRPr="008D341F" w:rsidRDefault="007A5F27" w:rsidP="007A5F27">
      <w:pPr>
        <w:ind w:firstLine="539"/>
        <w:jc w:val="both"/>
        <w:rPr>
          <w:sz w:val="28"/>
          <w:szCs w:val="28"/>
        </w:rPr>
      </w:pPr>
      <w:r w:rsidRPr="008D341F">
        <w:rPr>
          <w:sz w:val="28"/>
          <w:szCs w:val="28"/>
        </w:rPr>
        <w:t xml:space="preserve">«Программа воспитания в системе образования России» начинается со слов: «Духовно- нравственное становление детей и молодежи, подготовка их к самостоятельной жизни есть важнейшая составляющая развития общества, государства». Отечественные традиции названы одной из основ обновления содержания и структуры воспитания. По-новому  оценивается роль Православия в истории России, и признается его большое </w:t>
      </w:r>
      <w:r w:rsidRPr="008D341F">
        <w:rPr>
          <w:sz w:val="28"/>
          <w:szCs w:val="28"/>
        </w:rPr>
        <w:lastRenderedPageBreak/>
        <w:t>влияние на духовно- нравственное развитие человека. Воспитание рассматривается как целенаправленная деятельность, ориентированная на создание условий для развития духовности обучающихся на основе общечеловеческих ценностей; оказание им помощи в жизненном самоопределении, нравственном, гражданском и профессиональном становлении; создание условий для самореализации личности.</w:t>
      </w:r>
    </w:p>
    <w:p w:rsidR="007A5F27" w:rsidRPr="008D341F" w:rsidRDefault="007A5F27" w:rsidP="007A5F27">
      <w:pPr>
        <w:ind w:firstLine="357"/>
        <w:jc w:val="both"/>
        <w:rPr>
          <w:b/>
          <w:sz w:val="28"/>
          <w:szCs w:val="28"/>
        </w:rPr>
      </w:pPr>
    </w:p>
    <w:p w:rsidR="007A5F27" w:rsidRPr="008D341F" w:rsidRDefault="007A5F27" w:rsidP="007A5F27">
      <w:pPr>
        <w:shd w:val="clear" w:color="auto" w:fill="FFFFFF"/>
        <w:spacing w:before="7" w:line="324" w:lineRule="exact"/>
        <w:ind w:left="29" w:right="14" w:firstLine="727"/>
        <w:jc w:val="both"/>
        <w:rPr>
          <w:color w:val="000000"/>
          <w:spacing w:val="-3"/>
          <w:w w:val="101"/>
          <w:sz w:val="28"/>
          <w:szCs w:val="28"/>
        </w:rPr>
      </w:pPr>
      <w:r w:rsidRPr="008D341F">
        <w:rPr>
          <w:b/>
          <w:bCs/>
          <w:color w:val="000000"/>
          <w:w w:val="101"/>
          <w:sz w:val="28"/>
          <w:szCs w:val="28"/>
        </w:rPr>
        <w:t xml:space="preserve">Решению поставленных задач призвана способствовать деятельность в </w:t>
      </w:r>
      <w:r w:rsidRPr="008D341F">
        <w:rPr>
          <w:b/>
          <w:bCs/>
          <w:color w:val="000000"/>
          <w:spacing w:val="-3"/>
          <w:w w:val="101"/>
          <w:sz w:val="28"/>
          <w:szCs w:val="28"/>
        </w:rPr>
        <w:t>следующих направлениях</w:t>
      </w:r>
      <w:r w:rsidRPr="008D341F">
        <w:rPr>
          <w:color w:val="000000"/>
          <w:spacing w:val="-3"/>
          <w:w w:val="101"/>
          <w:sz w:val="28"/>
          <w:szCs w:val="28"/>
        </w:rPr>
        <w:t>:</w:t>
      </w:r>
    </w:p>
    <w:p w:rsidR="007A5F27" w:rsidRPr="008D341F" w:rsidRDefault="007A5F27" w:rsidP="007A5F27">
      <w:pPr>
        <w:shd w:val="clear" w:color="auto" w:fill="FFFFFF"/>
        <w:spacing w:line="324" w:lineRule="exact"/>
        <w:ind w:left="29" w:right="22" w:firstLine="727"/>
        <w:jc w:val="both"/>
        <w:rPr>
          <w:sz w:val="28"/>
          <w:szCs w:val="28"/>
        </w:rPr>
      </w:pPr>
      <w:r w:rsidRPr="008D341F">
        <w:rPr>
          <w:color w:val="000000"/>
          <w:spacing w:val="-2"/>
          <w:w w:val="101"/>
          <w:sz w:val="28"/>
          <w:szCs w:val="28"/>
        </w:rPr>
        <w:t>• сочетание в системе воспитания общечеловеческих, национально-</w:t>
      </w:r>
      <w:r w:rsidRPr="008D341F">
        <w:rPr>
          <w:color w:val="000000"/>
          <w:w w:val="101"/>
          <w:sz w:val="28"/>
          <w:szCs w:val="28"/>
        </w:rPr>
        <w:t xml:space="preserve">культурных ценностей, охватывающих основные аспекты социокультурной  </w:t>
      </w:r>
      <w:r w:rsidRPr="008D341F">
        <w:rPr>
          <w:color w:val="000000"/>
          <w:spacing w:val="19"/>
          <w:w w:val="101"/>
          <w:sz w:val="28"/>
          <w:szCs w:val="28"/>
        </w:rPr>
        <w:t>жизни</w:t>
      </w:r>
      <w:r w:rsidRPr="008D341F">
        <w:rPr>
          <w:color w:val="000000"/>
          <w:w w:val="101"/>
          <w:sz w:val="28"/>
          <w:szCs w:val="28"/>
        </w:rPr>
        <w:t xml:space="preserve"> </w:t>
      </w:r>
      <w:r w:rsidRPr="008D341F">
        <w:rPr>
          <w:color w:val="000000"/>
          <w:spacing w:val="-9"/>
          <w:w w:val="101"/>
          <w:sz w:val="28"/>
          <w:szCs w:val="28"/>
        </w:rPr>
        <w:t xml:space="preserve">и самоопределения, образующих основу </w:t>
      </w:r>
      <w:r w:rsidRPr="008D341F">
        <w:rPr>
          <w:color w:val="000000"/>
          <w:spacing w:val="15"/>
          <w:w w:val="101"/>
          <w:sz w:val="28"/>
          <w:szCs w:val="28"/>
        </w:rPr>
        <w:t>воспитания;</w:t>
      </w:r>
    </w:p>
    <w:p w:rsidR="007A5F27" w:rsidRPr="008D341F" w:rsidRDefault="007A5F27" w:rsidP="007A5F27">
      <w:pPr>
        <w:shd w:val="clear" w:color="auto" w:fill="FFFFFF"/>
        <w:spacing w:line="324" w:lineRule="exact"/>
        <w:ind w:left="22" w:right="29" w:firstLine="727"/>
        <w:jc w:val="both"/>
        <w:rPr>
          <w:sz w:val="28"/>
          <w:szCs w:val="28"/>
        </w:rPr>
      </w:pPr>
      <w:r w:rsidRPr="008D341F">
        <w:rPr>
          <w:color w:val="000000"/>
          <w:w w:val="101"/>
          <w:sz w:val="28"/>
          <w:szCs w:val="28"/>
        </w:rPr>
        <w:t xml:space="preserve">• достижение сочетания содержания, методов и форм образовательной </w:t>
      </w:r>
      <w:r w:rsidRPr="008D341F">
        <w:rPr>
          <w:color w:val="000000"/>
          <w:spacing w:val="-3"/>
          <w:w w:val="101"/>
          <w:sz w:val="28"/>
          <w:szCs w:val="28"/>
        </w:rPr>
        <w:t xml:space="preserve">деятельности разнообразия учебно-методических материалов, форм и </w:t>
      </w:r>
      <w:r w:rsidRPr="008D341F">
        <w:rPr>
          <w:color w:val="000000"/>
          <w:w w:val="101"/>
          <w:sz w:val="28"/>
          <w:szCs w:val="28"/>
        </w:rPr>
        <w:t xml:space="preserve">приемов учебной и внешкольной работы, развивающей знания и навыки, </w:t>
      </w:r>
      <w:r w:rsidRPr="008D341F">
        <w:rPr>
          <w:color w:val="000000"/>
          <w:spacing w:val="-5"/>
          <w:w w:val="101"/>
          <w:sz w:val="28"/>
          <w:szCs w:val="28"/>
        </w:rPr>
        <w:t xml:space="preserve">повышающие социальную и культурную компетентность </w:t>
      </w:r>
      <w:r w:rsidRPr="008D341F">
        <w:rPr>
          <w:color w:val="000000"/>
          <w:spacing w:val="17"/>
          <w:w w:val="101"/>
          <w:sz w:val="28"/>
          <w:szCs w:val="28"/>
        </w:rPr>
        <w:t>личности;</w:t>
      </w:r>
    </w:p>
    <w:p w:rsidR="007A5F27" w:rsidRPr="008D341F" w:rsidRDefault="007A5F27" w:rsidP="007A5F27">
      <w:pPr>
        <w:shd w:val="clear" w:color="auto" w:fill="FFFFFF"/>
        <w:spacing w:line="324" w:lineRule="exact"/>
        <w:ind w:left="14" w:right="36" w:firstLine="734"/>
        <w:jc w:val="both"/>
        <w:rPr>
          <w:sz w:val="28"/>
          <w:szCs w:val="28"/>
        </w:rPr>
      </w:pPr>
      <w:r w:rsidRPr="008D341F">
        <w:rPr>
          <w:color w:val="000000"/>
          <w:spacing w:val="-1"/>
          <w:w w:val="101"/>
          <w:sz w:val="28"/>
          <w:szCs w:val="28"/>
        </w:rPr>
        <w:t xml:space="preserve">• организация всестороннего изучения социальных, культурных, </w:t>
      </w:r>
      <w:r w:rsidRPr="008D341F">
        <w:rPr>
          <w:color w:val="000000"/>
          <w:w w:val="101"/>
          <w:sz w:val="28"/>
          <w:szCs w:val="28"/>
        </w:rPr>
        <w:t xml:space="preserve">психологических особенностей детского возраста, ценностных ориентации детей, их интересов и склонностей, создание для этих целей необходимых </w:t>
      </w:r>
      <w:r w:rsidRPr="008D341F">
        <w:rPr>
          <w:color w:val="000000"/>
          <w:spacing w:val="-6"/>
          <w:w w:val="101"/>
          <w:sz w:val="28"/>
          <w:szCs w:val="28"/>
        </w:rPr>
        <w:t>методик;</w:t>
      </w:r>
    </w:p>
    <w:p w:rsidR="007A5F27" w:rsidRPr="008D341F" w:rsidRDefault="007A5F27" w:rsidP="007A5F27">
      <w:pPr>
        <w:shd w:val="clear" w:color="auto" w:fill="FFFFFF"/>
        <w:spacing w:before="7" w:line="324" w:lineRule="exact"/>
        <w:ind w:left="756"/>
        <w:jc w:val="both"/>
        <w:rPr>
          <w:sz w:val="28"/>
          <w:szCs w:val="28"/>
        </w:rPr>
      </w:pPr>
      <w:r w:rsidRPr="008D341F">
        <w:rPr>
          <w:color w:val="000000"/>
          <w:spacing w:val="-5"/>
          <w:sz w:val="28"/>
          <w:szCs w:val="28"/>
        </w:rPr>
        <w:t>• обеспечение вариативности воспитательной системы;</w:t>
      </w:r>
    </w:p>
    <w:p w:rsidR="007A5F27" w:rsidRPr="008D341F" w:rsidRDefault="007A5F27" w:rsidP="007A5F27">
      <w:pPr>
        <w:shd w:val="clear" w:color="auto" w:fill="FFFFFF"/>
        <w:spacing w:line="324" w:lineRule="exact"/>
        <w:ind w:right="36"/>
        <w:jc w:val="both"/>
        <w:rPr>
          <w:color w:val="000000"/>
          <w:spacing w:val="-1"/>
          <w:sz w:val="28"/>
          <w:szCs w:val="28"/>
        </w:rPr>
      </w:pPr>
      <w:r w:rsidRPr="008D341F">
        <w:rPr>
          <w:color w:val="000000"/>
          <w:sz w:val="28"/>
          <w:szCs w:val="28"/>
        </w:rPr>
        <w:t xml:space="preserve">• развитие системы дополнительного образования и многообразной </w:t>
      </w:r>
      <w:r w:rsidRPr="008D341F">
        <w:rPr>
          <w:color w:val="000000"/>
          <w:spacing w:val="-1"/>
          <w:sz w:val="28"/>
          <w:szCs w:val="28"/>
        </w:rPr>
        <w:t>внеурочной деятельности, усиление их воспитывающих функций</w:t>
      </w:r>
    </w:p>
    <w:p w:rsidR="007A5F27" w:rsidRPr="008D341F" w:rsidRDefault="007A5F27" w:rsidP="007A5F27">
      <w:pPr>
        <w:shd w:val="clear" w:color="auto" w:fill="FFFFFF"/>
        <w:spacing w:line="324" w:lineRule="exact"/>
        <w:ind w:right="36"/>
        <w:jc w:val="both"/>
        <w:rPr>
          <w:sz w:val="28"/>
          <w:szCs w:val="28"/>
        </w:rPr>
      </w:pPr>
      <w:r w:rsidRPr="008D341F">
        <w:rPr>
          <w:color w:val="000000"/>
          <w:sz w:val="28"/>
          <w:szCs w:val="28"/>
        </w:rPr>
        <w:t>• усиление значимости досугового компонента школы</w:t>
      </w:r>
      <w:r w:rsidRPr="008D341F">
        <w:rPr>
          <w:color w:val="000000"/>
          <w:spacing w:val="-3"/>
          <w:sz w:val="28"/>
          <w:szCs w:val="28"/>
        </w:rPr>
        <w:t xml:space="preserve">, создание условий для самовыражения детей в системе </w:t>
      </w:r>
      <w:r w:rsidRPr="008D341F">
        <w:rPr>
          <w:color w:val="000000"/>
          <w:sz w:val="28"/>
          <w:szCs w:val="28"/>
        </w:rPr>
        <w:t xml:space="preserve">дополнительного образования и внеурочной деятельности, в художественном и техническом творчестве, клубной и досуговой организованной активности, </w:t>
      </w:r>
      <w:r w:rsidRPr="008D341F">
        <w:rPr>
          <w:color w:val="000000"/>
          <w:spacing w:val="-1"/>
          <w:sz w:val="28"/>
          <w:szCs w:val="28"/>
        </w:rPr>
        <w:t>занятиях спортом;</w:t>
      </w:r>
    </w:p>
    <w:p w:rsidR="007A5F27" w:rsidRPr="008D341F" w:rsidRDefault="007A5F27" w:rsidP="007A5F27">
      <w:pPr>
        <w:shd w:val="clear" w:color="auto" w:fill="FFFFFF"/>
        <w:spacing w:line="324" w:lineRule="exact"/>
        <w:ind w:left="7" w:right="50" w:firstLine="734"/>
        <w:jc w:val="both"/>
        <w:rPr>
          <w:color w:val="000000"/>
          <w:sz w:val="28"/>
          <w:szCs w:val="28"/>
        </w:rPr>
        <w:sectPr w:rsidR="007A5F27" w:rsidRPr="008D341F" w:rsidSect="00DA5AE4">
          <w:pgSz w:w="15840" w:h="12240" w:orient="landscape"/>
          <w:pgMar w:top="907" w:right="1134" w:bottom="851" w:left="1134" w:header="720" w:footer="720" w:gutter="0"/>
          <w:cols w:space="720"/>
        </w:sectPr>
      </w:pPr>
      <w:r w:rsidRPr="008D341F">
        <w:rPr>
          <w:color w:val="000000"/>
          <w:sz w:val="28"/>
          <w:szCs w:val="28"/>
        </w:rPr>
        <w:t>• оказание содействия родителям  учащихся  в организации обучения  детей религии, духовно-нравственного воспитания и преподавания основ вероучения вне рамок образовательной программ</w:t>
      </w:r>
    </w:p>
    <w:p w:rsidR="007A5F27" w:rsidRPr="00D72C35" w:rsidRDefault="007A5F27" w:rsidP="007A5F27">
      <w:pPr>
        <w:jc w:val="both"/>
      </w:pPr>
    </w:p>
    <w:p w:rsidR="007A5F27" w:rsidRDefault="007A5F27" w:rsidP="007A5F27">
      <w:pPr>
        <w:ind w:left="360"/>
        <w:jc w:val="center"/>
        <w:rPr>
          <w:b/>
          <w:sz w:val="32"/>
          <w:szCs w:val="32"/>
        </w:rPr>
      </w:pPr>
      <w:r w:rsidRPr="0017175F">
        <w:rPr>
          <w:b/>
          <w:sz w:val="32"/>
          <w:szCs w:val="32"/>
        </w:rPr>
        <w:t>Перспективный план реализации программы</w:t>
      </w:r>
    </w:p>
    <w:p w:rsidR="007A5F27" w:rsidRPr="0017175F" w:rsidRDefault="007A5F27" w:rsidP="007A5F27">
      <w:pPr>
        <w:ind w:left="360"/>
        <w:jc w:val="center"/>
        <w:rPr>
          <w:bCs/>
          <w:sz w:val="32"/>
          <w:szCs w:val="32"/>
        </w:rPr>
      </w:pPr>
    </w:p>
    <w:p w:rsidR="007A5F27" w:rsidRPr="00D72C35" w:rsidRDefault="007A5F27" w:rsidP="00230E1C">
      <w:pPr>
        <w:numPr>
          <w:ilvl w:val="0"/>
          <w:numId w:val="55"/>
        </w:numPr>
        <w:ind w:left="0" w:firstLine="0"/>
        <w:rPr>
          <w:bCs/>
        </w:rPr>
      </w:pPr>
      <w:r w:rsidRPr="0017175F">
        <w:rPr>
          <w:bCs/>
        </w:rPr>
        <w:t xml:space="preserve"> </w:t>
      </w:r>
      <w:r>
        <w:rPr>
          <w:bCs/>
        </w:rPr>
        <w:t>Рабо</w:t>
      </w:r>
      <w:r w:rsidRPr="00D72C35">
        <w:rPr>
          <w:bCs/>
        </w:rPr>
        <w:t>та  педагогического коллектива по совершенствованию духовно-нравственного воспитания в школе</w:t>
      </w:r>
    </w:p>
    <w:p w:rsidR="007A5F27" w:rsidRDefault="007A5F27" w:rsidP="007A5F27">
      <w:pPr>
        <w:rPr>
          <w:b/>
          <w:bCs/>
        </w:rPr>
      </w:pPr>
    </w:p>
    <w:p w:rsidR="007A5F27" w:rsidRPr="00AD60BD" w:rsidRDefault="007A5F27" w:rsidP="007A5F27">
      <w:pPr>
        <w:rPr>
          <w:b/>
          <w:bCs/>
        </w:rPr>
      </w:pPr>
      <w:r w:rsidRPr="00AD60BD">
        <w:rPr>
          <w:b/>
          <w:bCs/>
        </w:rPr>
        <w:t>Цель:</w:t>
      </w:r>
    </w:p>
    <w:p w:rsidR="007A5F27" w:rsidRPr="00D72C35" w:rsidRDefault="007A5F27" w:rsidP="00230E1C">
      <w:pPr>
        <w:numPr>
          <w:ilvl w:val="0"/>
          <w:numId w:val="60"/>
        </w:numPr>
        <w:tabs>
          <w:tab w:val="clear" w:pos="1160"/>
          <w:tab w:val="num" w:pos="405"/>
        </w:tabs>
        <w:ind w:left="0" w:firstLine="0"/>
        <w:jc w:val="both"/>
      </w:pPr>
      <w:r w:rsidRPr="00D72C35">
        <w:t xml:space="preserve"> формирование воспитательной системы, включающей в себя целостный учебно-воспитательный процесс (путем обеспечения интегрированности его важнейших составляющих – воспитания и обучения), повышение воспитательного потенциала обучения, эффективности воспитания.</w:t>
      </w:r>
    </w:p>
    <w:p w:rsidR="007A5F27" w:rsidRPr="00D72C35" w:rsidRDefault="007A5F27" w:rsidP="00230E1C">
      <w:pPr>
        <w:numPr>
          <w:ilvl w:val="0"/>
          <w:numId w:val="60"/>
        </w:numPr>
        <w:tabs>
          <w:tab w:val="clear" w:pos="1160"/>
          <w:tab w:val="num" w:pos="405"/>
        </w:tabs>
        <w:ind w:left="0" w:firstLine="0"/>
        <w:jc w:val="both"/>
        <w:rPr>
          <w:bCs/>
        </w:rPr>
      </w:pPr>
      <w:r w:rsidRPr="00D72C35">
        <w:t>создание условий для воспитания творческой личности с развитым эстетическим чувством, устремленной к высшим нравственным, духовным ценностям</w:t>
      </w:r>
      <w:r w:rsidRPr="00D72C35">
        <w:rPr>
          <w:bCs/>
        </w:rPr>
        <w:t>;</w:t>
      </w:r>
    </w:p>
    <w:p w:rsidR="007A5F27" w:rsidRPr="00D72C35" w:rsidRDefault="007A5F27" w:rsidP="00230E1C">
      <w:pPr>
        <w:numPr>
          <w:ilvl w:val="0"/>
          <w:numId w:val="60"/>
        </w:numPr>
        <w:tabs>
          <w:tab w:val="clear" w:pos="1160"/>
          <w:tab w:val="num" w:pos="405"/>
        </w:tabs>
        <w:ind w:left="0" w:firstLine="0"/>
      </w:pPr>
      <w:r w:rsidRPr="00D72C35">
        <w:t>повышение культурного уровня образовательного процесса;</w:t>
      </w:r>
    </w:p>
    <w:p w:rsidR="007A5F27" w:rsidRDefault="007A5F27" w:rsidP="007A5F27">
      <w:r w:rsidRPr="00D72C35">
        <w:t>форми</w:t>
      </w:r>
      <w:r>
        <w:t>рование образа выпускника школы</w:t>
      </w:r>
    </w:p>
    <w:p w:rsidR="007A5F27" w:rsidRDefault="007A5F27" w:rsidP="007A5F27"/>
    <w:p w:rsidR="007A5F27" w:rsidRDefault="007A5F27" w:rsidP="007A5F27"/>
    <w:p w:rsidR="007A5F27" w:rsidRPr="00D72C35" w:rsidRDefault="007A5F27" w:rsidP="007A5F27">
      <w:pPr>
        <w:rPr>
          <w:color w:val="000000"/>
        </w:rPr>
      </w:pPr>
    </w:p>
    <w:tbl>
      <w:tblPr>
        <w:tblW w:w="1250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2"/>
        <w:gridCol w:w="5475"/>
        <w:gridCol w:w="2160"/>
        <w:gridCol w:w="3960"/>
      </w:tblGrid>
      <w:tr w:rsidR="007A5F27" w:rsidRPr="00D72C35" w:rsidTr="00271502">
        <w:tc>
          <w:tcPr>
            <w:tcW w:w="912" w:type="dxa"/>
          </w:tcPr>
          <w:p w:rsidR="007A5F27" w:rsidRPr="00D72C35" w:rsidRDefault="007A5F27" w:rsidP="00271502">
            <w:pPr>
              <w:jc w:val="both"/>
            </w:pPr>
          </w:p>
          <w:p w:rsidR="007A5F27" w:rsidRPr="00D72C35" w:rsidRDefault="007A5F27" w:rsidP="00271502">
            <w:pPr>
              <w:jc w:val="both"/>
            </w:pPr>
            <w:r w:rsidRPr="00D72C35">
              <w:t>№</w:t>
            </w:r>
            <w:proofErr w:type="gramStart"/>
            <w:r w:rsidRPr="00D72C35">
              <w:t>п</w:t>
            </w:r>
            <w:proofErr w:type="gramEnd"/>
            <w:r w:rsidRPr="00D72C35">
              <w:t xml:space="preserve">/п </w:t>
            </w:r>
          </w:p>
        </w:tc>
        <w:tc>
          <w:tcPr>
            <w:tcW w:w="5475" w:type="dxa"/>
          </w:tcPr>
          <w:p w:rsidR="007A5F27" w:rsidRPr="00D72C35" w:rsidRDefault="007A5F27" w:rsidP="00271502">
            <w:pPr>
              <w:jc w:val="both"/>
            </w:pPr>
            <w:r w:rsidRPr="00D72C35">
              <w:t>Наименование мероприятий</w:t>
            </w:r>
          </w:p>
        </w:tc>
        <w:tc>
          <w:tcPr>
            <w:tcW w:w="2160" w:type="dxa"/>
          </w:tcPr>
          <w:p w:rsidR="007A5F27" w:rsidRPr="00D72C35" w:rsidRDefault="007A5F27" w:rsidP="00271502">
            <w:pPr>
              <w:jc w:val="both"/>
            </w:pPr>
            <w:r w:rsidRPr="00D72C35">
              <w:t xml:space="preserve">Срок </w:t>
            </w:r>
          </w:p>
        </w:tc>
        <w:tc>
          <w:tcPr>
            <w:tcW w:w="3960" w:type="dxa"/>
          </w:tcPr>
          <w:p w:rsidR="007A5F27" w:rsidRPr="00D72C35" w:rsidRDefault="007A5F27" w:rsidP="00271502">
            <w:pPr>
              <w:jc w:val="both"/>
            </w:pPr>
            <w:r w:rsidRPr="00D72C35">
              <w:t xml:space="preserve">Исполнители </w:t>
            </w:r>
          </w:p>
        </w:tc>
      </w:tr>
      <w:tr w:rsidR="007A5F27" w:rsidRPr="00D72C35" w:rsidTr="00271502">
        <w:trPr>
          <w:cantSplit/>
        </w:trPr>
        <w:tc>
          <w:tcPr>
            <w:tcW w:w="912" w:type="dxa"/>
          </w:tcPr>
          <w:p w:rsidR="007A5F27" w:rsidRPr="00D72C35" w:rsidRDefault="007A5F27" w:rsidP="00271502">
            <w:pPr>
              <w:jc w:val="both"/>
            </w:pPr>
          </w:p>
        </w:tc>
        <w:tc>
          <w:tcPr>
            <w:tcW w:w="11595" w:type="dxa"/>
            <w:gridSpan w:val="3"/>
          </w:tcPr>
          <w:p w:rsidR="007A5F27" w:rsidRPr="00D72C35" w:rsidRDefault="007A5F27" w:rsidP="00230E1C">
            <w:pPr>
              <w:numPr>
                <w:ilvl w:val="0"/>
                <w:numId w:val="60"/>
              </w:numPr>
              <w:tabs>
                <w:tab w:val="clear" w:pos="1160"/>
                <w:tab w:val="num" w:pos="63"/>
                <w:tab w:val="num" w:pos="405"/>
              </w:tabs>
              <w:ind w:left="0" w:firstLine="0"/>
            </w:pPr>
          </w:p>
        </w:tc>
      </w:tr>
      <w:tr w:rsidR="007A5F27" w:rsidRPr="00D72C35" w:rsidTr="00271502">
        <w:tc>
          <w:tcPr>
            <w:tcW w:w="912" w:type="dxa"/>
          </w:tcPr>
          <w:p w:rsidR="007A5F27" w:rsidRPr="00D72C35" w:rsidRDefault="007A5F27" w:rsidP="00271502">
            <w:pPr>
              <w:jc w:val="both"/>
            </w:pPr>
            <w:r w:rsidRPr="00D72C35">
              <w:t>1.</w:t>
            </w:r>
          </w:p>
          <w:p w:rsidR="007A5F27" w:rsidRPr="00D72C35" w:rsidRDefault="007A5F27" w:rsidP="00271502">
            <w:pPr>
              <w:jc w:val="both"/>
            </w:pPr>
          </w:p>
          <w:p w:rsidR="007A5F27" w:rsidRPr="00D72C35" w:rsidRDefault="007A5F27" w:rsidP="00271502">
            <w:pPr>
              <w:jc w:val="both"/>
            </w:pPr>
            <w:r w:rsidRPr="00D72C35">
              <w:t xml:space="preserve">  </w:t>
            </w:r>
          </w:p>
        </w:tc>
        <w:tc>
          <w:tcPr>
            <w:tcW w:w="5475" w:type="dxa"/>
          </w:tcPr>
          <w:p w:rsidR="007A5F27" w:rsidRPr="00D72C35" w:rsidRDefault="007A5F27" w:rsidP="00271502">
            <w:pPr>
              <w:shd w:val="clear" w:color="auto" w:fill="FFFFFF"/>
              <w:autoSpaceDE w:val="0"/>
              <w:autoSpaceDN w:val="0"/>
              <w:adjustRightInd w:val="0"/>
              <w:jc w:val="both"/>
            </w:pPr>
            <w:r w:rsidRPr="00D72C35">
              <w:rPr>
                <w:color w:val="000000"/>
              </w:rPr>
              <w:t>Проведение совместных заседаний Совета школы, педагогического совета с повесткой дня «Духовно-нравственное воспитание учащихся: проблемы, пути их решения».</w:t>
            </w:r>
          </w:p>
        </w:tc>
        <w:tc>
          <w:tcPr>
            <w:tcW w:w="2160" w:type="dxa"/>
          </w:tcPr>
          <w:p w:rsidR="007A5F27" w:rsidRPr="00D72C35" w:rsidRDefault="007A5F27" w:rsidP="00271502">
            <w:pPr>
              <w:shd w:val="clear" w:color="auto" w:fill="FFFFFF"/>
              <w:autoSpaceDE w:val="0"/>
              <w:autoSpaceDN w:val="0"/>
              <w:adjustRightInd w:val="0"/>
              <w:jc w:val="center"/>
            </w:pPr>
            <w:r w:rsidRPr="00D72C35">
              <w:rPr>
                <w:color w:val="000000"/>
              </w:rPr>
              <w:t xml:space="preserve">ноябрь </w:t>
            </w:r>
          </w:p>
          <w:p w:rsidR="007A5F27" w:rsidRPr="00D72C35" w:rsidRDefault="007A5F27" w:rsidP="00271502">
            <w:pPr>
              <w:shd w:val="clear" w:color="auto" w:fill="FFFFFF"/>
              <w:autoSpaceDE w:val="0"/>
              <w:autoSpaceDN w:val="0"/>
              <w:adjustRightInd w:val="0"/>
              <w:jc w:val="center"/>
            </w:pPr>
          </w:p>
        </w:tc>
        <w:tc>
          <w:tcPr>
            <w:tcW w:w="3960" w:type="dxa"/>
          </w:tcPr>
          <w:p w:rsidR="007A5F27" w:rsidRPr="00D72C35" w:rsidRDefault="007A5F27" w:rsidP="00271502">
            <w:pPr>
              <w:shd w:val="clear" w:color="auto" w:fill="FFFFFF"/>
              <w:autoSpaceDE w:val="0"/>
              <w:autoSpaceDN w:val="0"/>
              <w:adjustRightInd w:val="0"/>
              <w:jc w:val="center"/>
            </w:pPr>
            <w:r w:rsidRPr="00D72C35">
              <w:rPr>
                <w:color w:val="000000"/>
              </w:rPr>
              <w:t>Директор школы</w:t>
            </w:r>
          </w:p>
          <w:p w:rsidR="007A5F27" w:rsidRPr="00D72C35" w:rsidRDefault="007A5F27" w:rsidP="00271502">
            <w:pPr>
              <w:shd w:val="clear" w:color="auto" w:fill="FFFFFF"/>
              <w:autoSpaceDE w:val="0"/>
              <w:autoSpaceDN w:val="0"/>
              <w:adjustRightInd w:val="0"/>
              <w:jc w:val="center"/>
            </w:pPr>
          </w:p>
        </w:tc>
      </w:tr>
      <w:tr w:rsidR="007A5F27" w:rsidRPr="00D72C35" w:rsidTr="00271502">
        <w:tc>
          <w:tcPr>
            <w:tcW w:w="912" w:type="dxa"/>
          </w:tcPr>
          <w:p w:rsidR="007A5F27" w:rsidRPr="00D72C35" w:rsidRDefault="007A5F27" w:rsidP="00271502">
            <w:pPr>
              <w:jc w:val="both"/>
            </w:pPr>
            <w:r w:rsidRPr="00D72C35">
              <w:t>2</w:t>
            </w:r>
          </w:p>
        </w:tc>
        <w:tc>
          <w:tcPr>
            <w:tcW w:w="5475" w:type="dxa"/>
          </w:tcPr>
          <w:p w:rsidR="007A5F27" w:rsidRPr="00D72C35" w:rsidRDefault="007A5F27" w:rsidP="00271502">
            <w:pPr>
              <w:shd w:val="clear" w:color="auto" w:fill="FFFFFF"/>
              <w:autoSpaceDE w:val="0"/>
              <w:autoSpaceDN w:val="0"/>
              <w:adjustRightInd w:val="0"/>
              <w:jc w:val="both"/>
            </w:pPr>
            <w:r w:rsidRPr="00D72C35">
              <w:rPr>
                <w:color w:val="000000"/>
              </w:rPr>
              <w:t>Совещание по вопросам планирования работы и организации различных мероприятий по духовно-нравственному воспитанию.</w:t>
            </w:r>
          </w:p>
        </w:tc>
        <w:tc>
          <w:tcPr>
            <w:tcW w:w="2160" w:type="dxa"/>
          </w:tcPr>
          <w:p w:rsidR="007A5F27" w:rsidRPr="00D72C35" w:rsidRDefault="007A5F27" w:rsidP="00271502">
            <w:pPr>
              <w:shd w:val="clear" w:color="auto" w:fill="FFFFFF"/>
              <w:autoSpaceDE w:val="0"/>
              <w:autoSpaceDN w:val="0"/>
              <w:adjustRightInd w:val="0"/>
              <w:jc w:val="center"/>
            </w:pPr>
            <w:r w:rsidRPr="00D72C35">
              <w:rPr>
                <w:color w:val="000000"/>
              </w:rPr>
              <w:t>1 раз в четверть.</w:t>
            </w:r>
          </w:p>
          <w:p w:rsidR="007A5F27" w:rsidRPr="00D72C35" w:rsidRDefault="007A5F27" w:rsidP="00271502">
            <w:pPr>
              <w:shd w:val="clear" w:color="auto" w:fill="FFFFFF"/>
              <w:autoSpaceDE w:val="0"/>
              <w:autoSpaceDN w:val="0"/>
              <w:adjustRightInd w:val="0"/>
              <w:jc w:val="center"/>
            </w:pPr>
          </w:p>
        </w:tc>
        <w:tc>
          <w:tcPr>
            <w:tcW w:w="3960" w:type="dxa"/>
          </w:tcPr>
          <w:p w:rsidR="007A5F27" w:rsidRPr="00D72C35" w:rsidRDefault="007A5F27" w:rsidP="00271502">
            <w:pPr>
              <w:shd w:val="clear" w:color="auto" w:fill="FFFFFF"/>
              <w:autoSpaceDE w:val="0"/>
              <w:autoSpaceDN w:val="0"/>
              <w:adjustRightInd w:val="0"/>
              <w:jc w:val="center"/>
            </w:pPr>
            <w:r w:rsidRPr="00D72C35">
              <w:rPr>
                <w:color w:val="000000"/>
              </w:rPr>
              <w:t>Директор школы</w:t>
            </w:r>
          </w:p>
          <w:p w:rsidR="007A5F27" w:rsidRPr="00D72C35" w:rsidRDefault="007A5F27" w:rsidP="00271502">
            <w:pPr>
              <w:shd w:val="clear" w:color="auto" w:fill="FFFFFF"/>
              <w:autoSpaceDE w:val="0"/>
              <w:autoSpaceDN w:val="0"/>
              <w:adjustRightInd w:val="0"/>
              <w:jc w:val="center"/>
            </w:pPr>
          </w:p>
        </w:tc>
      </w:tr>
      <w:tr w:rsidR="007A5F27" w:rsidRPr="00D72C35" w:rsidTr="00271502">
        <w:tc>
          <w:tcPr>
            <w:tcW w:w="912" w:type="dxa"/>
          </w:tcPr>
          <w:p w:rsidR="007A5F27" w:rsidRPr="00D72C35" w:rsidRDefault="007A5F27" w:rsidP="00271502">
            <w:pPr>
              <w:jc w:val="both"/>
            </w:pPr>
            <w:r>
              <w:t>3</w:t>
            </w:r>
          </w:p>
        </w:tc>
        <w:tc>
          <w:tcPr>
            <w:tcW w:w="5475" w:type="dxa"/>
          </w:tcPr>
          <w:p w:rsidR="007A5F27" w:rsidRPr="00D72C35" w:rsidRDefault="007A5F27" w:rsidP="00271502">
            <w:pPr>
              <w:pStyle w:val="ad"/>
              <w:spacing w:after="0"/>
              <w:rPr>
                <w:spacing w:val="-5"/>
              </w:rPr>
            </w:pPr>
            <w:r w:rsidRPr="00D72C35">
              <w:rPr>
                <w:spacing w:val="-5"/>
              </w:rPr>
              <w:t>Разработать систему оценивания результативности  учебно-воспитательной работы  по следующим направлениям:</w:t>
            </w:r>
          </w:p>
          <w:p w:rsidR="007A5F27" w:rsidRPr="00D72C35" w:rsidRDefault="007A5F27" w:rsidP="00271502">
            <w:pPr>
              <w:jc w:val="both"/>
              <w:rPr>
                <w:spacing w:val="-5"/>
              </w:rPr>
            </w:pPr>
            <w:r w:rsidRPr="00D72C35">
              <w:rPr>
                <w:spacing w:val="-5"/>
              </w:rPr>
              <w:t>- духовно-нравственная атмосфера учебного заведения;</w:t>
            </w:r>
          </w:p>
          <w:p w:rsidR="007A5F27" w:rsidRPr="00D72C35" w:rsidRDefault="007A5F27" w:rsidP="00271502">
            <w:pPr>
              <w:jc w:val="both"/>
              <w:rPr>
                <w:spacing w:val="-5"/>
              </w:rPr>
            </w:pPr>
            <w:r w:rsidRPr="00D72C35">
              <w:rPr>
                <w:spacing w:val="-5"/>
              </w:rPr>
              <w:t>- духовная культура учащихся;</w:t>
            </w:r>
          </w:p>
          <w:p w:rsidR="007A5F27" w:rsidRPr="00D72C35" w:rsidRDefault="007A5F27" w:rsidP="00271502">
            <w:pPr>
              <w:shd w:val="clear" w:color="auto" w:fill="FFFFFF"/>
              <w:autoSpaceDE w:val="0"/>
              <w:autoSpaceDN w:val="0"/>
              <w:adjustRightInd w:val="0"/>
            </w:pPr>
            <w:r w:rsidRPr="00D72C35">
              <w:rPr>
                <w:spacing w:val="-5"/>
              </w:rPr>
              <w:t>- социальная активность учащихся;</w:t>
            </w:r>
          </w:p>
        </w:tc>
        <w:tc>
          <w:tcPr>
            <w:tcW w:w="2160" w:type="dxa"/>
          </w:tcPr>
          <w:p w:rsidR="007A5F27" w:rsidRPr="00D72C35" w:rsidRDefault="007A5F27" w:rsidP="00271502">
            <w:pPr>
              <w:shd w:val="clear" w:color="auto" w:fill="FFFFFF"/>
              <w:autoSpaceDE w:val="0"/>
              <w:autoSpaceDN w:val="0"/>
              <w:adjustRightInd w:val="0"/>
              <w:jc w:val="center"/>
            </w:pPr>
            <w:r w:rsidRPr="00D72C35">
              <w:rPr>
                <w:color w:val="000000"/>
              </w:rPr>
              <w:t>.</w:t>
            </w:r>
          </w:p>
          <w:p w:rsidR="007A5F27" w:rsidRPr="00D72C35" w:rsidRDefault="007A5F27" w:rsidP="00271502">
            <w:pPr>
              <w:shd w:val="clear" w:color="auto" w:fill="FFFFFF"/>
              <w:autoSpaceDE w:val="0"/>
              <w:autoSpaceDN w:val="0"/>
              <w:adjustRightInd w:val="0"/>
              <w:jc w:val="center"/>
            </w:pPr>
            <w:r>
              <w:t>октябрь</w:t>
            </w:r>
          </w:p>
        </w:tc>
        <w:tc>
          <w:tcPr>
            <w:tcW w:w="3960" w:type="dxa"/>
          </w:tcPr>
          <w:p w:rsidR="007A5F27" w:rsidRPr="00D72C35" w:rsidRDefault="007A5F27" w:rsidP="00271502">
            <w:pPr>
              <w:pStyle w:val="50"/>
              <w:spacing w:line="240" w:lineRule="auto"/>
              <w:ind w:firstLine="0"/>
              <w:jc w:val="center"/>
              <w:rPr>
                <w:b w:val="0"/>
                <w:sz w:val="24"/>
              </w:rPr>
            </w:pPr>
            <w:r>
              <w:rPr>
                <w:b w:val="0"/>
                <w:sz w:val="24"/>
              </w:rPr>
              <w:t>зам. директора по УВР</w:t>
            </w:r>
          </w:p>
        </w:tc>
      </w:tr>
      <w:tr w:rsidR="007A5F27" w:rsidRPr="00D72C35" w:rsidTr="00271502">
        <w:tc>
          <w:tcPr>
            <w:tcW w:w="912" w:type="dxa"/>
          </w:tcPr>
          <w:p w:rsidR="007A5F27" w:rsidRPr="00D72C35" w:rsidRDefault="007A5F27" w:rsidP="00271502">
            <w:pPr>
              <w:jc w:val="both"/>
            </w:pPr>
            <w:r>
              <w:t>4</w:t>
            </w:r>
          </w:p>
        </w:tc>
        <w:tc>
          <w:tcPr>
            <w:tcW w:w="5475" w:type="dxa"/>
          </w:tcPr>
          <w:p w:rsidR="007A5F27" w:rsidRPr="00D72C35" w:rsidRDefault="007A5F27" w:rsidP="00271502">
            <w:r w:rsidRPr="00D72C35">
              <w:t xml:space="preserve">Исследования  по темам:  </w:t>
            </w:r>
          </w:p>
          <w:p w:rsidR="007A5F27" w:rsidRPr="00D72C35" w:rsidRDefault="007A5F27" w:rsidP="00271502">
            <w:r w:rsidRPr="00D72C35">
              <w:t xml:space="preserve">«Нравственные ориентиры и ценностные </w:t>
            </w:r>
            <w:r w:rsidRPr="00D72C35">
              <w:lastRenderedPageBreak/>
              <w:t>предпочтения старшеклассников»;</w:t>
            </w:r>
          </w:p>
          <w:p w:rsidR="007A5F27" w:rsidRPr="00D72C35" w:rsidRDefault="007A5F27" w:rsidP="00271502">
            <w:pPr>
              <w:shd w:val="clear" w:color="auto" w:fill="FFFFFF"/>
              <w:autoSpaceDE w:val="0"/>
              <w:autoSpaceDN w:val="0"/>
              <w:adjustRightInd w:val="0"/>
              <w:rPr>
                <w:color w:val="000000"/>
              </w:rPr>
            </w:pPr>
            <w:r w:rsidRPr="00D72C35">
              <w:t>«Совесть, - что это такое? »,    «Счастье для меня – это …»</w:t>
            </w:r>
          </w:p>
        </w:tc>
        <w:tc>
          <w:tcPr>
            <w:tcW w:w="2160" w:type="dxa"/>
          </w:tcPr>
          <w:p w:rsidR="007A5F27" w:rsidRPr="00D72C35" w:rsidRDefault="007A5F27" w:rsidP="00271502">
            <w:pPr>
              <w:shd w:val="clear" w:color="auto" w:fill="FFFFFF"/>
              <w:autoSpaceDE w:val="0"/>
              <w:autoSpaceDN w:val="0"/>
              <w:adjustRightInd w:val="0"/>
              <w:jc w:val="center"/>
              <w:rPr>
                <w:color w:val="000000"/>
              </w:rPr>
            </w:pPr>
            <w:r>
              <w:rPr>
                <w:color w:val="000000"/>
              </w:rPr>
              <w:lastRenderedPageBreak/>
              <w:t>декабрь</w:t>
            </w:r>
          </w:p>
        </w:tc>
        <w:tc>
          <w:tcPr>
            <w:tcW w:w="3960" w:type="dxa"/>
          </w:tcPr>
          <w:p w:rsidR="007A5F27" w:rsidRPr="00706AC9" w:rsidRDefault="007A5F27" w:rsidP="00271502">
            <w:pPr>
              <w:shd w:val="clear" w:color="auto" w:fill="FFFFFF"/>
              <w:autoSpaceDE w:val="0"/>
              <w:autoSpaceDN w:val="0"/>
              <w:adjustRightInd w:val="0"/>
              <w:jc w:val="center"/>
              <w:rPr>
                <w:color w:val="000000"/>
              </w:rPr>
            </w:pPr>
            <w:r w:rsidRPr="00706AC9">
              <w:t>зам. директора по УВР</w:t>
            </w:r>
          </w:p>
        </w:tc>
      </w:tr>
      <w:tr w:rsidR="007A5F27" w:rsidRPr="00D72C35" w:rsidTr="00271502">
        <w:tc>
          <w:tcPr>
            <w:tcW w:w="912" w:type="dxa"/>
          </w:tcPr>
          <w:p w:rsidR="007A5F27" w:rsidRPr="00D72C35" w:rsidRDefault="007A5F27" w:rsidP="00271502">
            <w:pPr>
              <w:jc w:val="both"/>
            </w:pPr>
            <w:r>
              <w:lastRenderedPageBreak/>
              <w:t>5</w:t>
            </w:r>
          </w:p>
        </w:tc>
        <w:tc>
          <w:tcPr>
            <w:tcW w:w="5475" w:type="dxa"/>
          </w:tcPr>
          <w:p w:rsidR="007A5F27" w:rsidRPr="00D72C35" w:rsidRDefault="007A5F27" w:rsidP="00271502">
            <w:pPr>
              <w:pStyle w:val="af0"/>
              <w:tabs>
                <w:tab w:val="left" w:pos="916"/>
                <w:tab w:val="left" w:pos="18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color w:val="000000"/>
              </w:rPr>
            </w:pPr>
            <w:r w:rsidRPr="00D72C35">
              <w:rPr>
                <w:bCs/>
                <w:color w:val="000000"/>
              </w:rPr>
              <w:t>Проведение диагностических исследований духовно-нравственной мотивации:</w:t>
            </w:r>
          </w:p>
          <w:p w:rsidR="007A5F27" w:rsidRPr="00D72C35" w:rsidRDefault="007A5F27" w:rsidP="00230E1C">
            <w:pPr>
              <w:numPr>
                <w:ilvl w:val="0"/>
                <w:numId w:val="56"/>
              </w:numPr>
              <w:ind w:left="0" w:firstLine="0"/>
              <w:rPr>
                <w:bCs/>
                <w:color w:val="000000"/>
              </w:rPr>
            </w:pPr>
            <w:r w:rsidRPr="00D72C35">
              <w:rPr>
                <w:bCs/>
                <w:color w:val="000000"/>
              </w:rPr>
              <w:t>Диагностика отношения к жизненным ценностям.</w:t>
            </w:r>
          </w:p>
          <w:p w:rsidR="007A5F27" w:rsidRPr="00D72C35" w:rsidRDefault="007A5F27" w:rsidP="00230E1C">
            <w:pPr>
              <w:pStyle w:val="af0"/>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bCs/>
                <w:color w:val="000000"/>
              </w:rPr>
            </w:pPr>
            <w:r w:rsidRPr="00D72C35">
              <w:rPr>
                <w:bCs/>
                <w:color w:val="000000"/>
              </w:rPr>
              <w:t>Диагностика этики поведения.</w:t>
            </w:r>
          </w:p>
          <w:p w:rsidR="007A5F27" w:rsidRPr="00D72C35" w:rsidRDefault="007A5F27" w:rsidP="00230E1C">
            <w:pPr>
              <w:numPr>
                <w:ilvl w:val="0"/>
                <w:numId w:val="56"/>
              </w:numPr>
              <w:shd w:val="clear" w:color="auto" w:fill="FFFFFF"/>
              <w:autoSpaceDE w:val="0"/>
              <w:autoSpaceDN w:val="0"/>
              <w:adjustRightInd w:val="0"/>
              <w:ind w:left="0" w:firstLine="0"/>
              <w:rPr>
                <w:color w:val="000000"/>
              </w:rPr>
            </w:pPr>
            <w:r w:rsidRPr="00D72C35">
              <w:rPr>
                <w:bCs/>
                <w:color w:val="000000"/>
              </w:rPr>
              <w:t>Диагностика нравственной самооценки.</w:t>
            </w:r>
          </w:p>
        </w:tc>
        <w:tc>
          <w:tcPr>
            <w:tcW w:w="2160" w:type="dxa"/>
          </w:tcPr>
          <w:p w:rsidR="007A5F27" w:rsidRPr="00D72C35" w:rsidRDefault="007A5F27" w:rsidP="00271502">
            <w:pPr>
              <w:shd w:val="clear" w:color="auto" w:fill="FFFFFF"/>
              <w:autoSpaceDE w:val="0"/>
              <w:autoSpaceDN w:val="0"/>
              <w:adjustRightInd w:val="0"/>
              <w:jc w:val="center"/>
              <w:rPr>
                <w:color w:val="000000"/>
              </w:rPr>
            </w:pPr>
            <w:r w:rsidRPr="00D72C35">
              <w:rPr>
                <w:color w:val="000000"/>
              </w:rPr>
              <w:t>Февраль</w:t>
            </w:r>
          </w:p>
          <w:p w:rsidR="007A5F27" w:rsidRPr="00D72C35" w:rsidRDefault="007A5F27" w:rsidP="00271502">
            <w:pPr>
              <w:shd w:val="clear" w:color="auto" w:fill="FFFFFF"/>
              <w:autoSpaceDE w:val="0"/>
              <w:autoSpaceDN w:val="0"/>
              <w:adjustRightInd w:val="0"/>
              <w:jc w:val="center"/>
              <w:rPr>
                <w:color w:val="000000"/>
              </w:rPr>
            </w:pPr>
          </w:p>
        </w:tc>
        <w:tc>
          <w:tcPr>
            <w:tcW w:w="3960" w:type="dxa"/>
          </w:tcPr>
          <w:p w:rsidR="007A5F27" w:rsidRPr="00706AC9" w:rsidRDefault="007A5F27" w:rsidP="00271502">
            <w:pPr>
              <w:shd w:val="clear" w:color="auto" w:fill="FFFFFF"/>
              <w:autoSpaceDE w:val="0"/>
              <w:autoSpaceDN w:val="0"/>
              <w:adjustRightInd w:val="0"/>
              <w:jc w:val="center"/>
              <w:rPr>
                <w:color w:val="000000"/>
              </w:rPr>
            </w:pPr>
            <w:r w:rsidRPr="00706AC9">
              <w:t>зам. директора по УВР</w:t>
            </w:r>
          </w:p>
        </w:tc>
      </w:tr>
      <w:tr w:rsidR="007A5F27" w:rsidRPr="00D72C35" w:rsidTr="00271502">
        <w:tc>
          <w:tcPr>
            <w:tcW w:w="912" w:type="dxa"/>
          </w:tcPr>
          <w:p w:rsidR="007A5F27" w:rsidRPr="00D72C35" w:rsidRDefault="007A5F27" w:rsidP="00271502">
            <w:pPr>
              <w:jc w:val="both"/>
            </w:pPr>
            <w:r>
              <w:t>6</w:t>
            </w:r>
          </w:p>
        </w:tc>
        <w:tc>
          <w:tcPr>
            <w:tcW w:w="5475" w:type="dxa"/>
          </w:tcPr>
          <w:p w:rsidR="007A5F27" w:rsidRPr="00D72C35" w:rsidRDefault="007A5F27" w:rsidP="00271502">
            <w:pPr>
              <w:shd w:val="clear" w:color="auto" w:fill="FFFFFF"/>
              <w:autoSpaceDE w:val="0"/>
              <w:autoSpaceDN w:val="0"/>
              <w:adjustRightInd w:val="0"/>
            </w:pPr>
            <w:r w:rsidRPr="00D72C35">
              <w:rPr>
                <w:color w:val="000000"/>
              </w:rPr>
              <w:t>Проведение конкурса проектов на лучшую организацию работы классных руководителей и учителей-предметников по духовно-нравственному воспитанию учащихся «Наши дети — будущее России».</w:t>
            </w:r>
          </w:p>
        </w:tc>
        <w:tc>
          <w:tcPr>
            <w:tcW w:w="2160" w:type="dxa"/>
          </w:tcPr>
          <w:p w:rsidR="007A5F27" w:rsidRPr="00D72C35" w:rsidRDefault="007A5F27" w:rsidP="00271502">
            <w:pPr>
              <w:shd w:val="clear" w:color="auto" w:fill="FFFFFF"/>
              <w:autoSpaceDE w:val="0"/>
              <w:autoSpaceDN w:val="0"/>
              <w:adjustRightInd w:val="0"/>
              <w:jc w:val="center"/>
            </w:pPr>
            <w:r>
              <w:t>апрель</w:t>
            </w:r>
          </w:p>
        </w:tc>
        <w:tc>
          <w:tcPr>
            <w:tcW w:w="3960" w:type="dxa"/>
          </w:tcPr>
          <w:p w:rsidR="007A5F27" w:rsidRPr="00D72C35" w:rsidRDefault="007A5F27" w:rsidP="00271502">
            <w:pPr>
              <w:shd w:val="clear" w:color="auto" w:fill="FFFFFF"/>
              <w:autoSpaceDE w:val="0"/>
              <w:autoSpaceDN w:val="0"/>
              <w:adjustRightInd w:val="0"/>
              <w:jc w:val="center"/>
            </w:pPr>
            <w:r w:rsidRPr="00D72C35">
              <w:rPr>
                <w:color w:val="000000"/>
              </w:rPr>
              <w:t>Заместитель директора по воспитательной работе</w:t>
            </w:r>
          </w:p>
          <w:p w:rsidR="007A5F27" w:rsidRPr="00D72C35" w:rsidRDefault="007A5F27" w:rsidP="00271502">
            <w:pPr>
              <w:shd w:val="clear" w:color="auto" w:fill="FFFFFF"/>
              <w:autoSpaceDE w:val="0"/>
              <w:autoSpaceDN w:val="0"/>
              <w:adjustRightInd w:val="0"/>
            </w:pPr>
          </w:p>
        </w:tc>
      </w:tr>
      <w:tr w:rsidR="007A5F27" w:rsidRPr="00D72C35" w:rsidTr="00271502">
        <w:trPr>
          <w:cantSplit/>
        </w:trPr>
        <w:tc>
          <w:tcPr>
            <w:tcW w:w="912" w:type="dxa"/>
          </w:tcPr>
          <w:p w:rsidR="007A5F27" w:rsidRPr="00D72C35" w:rsidRDefault="007A5F27" w:rsidP="00271502">
            <w:pPr>
              <w:jc w:val="both"/>
            </w:pPr>
            <w:r>
              <w:t>8</w:t>
            </w:r>
          </w:p>
        </w:tc>
        <w:tc>
          <w:tcPr>
            <w:tcW w:w="5475" w:type="dxa"/>
          </w:tcPr>
          <w:p w:rsidR="007A5F27" w:rsidRPr="00D72C35" w:rsidRDefault="007A5F27" w:rsidP="00271502">
            <w:r w:rsidRPr="00D72C35">
              <w:t>Проведение  учителями –</w:t>
            </w:r>
            <w:r>
              <w:t xml:space="preserve"> </w:t>
            </w:r>
            <w:r w:rsidRPr="00D72C35">
              <w:t>предметниками открытых уроков по духовно-нравственному воспитанию учащихся.</w:t>
            </w:r>
          </w:p>
        </w:tc>
        <w:tc>
          <w:tcPr>
            <w:tcW w:w="2160" w:type="dxa"/>
            <w:vAlign w:val="center"/>
          </w:tcPr>
          <w:p w:rsidR="007A5F27" w:rsidRPr="00D72C35" w:rsidRDefault="007A5F27" w:rsidP="00271502">
            <w:pPr>
              <w:pStyle w:val="2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В течение года</w:t>
            </w:r>
          </w:p>
        </w:tc>
        <w:tc>
          <w:tcPr>
            <w:tcW w:w="3960" w:type="dxa"/>
            <w:vAlign w:val="center"/>
          </w:tcPr>
          <w:p w:rsidR="007A5F27" w:rsidRPr="00D72C35" w:rsidRDefault="007A5F27" w:rsidP="00271502">
            <w:pPr>
              <w:jc w:val="center"/>
              <w:rPr>
                <w:bCs/>
              </w:rPr>
            </w:pPr>
            <w:r w:rsidRPr="00D72C35">
              <w:rPr>
                <w:bCs/>
              </w:rPr>
              <w:t>Заместитель директора по УВР</w:t>
            </w:r>
          </w:p>
        </w:tc>
      </w:tr>
      <w:tr w:rsidR="007A5F27" w:rsidRPr="00D72C35" w:rsidTr="00271502">
        <w:tc>
          <w:tcPr>
            <w:tcW w:w="912" w:type="dxa"/>
          </w:tcPr>
          <w:p w:rsidR="007A5F27" w:rsidRPr="00D72C35" w:rsidRDefault="007A5F27" w:rsidP="00271502">
            <w:pPr>
              <w:jc w:val="both"/>
            </w:pPr>
            <w:r>
              <w:t>9</w:t>
            </w:r>
          </w:p>
        </w:tc>
        <w:tc>
          <w:tcPr>
            <w:tcW w:w="5475" w:type="dxa"/>
          </w:tcPr>
          <w:p w:rsidR="007A5F27" w:rsidRPr="00D72C35" w:rsidRDefault="007A5F27" w:rsidP="00271502">
            <w:r w:rsidRPr="00D72C35">
              <w:t>Оформление кабинет</w:t>
            </w:r>
            <w:r>
              <w:t xml:space="preserve">а </w:t>
            </w:r>
          </w:p>
        </w:tc>
        <w:tc>
          <w:tcPr>
            <w:tcW w:w="2160" w:type="dxa"/>
            <w:vAlign w:val="center"/>
          </w:tcPr>
          <w:p w:rsidR="007A5F27" w:rsidRDefault="007A5F27" w:rsidP="00271502">
            <w:pPr>
              <w:pStyle w:val="20"/>
              <w:spacing w:before="0" w:after="0"/>
              <w:rPr>
                <w:rFonts w:ascii="Times New Roman" w:hAnsi="Times New Roman" w:cs="Times New Roman"/>
                <w:b w:val="0"/>
                <w:i w:val="0"/>
                <w:sz w:val="24"/>
                <w:szCs w:val="24"/>
              </w:rPr>
            </w:pPr>
          </w:p>
          <w:p w:rsidR="007A5F27" w:rsidRPr="00706AC9" w:rsidRDefault="007A5F27" w:rsidP="00271502"/>
        </w:tc>
        <w:tc>
          <w:tcPr>
            <w:tcW w:w="3960" w:type="dxa"/>
            <w:vAlign w:val="center"/>
          </w:tcPr>
          <w:p w:rsidR="007A5F27" w:rsidRPr="00D72C35" w:rsidRDefault="007A5F27" w:rsidP="00271502">
            <w:pPr>
              <w:jc w:val="center"/>
              <w:rPr>
                <w:bCs/>
              </w:rPr>
            </w:pPr>
            <w:r w:rsidRPr="00D72C35">
              <w:rPr>
                <w:bCs/>
              </w:rPr>
              <w:t>Педагоги</w:t>
            </w:r>
          </w:p>
        </w:tc>
      </w:tr>
      <w:tr w:rsidR="007A5F27" w:rsidRPr="00D72C35" w:rsidTr="00271502">
        <w:tc>
          <w:tcPr>
            <w:tcW w:w="912" w:type="dxa"/>
          </w:tcPr>
          <w:p w:rsidR="007A5F27" w:rsidRPr="00D72C35" w:rsidRDefault="007A5F27" w:rsidP="00271502">
            <w:pPr>
              <w:jc w:val="both"/>
            </w:pPr>
            <w:r>
              <w:t>10</w:t>
            </w:r>
          </w:p>
        </w:tc>
        <w:tc>
          <w:tcPr>
            <w:tcW w:w="5475" w:type="dxa"/>
          </w:tcPr>
          <w:p w:rsidR="007A5F27" w:rsidRPr="00D72C35" w:rsidRDefault="007A5F27" w:rsidP="00271502">
            <w:pPr>
              <w:shd w:val="clear" w:color="auto" w:fill="FFFFFF"/>
              <w:autoSpaceDE w:val="0"/>
              <w:autoSpaceDN w:val="0"/>
              <w:adjustRightInd w:val="0"/>
            </w:pPr>
            <w:r w:rsidRPr="00D72C35">
              <w:rPr>
                <w:color w:val="000000"/>
              </w:rPr>
              <w:t>Обмен опытом работы с образо</w:t>
            </w:r>
            <w:r>
              <w:rPr>
                <w:color w:val="000000"/>
              </w:rPr>
              <w:t>вательными учреждения</w:t>
            </w:r>
            <w:r>
              <w:rPr>
                <w:color w:val="000000"/>
              </w:rPr>
              <w:softHyphen/>
              <w:t>ми района</w:t>
            </w:r>
            <w:r w:rsidRPr="00D72C35">
              <w:rPr>
                <w:color w:val="000000"/>
              </w:rPr>
              <w:t>, работающими по проблеме духовно-нравственного воспитания школьников.</w:t>
            </w:r>
          </w:p>
        </w:tc>
        <w:tc>
          <w:tcPr>
            <w:tcW w:w="2160" w:type="dxa"/>
          </w:tcPr>
          <w:p w:rsidR="007A5F27" w:rsidRPr="00D72C35" w:rsidRDefault="007A5F27" w:rsidP="00271502">
            <w:pPr>
              <w:shd w:val="clear" w:color="auto" w:fill="FFFFFF"/>
              <w:autoSpaceDE w:val="0"/>
              <w:autoSpaceDN w:val="0"/>
              <w:adjustRightInd w:val="0"/>
              <w:jc w:val="center"/>
            </w:pPr>
            <w:r w:rsidRPr="00D72C35">
              <w:t>Весь период</w:t>
            </w:r>
          </w:p>
        </w:tc>
        <w:tc>
          <w:tcPr>
            <w:tcW w:w="3960" w:type="dxa"/>
          </w:tcPr>
          <w:p w:rsidR="007A5F27" w:rsidRPr="00D72C35" w:rsidRDefault="007A5F27" w:rsidP="00271502">
            <w:pPr>
              <w:shd w:val="clear" w:color="auto" w:fill="FFFFFF"/>
              <w:autoSpaceDE w:val="0"/>
              <w:autoSpaceDN w:val="0"/>
              <w:adjustRightInd w:val="0"/>
              <w:jc w:val="center"/>
            </w:pPr>
            <w:r w:rsidRPr="00D72C35">
              <w:rPr>
                <w:color w:val="000000"/>
              </w:rPr>
              <w:t>Директор школы, заместители директора по учебно-воспитательной и воспитательной работе</w:t>
            </w:r>
          </w:p>
        </w:tc>
      </w:tr>
      <w:tr w:rsidR="007A5F27" w:rsidRPr="00D72C35" w:rsidTr="00271502">
        <w:tc>
          <w:tcPr>
            <w:tcW w:w="912" w:type="dxa"/>
          </w:tcPr>
          <w:p w:rsidR="007A5F27" w:rsidRPr="00D72C35" w:rsidRDefault="007A5F27" w:rsidP="00271502">
            <w:pPr>
              <w:jc w:val="both"/>
            </w:pPr>
            <w:r>
              <w:t>11</w:t>
            </w:r>
          </w:p>
        </w:tc>
        <w:tc>
          <w:tcPr>
            <w:tcW w:w="5475" w:type="dxa"/>
          </w:tcPr>
          <w:p w:rsidR="007A5F27" w:rsidRPr="00D72C35" w:rsidRDefault="00271502" w:rsidP="00271502">
            <w:r>
              <w:rPr>
                <w:color w:val="000000"/>
              </w:rPr>
              <w:t>ПРОсмотр художественных и документальных фильмов о ВОв</w:t>
            </w:r>
            <w:r w:rsidR="007A5F27" w:rsidRPr="00D72C35">
              <w:rPr>
                <w:color w:val="000000"/>
              </w:rPr>
              <w:t>.</w:t>
            </w:r>
          </w:p>
        </w:tc>
        <w:tc>
          <w:tcPr>
            <w:tcW w:w="2160" w:type="dxa"/>
            <w:vAlign w:val="center"/>
          </w:tcPr>
          <w:p w:rsidR="007A5F27" w:rsidRPr="00D72C35" w:rsidRDefault="007A5F27" w:rsidP="00271502">
            <w:pPr>
              <w:pStyle w:val="20"/>
              <w:spacing w:before="0" w:after="0"/>
              <w:rPr>
                <w:rFonts w:ascii="Times New Roman" w:hAnsi="Times New Roman" w:cs="Times New Roman"/>
                <w:b w:val="0"/>
                <w:i w:val="0"/>
                <w:sz w:val="24"/>
                <w:szCs w:val="24"/>
              </w:rPr>
            </w:pPr>
            <w:r w:rsidRPr="00D72C35">
              <w:rPr>
                <w:rFonts w:ascii="Times New Roman" w:hAnsi="Times New Roman" w:cs="Times New Roman"/>
                <w:b w:val="0"/>
                <w:i w:val="0"/>
                <w:sz w:val="24"/>
                <w:szCs w:val="24"/>
              </w:rPr>
              <w:t>Весь период</w:t>
            </w:r>
          </w:p>
        </w:tc>
        <w:tc>
          <w:tcPr>
            <w:tcW w:w="3960" w:type="dxa"/>
            <w:vAlign w:val="center"/>
          </w:tcPr>
          <w:p w:rsidR="007A5F27" w:rsidRPr="00D72C35" w:rsidRDefault="007A5F27" w:rsidP="00271502">
            <w:pPr>
              <w:jc w:val="center"/>
              <w:rPr>
                <w:bCs/>
              </w:rPr>
            </w:pPr>
            <w:r w:rsidRPr="00D72C35">
              <w:rPr>
                <w:bCs/>
              </w:rPr>
              <w:t xml:space="preserve">Заместитель директора по </w:t>
            </w:r>
            <w:r>
              <w:rPr>
                <w:bCs/>
              </w:rPr>
              <w:t>УВР</w:t>
            </w:r>
          </w:p>
          <w:p w:rsidR="007A5F27" w:rsidRPr="00D72C35" w:rsidRDefault="007A5F27" w:rsidP="00271502">
            <w:pPr>
              <w:jc w:val="center"/>
              <w:rPr>
                <w:bCs/>
              </w:rPr>
            </w:pPr>
            <w:r w:rsidRPr="00D72C35">
              <w:rPr>
                <w:bCs/>
              </w:rPr>
              <w:t>Классные руководители</w:t>
            </w:r>
          </w:p>
        </w:tc>
      </w:tr>
      <w:tr w:rsidR="007A5F27" w:rsidRPr="00D72C35" w:rsidTr="00271502">
        <w:tc>
          <w:tcPr>
            <w:tcW w:w="912" w:type="dxa"/>
          </w:tcPr>
          <w:p w:rsidR="007A5F27" w:rsidRPr="00D72C35" w:rsidRDefault="007A5F27" w:rsidP="00271502">
            <w:pPr>
              <w:jc w:val="both"/>
            </w:pPr>
            <w:r>
              <w:t>12</w:t>
            </w:r>
          </w:p>
        </w:tc>
        <w:tc>
          <w:tcPr>
            <w:tcW w:w="5475" w:type="dxa"/>
          </w:tcPr>
          <w:p w:rsidR="007A5F27" w:rsidRPr="00D72C35" w:rsidRDefault="007A5F27" w:rsidP="00271502">
            <w:r w:rsidRPr="00D72C35">
              <w:t>Разработка социальных проектов «Сотвори добро», «Школа 21 века»</w:t>
            </w:r>
          </w:p>
        </w:tc>
        <w:tc>
          <w:tcPr>
            <w:tcW w:w="2160" w:type="dxa"/>
            <w:vAlign w:val="center"/>
          </w:tcPr>
          <w:p w:rsidR="007A5F27" w:rsidRPr="00D72C35" w:rsidRDefault="007A5F27" w:rsidP="00271502">
            <w:pPr>
              <w:pStyle w:val="2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В течение года</w:t>
            </w:r>
          </w:p>
        </w:tc>
        <w:tc>
          <w:tcPr>
            <w:tcW w:w="3960" w:type="dxa"/>
            <w:vAlign w:val="center"/>
          </w:tcPr>
          <w:p w:rsidR="007A5F27" w:rsidRPr="00D72C35" w:rsidRDefault="007A5F27" w:rsidP="00271502">
            <w:pPr>
              <w:jc w:val="center"/>
              <w:rPr>
                <w:bCs/>
              </w:rPr>
            </w:pPr>
            <w:r w:rsidRPr="00D72C35">
              <w:rPr>
                <w:bCs/>
              </w:rPr>
              <w:t>Учител</w:t>
            </w:r>
            <w:proofErr w:type="gramStart"/>
            <w:r w:rsidRPr="00D72C35">
              <w:rPr>
                <w:bCs/>
              </w:rPr>
              <w:t>я</w:t>
            </w:r>
            <w:r>
              <w:rPr>
                <w:bCs/>
              </w:rPr>
              <w:t>-</w:t>
            </w:r>
            <w:proofErr w:type="gramEnd"/>
            <w:r w:rsidRPr="00D72C35">
              <w:rPr>
                <w:bCs/>
              </w:rPr>
              <w:t xml:space="preserve"> предметники</w:t>
            </w:r>
          </w:p>
        </w:tc>
      </w:tr>
      <w:tr w:rsidR="007A5F27" w:rsidRPr="00D72C35" w:rsidTr="00271502">
        <w:tc>
          <w:tcPr>
            <w:tcW w:w="912" w:type="dxa"/>
          </w:tcPr>
          <w:p w:rsidR="007A5F27" w:rsidRPr="00D72C35" w:rsidRDefault="007A5F27" w:rsidP="00271502">
            <w:pPr>
              <w:jc w:val="both"/>
            </w:pPr>
            <w:r>
              <w:t>13</w:t>
            </w:r>
          </w:p>
        </w:tc>
        <w:tc>
          <w:tcPr>
            <w:tcW w:w="5475" w:type="dxa"/>
          </w:tcPr>
          <w:p w:rsidR="007A5F27" w:rsidRPr="009332E5" w:rsidRDefault="007A5F27" w:rsidP="00271502">
            <w:r w:rsidRPr="009332E5">
              <w:t>Проведение общешкольных акций, операций:</w:t>
            </w:r>
          </w:p>
          <w:p w:rsidR="007A5F27" w:rsidRPr="009332E5" w:rsidRDefault="007A5F27" w:rsidP="00230E1C">
            <w:pPr>
              <w:numPr>
                <w:ilvl w:val="0"/>
                <w:numId w:val="59"/>
              </w:numPr>
              <w:tabs>
                <w:tab w:val="num" w:pos="327"/>
              </w:tabs>
              <w:ind w:left="0" w:firstLine="0"/>
              <w:jc w:val="both"/>
            </w:pPr>
            <w:r w:rsidRPr="009332E5">
              <w:t>Операция «Память» ко Дню Победы.</w:t>
            </w:r>
          </w:p>
          <w:p w:rsidR="007A5F27" w:rsidRPr="009332E5" w:rsidRDefault="007A5F27" w:rsidP="00271502">
            <w:pPr>
              <w:jc w:val="both"/>
            </w:pPr>
          </w:p>
          <w:p w:rsidR="007A5F27" w:rsidRPr="009332E5" w:rsidRDefault="007A5F27" w:rsidP="00271502">
            <w:pPr>
              <w:jc w:val="both"/>
            </w:pPr>
            <w:r w:rsidRPr="009332E5">
              <w:t xml:space="preserve"> День пожилого человека</w:t>
            </w:r>
          </w:p>
          <w:p w:rsidR="007A5F27" w:rsidRPr="009332E5" w:rsidRDefault="007A5F27" w:rsidP="00230E1C">
            <w:pPr>
              <w:numPr>
                <w:ilvl w:val="0"/>
                <w:numId w:val="59"/>
              </w:numPr>
              <w:tabs>
                <w:tab w:val="num" w:pos="327"/>
              </w:tabs>
              <w:ind w:left="0" w:firstLine="0"/>
              <w:jc w:val="both"/>
            </w:pPr>
            <w:r w:rsidRPr="009332E5">
              <w:t>Операция «Спешите делать добрые дела», ко Дню единства</w:t>
            </w:r>
          </w:p>
          <w:p w:rsidR="007A5F27" w:rsidRPr="009332E5" w:rsidRDefault="007A5F27" w:rsidP="00230E1C">
            <w:pPr>
              <w:numPr>
                <w:ilvl w:val="0"/>
                <w:numId w:val="59"/>
              </w:numPr>
              <w:tabs>
                <w:tab w:val="num" w:pos="327"/>
              </w:tabs>
              <w:ind w:left="0" w:firstLine="0"/>
              <w:jc w:val="both"/>
            </w:pPr>
            <w:r w:rsidRPr="009332E5">
              <w:t>Работа  тимуровского отряда «Добрые сердца»</w:t>
            </w:r>
          </w:p>
          <w:p w:rsidR="007A5F27" w:rsidRPr="009332E5" w:rsidRDefault="007A5F27" w:rsidP="00230E1C">
            <w:pPr>
              <w:numPr>
                <w:ilvl w:val="0"/>
                <w:numId w:val="59"/>
              </w:numPr>
              <w:tabs>
                <w:tab w:val="num" w:pos="327"/>
              </w:tabs>
              <w:ind w:left="0" w:firstLine="0"/>
              <w:jc w:val="both"/>
            </w:pPr>
            <w:r w:rsidRPr="009332E5">
              <w:t>Акция  «Мой двор - моя улица».</w:t>
            </w:r>
          </w:p>
          <w:p w:rsidR="007A5F27" w:rsidRPr="009332E5" w:rsidRDefault="007A5F27" w:rsidP="00230E1C">
            <w:pPr>
              <w:numPr>
                <w:ilvl w:val="0"/>
                <w:numId w:val="59"/>
              </w:numPr>
              <w:tabs>
                <w:tab w:val="num" w:pos="327"/>
              </w:tabs>
              <w:ind w:left="0" w:firstLine="0"/>
              <w:jc w:val="both"/>
            </w:pPr>
            <w:r w:rsidRPr="009332E5">
              <w:lastRenderedPageBreak/>
              <w:t>Операция «Живи родник».</w:t>
            </w:r>
          </w:p>
          <w:p w:rsidR="007A5F27" w:rsidRPr="009332E5" w:rsidRDefault="007A5F27" w:rsidP="00230E1C">
            <w:pPr>
              <w:numPr>
                <w:ilvl w:val="0"/>
                <w:numId w:val="59"/>
              </w:numPr>
              <w:tabs>
                <w:tab w:val="num" w:pos="327"/>
              </w:tabs>
              <w:ind w:left="0" w:firstLine="0"/>
              <w:jc w:val="both"/>
            </w:pPr>
            <w:r w:rsidRPr="009332E5">
              <w:t>Экологический месячник.</w:t>
            </w:r>
          </w:p>
          <w:p w:rsidR="007A5F27" w:rsidRPr="009332E5" w:rsidRDefault="007A5F27" w:rsidP="00230E1C">
            <w:pPr>
              <w:numPr>
                <w:ilvl w:val="0"/>
                <w:numId w:val="59"/>
              </w:numPr>
              <w:tabs>
                <w:tab w:val="num" w:pos="327"/>
              </w:tabs>
              <w:ind w:left="0" w:firstLine="0"/>
              <w:jc w:val="both"/>
            </w:pPr>
            <w:r w:rsidRPr="009332E5">
              <w:t>Акция «Мы граждане России» ко Дню Конституции.</w:t>
            </w:r>
          </w:p>
          <w:p w:rsidR="007A5F27" w:rsidRPr="009332E5" w:rsidRDefault="007A5F27" w:rsidP="00230E1C">
            <w:pPr>
              <w:numPr>
                <w:ilvl w:val="0"/>
                <w:numId w:val="59"/>
              </w:numPr>
              <w:tabs>
                <w:tab w:val="num" w:pos="327"/>
              </w:tabs>
              <w:ind w:left="0" w:firstLine="0"/>
              <w:jc w:val="both"/>
            </w:pPr>
            <w:r w:rsidRPr="009332E5">
              <w:t>Неделя добрых дел.</w:t>
            </w:r>
          </w:p>
        </w:tc>
        <w:tc>
          <w:tcPr>
            <w:tcW w:w="2160" w:type="dxa"/>
            <w:vAlign w:val="center"/>
          </w:tcPr>
          <w:p w:rsidR="007A5F27" w:rsidRPr="009332E5" w:rsidRDefault="007A5F27" w:rsidP="00271502">
            <w:pPr>
              <w:pStyle w:val="20"/>
              <w:spacing w:before="0" w:after="0"/>
              <w:rPr>
                <w:rFonts w:ascii="Times New Roman" w:hAnsi="Times New Roman" w:cs="Times New Roman"/>
                <w:b w:val="0"/>
                <w:i w:val="0"/>
                <w:sz w:val="24"/>
                <w:szCs w:val="24"/>
              </w:rPr>
            </w:pPr>
            <w:r w:rsidRPr="009332E5">
              <w:rPr>
                <w:rFonts w:ascii="Times New Roman" w:hAnsi="Times New Roman" w:cs="Times New Roman"/>
                <w:b w:val="0"/>
                <w:i w:val="0"/>
                <w:sz w:val="24"/>
                <w:szCs w:val="24"/>
              </w:rPr>
              <w:lastRenderedPageBreak/>
              <w:t>В течение  года</w:t>
            </w:r>
          </w:p>
        </w:tc>
        <w:tc>
          <w:tcPr>
            <w:tcW w:w="3960" w:type="dxa"/>
            <w:vAlign w:val="center"/>
          </w:tcPr>
          <w:p w:rsidR="007A5F27" w:rsidRPr="009332E5" w:rsidRDefault="007A5F27" w:rsidP="00271502">
            <w:pPr>
              <w:jc w:val="center"/>
              <w:rPr>
                <w:bCs/>
              </w:rPr>
            </w:pPr>
            <w:r w:rsidRPr="009332E5">
              <w:rPr>
                <w:bCs/>
              </w:rPr>
              <w:t>Заместитель директора</w:t>
            </w:r>
          </w:p>
          <w:p w:rsidR="007A5F27" w:rsidRPr="009332E5" w:rsidRDefault="007A5F27" w:rsidP="00271502">
            <w:pPr>
              <w:jc w:val="center"/>
              <w:rPr>
                <w:bCs/>
              </w:rPr>
            </w:pPr>
            <w:r w:rsidRPr="009332E5">
              <w:rPr>
                <w:bCs/>
              </w:rPr>
              <w:t xml:space="preserve"> по ВР</w:t>
            </w:r>
          </w:p>
          <w:p w:rsidR="007A5F27" w:rsidRPr="009332E5" w:rsidRDefault="007A5F27" w:rsidP="00271502">
            <w:pPr>
              <w:jc w:val="center"/>
              <w:rPr>
                <w:bCs/>
              </w:rPr>
            </w:pPr>
            <w:r w:rsidRPr="009332E5">
              <w:rPr>
                <w:bCs/>
              </w:rPr>
              <w:t>Классные руководители</w:t>
            </w:r>
          </w:p>
          <w:p w:rsidR="007A5F27" w:rsidRPr="009332E5" w:rsidRDefault="007A5F27" w:rsidP="00271502">
            <w:pPr>
              <w:jc w:val="center"/>
              <w:rPr>
                <w:bCs/>
              </w:rPr>
            </w:pPr>
            <w:r w:rsidRPr="009332E5">
              <w:rPr>
                <w:bCs/>
              </w:rPr>
              <w:t>Педагоги дополнительного образования</w:t>
            </w:r>
          </w:p>
        </w:tc>
      </w:tr>
      <w:tr w:rsidR="007A5F27" w:rsidRPr="00D72C35" w:rsidTr="00271502">
        <w:tc>
          <w:tcPr>
            <w:tcW w:w="912" w:type="dxa"/>
          </w:tcPr>
          <w:p w:rsidR="007A5F27" w:rsidRPr="00D72C35" w:rsidRDefault="007A5F27" w:rsidP="00271502">
            <w:pPr>
              <w:jc w:val="both"/>
            </w:pPr>
            <w:r>
              <w:lastRenderedPageBreak/>
              <w:t>14</w:t>
            </w:r>
          </w:p>
        </w:tc>
        <w:tc>
          <w:tcPr>
            <w:tcW w:w="5475" w:type="dxa"/>
          </w:tcPr>
          <w:p w:rsidR="007A5F27" w:rsidRPr="009332E5" w:rsidRDefault="007A5F27" w:rsidP="00271502">
            <w:r w:rsidRPr="009332E5">
              <w:t>Диспуты для старшеклассников на темы</w:t>
            </w:r>
            <w:proofErr w:type="gramStart"/>
            <w:r w:rsidRPr="009332E5">
              <w:t xml:space="preserve"> :</w:t>
            </w:r>
            <w:proofErr w:type="gramEnd"/>
            <w:r w:rsidRPr="009332E5">
              <w:t xml:space="preserve"> </w:t>
            </w:r>
          </w:p>
          <w:p w:rsidR="007A5F27" w:rsidRPr="009332E5" w:rsidRDefault="007A5F27" w:rsidP="00230E1C">
            <w:pPr>
              <w:numPr>
                <w:ilvl w:val="0"/>
                <w:numId w:val="57"/>
              </w:numPr>
              <w:tabs>
                <w:tab w:val="clear" w:pos="720"/>
              </w:tabs>
              <w:ind w:left="0" w:firstLine="0"/>
            </w:pPr>
            <w:r w:rsidRPr="009332E5">
              <w:t>«Что такое духовность человека?»,</w:t>
            </w:r>
          </w:p>
          <w:p w:rsidR="007A5F27" w:rsidRPr="009332E5" w:rsidRDefault="007A5F27" w:rsidP="00230E1C">
            <w:pPr>
              <w:numPr>
                <w:ilvl w:val="0"/>
                <w:numId w:val="57"/>
              </w:numPr>
              <w:tabs>
                <w:tab w:val="clear" w:pos="720"/>
              </w:tabs>
              <w:ind w:left="0" w:firstLine="0"/>
            </w:pPr>
            <w:r w:rsidRPr="009332E5">
              <w:t>«Кто счастливее – здоровый нищий или больной  король?»</w:t>
            </w:r>
          </w:p>
        </w:tc>
        <w:tc>
          <w:tcPr>
            <w:tcW w:w="2160" w:type="dxa"/>
            <w:vAlign w:val="center"/>
          </w:tcPr>
          <w:p w:rsidR="007A5F27" w:rsidRPr="009332E5" w:rsidRDefault="007A5F27" w:rsidP="00271502">
            <w:pPr>
              <w:pStyle w:val="20"/>
              <w:spacing w:before="0" w:after="0"/>
              <w:rPr>
                <w:rFonts w:ascii="Times New Roman" w:hAnsi="Times New Roman" w:cs="Times New Roman"/>
                <w:b w:val="0"/>
                <w:i w:val="0"/>
                <w:sz w:val="24"/>
                <w:szCs w:val="24"/>
              </w:rPr>
            </w:pPr>
            <w:r w:rsidRPr="009332E5">
              <w:rPr>
                <w:rFonts w:ascii="Times New Roman" w:hAnsi="Times New Roman" w:cs="Times New Roman"/>
                <w:b w:val="0"/>
                <w:i w:val="0"/>
                <w:sz w:val="24"/>
                <w:szCs w:val="24"/>
              </w:rPr>
              <w:t>В течение года</w:t>
            </w:r>
          </w:p>
        </w:tc>
        <w:tc>
          <w:tcPr>
            <w:tcW w:w="3960" w:type="dxa"/>
            <w:vAlign w:val="center"/>
          </w:tcPr>
          <w:p w:rsidR="007A5F27" w:rsidRPr="009332E5" w:rsidRDefault="007A5F27" w:rsidP="00271502">
            <w:pPr>
              <w:jc w:val="center"/>
              <w:rPr>
                <w:bCs/>
              </w:rPr>
            </w:pPr>
            <w:r w:rsidRPr="009332E5">
              <w:rPr>
                <w:bCs/>
              </w:rPr>
              <w:t>Заместитель директора</w:t>
            </w:r>
          </w:p>
          <w:p w:rsidR="007A5F27" w:rsidRPr="009332E5" w:rsidRDefault="007A5F27" w:rsidP="00271502">
            <w:pPr>
              <w:jc w:val="center"/>
              <w:rPr>
                <w:bCs/>
              </w:rPr>
            </w:pPr>
            <w:r w:rsidRPr="009332E5">
              <w:rPr>
                <w:bCs/>
              </w:rPr>
              <w:t xml:space="preserve"> поУВР</w:t>
            </w:r>
          </w:p>
          <w:p w:rsidR="007A5F27" w:rsidRPr="009332E5" w:rsidRDefault="007A5F27" w:rsidP="00271502">
            <w:pPr>
              <w:jc w:val="center"/>
              <w:rPr>
                <w:bCs/>
              </w:rPr>
            </w:pPr>
          </w:p>
          <w:p w:rsidR="007A5F27" w:rsidRPr="009332E5" w:rsidRDefault="007A5F27" w:rsidP="00271502">
            <w:pPr>
              <w:jc w:val="center"/>
              <w:rPr>
                <w:bCs/>
              </w:rPr>
            </w:pPr>
            <w:r w:rsidRPr="009332E5">
              <w:rPr>
                <w:bCs/>
              </w:rPr>
              <w:t>Классные руководители</w:t>
            </w:r>
          </w:p>
        </w:tc>
      </w:tr>
      <w:tr w:rsidR="007A5F27" w:rsidRPr="00D72C35" w:rsidTr="00271502">
        <w:tc>
          <w:tcPr>
            <w:tcW w:w="912" w:type="dxa"/>
          </w:tcPr>
          <w:p w:rsidR="007A5F27" w:rsidRPr="00D72C35" w:rsidRDefault="007A5F27" w:rsidP="00271502">
            <w:pPr>
              <w:jc w:val="both"/>
            </w:pPr>
            <w:r>
              <w:t>15</w:t>
            </w:r>
          </w:p>
        </w:tc>
        <w:tc>
          <w:tcPr>
            <w:tcW w:w="5475" w:type="dxa"/>
          </w:tcPr>
          <w:p w:rsidR="007A5F27" w:rsidRPr="009332E5" w:rsidRDefault="007A5F27" w:rsidP="00230E1C">
            <w:pPr>
              <w:widowControl w:val="0"/>
              <w:numPr>
                <w:ilvl w:val="0"/>
                <w:numId w:val="61"/>
              </w:numPr>
              <w:tabs>
                <w:tab w:val="clear" w:pos="754"/>
                <w:tab w:val="num" w:pos="234"/>
              </w:tabs>
              <w:ind w:left="0" w:firstLine="0"/>
            </w:pPr>
            <w:r w:rsidRPr="009332E5">
              <w:t>Экскурсия в музеи и парки Челябинска</w:t>
            </w:r>
          </w:p>
          <w:p w:rsidR="007A5F27" w:rsidRPr="009332E5" w:rsidRDefault="007A5F27" w:rsidP="00230E1C">
            <w:pPr>
              <w:widowControl w:val="0"/>
              <w:numPr>
                <w:ilvl w:val="0"/>
                <w:numId w:val="61"/>
              </w:numPr>
              <w:tabs>
                <w:tab w:val="clear" w:pos="754"/>
                <w:tab w:val="num" w:pos="234"/>
              </w:tabs>
              <w:ind w:left="0" w:firstLine="0"/>
            </w:pPr>
            <w:r w:rsidRPr="009332E5">
              <w:t>Экскурсия в другие города Челябинской области.</w:t>
            </w:r>
          </w:p>
        </w:tc>
        <w:tc>
          <w:tcPr>
            <w:tcW w:w="2160" w:type="dxa"/>
            <w:vAlign w:val="center"/>
          </w:tcPr>
          <w:p w:rsidR="007A5F27" w:rsidRPr="009332E5" w:rsidRDefault="007A5F27" w:rsidP="00271502">
            <w:pPr>
              <w:pStyle w:val="20"/>
              <w:spacing w:before="0" w:after="0"/>
              <w:rPr>
                <w:rFonts w:ascii="Times New Roman" w:hAnsi="Times New Roman" w:cs="Times New Roman"/>
                <w:b w:val="0"/>
                <w:i w:val="0"/>
                <w:sz w:val="24"/>
                <w:szCs w:val="24"/>
              </w:rPr>
            </w:pPr>
            <w:r w:rsidRPr="009332E5">
              <w:rPr>
                <w:rFonts w:ascii="Times New Roman" w:hAnsi="Times New Roman" w:cs="Times New Roman"/>
                <w:b w:val="0"/>
                <w:i w:val="0"/>
                <w:sz w:val="24"/>
                <w:szCs w:val="24"/>
              </w:rPr>
              <w:t>В течение года</w:t>
            </w:r>
          </w:p>
        </w:tc>
        <w:tc>
          <w:tcPr>
            <w:tcW w:w="3960" w:type="dxa"/>
            <w:vAlign w:val="center"/>
          </w:tcPr>
          <w:p w:rsidR="007A5F27" w:rsidRPr="009332E5" w:rsidRDefault="007A5F27" w:rsidP="00271502">
            <w:pPr>
              <w:jc w:val="center"/>
              <w:rPr>
                <w:bCs/>
              </w:rPr>
            </w:pPr>
            <w:r w:rsidRPr="009332E5">
              <w:rPr>
                <w:bCs/>
              </w:rPr>
              <w:t>Заместитель директора</w:t>
            </w:r>
          </w:p>
          <w:p w:rsidR="007A5F27" w:rsidRPr="009332E5" w:rsidRDefault="007A5F27" w:rsidP="00271502">
            <w:pPr>
              <w:jc w:val="center"/>
              <w:rPr>
                <w:bCs/>
              </w:rPr>
            </w:pPr>
            <w:r w:rsidRPr="009332E5">
              <w:rPr>
                <w:bCs/>
              </w:rPr>
              <w:t xml:space="preserve"> по УВР</w:t>
            </w:r>
          </w:p>
          <w:p w:rsidR="007A5F27" w:rsidRPr="009332E5" w:rsidRDefault="007A5F27" w:rsidP="00271502">
            <w:pPr>
              <w:jc w:val="center"/>
              <w:rPr>
                <w:bCs/>
              </w:rPr>
            </w:pPr>
          </w:p>
        </w:tc>
      </w:tr>
      <w:tr w:rsidR="007A5F27" w:rsidRPr="00D72C35" w:rsidTr="00271502">
        <w:tc>
          <w:tcPr>
            <w:tcW w:w="912" w:type="dxa"/>
          </w:tcPr>
          <w:p w:rsidR="007A5F27" w:rsidRPr="00D72C35" w:rsidRDefault="007A5F27" w:rsidP="00271502">
            <w:pPr>
              <w:jc w:val="both"/>
            </w:pPr>
            <w:r>
              <w:t>16</w:t>
            </w:r>
          </w:p>
        </w:tc>
        <w:tc>
          <w:tcPr>
            <w:tcW w:w="5475" w:type="dxa"/>
          </w:tcPr>
          <w:p w:rsidR="007A5F27" w:rsidRPr="009332E5" w:rsidRDefault="007A5F27" w:rsidP="00271502">
            <w:pPr>
              <w:pStyle w:val="HTML1"/>
              <w:jc w:val="both"/>
              <w:rPr>
                <w:rFonts w:ascii="Times New Roman" w:hAnsi="Times New Roman"/>
                <w:sz w:val="24"/>
                <w:szCs w:val="24"/>
              </w:rPr>
            </w:pPr>
            <w:r w:rsidRPr="009332E5">
              <w:rPr>
                <w:rFonts w:ascii="Times New Roman" w:hAnsi="Times New Roman"/>
                <w:sz w:val="24"/>
                <w:szCs w:val="24"/>
              </w:rPr>
              <w:t>Вечер вопросов и ответов на тему: «Моральный долг и совесть человека.  В чем они проявляются?»</w:t>
            </w:r>
          </w:p>
        </w:tc>
        <w:tc>
          <w:tcPr>
            <w:tcW w:w="2160" w:type="dxa"/>
            <w:vAlign w:val="center"/>
          </w:tcPr>
          <w:p w:rsidR="007A5F27" w:rsidRPr="009332E5" w:rsidRDefault="007A5F27" w:rsidP="00271502">
            <w:pPr>
              <w:pStyle w:val="20"/>
              <w:spacing w:before="0" w:after="0"/>
              <w:rPr>
                <w:rFonts w:ascii="Times New Roman" w:hAnsi="Times New Roman" w:cs="Times New Roman"/>
                <w:b w:val="0"/>
                <w:i w:val="0"/>
                <w:sz w:val="24"/>
                <w:szCs w:val="24"/>
              </w:rPr>
            </w:pPr>
            <w:r w:rsidRPr="009332E5">
              <w:rPr>
                <w:rFonts w:ascii="Times New Roman" w:hAnsi="Times New Roman" w:cs="Times New Roman"/>
                <w:b w:val="0"/>
                <w:i w:val="0"/>
                <w:sz w:val="24"/>
                <w:szCs w:val="24"/>
              </w:rPr>
              <w:t>В течение года</w:t>
            </w:r>
          </w:p>
        </w:tc>
        <w:tc>
          <w:tcPr>
            <w:tcW w:w="3960" w:type="dxa"/>
            <w:vAlign w:val="center"/>
          </w:tcPr>
          <w:p w:rsidR="007A5F27" w:rsidRPr="009332E5" w:rsidRDefault="007A5F27" w:rsidP="00271502">
            <w:pPr>
              <w:jc w:val="center"/>
              <w:rPr>
                <w:bCs/>
              </w:rPr>
            </w:pPr>
            <w:r w:rsidRPr="009332E5">
              <w:rPr>
                <w:bCs/>
              </w:rPr>
              <w:t>Заместитель директора</w:t>
            </w:r>
          </w:p>
          <w:p w:rsidR="007A5F27" w:rsidRPr="009332E5" w:rsidRDefault="007A5F27" w:rsidP="00271502">
            <w:pPr>
              <w:jc w:val="center"/>
              <w:rPr>
                <w:bCs/>
              </w:rPr>
            </w:pPr>
            <w:r w:rsidRPr="009332E5">
              <w:rPr>
                <w:bCs/>
              </w:rPr>
              <w:t>по УВР</w:t>
            </w:r>
          </w:p>
          <w:p w:rsidR="007A5F27" w:rsidRPr="009332E5" w:rsidRDefault="007A5F27" w:rsidP="00271502">
            <w:pPr>
              <w:jc w:val="center"/>
              <w:rPr>
                <w:bCs/>
              </w:rPr>
            </w:pPr>
          </w:p>
        </w:tc>
      </w:tr>
      <w:tr w:rsidR="007A5F27" w:rsidRPr="00D72C35" w:rsidTr="00271502">
        <w:tc>
          <w:tcPr>
            <w:tcW w:w="912" w:type="dxa"/>
          </w:tcPr>
          <w:p w:rsidR="007A5F27" w:rsidRPr="00D72C35" w:rsidRDefault="007A5F27" w:rsidP="00271502">
            <w:pPr>
              <w:jc w:val="both"/>
            </w:pPr>
            <w:r w:rsidRPr="00D72C35">
              <w:t>1</w:t>
            </w:r>
            <w:r>
              <w:t>7</w:t>
            </w:r>
          </w:p>
        </w:tc>
        <w:tc>
          <w:tcPr>
            <w:tcW w:w="5475" w:type="dxa"/>
          </w:tcPr>
          <w:p w:rsidR="007A5F27" w:rsidRPr="009332E5" w:rsidRDefault="007A5F27" w:rsidP="00271502">
            <w:pPr>
              <w:shd w:val="clear" w:color="auto" w:fill="FFFFFF"/>
              <w:autoSpaceDE w:val="0"/>
              <w:autoSpaceDN w:val="0"/>
              <w:adjustRightInd w:val="0"/>
              <w:rPr>
                <w:color w:val="000000"/>
              </w:rPr>
            </w:pPr>
            <w:r w:rsidRPr="009332E5">
              <w:rPr>
                <w:color w:val="000000"/>
              </w:rPr>
              <w:t>Конкурс плакатов «Мы выбираем здоровье»</w:t>
            </w:r>
          </w:p>
        </w:tc>
        <w:tc>
          <w:tcPr>
            <w:tcW w:w="2160" w:type="dxa"/>
          </w:tcPr>
          <w:p w:rsidR="007A5F27" w:rsidRPr="009332E5" w:rsidRDefault="007A5F27" w:rsidP="00271502">
            <w:pPr>
              <w:shd w:val="clear" w:color="auto" w:fill="FFFFFF"/>
              <w:autoSpaceDE w:val="0"/>
              <w:autoSpaceDN w:val="0"/>
              <w:adjustRightInd w:val="0"/>
              <w:jc w:val="center"/>
              <w:rPr>
                <w:color w:val="000000"/>
              </w:rPr>
            </w:pPr>
            <w:r w:rsidRPr="009332E5">
              <w:rPr>
                <w:color w:val="000000"/>
              </w:rPr>
              <w:t>октябрь</w:t>
            </w:r>
          </w:p>
        </w:tc>
        <w:tc>
          <w:tcPr>
            <w:tcW w:w="3960" w:type="dxa"/>
          </w:tcPr>
          <w:p w:rsidR="007A5F27" w:rsidRPr="009332E5" w:rsidRDefault="007A5F27" w:rsidP="00271502">
            <w:pPr>
              <w:jc w:val="center"/>
              <w:rPr>
                <w:bCs/>
              </w:rPr>
            </w:pPr>
            <w:r w:rsidRPr="009332E5">
              <w:rPr>
                <w:bCs/>
              </w:rPr>
              <w:t>Заместитель директора</w:t>
            </w:r>
          </w:p>
          <w:p w:rsidR="007A5F27" w:rsidRPr="009332E5" w:rsidRDefault="007A5F27" w:rsidP="00271502">
            <w:pPr>
              <w:jc w:val="center"/>
              <w:rPr>
                <w:bCs/>
              </w:rPr>
            </w:pPr>
            <w:r w:rsidRPr="009332E5">
              <w:rPr>
                <w:bCs/>
              </w:rPr>
              <w:t>по УВР</w:t>
            </w:r>
          </w:p>
          <w:p w:rsidR="007A5F27" w:rsidRPr="009332E5" w:rsidRDefault="007A5F27" w:rsidP="00271502">
            <w:pPr>
              <w:shd w:val="clear" w:color="auto" w:fill="FFFFFF"/>
              <w:autoSpaceDE w:val="0"/>
              <w:autoSpaceDN w:val="0"/>
              <w:adjustRightInd w:val="0"/>
              <w:jc w:val="center"/>
              <w:rPr>
                <w:color w:val="000000"/>
              </w:rPr>
            </w:pPr>
          </w:p>
        </w:tc>
      </w:tr>
      <w:tr w:rsidR="007A5F27" w:rsidRPr="00D72C35" w:rsidTr="00271502">
        <w:tc>
          <w:tcPr>
            <w:tcW w:w="912" w:type="dxa"/>
          </w:tcPr>
          <w:p w:rsidR="007A5F27" w:rsidRPr="00D72C35" w:rsidRDefault="007A5F27" w:rsidP="00271502">
            <w:pPr>
              <w:jc w:val="both"/>
            </w:pPr>
            <w:r w:rsidRPr="00D72C35">
              <w:t>1</w:t>
            </w:r>
            <w:r>
              <w:t>8</w:t>
            </w:r>
          </w:p>
        </w:tc>
        <w:tc>
          <w:tcPr>
            <w:tcW w:w="5475" w:type="dxa"/>
          </w:tcPr>
          <w:p w:rsidR="007A5F27" w:rsidRPr="009332E5" w:rsidRDefault="007A5F27" w:rsidP="00271502">
            <w:pPr>
              <w:shd w:val="clear" w:color="auto" w:fill="FFFFFF"/>
              <w:autoSpaceDE w:val="0"/>
              <w:autoSpaceDN w:val="0"/>
              <w:adjustRightInd w:val="0"/>
              <w:rPr>
                <w:color w:val="000000"/>
              </w:rPr>
            </w:pPr>
            <w:r w:rsidRPr="009332E5">
              <w:rPr>
                <w:color w:val="000000"/>
              </w:rPr>
              <w:t>Классные часы, беседы, лекции, утренники, праздники на духовно-нравственные темы:</w:t>
            </w:r>
          </w:p>
          <w:p w:rsidR="007A5F27" w:rsidRPr="009332E5" w:rsidRDefault="007A5F27" w:rsidP="00230E1C">
            <w:pPr>
              <w:numPr>
                <w:ilvl w:val="0"/>
                <w:numId w:val="58"/>
              </w:numPr>
              <w:shd w:val="clear" w:color="auto" w:fill="FFFFFF"/>
              <w:autoSpaceDE w:val="0"/>
              <w:autoSpaceDN w:val="0"/>
              <w:adjustRightInd w:val="0"/>
              <w:ind w:left="0" w:firstLine="0"/>
              <w:rPr>
                <w:color w:val="000000"/>
              </w:rPr>
            </w:pPr>
            <w:r w:rsidRPr="009332E5">
              <w:rPr>
                <w:color w:val="000000"/>
              </w:rPr>
              <w:t>“Доброта что солнце”.</w:t>
            </w:r>
          </w:p>
          <w:p w:rsidR="007A5F27" w:rsidRPr="009332E5" w:rsidRDefault="007A5F27" w:rsidP="00230E1C">
            <w:pPr>
              <w:numPr>
                <w:ilvl w:val="0"/>
                <w:numId w:val="58"/>
              </w:numPr>
              <w:shd w:val="clear" w:color="auto" w:fill="FFFFFF"/>
              <w:autoSpaceDE w:val="0"/>
              <w:autoSpaceDN w:val="0"/>
              <w:adjustRightInd w:val="0"/>
              <w:ind w:left="0" w:firstLine="0"/>
              <w:rPr>
                <w:color w:val="000000"/>
              </w:rPr>
            </w:pPr>
            <w:r w:rsidRPr="009332E5">
              <w:rPr>
                <w:color w:val="000000"/>
              </w:rPr>
              <w:t>"Мы родились, чтобы оставить след, Дом или тропинку, Дерево или слово".</w:t>
            </w:r>
          </w:p>
          <w:p w:rsidR="007A5F27" w:rsidRPr="009332E5" w:rsidRDefault="007A5F27" w:rsidP="00230E1C">
            <w:pPr>
              <w:pStyle w:val="HTML"/>
              <w:numPr>
                <w:ilvl w:val="0"/>
                <w:numId w:val="58"/>
              </w:numPr>
              <w:ind w:left="0" w:firstLine="0"/>
              <w:jc w:val="both"/>
              <w:rPr>
                <w:rFonts w:ascii="Times New Roman" w:hAnsi="Times New Roman"/>
                <w:color w:val="000000"/>
                <w:sz w:val="24"/>
                <w:szCs w:val="24"/>
              </w:rPr>
            </w:pPr>
            <w:r w:rsidRPr="009332E5">
              <w:rPr>
                <w:rFonts w:ascii="Times New Roman" w:hAnsi="Times New Roman"/>
                <w:color w:val="000000"/>
                <w:sz w:val="24"/>
                <w:szCs w:val="24"/>
              </w:rPr>
              <w:t>«Подадим друг другу руки»</w:t>
            </w:r>
          </w:p>
          <w:p w:rsidR="007A5F27" w:rsidRPr="009332E5" w:rsidRDefault="007A5F27" w:rsidP="00230E1C">
            <w:pPr>
              <w:numPr>
                <w:ilvl w:val="0"/>
                <w:numId w:val="58"/>
              </w:numPr>
              <w:shd w:val="clear" w:color="auto" w:fill="FFFFFF"/>
              <w:autoSpaceDE w:val="0"/>
              <w:autoSpaceDN w:val="0"/>
              <w:adjustRightInd w:val="0"/>
              <w:ind w:left="0" w:firstLine="0"/>
            </w:pPr>
            <w:r w:rsidRPr="009332E5">
              <w:t>«Спорт — это мужество и сила духа».</w:t>
            </w:r>
          </w:p>
          <w:p w:rsidR="007A5F27" w:rsidRPr="009332E5" w:rsidRDefault="009332E5" w:rsidP="00230E1C">
            <w:pPr>
              <w:numPr>
                <w:ilvl w:val="0"/>
                <w:numId w:val="58"/>
              </w:numPr>
              <w:shd w:val="clear" w:color="auto" w:fill="FFFFFF"/>
              <w:autoSpaceDE w:val="0"/>
              <w:autoSpaceDN w:val="0"/>
              <w:adjustRightInd w:val="0"/>
              <w:ind w:left="0" w:firstLine="0"/>
            </w:pPr>
            <w:r w:rsidRPr="009332E5">
              <w:t xml:space="preserve"> </w:t>
            </w:r>
            <w:r w:rsidR="007A5F27" w:rsidRPr="009332E5">
              <w:t>«Крепка семья – крепка Россия»</w:t>
            </w:r>
          </w:p>
          <w:p w:rsidR="007A5F27" w:rsidRPr="009332E5" w:rsidRDefault="007A5F27" w:rsidP="00230E1C">
            <w:pPr>
              <w:numPr>
                <w:ilvl w:val="0"/>
                <w:numId w:val="58"/>
              </w:numPr>
              <w:shd w:val="clear" w:color="auto" w:fill="FFFFFF"/>
              <w:autoSpaceDE w:val="0"/>
              <w:autoSpaceDN w:val="0"/>
              <w:adjustRightInd w:val="0"/>
              <w:ind w:left="0" w:firstLine="0"/>
              <w:rPr>
                <w:color w:val="000000"/>
              </w:rPr>
            </w:pPr>
            <w:r w:rsidRPr="009332E5">
              <w:t>«Кем были мои прадеды?»</w:t>
            </w:r>
          </w:p>
          <w:p w:rsidR="007A5F27" w:rsidRPr="009332E5" w:rsidRDefault="007A5F27" w:rsidP="00230E1C">
            <w:pPr>
              <w:numPr>
                <w:ilvl w:val="0"/>
                <w:numId w:val="58"/>
              </w:numPr>
              <w:shd w:val="clear" w:color="auto" w:fill="FFFFFF"/>
              <w:autoSpaceDE w:val="0"/>
              <w:autoSpaceDN w:val="0"/>
              <w:adjustRightInd w:val="0"/>
              <w:ind w:left="0" w:firstLine="0"/>
              <w:rPr>
                <w:color w:val="000000"/>
              </w:rPr>
            </w:pPr>
            <w:r w:rsidRPr="009332E5">
              <w:rPr>
                <w:color w:val="000000"/>
              </w:rPr>
              <w:t>Праздник благодарности.</w:t>
            </w:r>
          </w:p>
          <w:p w:rsidR="007A5F27" w:rsidRPr="009332E5" w:rsidRDefault="007A5F27" w:rsidP="00230E1C">
            <w:pPr>
              <w:numPr>
                <w:ilvl w:val="0"/>
                <w:numId w:val="58"/>
              </w:numPr>
              <w:shd w:val="clear" w:color="auto" w:fill="FFFFFF"/>
              <w:autoSpaceDE w:val="0"/>
              <w:autoSpaceDN w:val="0"/>
              <w:adjustRightInd w:val="0"/>
              <w:ind w:left="0" w:firstLine="0"/>
              <w:rPr>
                <w:color w:val="000000"/>
              </w:rPr>
            </w:pPr>
            <w:r w:rsidRPr="009332E5">
              <w:rPr>
                <w:color w:val="000000"/>
              </w:rPr>
              <w:t>Моя семья — чудесное место для жизни.</w:t>
            </w:r>
          </w:p>
          <w:p w:rsidR="007A5F27" w:rsidRPr="009332E5" w:rsidRDefault="007A5F27" w:rsidP="00230E1C">
            <w:pPr>
              <w:numPr>
                <w:ilvl w:val="0"/>
                <w:numId w:val="58"/>
              </w:numPr>
              <w:shd w:val="clear" w:color="auto" w:fill="FFFFFF"/>
              <w:ind w:left="0" w:firstLine="0"/>
            </w:pPr>
            <w:r w:rsidRPr="009332E5">
              <w:rPr>
                <w:color w:val="000000"/>
              </w:rPr>
              <w:t>«Я и мой духов</w:t>
            </w:r>
            <w:r w:rsidRPr="009332E5">
              <w:rPr>
                <w:color w:val="000000"/>
              </w:rPr>
              <w:softHyphen/>
              <w:t>ный мир»</w:t>
            </w:r>
          </w:p>
          <w:p w:rsidR="007A5F27" w:rsidRPr="009332E5" w:rsidRDefault="007A5F27" w:rsidP="00230E1C">
            <w:pPr>
              <w:numPr>
                <w:ilvl w:val="0"/>
                <w:numId w:val="58"/>
              </w:numPr>
              <w:shd w:val="clear" w:color="auto" w:fill="FFFFFF"/>
              <w:ind w:left="0" w:firstLine="0"/>
            </w:pPr>
            <w:r w:rsidRPr="009332E5">
              <w:rPr>
                <w:color w:val="000000"/>
              </w:rPr>
              <w:t>Человек и его духовные ценности.</w:t>
            </w:r>
          </w:p>
          <w:p w:rsidR="007A5F27" w:rsidRPr="009332E5" w:rsidRDefault="007A5F27" w:rsidP="00230E1C">
            <w:pPr>
              <w:numPr>
                <w:ilvl w:val="0"/>
                <w:numId w:val="58"/>
              </w:numPr>
              <w:shd w:val="clear" w:color="auto" w:fill="FFFFFF"/>
              <w:ind w:left="0" w:firstLine="0"/>
            </w:pPr>
            <w:r w:rsidRPr="009332E5">
              <w:rPr>
                <w:color w:val="000000"/>
              </w:rPr>
              <w:t>Человек и семейное счастье.</w:t>
            </w:r>
          </w:p>
          <w:p w:rsidR="007A5F27" w:rsidRPr="009332E5" w:rsidRDefault="007A5F27" w:rsidP="00230E1C">
            <w:pPr>
              <w:numPr>
                <w:ilvl w:val="0"/>
                <w:numId w:val="58"/>
              </w:numPr>
              <w:shd w:val="clear" w:color="auto" w:fill="FFFFFF"/>
              <w:ind w:left="0" w:firstLine="0"/>
            </w:pPr>
            <w:r w:rsidRPr="009332E5">
              <w:rPr>
                <w:color w:val="000000"/>
              </w:rPr>
              <w:t>В чем смысл жизни?</w:t>
            </w:r>
          </w:p>
          <w:p w:rsidR="007A5F27" w:rsidRPr="009332E5" w:rsidRDefault="007A5F27" w:rsidP="00230E1C">
            <w:pPr>
              <w:numPr>
                <w:ilvl w:val="0"/>
                <w:numId w:val="58"/>
              </w:numPr>
              <w:shd w:val="clear" w:color="auto" w:fill="FFFFFF"/>
              <w:ind w:left="0" w:firstLine="0"/>
            </w:pPr>
            <w:r w:rsidRPr="009332E5">
              <w:rPr>
                <w:color w:val="000000"/>
              </w:rPr>
              <w:t>Я человек, но какой?</w:t>
            </w:r>
          </w:p>
          <w:p w:rsidR="007A5F27" w:rsidRPr="009332E5" w:rsidRDefault="007A5F27" w:rsidP="00230E1C">
            <w:pPr>
              <w:numPr>
                <w:ilvl w:val="0"/>
                <w:numId w:val="58"/>
              </w:numPr>
              <w:shd w:val="clear" w:color="auto" w:fill="FFFFFF"/>
              <w:ind w:left="0" w:firstLine="0"/>
            </w:pPr>
            <w:r w:rsidRPr="009332E5">
              <w:rPr>
                <w:color w:val="000000"/>
              </w:rPr>
              <w:t>Поговорим о причинах сквернословия.</w:t>
            </w:r>
          </w:p>
        </w:tc>
        <w:tc>
          <w:tcPr>
            <w:tcW w:w="2160" w:type="dxa"/>
          </w:tcPr>
          <w:p w:rsidR="007A5F27" w:rsidRPr="009332E5" w:rsidRDefault="007A5F27" w:rsidP="00271502">
            <w:pPr>
              <w:shd w:val="clear" w:color="auto" w:fill="FFFFFF"/>
              <w:autoSpaceDE w:val="0"/>
              <w:autoSpaceDN w:val="0"/>
              <w:adjustRightInd w:val="0"/>
              <w:jc w:val="center"/>
            </w:pPr>
            <w:r w:rsidRPr="009332E5">
              <w:t>Весь  период</w:t>
            </w:r>
          </w:p>
        </w:tc>
        <w:tc>
          <w:tcPr>
            <w:tcW w:w="3960" w:type="dxa"/>
          </w:tcPr>
          <w:p w:rsidR="007A5F27" w:rsidRPr="009332E5" w:rsidRDefault="007A5F27" w:rsidP="00271502">
            <w:pPr>
              <w:shd w:val="clear" w:color="auto" w:fill="FFFFFF"/>
              <w:autoSpaceDE w:val="0"/>
              <w:autoSpaceDN w:val="0"/>
              <w:adjustRightInd w:val="0"/>
              <w:jc w:val="center"/>
              <w:rPr>
                <w:color w:val="000000"/>
              </w:rPr>
            </w:pPr>
            <w:r w:rsidRPr="009332E5">
              <w:rPr>
                <w:color w:val="000000"/>
              </w:rPr>
              <w:t>Классные руководители</w:t>
            </w:r>
          </w:p>
          <w:p w:rsidR="007A5F27" w:rsidRPr="009332E5" w:rsidRDefault="007A5F27" w:rsidP="00271502">
            <w:pPr>
              <w:shd w:val="clear" w:color="auto" w:fill="FFFFFF"/>
              <w:autoSpaceDE w:val="0"/>
              <w:autoSpaceDN w:val="0"/>
              <w:adjustRightInd w:val="0"/>
              <w:jc w:val="center"/>
              <w:rPr>
                <w:color w:val="000000"/>
              </w:rPr>
            </w:pPr>
          </w:p>
          <w:p w:rsidR="007A5F27" w:rsidRPr="009332E5" w:rsidRDefault="007A5F27" w:rsidP="00271502">
            <w:pPr>
              <w:shd w:val="clear" w:color="auto" w:fill="FFFFFF"/>
              <w:autoSpaceDE w:val="0"/>
              <w:autoSpaceDN w:val="0"/>
              <w:adjustRightInd w:val="0"/>
              <w:jc w:val="center"/>
              <w:rPr>
                <w:color w:val="000000"/>
              </w:rPr>
            </w:pPr>
          </w:p>
          <w:p w:rsidR="007A5F27" w:rsidRPr="009332E5" w:rsidRDefault="007A5F27" w:rsidP="00271502">
            <w:pPr>
              <w:shd w:val="clear" w:color="auto" w:fill="FFFFFF"/>
              <w:autoSpaceDE w:val="0"/>
              <w:autoSpaceDN w:val="0"/>
              <w:adjustRightInd w:val="0"/>
              <w:jc w:val="center"/>
              <w:rPr>
                <w:color w:val="000000"/>
              </w:rPr>
            </w:pPr>
          </w:p>
          <w:p w:rsidR="007A5F27" w:rsidRPr="009332E5" w:rsidRDefault="007A5F27" w:rsidP="00271502">
            <w:pPr>
              <w:shd w:val="clear" w:color="auto" w:fill="FFFFFF"/>
              <w:autoSpaceDE w:val="0"/>
              <w:autoSpaceDN w:val="0"/>
              <w:adjustRightInd w:val="0"/>
              <w:jc w:val="center"/>
            </w:pPr>
          </w:p>
        </w:tc>
      </w:tr>
    </w:tbl>
    <w:p w:rsidR="007A5F27" w:rsidRDefault="007A5F27" w:rsidP="007A5F27"/>
    <w:p w:rsidR="007A5F27" w:rsidRDefault="007A5F27" w:rsidP="007A5F27"/>
    <w:p w:rsidR="007A5F27" w:rsidRDefault="007A5F27" w:rsidP="007F5F3F">
      <w:pPr>
        <w:pStyle w:val="6"/>
        <w:spacing w:before="0" w:after="0"/>
        <w:jc w:val="center"/>
        <w:rPr>
          <w:sz w:val="32"/>
          <w:szCs w:val="32"/>
        </w:rPr>
      </w:pPr>
      <w:r w:rsidRPr="00BD463C">
        <w:rPr>
          <w:sz w:val="32"/>
          <w:szCs w:val="32"/>
        </w:rPr>
        <w:t>Работа с родителями</w:t>
      </w:r>
    </w:p>
    <w:p w:rsidR="007A5F27" w:rsidRPr="00BD463C" w:rsidRDefault="007A5F27" w:rsidP="007F5F3F">
      <w:pPr>
        <w:jc w:val="center"/>
      </w:pPr>
    </w:p>
    <w:p w:rsidR="007A5F27" w:rsidRPr="00271502" w:rsidRDefault="007A5F27" w:rsidP="007A5F27">
      <w:pPr>
        <w:rPr>
          <w:sz w:val="28"/>
          <w:szCs w:val="28"/>
        </w:rPr>
      </w:pPr>
      <w:r w:rsidRPr="00271502">
        <w:rPr>
          <w:b/>
          <w:bCs/>
          <w:sz w:val="28"/>
          <w:szCs w:val="28"/>
        </w:rPr>
        <w:t>Цель</w:t>
      </w:r>
      <w:r w:rsidRPr="00271502">
        <w:rPr>
          <w:sz w:val="28"/>
          <w:szCs w:val="28"/>
        </w:rPr>
        <w:t>:</w:t>
      </w:r>
    </w:p>
    <w:p w:rsidR="007A5F27" w:rsidRPr="00271502" w:rsidRDefault="007A5F27" w:rsidP="00230E1C">
      <w:pPr>
        <w:numPr>
          <w:ilvl w:val="0"/>
          <w:numId w:val="62"/>
        </w:numPr>
        <w:tabs>
          <w:tab w:val="clear" w:pos="960"/>
          <w:tab w:val="num" w:pos="519"/>
        </w:tabs>
        <w:ind w:left="576" w:hanging="456"/>
        <w:jc w:val="both"/>
        <w:rPr>
          <w:sz w:val="28"/>
          <w:szCs w:val="28"/>
        </w:rPr>
      </w:pPr>
      <w:r w:rsidRPr="00271502">
        <w:rPr>
          <w:sz w:val="28"/>
          <w:szCs w:val="28"/>
        </w:rPr>
        <w:t>Организация просвещения родителей по духовно-нравственному воспитанию;</w:t>
      </w:r>
    </w:p>
    <w:p w:rsidR="007A5F27" w:rsidRPr="00271502" w:rsidRDefault="007A5F27" w:rsidP="00230E1C">
      <w:pPr>
        <w:numPr>
          <w:ilvl w:val="0"/>
          <w:numId w:val="62"/>
        </w:numPr>
        <w:tabs>
          <w:tab w:val="clear" w:pos="960"/>
          <w:tab w:val="num" w:pos="519"/>
        </w:tabs>
        <w:ind w:left="576" w:hanging="456"/>
        <w:jc w:val="both"/>
        <w:rPr>
          <w:sz w:val="28"/>
          <w:szCs w:val="28"/>
        </w:rPr>
      </w:pPr>
      <w:r w:rsidRPr="00271502">
        <w:rPr>
          <w:sz w:val="28"/>
          <w:szCs w:val="28"/>
        </w:rPr>
        <w:t>Работа по изучению семей, организация диагностической работы:</w:t>
      </w:r>
    </w:p>
    <w:p w:rsidR="007A5F27" w:rsidRPr="00271502" w:rsidRDefault="007A5F27" w:rsidP="00230E1C">
      <w:pPr>
        <w:numPr>
          <w:ilvl w:val="0"/>
          <w:numId w:val="62"/>
        </w:numPr>
        <w:tabs>
          <w:tab w:val="clear" w:pos="960"/>
          <w:tab w:val="num" w:pos="519"/>
        </w:tabs>
        <w:ind w:left="576" w:hanging="456"/>
        <w:jc w:val="both"/>
        <w:rPr>
          <w:sz w:val="28"/>
          <w:szCs w:val="28"/>
        </w:rPr>
      </w:pPr>
      <w:r w:rsidRPr="00271502">
        <w:rPr>
          <w:sz w:val="28"/>
          <w:szCs w:val="28"/>
        </w:rPr>
        <w:t>Сотрудничество церкви и семьи на основе нравственных норм и ценностей православия и народной педагогики.</w:t>
      </w:r>
    </w:p>
    <w:p w:rsidR="007A5F27" w:rsidRPr="00271502" w:rsidRDefault="007A5F27" w:rsidP="00230E1C">
      <w:pPr>
        <w:numPr>
          <w:ilvl w:val="0"/>
          <w:numId w:val="62"/>
        </w:numPr>
        <w:tabs>
          <w:tab w:val="clear" w:pos="960"/>
          <w:tab w:val="num" w:pos="519"/>
        </w:tabs>
        <w:ind w:left="576" w:hanging="456"/>
        <w:jc w:val="both"/>
        <w:rPr>
          <w:sz w:val="28"/>
          <w:szCs w:val="28"/>
        </w:rPr>
      </w:pPr>
      <w:r w:rsidRPr="00271502">
        <w:rPr>
          <w:sz w:val="28"/>
          <w:szCs w:val="28"/>
        </w:rPr>
        <w:t>Создание системы массовых мероприятий с родителями.</w:t>
      </w:r>
    </w:p>
    <w:p w:rsidR="007A5F27" w:rsidRPr="00271502" w:rsidRDefault="007A5F27" w:rsidP="00230E1C">
      <w:pPr>
        <w:numPr>
          <w:ilvl w:val="0"/>
          <w:numId w:val="62"/>
        </w:numPr>
        <w:tabs>
          <w:tab w:val="clear" w:pos="960"/>
          <w:tab w:val="num" w:pos="519"/>
        </w:tabs>
        <w:ind w:left="576" w:hanging="456"/>
        <w:jc w:val="both"/>
        <w:rPr>
          <w:sz w:val="28"/>
          <w:szCs w:val="28"/>
        </w:rPr>
      </w:pPr>
      <w:r w:rsidRPr="00271502">
        <w:rPr>
          <w:sz w:val="28"/>
          <w:szCs w:val="28"/>
        </w:rPr>
        <w:t>Выявление и использование в  практической деятельности позитивного опыта семейного воспитания.</w:t>
      </w:r>
    </w:p>
    <w:p w:rsidR="007A5F27" w:rsidRPr="00271502" w:rsidRDefault="007A5F27" w:rsidP="007A5F27">
      <w:pPr>
        <w:ind w:firstLine="357"/>
        <w:jc w:val="both"/>
        <w:rPr>
          <w:sz w:val="28"/>
          <w:szCs w:val="28"/>
        </w:rPr>
      </w:pPr>
      <w:r w:rsidRPr="00271502">
        <w:rPr>
          <w:sz w:val="28"/>
          <w:szCs w:val="28"/>
        </w:rPr>
        <w:t>Оказание помощи родителям в развитии у детей социального опыта, в подготовке старшеклассников к семейной жизни</w:t>
      </w:r>
    </w:p>
    <w:p w:rsidR="007A5F27" w:rsidRPr="00271502" w:rsidRDefault="007A5F27" w:rsidP="007A5F27">
      <w:pPr>
        <w:ind w:firstLine="357"/>
        <w:jc w:val="both"/>
        <w:rPr>
          <w:sz w:val="28"/>
          <w:szCs w:val="28"/>
        </w:rPr>
      </w:pPr>
    </w:p>
    <w:tbl>
      <w:tblPr>
        <w:tblW w:w="1304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5671"/>
        <w:gridCol w:w="1559"/>
        <w:gridCol w:w="5332"/>
      </w:tblGrid>
      <w:tr w:rsidR="007A5F27" w:rsidRPr="009332E5" w:rsidTr="00271502">
        <w:tc>
          <w:tcPr>
            <w:tcW w:w="485" w:type="dxa"/>
          </w:tcPr>
          <w:p w:rsidR="007A5F27" w:rsidRPr="009332E5" w:rsidRDefault="007A5F27" w:rsidP="00271502">
            <w:pPr>
              <w:jc w:val="center"/>
            </w:pPr>
          </w:p>
          <w:p w:rsidR="007A5F27" w:rsidRPr="009332E5" w:rsidRDefault="007A5F27" w:rsidP="00271502">
            <w:pPr>
              <w:jc w:val="center"/>
            </w:pPr>
            <w:r w:rsidRPr="009332E5">
              <w:t>№</w:t>
            </w:r>
          </w:p>
        </w:tc>
        <w:tc>
          <w:tcPr>
            <w:tcW w:w="5671" w:type="dxa"/>
          </w:tcPr>
          <w:p w:rsidR="007A5F27" w:rsidRPr="009332E5" w:rsidRDefault="007A5F27" w:rsidP="00271502">
            <w:pPr>
              <w:jc w:val="center"/>
            </w:pPr>
            <w:r w:rsidRPr="009332E5">
              <w:t>Наименование мероприятий</w:t>
            </w:r>
          </w:p>
        </w:tc>
        <w:tc>
          <w:tcPr>
            <w:tcW w:w="1559" w:type="dxa"/>
          </w:tcPr>
          <w:p w:rsidR="007A5F27" w:rsidRPr="009332E5" w:rsidRDefault="007A5F27" w:rsidP="00271502">
            <w:pPr>
              <w:jc w:val="center"/>
            </w:pPr>
            <w:r w:rsidRPr="009332E5">
              <w:t>Срок</w:t>
            </w:r>
          </w:p>
        </w:tc>
        <w:tc>
          <w:tcPr>
            <w:tcW w:w="5332" w:type="dxa"/>
          </w:tcPr>
          <w:p w:rsidR="007A5F27" w:rsidRPr="009332E5" w:rsidRDefault="007A5F27" w:rsidP="00271502">
            <w:pPr>
              <w:jc w:val="center"/>
            </w:pPr>
            <w:r w:rsidRPr="009332E5">
              <w:t>Исполнители</w:t>
            </w:r>
          </w:p>
        </w:tc>
      </w:tr>
      <w:tr w:rsidR="007A5F27" w:rsidRPr="009332E5" w:rsidTr="00271502">
        <w:tc>
          <w:tcPr>
            <w:tcW w:w="485" w:type="dxa"/>
          </w:tcPr>
          <w:p w:rsidR="007A5F27" w:rsidRPr="009332E5" w:rsidRDefault="007A5F27" w:rsidP="00271502">
            <w:pPr>
              <w:jc w:val="both"/>
            </w:pPr>
            <w:r w:rsidRPr="009332E5">
              <w:t>1</w:t>
            </w:r>
          </w:p>
        </w:tc>
        <w:tc>
          <w:tcPr>
            <w:tcW w:w="5671" w:type="dxa"/>
          </w:tcPr>
          <w:p w:rsidR="007A5F27" w:rsidRPr="009332E5" w:rsidRDefault="007A5F27" w:rsidP="00271502">
            <w:pPr>
              <w:widowControl w:val="0"/>
              <w:ind w:firstLine="34"/>
            </w:pPr>
            <w:r w:rsidRPr="009332E5">
              <w:t>Организация родительского всеобуча по проблемам духовно-нравственного воспитания  на тему: «Нравственное воспитание в семье».</w:t>
            </w:r>
          </w:p>
        </w:tc>
        <w:tc>
          <w:tcPr>
            <w:tcW w:w="1559" w:type="dxa"/>
            <w:vAlign w:val="center"/>
          </w:tcPr>
          <w:p w:rsidR="007A5F27" w:rsidRPr="009332E5" w:rsidRDefault="007A5F27" w:rsidP="00271502">
            <w:pPr>
              <w:pStyle w:val="20"/>
              <w:spacing w:before="0" w:after="0"/>
              <w:rPr>
                <w:rFonts w:ascii="Times New Roman" w:hAnsi="Times New Roman" w:cs="Times New Roman"/>
                <w:b w:val="0"/>
                <w:i w:val="0"/>
                <w:sz w:val="24"/>
                <w:szCs w:val="24"/>
              </w:rPr>
            </w:pPr>
            <w:r w:rsidRPr="009332E5">
              <w:rPr>
                <w:rFonts w:ascii="Times New Roman" w:hAnsi="Times New Roman" w:cs="Times New Roman"/>
                <w:b w:val="0"/>
                <w:i w:val="0"/>
                <w:sz w:val="24"/>
                <w:szCs w:val="24"/>
              </w:rPr>
              <w:t>В течение года</w:t>
            </w:r>
          </w:p>
        </w:tc>
        <w:tc>
          <w:tcPr>
            <w:tcW w:w="5332" w:type="dxa"/>
            <w:vAlign w:val="center"/>
          </w:tcPr>
          <w:p w:rsidR="007A5F27" w:rsidRPr="009332E5" w:rsidRDefault="007A5F27" w:rsidP="00271502">
            <w:pPr>
              <w:jc w:val="center"/>
              <w:rPr>
                <w:bCs/>
              </w:rPr>
            </w:pPr>
            <w:r w:rsidRPr="009332E5">
              <w:rPr>
                <w:bCs/>
              </w:rPr>
              <w:t>Заместитель директора</w:t>
            </w:r>
          </w:p>
          <w:p w:rsidR="007A5F27" w:rsidRPr="009332E5" w:rsidRDefault="007A5F27" w:rsidP="00271502">
            <w:pPr>
              <w:jc w:val="center"/>
              <w:rPr>
                <w:bCs/>
              </w:rPr>
            </w:pPr>
            <w:r w:rsidRPr="009332E5">
              <w:rPr>
                <w:bCs/>
              </w:rPr>
              <w:t xml:space="preserve"> по УВР</w:t>
            </w:r>
          </w:p>
          <w:p w:rsidR="007A5F27" w:rsidRPr="009332E5" w:rsidRDefault="007A5F27" w:rsidP="00271502">
            <w:pPr>
              <w:jc w:val="center"/>
              <w:rPr>
                <w:bCs/>
              </w:rPr>
            </w:pPr>
            <w:r w:rsidRPr="009332E5">
              <w:rPr>
                <w:bCs/>
              </w:rPr>
              <w:t>.</w:t>
            </w:r>
          </w:p>
        </w:tc>
      </w:tr>
      <w:tr w:rsidR="007A5F27" w:rsidRPr="009332E5" w:rsidTr="00271502">
        <w:tc>
          <w:tcPr>
            <w:tcW w:w="485" w:type="dxa"/>
          </w:tcPr>
          <w:p w:rsidR="007A5F27" w:rsidRPr="009332E5" w:rsidRDefault="007A5F27" w:rsidP="00271502">
            <w:pPr>
              <w:jc w:val="both"/>
            </w:pPr>
            <w:r w:rsidRPr="009332E5">
              <w:t>2</w:t>
            </w:r>
          </w:p>
        </w:tc>
        <w:tc>
          <w:tcPr>
            <w:tcW w:w="5671" w:type="dxa"/>
          </w:tcPr>
          <w:p w:rsidR="007A5F27" w:rsidRPr="009332E5" w:rsidRDefault="007A5F27" w:rsidP="00271502">
            <w:pPr>
              <w:pStyle w:val="HTML1"/>
              <w:ind w:firstLine="34"/>
              <w:jc w:val="both"/>
              <w:rPr>
                <w:rFonts w:ascii="Times New Roman" w:hAnsi="Times New Roman"/>
                <w:sz w:val="24"/>
                <w:szCs w:val="24"/>
              </w:rPr>
            </w:pPr>
            <w:r w:rsidRPr="009332E5">
              <w:rPr>
                <w:rFonts w:ascii="Times New Roman" w:hAnsi="Times New Roman"/>
                <w:sz w:val="24"/>
                <w:szCs w:val="24"/>
              </w:rPr>
              <w:t>Общешкольные родительские собрания на тему:</w:t>
            </w:r>
          </w:p>
          <w:p w:rsidR="007A5F27" w:rsidRPr="009332E5" w:rsidRDefault="007A5F27" w:rsidP="00230E1C">
            <w:pPr>
              <w:pStyle w:val="HTML1"/>
              <w:numPr>
                <w:ilvl w:val="0"/>
                <w:numId w:val="63"/>
              </w:numPr>
              <w:tabs>
                <w:tab w:val="clear" w:pos="360"/>
                <w:tab w:val="clear" w:pos="916"/>
                <w:tab w:val="num" w:pos="63"/>
                <w:tab w:val="left" w:pos="348"/>
              </w:tabs>
              <w:ind w:left="0" w:firstLine="34"/>
              <w:jc w:val="both"/>
              <w:rPr>
                <w:rFonts w:ascii="Times New Roman" w:hAnsi="Times New Roman"/>
                <w:sz w:val="24"/>
                <w:szCs w:val="24"/>
              </w:rPr>
            </w:pPr>
            <w:r w:rsidRPr="009332E5">
              <w:rPr>
                <w:rFonts w:ascii="Times New Roman" w:hAnsi="Times New Roman"/>
                <w:sz w:val="24"/>
                <w:szCs w:val="24"/>
              </w:rPr>
              <w:t>«Семейное воспитание на современном этапе».</w:t>
            </w:r>
          </w:p>
          <w:p w:rsidR="007A5F27" w:rsidRPr="009332E5" w:rsidRDefault="007A5F27" w:rsidP="00230E1C">
            <w:pPr>
              <w:pStyle w:val="HTML1"/>
              <w:numPr>
                <w:ilvl w:val="0"/>
                <w:numId w:val="63"/>
              </w:numPr>
              <w:tabs>
                <w:tab w:val="clear" w:pos="360"/>
                <w:tab w:val="clear" w:pos="916"/>
                <w:tab w:val="num" w:pos="63"/>
                <w:tab w:val="left" w:pos="348"/>
              </w:tabs>
              <w:ind w:left="0" w:firstLine="34"/>
              <w:jc w:val="both"/>
              <w:rPr>
                <w:rFonts w:ascii="Times New Roman" w:hAnsi="Times New Roman"/>
                <w:sz w:val="24"/>
                <w:szCs w:val="24"/>
              </w:rPr>
            </w:pPr>
            <w:r w:rsidRPr="009332E5">
              <w:rPr>
                <w:rFonts w:ascii="Times New Roman" w:hAnsi="Times New Roman"/>
                <w:sz w:val="24"/>
                <w:szCs w:val="24"/>
              </w:rPr>
              <w:t>«Родить детей – дело природы, но образовать и воспитать их в добродетели – дело ума и воли».</w:t>
            </w:r>
          </w:p>
        </w:tc>
        <w:tc>
          <w:tcPr>
            <w:tcW w:w="1559" w:type="dxa"/>
            <w:vAlign w:val="center"/>
          </w:tcPr>
          <w:p w:rsidR="007A5F27" w:rsidRPr="009332E5" w:rsidRDefault="007A5F27" w:rsidP="00271502">
            <w:pPr>
              <w:pStyle w:val="20"/>
              <w:spacing w:before="0" w:after="0"/>
              <w:rPr>
                <w:rFonts w:ascii="Times New Roman" w:hAnsi="Times New Roman" w:cs="Times New Roman"/>
                <w:b w:val="0"/>
                <w:i w:val="0"/>
                <w:sz w:val="24"/>
                <w:szCs w:val="24"/>
              </w:rPr>
            </w:pPr>
            <w:r w:rsidRPr="009332E5">
              <w:rPr>
                <w:rFonts w:ascii="Times New Roman" w:hAnsi="Times New Roman" w:cs="Times New Roman"/>
                <w:b w:val="0"/>
                <w:i w:val="0"/>
                <w:sz w:val="24"/>
                <w:szCs w:val="24"/>
              </w:rPr>
              <w:t>В течение года</w:t>
            </w:r>
          </w:p>
        </w:tc>
        <w:tc>
          <w:tcPr>
            <w:tcW w:w="5332" w:type="dxa"/>
            <w:vAlign w:val="center"/>
          </w:tcPr>
          <w:p w:rsidR="007A5F27" w:rsidRPr="009332E5" w:rsidRDefault="007A5F27" w:rsidP="00271502">
            <w:pPr>
              <w:jc w:val="center"/>
              <w:rPr>
                <w:bCs/>
              </w:rPr>
            </w:pPr>
            <w:r w:rsidRPr="009332E5">
              <w:rPr>
                <w:bCs/>
              </w:rPr>
              <w:t>Администрация</w:t>
            </w:r>
          </w:p>
        </w:tc>
      </w:tr>
      <w:tr w:rsidR="007A5F27" w:rsidRPr="009332E5" w:rsidTr="00271502">
        <w:tc>
          <w:tcPr>
            <w:tcW w:w="485" w:type="dxa"/>
          </w:tcPr>
          <w:p w:rsidR="007A5F27" w:rsidRPr="009332E5" w:rsidRDefault="007A5F27" w:rsidP="00271502">
            <w:pPr>
              <w:jc w:val="both"/>
            </w:pPr>
          </w:p>
        </w:tc>
        <w:tc>
          <w:tcPr>
            <w:tcW w:w="5671" w:type="dxa"/>
          </w:tcPr>
          <w:p w:rsidR="007A5F27" w:rsidRPr="009332E5" w:rsidRDefault="007A5F27" w:rsidP="00271502">
            <w:pPr>
              <w:pStyle w:val="HTML1"/>
              <w:ind w:firstLine="34"/>
              <w:jc w:val="both"/>
              <w:rPr>
                <w:rFonts w:ascii="Times New Roman" w:hAnsi="Times New Roman"/>
                <w:sz w:val="24"/>
                <w:szCs w:val="24"/>
              </w:rPr>
            </w:pPr>
            <w:r w:rsidRPr="009332E5">
              <w:rPr>
                <w:rFonts w:ascii="Times New Roman" w:hAnsi="Times New Roman"/>
                <w:sz w:val="24"/>
                <w:szCs w:val="24"/>
              </w:rPr>
              <w:t>Диагностическое исследование:</w:t>
            </w:r>
          </w:p>
          <w:p w:rsidR="007A5F27" w:rsidRPr="009332E5" w:rsidRDefault="007A5F27" w:rsidP="00230E1C">
            <w:pPr>
              <w:pStyle w:val="HTML1"/>
              <w:numPr>
                <w:ilvl w:val="0"/>
                <w:numId w:val="65"/>
              </w:numPr>
              <w:tabs>
                <w:tab w:val="clear" w:pos="720"/>
                <w:tab w:val="num" w:pos="348"/>
              </w:tabs>
              <w:ind w:left="0" w:firstLine="34"/>
              <w:jc w:val="both"/>
              <w:rPr>
                <w:rFonts w:ascii="Times New Roman" w:hAnsi="Times New Roman"/>
                <w:sz w:val="24"/>
                <w:szCs w:val="24"/>
              </w:rPr>
            </w:pPr>
            <w:r w:rsidRPr="009332E5">
              <w:rPr>
                <w:rFonts w:ascii="Times New Roman" w:hAnsi="Times New Roman"/>
                <w:sz w:val="24"/>
                <w:szCs w:val="24"/>
              </w:rPr>
              <w:t>«Школа глазами родителей»</w:t>
            </w:r>
          </w:p>
          <w:p w:rsidR="007A5F27" w:rsidRPr="009332E5" w:rsidRDefault="007A5F27" w:rsidP="00271502">
            <w:pPr>
              <w:pStyle w:val="HTML1"/>
              <w:ind w:firstLine="34"/>
              <w:jc w:val="both"/>
              <w:rPr>
                <w:rFonts w:ascii="Times New Roman" w:hAnsi="Times New Roman"/>
                <w:sz w:val="24"/>
                <w:szCs w:val="24"/>
              </w:rPr>
            </w:pPr>
            <w:r w:rsidRPr="009332E5">
              <w:rPr>
                <w:rFonts w:ascii="Times New Roman" w:hAnsi="Times New Roman"/>
                <w:sz w:val="24"/>
                <w:szCs w:val="24"/>
              </w:rPr>
              <w:t>взаимоотношения в семье</w:t>
            </w:r>
          </w:p>
        </w:tc>
        <w:tc>
          <w:tcPr>
            <w:tcW w:w="1559" w:type="dxa"/>
            <w:vAlign w:val="center"/>
          </w:tcPr>
          <w:p w:rsidR="007A5F27" w:rsidRPr="009332E5" w:rsidRDefault="007A5F27" w:rsidP="00271502">
            <w:pPr>
              <w:pStyle w:val="20"/>
              <w:spacing w:before="0" w:after="0"/>
              <w:rPr>
                <w:rFonts w:ascii="Times New Roman" w:hAnsi="Times New Roman" w:cs="Times New Roman"/>
                <w:b w:val="0"/>
                <w:i w:val="0"/>
                <w:sz w:val="24"/>
                <w:szCs w:val="24"/>
              </w:rPr>
            </w:pPr>
          </w:p>
        </w:tc>
        <w:tc>
          <w:tcPr>
            <w:tcW w:w="5332" w:type="dxa"/>
            <w:vAlign w:val="center"/>
          </w:tcPr>
          <w:p w:rsidR="007A5F27" w:rsidRPr="009332E5" w:rsidRDefault="007A5F27" w:rsidP="00271502">
            <w:pPr>
              <w:jc w:val="center"/>
              <w:rPr>
                <w:bCs/>
              </w:rPr>
            </w:pPr>
          </w:p>
        </w:tc>
      </w:tr>
      <w:tr w:rsidR="007A5F27" w:rsidRPr="009332E5" w:rsidTr="00271502">
        <w:tc>
          <w:tcPr>
            <w:tcW w:w="485" w:type="dxa"/>
          </w:tcPr>
          <w:p w:rsidR="007A5F27" w:rsidRPr="009332E5" w:rsidRDefault="007A5F27" w:rsidP="00271502">
            <w:pPr>
              <w:jc w:val="both"/>
            </w:pPr>
            <w:r w:rsidRPr="009332E5">
              <w:t>3</w:t>
            </w:r>
          </w:p>
        </w:tc>
        <w:tc>
          <w:tcPr>
            <w:tcW w:w="5671" w:type="dxa"/>
          </w:tcPr>
          <w:p w:rsidR="007A5F27" w:rsidRPr="009332E5" w:rsidRDefault="007A5F27" w:rsidP="00271502">
            <w:pPr>
              <w:pStyle w:val="HTML1"/>
              <w:ind w:firstLine="34"/>
              <w:jc w:val="both"/>
              <w:rPr>
                <w:rFonts w:ascii="Times New Roman" w:hAnsi="Times New Roman"/>
                <w:sz w:val="24"/>
                <w:szCs w:val="24"/>
              </w:rPr>
            </w:pPr>
            <w:r w:rsidRPr="009332E5">
              <w:rPr>
                <w:rFonts w:ascii="Times New Roman" w:hAnsi="Times New Roman"/>
                <w:sz w:val="24"/>
                <w:szCs w:val="24"/>
              </w:rPr>
              <w:t>Лекции по теме «Нравственные основы семейного воспитания»</w:t>
            </w:r>
          </w:p>
        </w:tc>
        <w:tc>
          <w:tcPr>
            <w:tcW w:w="1559" w:type="dxa"/>
            <w:vAlign w:val="center"/>
          </w:tcPr>
          <w:p w:rsidR="007A5F27" w:rsidRPr="009332E5" w:rsidRDefault="007A5F27" w:rsidP="00271502">
            <w:pPr>
              <w:pStyle w:val="20"/>
              <w:spacing w:before="0" w:after="0"/>
              <w:rPr>
                <w:rFonts w:ascii="Times New Roman" w:hAnsi="Times New Roman" w:cs="Times New Roman"/>
                <w:b w:val="0"/>
                <w:i w:val="0"/>
                <w:sz w:val="24"/>
                <w:szCs w:val="24"/>
              </w:rPr>
            </w:pPr>
            <w:r w:rsidRPr="009332E5">
              <w:rPr>
                <w:rFonts w:ascii="Times New Roman" w:hAnsi="Times New Roman" w:cs="Times New Roman"/>
                <w:b w:val="0"/>
                <w:i w:val="0"/>
                <w:sz w:val="24"/>
                <w:szCs w:val="24"/>
              </w:rPr>
              <w:t>В</w:t>
            </w:r>
          </w:p>
          <w:p w:rsidR="007A5F27" w:rsidRPr="009332E5" w:rsidRDefault="007A5F27" w:rsidP="00271502">
            <w:pPr>
              <w:pStyle w:val="20"/>
              <w:spacing w:before="0" w:after="0"/>
              <w:rPr>
                <w:rFonts w:ascii="Times New Roman" w:hAnsi="Times New Roman" w:cs="Times New Roman"/>
                <w:b w:val="0"/>
                <w:i w:val="0"/>
                <w:sz w:val="24"/>
                <w:szCs w:val="24"/>
              </w:rPr>
            </w:pPr>
            <w:r w:rsidRPr="009332E5">
              <w:rPr>
                <w:rFonts w:ascii="Times New Roman" w:hAnsi="Times New Roman" w:cs="Times New Roman"/>
                <w:b w:val="0"/>
                <w:i w:val="0"/>
                <w:sz w:val="24"/>
                <w:szCs w:val="24"/>
              </w:rPr>
              <w:t>течение года</w:t>
            </w:r>
          </w:p>
        </w:tc>
        <w:tc>
          <w:tcPr>
            <w:tcW w:w="5332" w:type="dxa"/>
            <w:vAlign w:val="center"/>
          </w:tcPr>
          <w:p w:rsidR="007A5F27" w:rsidRPr="009332E5" w:rsidRDefault="007A5F27" w:rsidP="00271502">
            <w:pPr>
              <w:jc w:val="center"/>
              <w:rPr>
                <w:bCs/>
              </w:rPr>
            </w:pPr>
          </w:p>
        </w:tc>
      </w:tr>
      <w:tr w:rsidR="007A5F27" w:rsidRPr="009332E5" w:rsidTr="00271502">
        <w:tc>
          <w:tcPr>
            <w:tcW w:w="485" w:type="dxa"/>
          </w:tcPr>
          <w:p w:rsidR="007A5F27" w:rsidRPr="009332E5" w:rsidRDefault="007A5F27" w:rsidP="00271502">
            <w:pPr>
              <w:jc w:val="both"/>
            </w:pPr>
            <w:r w:rsidRPr="009332E5">
              <w:t>4</w:t>
            </w:r>
          </w:p>
        </w:tc>
        <w:tc>
          <w:tcPr>
            <w:tcW w:w="5671" w:type="dxa"/>
          </w:tcPr>
          <w:p w:rsidR="007A5F27" w:rsidRPr="009332E5" w:rsidRDefault="007A5F27" w:rsidP="00271502">
            <w:pPr>
              <w:ind w:firstLine="34"/>
            </w:pPr>
            <w:r w:rsidRPr="009332E5">
              <w:t>Дни открытых дверей по вопросам семейного воспитания.</w:t>
            </w:r>
          </w:p>
        </w:tc>
        <w:tc>
          <w:tcPr>
            <w:tcW w:w="1559" w:type="dxa"/>
            <w:vAlign w:val="center"/>
          </w:tcPr>
          <w:p w:rsidR="007A5F27" w:rsidRPr="009332E5" w:rsidRDefault="007A5F27" w:rsidP="00271502">
            <w:pPr>
              <w:pStyle w:val="20"/>
              <w:spacing w:before="0" w:after="0"/>
              <w:rPr>
                <w:rFonts w:ascii="Times New Roman" w:hAnsi="Times New Roman" w:cs="Times New Roman"/>
                <w:b w:val="0"/>
                <w:i w:val="0"/>
                <w:sz w:val="24"/>
                <w:szCs w:val="24"/>
              </w:rPr>
            </w:pPr>
            <w:r w:rsidRPr="009332E5">
              <w:rPr>
                <w:rFonts w:ascii="Times New Roman" w:hAnsi="Times New Roman" w:cs="Times New Roman"/>
                <w:b w:val="0"/>
                <w:i w:val="0"/>
                <w:sz w:val="24"/>
                <w:szCs w:val="24"/>
              </w:rPr>
              <w:t>Каждая суббота месяца</w:t>
            </w:r>
          </w:p>
        </w:tc>
        <w:tc>
          <w:tcPr>
            <w:tcW w:w="5332" w:type="dxa"/>
            <w:vAlign w:val="center"/>
          </w:tcPr>
          <w:p w:rsidR="007A5F27" w:rsidRPr="009332E5" w:rsidRDefault="007A5F27" w:rsidP="00271502">
            <w:pPr>
              <w:jc w:val="center"/>
              <w:rPr>
                <w:bCs/>
              </w:rPr>
            </w:pPr>
            <w:r w:rsidRPr="009332E5">
              <w:rPr>
                <w:bCs/>
              </w:rPr>
              <w:t>Классные руководители</w:t>
            </w:r>
          </w:p>
          <w:p w:rsidR="007A5F27" w:rsidRPr="009332E5" w:rsidRDefault="007A5F27" w:rsidP="00271502">
            <w:pPr>
              <w:jc w:val="center"/>
              <w:rPr>
                <w:bCs/>
              </w:rPr>
            </w:pPr>
          </w:p>
        </w:tc>
      </w:tr>
      <w:tr w:rsidR="007A5F27" w:rsidRPr="009332E5" w:rsidTr="00271502">
        <w:tc>
          <w:tcPr>
            <w:tcW w:w="485" w:type="dxa"/>
          </w:tcPr>
          <w:p w:rsidR="007A5F27" w:rsidRPr="009332E5" w:rsidRDefault="007A5F27" w:rsidP="00271502">
            <w:pPr>
              <w:jc w:val="both"/>
            </w:pPr>
            <w:r w:rsidRPr="009332E5">
              <w:t>5</w:t>
            </w:r>
          </w:p>
        </w:tc>
        <w:tc>
          <w:tcPr>
            <w:tcW w:w="5671" w:type="dxa"/>
          </w:tcPr>
          <w:p w:rsidR="007A5F27" w:rsidRPr="009332E5" w:rsidRDefault="007A5F27" w:rsidP="00271502">
            <w:r w:rsidRPr="009332E5">
              <w:t>Выпуск стенгазеты «Для вас, родители».</w:t>
            </w:r>
          </w:p>
        </w:tc>
        <w:tc>
          <w:tcPr>
            <w:tcW w:w="1559" w:type="dxa"/>
            <w:vAlign w:val="center"/>
          </w:tcPr>
          <w:p w:rsidR="007A5F27" w:rsidRPr="009332E5" w:rsidRDefault="007A5F27" w:rsidP="00271502">
            <w:pPr>
              <w:pStyle w:val="20"/>
              <w:spacing w:before="0" w:after="0"/>
              <w:rPr>
                <w:rFonts w:ascii="Times New Roman" w:hAnsi="Times New Roman" w:cs="Times New Roman"/>
                <w:b w:val="0"/>
                <w:i w:val="0"/>
                <w:sz w:val="24"/>
                <w:szCs w:val="24"/>
              </w:rPr>
            </w:pPr>
            <w:r w:rsidRPr="009332E5">
              <w:rPr>
                <w:rFonts w:ascii="Times New Roman" w:hAnsi="Times New Roman" w:cs="Times New Roman"/>
                <w:b w:val="0"/>
                <w:i w:val="0"/>
                <w:sz w:val="24"/>
                <w:szCs w:val="24"/>
              </w:rPr>
              <w:t>1 раз в четверть</w:t>
            </w:r>
          </w:p>
        </w:tc>
        <w:tc>
          <w:tcPr>
            <w:tcW w:w="5332" w:type="dxa"/>
            <w:vAlign w:val="center"/>
          </w:tcPr>
          <w:p w:rsidR="007A5F27" w:rsidRPr="009332E5" w:rsidRDefault="007A5F27" w:rsidP="00271502">
            <w:pPr>
              <w:jc w:val="center"/>
              <w:rPr>
                <w:bCs/>
              </w:rPr>
            </w:pPr>
            <w:r w:rsidRPr="009332E5">
              <w:rPr>
                <w:bCs/>
              </w:rPr>
              <w:t>Заместитель директора</w:t>
            </w:r>
          </w:p>
          <w:p w:rsidR="007A5F27" w:rsidRPr="009332E5" w:rsidRDefault="007A5F27" w:rsidP="00271502">
            <w:pPr>
              <w:jc w:val="center"/>
              <w:rPr>
                <w:bCs/>
              </w:rPr>
            </w:pPr>
            <w:r w:rsidRPr="009332E5">
              <w:rPr>
                <w:bCs/>
              </w:rPr>
              <w:t xml:space="preserve"> по УВР</w:t>
            </w:r>
          </w:p>
        </w:tc>
      </w:tr>
      <w:tr w:rsidR="007A5F27" w:rsidRPr="009332E5" w:rsidTr="00271502">
        <w:tc>
          <w:tcPr>
            <w:tcW w:w="485" w:type="dxa"/>
          </w:tcPr>
          <w:p w:rsidR="007A5F27" w:rsidRPr="009332E5" w:rsidRDefault="007A5F27" w:rsidP="00271502">
            <w:pPr>
              <w:jc w:val="both"/>
            </w:pPr>
            <w:r w:rsidRPr="009332E5">
              <w:lastRenderedPageBreak/>
              <w:t>6</w:t>
            </w:r>
          </w:p>
        </w:tc>
        <w:tc>
          <w:tcPr>
            <w:tcW w:w="5671" w:type="dxa"/>
          </w:tcPr>
          <w:p w:rsidR="007A5F27" w:rsidRPr="009332E5" w:rsidRDefault="007A5F27" w:rsidP="00271502">
            <w:pPr>
              <w:shd w:val="clear" w:color="auto" w:fill="FFFFFF"/>
              <w:autoSpaceDE w:val="0"/>
              <w:autoSpaceDN w:val="0"/>
              <w:adjustRightInd w:val="0"/>
            </w:pPr>
            <w:r w:rsidRPr="009332E5">
              <w:t xml:space="preserve">Проведение праздников: </w:t>
            </w:r>
          </w:p>
          <w:p w:rsidR="007A5F27" w:rsidRPr="009332E5" w:rsidRDefault="007A5F27" w:rsidP="00230E1C">
            <w:pPr>
              <w:numPr>
                <w:ilvl w:val="0"/>
                <w:numId w:val="64"/>
              </w:numPr>
              <w:shd w:val="clear" w:color="auto" w:fill="FFFFFF"/>
              <w:tabs>
                <w:tab w:val="clear" w:pos="720"/>
              </w:tabs>
              <w:autoSpaceDE w:val="0"/>
              <w:autoSpaceDN w:val="0"/>
              <w:adjustRightInd w:val="0"/>
              <w:ind w:left="0"/>
            </w:pPr>
            <w:r w:rsidRPr="009332E5">
              <w:t>«Семейный вечер»</w:t>
            </w:r>
          </w:p>
          <w:p w:rsidR="007A5F27" w:rsidRPr="009332E5" w:rsidRDefault="009332E5" w:rsidP="00230E1C">
            <w:pPr>
              <w:numPr>
                <w:ilvl w:val="0"/>
                <w:numId w:val="64"/>
              </w:numPr>
              <w:shd w:val="clear" w:color="auto" w:fill="FFFFFF"/>
              <w:tabs>
                <w:tab w:val="clear" w:pos="720"/>
              </w:tabs>
              <w:autoSpaceDE w:val="0"/>
              <w:autoSpaceDN w:val="0"/>
              <w:adjustRightInd w:val="0"/>
              <w:ind w:left="0"/>
            </w:pPr>
            <w:r w:rsidRPr="009332E5">
              <w:t xml:space="preserve"> </w:t>
            </w:r>
            <w:r w:rsidR="007A5F27" w:rsidRPr="009332E5">
              <w:t>День Матери.</w:t>
            </w:r>
          </w:p>
          <w:p w:rsidR="007A5F27" w:rsidRPr="009332E5" w:rsidRDefault="00271502" w:rsidP="00230E1C">
            <w:pPr>
              <w:numPr>
                <w:ilvl w:val="0"/>
                <w:numId w:val="64"/>
              </w:numPr>
              <w:shd w:val="clear" w:color="auto" w:fill="FFFFFF"/>
              <w:tabs>
                <w:tab w:val="clear" w:pos="720"/>
              </w:tabs>
              <w:autoSpaceDE w:val="0"/>
              <w:autoSpaceDN w:val="0"/>
              <w:adjustRightInd w:val="0"/>
              <w:ind w:left="0"/>
            </w:pPr>
            <w:r w:rsidRPr="009332E5">
              <w:t xml:space="preserve"> </w:t>
            </w:r>
            <w:r w:rsidR="007A5F27" w:rsidRPr="009332E5">
              <w:t>«Загляни в мамины глаза».</w:t>
            </w:r>
          </w:p>
          <w:p w:rsidR="007A5F27" w:rsidRPr="009332E5" w:rsidRDefault="007A5F27" w:rsidP="00230E1C">
            <w:pPr>
              <w:numPr>
                <w:ilvl w:val="0"/>
                <w:numId w:val="64"/>
              </w:numPr>
              <w:shd w:val="clear" w:color="auto" w:fill="FFFFFF"/>
              <w:tabs>
                <w:tab w:val="clear" w:pos="720"/>
              </w:tabs>
              <w:autoSpaceDE w:val="0"/>
              <w:autoSpaceDN w:val="0"/>
              <w:adjustRightInd w:val="0"/>
              <w:ind w:left="0"/>
            </w:pPr>
            <w:r w:rsidRPr="009332E5">
              <w:t>История моей семьи в годы Великой Отечественной войны.</w:t>
            </w:r>
          </w:p>
        </w:tc>
        <w:tc>
          <w:tcPr>
            <w:tcW w:w="1559" w:type="dxa"/>
          </w:tcPr>
          <w:p w:rsidR="007A5F27" w:rsidRPr="009332E5" w:rsidRDefault="007A5F27" w:rsidP="00271502">
            <w:pPr>
              <w:shd w:val="clear" w:color="auto" w:fill="FFFFFF"/>
              <w:autoSpaceDE w:val="0"/>
              <w:autoSpaceDN w:val="0"/>
              <w:adjustRightInd w:val="0"/>
              <w:jc w:val="center"/>
            </w:pPr>
            <w:r w:rsidRPr="009332E5">
              <w:t>В течение года</w:t>
            </w:r>
          </w:p>
        </w:tc>
        <w:tc>
          <w:tcPr>
            <w:tcW w:w="5332" w:type="dxa"/>
          </w:tcPr>
          <w:p w:rsidR="007A5F27" w:rsidRPr="009332E5" w:rsidRDefault="007A5F27" w:rsidP="00271502">
            <w:pPr>
              <w:shd w:val="clear" w:color="auto" w:fill="FFFFFF"/>
              <w:autoSpaceDE w:val="0"/>
              <w:autoSpaceDN w:val="0"/>
              <w:adjustRightInd w:val="0"/>
            </w:pPr>
          </w:p>
          <w:p w:rsidR="007A5F27" w:rsidRPr="009332E5" w:rsidRDefault="007A5F27" w:rsidP="00271502">
            <w:pPr>
              <w:shd w:val="clear" w:color="auto" w:fill="FFFFFF"/>
              <w:autoSpaceDE w:val="0"/>
              <w:autoSpaceDN w:val="0"/>
              <w:adjustRightInd w:val="0"/>
              <w:jc w:val="center"/>
            </w:pPr>
            <w:r w:rsidRPr="009332E5">
              <w:t>Заместитель</w:t>
            </w:r>
          </w:p>
          <w:p w:rsidR="007A5F27" w:rsidRPr="009332E5" w:rsidRDefault="007A5F27" w:rsidP="00271502">
            <w:pPr>
              <w:shd w:val="clear" w:color="auto" w:fill="FFFFFF"/>
              <w:autoSpaceDE w:val="0"/>
              <w:autoSpaceDN w:val="0"/>
              <w:adjustRightInd w:val="0"/>
              <w:jc w:val="center"/>
            </w:pPr>
            <w:r w:rsidRPr="009332E5">
              <w:t>директора по УВР</w:t>
            </w:r>
          </w:p>
          <w:p w:rsidR="007A5F27" w:rsidRPr="009332E5" w:rsidRDefault="007A5F27" w:rsidP="00271502">
            <w:pPr>
              <w:shd w:val="clear" w:color="auto" w:fill="FFFFFF"/>
              <w:autoSpaceDE w:val="0"/>
              <w:autoSpaceDN w:val="0"/>
              <w:adjustRightInd w:val="0"/>
            </w:pPr>
          </w:p>
          <w:p w:rsidR="007A5F27" w:rsidRPr="009332E5" w:rsidRDefault="007A5F27" w:rsidP="00271502">
            <w:pPr>
              <w:pStyle w:val="8"/>
              <w:spacing w:before="0" w:after="0"/>
            </w:pPr>
            <w:r w:rsidRPr="009332E5">
              <w:rPr>
                <w:i w:val="0"/>
              </w:rPr>
              <w:t>Классные руководители</w:t>
            </w:r>
          </w:p>
          <w:p w:rsidR="007A5F27" w:rsidRPr="009332E5" w:rsidRDefault="007A5F27" w:rsidP="00271502">
            <w:pPr>
              <w:shd w:val="clear" w:color="auto" w:fill="FFFFFF"/>
              <w:autoSpaceDE w:val="0"/>
              <w:autoSpaceDN w:val="0"/>
              <w:adjustRightInd w:val="0"/>
              <w:jc w:val="center"/>
            </w:pPr>
            <w:r w:rsidRPr="009332E5">
              <w:t>Педагоги дополнительного образования</w:t>
            </w:r>
          </w:p>
          <w:p w:rsidR="007A5F27" w:rsidRPr="009332E5" w:rsidRDefault="007A5F27" w:rsidP="00271502">
            <w:pPr>
              <w:shd w:val="clear" w:color="auto" w:fill="FFFFFF"/>
              <w:autoSpaceDE w:val="0"/>
              <w:autoSpaceDN w:val="0"/>
              <w:adjustRightInd w:val="0"/>
              <w:jc w:val="center"/>
            </w:pPr>
          </w:p>
        </w:tc>
      </w:tr>
      <w:tr w:rsidR="007A5F27" w:rsidRPr="009332E5" w:rsidTr="00271502">
        <w:trPr>
          <w:trHeight w:val="928"/>
        </w:trPr>
        <w:tc>
          <w:tcPr>
            <w:tcW w:w="485" w:type="dxa"/>
          </w:tcPr>
          <w:p w:rsidR="007A5F27" w:rsidRPr="009332E5" w:rsidRDefault="007A5F27" w:rsidP="00271502">
            <w:pPr>
              <w:jc w:val="both"/>
            </w:pPr>
            <w:r w:rsidRPr="009332E5">
              <w:t>7</w:t>
            </w:r>
          </w:p>
        </w:tc>
        <w:tc>
          <w:tcPr>
            <w:tcW w:w="5671" w:type="dxa"/>
          </w:tcPr>
          <w:p w:rsidR="007A5F27" w:rsidRPr="009332E5" w:rsidRDefault="007A5F27" w:rsidP="00271502">
            <w:pPr>
              <w:shd w:val="clear" w:color="auto" w:fill="FFFFFF"/>
              <w:autoSpaceDE w:val="0"/>
              <w:autoSpaceDN w:val="0"/>
              <w:adjustRightInd w:val="0"/>
              <w:rPr>
                <w:color w:val="000000"/>
              </w:rPr>
            </w:pPr>
            <w:r w:rsidRPr="009332E5">
              <w:rPr>
                <w:color w:val="000000"/>
              </w:rPr>
              <w:t>Презентация положительного опыта семейного воспитания «Семейная летопись»</w:t>
            </w:r>
          </w:p>
        </w:tc>
        <w:tc>
          <w:tcPr>
            <w:tcW w:w="1559" w:type="dxa"/>
          </w:tcPr>
          <w:p w:rsidR="007A5F27" w:rsidRPr="009332E5" w:rsidRDefault="007A5F27" w:rsidP="00271502">
            <w:pPr>
              <w:shd w:val="clear" w:color="auto" w:fill="FFFFFF"/>
              <w:autoSpaceDE w:val="0"/>
              <w:autoSpaceDN w:val="0"/>
              <w:adjustRightInd w:val="0"/>
              <w:rPr>
                <w:color w:val="000000"/>
              </w:rPr>
            </w:pPr>
          </w:p>
        </w:tc>
        <w:tc>
          <w:tcPr>
            <w:tcW w:w="5332" w:type="dxa"/>
          </w:tcPr>
          <w:p w:rsidR="007A5F27" w:rsidRPr="009332E5" w:rsidRDefault="007A5F27" w:rsidP="00271502">
            <w:pPr>
              <w:shd w:val="clear" w:color="auto" w:fill="FFFFFF"/>
              <w:autoSpaceDE w:val="0"/>
              <w:autoSpaceDN w:val="0"/>
              <w:adjustRightInd w:val="0"/>
              <w:rPr>
                <w:color w:val="000000"/>
              </w:rPr>
            </w:pPr>
            <w:r w:rsidRPr="009332E5">
              <w:rPr>
                <w:color w:val="000000"/>
              </w:rPr>
              <w:t>Администрация</w:t>
            </w:r>
          </w:p>
        </w:tc>
      </w:tr>
    </w:tbl>
    <w:p w:rsidR="007A5F27" w:rsidRPr="009332E5" w:rsidRDefault="007A5F27" w:rsidP="007A5F27">
      <w:pPr>
        <w:shd w:val="clear" w:color="auto" w:fill="FFFFFF"/>
        <w:spacing w:line="324" w:lineRule="exact"/>
        <w:ind w:left="7" w:right="50" w:firstLine="734"/>
        <w:jc w:val="center"/>
        <w:rPr>
          <w:b/>
          <w:bCs/>
        </w:rPr>
      </w:pPr>
    </w:p>
    <w:p w:rsidR="00271502" w:rsidRDefault="00271502" w:rsidP="007A5F27">
      <w:pPr>
        <w:shd w:val="clear" w:color="auto" w:fill="FFFFFF"/>
        <w:spacing w:line="324" w:lineRule="exact"/>
        <w:ind w:left="7" w:right="50" w:firstLine="734"/>
        <w:jc w:val="center"/>
        <w:rPr>
          <w:b/>
          <w:bCs/>
          <w:sz w:val="32"/>
          <w:szCs w:val="32"/>
        </w:rPr>
      </w:pPr>
    </w:p>
    <w:p w:rsidR="007A5F27" w:rsidRDefault="007A5F27" w:rsidP="007A5F27">
      <w:pPr>
        <w:shd w:val="clear" w:color="auto" w:fill="FFFFFF"/>
        <w:spacing w:line="324" w:lineRule="exact"/>
        <w:ind w:left="7" w:right="50" w:firstLine="734"/>
        <w:jc w:val="center"/>
        <w:rPr>
          <w:b/>
          <w:bCs/>
          <w:sz w:val="32"/>
          <w:szCs w:val="32"/>
        </w:rPr>
      </w:pPr>
      <w:r w:rsidRPr="00271502">
        <w:rPr>
          <w:b/>
          <w:bCs/>
          <w:sz w:val="32"/>
          <w:szCs w:val="32"/>
        </w:rPr>
        <w:t>Ожидаемые результаты реализации программы</w:t>
      </w:r>
    </w:p>
    <w:p w:rsidR="00271502" w:rsidRDefault="00271502" w:rsidP="007A5F27">
      <w:pPr>
        <w:shd w:val="clear" w:color="auto" w:fill="FFFFFF"/>
        <w:spacing w:line="324" w:lineRule="exact"/>
        <w:ind w:left="7" w:right="50" w:firstLine="734"/>
        <w:jc w:val="center"/>
        <w:rPr>
          <w:b/>
          <w:bCs/>
          <w:sz w:val="32"/>
          <w:szCs w:val="32"/>
        </w:rPr>
      </w:pPr>
    </w:p>
    <w:p w:rsidR="00271502" w:rsidRPr="00271502" w:rsidRDefault="00271502" w:rsidP="007A5F27">
      <w:pPr>
        <w:shd w:val="clear" w:color="auto" w:fill="FFFFFF"/>
        <w:spacing w:line="324" w:lineRule="exact"/>
        <w:ind w:left="7" w:right="50" w:firstLine="734"/>
        <w:jc w:val="center"/>
        <w:rPr>
          <w:sz w:val="32"/>
          <w:szCs w:val="32"/>
        </w:rPr>
      </w:pPr>
    </w:p>
    <w:p w:rsidR="007A5F27" w:rsidRPr="00271502" w:rsidRDefault="007A5F27" w:rsidP="007A5F27">
      <w:pPr>
        <w:pStyle w:val="af7"/>
        <w:ind w:left="0" w:right="-6" w:firstLine="540"/>
        <w:rPr>
          <w:rFonts w:ascii="Times New Roman" w:hAnsi="Times New Roman"/>
          <w:sz w:val="28"/>
          <w:szCs w:val="28"/>
        </w:rPr>
      </w:pPr>
      <w:r w:rsidRPr="00271502">
        <w:rPr>
          <w:rFonts w:ascii="Times New Roman" w:hAnsi="Times New Roman"/>
          <w:sz w:val="28"/>
          <w:szCs w:val="28"/>
        </w:rPr>
        <w:t>Реализация Программы духовно-нравственного воспитания подрастающего поколения  предполагает обеспечение статуса воспитания в общеобразовательной школе, а также повышение роли православной культуры, традиций и обычаев родного края на основе широкого общественного согласия. К ожидаемым результатам относятся:</w:t>
      </w:r>
    </w:p>
    <w:p w:rsidR="007A5F27" w:rsidRPr="00271502" w:rsidRDefault="007A5F27" w:rsidP="00230E1C">
      <w:pPr>
        <w:numPr>
          <w:ilvl w:val="0"/>
          <w:numId w:val="66"/>
        </w:numPr>
        <w:shd w:val="clear" w:color="auto" w:fill="FFFFFF"/>
        <w:spacing w:line="324" w:lineRule="exact"/>
        <w:ind w:left="0" w:right="50" w:firstLine="540"/>
        <w:rPr>
          <w:sz w:val="28"/>
          <w:szCs w:val="28"/>
        </w:rPr>
      </w:pPr>
      <w:r w:rsidRPr="00271502">
        <w:rPr>
          <w:sz w:val="28"/>
          <w:szCs w:val="28"/>
        </w:rPr>
        <w:t>Подготовка методических материалов, обобщение и распространение лучшего педагогического опыта по воспитанию духовности личности.</w:t>
      </w:r>
    </w:p>
    <w:p w:rsidR="007A5F27" w:rsidRPr="00271502" w:rsidRDefault="007A5F27" w:rsidP="00230E1C">
      <w:pPr>
        <w:numPr>
          <w:ilvl w:val="0"/>
          <w:numId w:val="66"/>
        </w:numPr>
        <w:shd w:val="clear" w:color="auto" w:fill="FFFFFF"/>
        <w:spacing w:line="324" w:lineRule="exact"/>
        <w:ind w:left="0" w:right="50" w:firstLine="540"/>
        <w:rPr>
          <w:sz w:val="28"/>
          <w:szCs w:val="28"/>
        </w:rPr>
      </w:pPr>
      <w:r w:rsidRPr="00271502">
        <w:rPr>
          <w:sz w:val="28"/>
          <w:szCs w:val="28"/>
        </w:rPr>
        <w:t>Повышение культурного уровня образовательного процесса;</w:t>
      </w:r>
    </w:p>
    <w:p w:rsidR="007A5F27" w:rsidRPr="00271502" w:rsidRDefault="007A5F27" w:rsidP="00230E1C">
      <w:pPr>
        <w:numPr>
          <w:ilvl w:val="0"/>
          <w:numId w:val="66"/>
        </w:numPr>
        <w:shd w:val="clear" w:color="auto" w:fill="FFFFFF"/>
        <w:spacing w:line="324" w:lineRule="exact"/>
        <w:ind w:left="0" w:right="50" w:firstLine="540"/>
        <w:rPr>
          <w:sz w:val="28"/>
          <w:szCs w:val="28"/>
        </w:rPr>
      </w:pPr>
      <w:r w:rsidRPr="00271502">
        <w:rPr>
          <w:sz w:val="28"/>
          <w:szCs w:val="28"/>
        </w:rPr>
        <w:t>Развитие традиций духовно-нравственного и эстетического воспитания подрастающего поколения</w:t>
      </w:r>
    </w:p>
    <w:p w:rsidR="007A5F27" w:rsidRPr="00271502" w:rsidRDefault="007A5F27" w:rsidP="00230E1C">
      <w:pPr>
        <w:numPr>
          <w:ilvl w:val="0"/>
          <w:numId w:val="66"/>
        </w:numPr>
        <w:shd w:val="clear" w:color="auto" w:fill="FFFFFF"/>
        <w:spacing w:line="324" w:lineRule="exact"/>
        <w:ind w:left="0" w:right="50" w:firstLine="540"/>
        <w:rPr>
          <w:sz w:val="28"/>
          <w:szCs w:val="28"/>
        </w:rPr>
      </w:pPr>
      <w:r w:rsidRPr="00271502">
        <w:rPr>
          <w:sz w:val="28"/>
          <w:szCs w:val="28"/>
        </w:rPr>
        <w:t>Создание условий для развития духовной личности.</w:t>
      </w:r>
    </w:p>
    <w:p w:rsidR="007A5F27" w:rsidRDefault="007A5F27" w:rsidP="00230E1C">
      <w:pPr>
        <w:numPr>
          <w:ilvl w:val="0"/>
          <w:numId w:val="66"/>
        </w:numPr>
        <w:shd w:val="clear" w:color="auto" w:fill="FFFFFF"/>
        <w:spacing w:line="324" w:lineRule="exact"/>
        <w:ind w:left="0" w:right="50" w:firstLine="540"/>
        <w:rPr>
          <w:sz w:val="28"/>
          <w:szCs w:val="28"/>
        </w:rPr>
      </w:pPr>
      <w:r w:rsidRPr="00271502">
        <w:rPr>
          <w:sz w:val="28"/>
          <w:szCs w:val="28"/>
        </w:rPr>
        <w:t>Оптимизация учебной нагрузки, создание условий для сохранения и укрепления нравственного и физического здоровья школьников и педагогических работников.</w:t>
      </w:r>
    </w:p>
    <w:p w:rsidR="00271502" w:rsidRPr="00271502" w:rsidRDefault="00271502" w:rsidP="00230E1C">
      <w:pPr>
        <w:numPr>
          <w:ilvl w:val="0"/>
          <w:numId w:val="66"/>
        </w:numPr>
        <w:shd w:val="clear" w:color="auto" w:fill="FFFFFF"/>
        <w:spacing w:line="324" w:lineRule="exact"/>
        <w:ind w:left="0" w:right="50" w:firstLine="540"/>
        <w:rPr>
          <w:sz w:val="28"/>
          <w:szCs w:val="28"/>
        </w:rPr>
      </w:pPr>
    </w:p>
    <w:p w:rsidR="00271502" w:rsidRDefault="00271502" w:rsidP="007A5F27">
      <w:pPr>
        <w:ind w:firstLine="360"/>
        <w:jc w:val="center"/>
        <w:rPr>
          <w:b/>
          <w:bCs/>
          <w:sz w:val="28"/>
          <w:szCs w:val="28"/>
        </w:rPr>
      </w:pPr>
    </w:p>
    <w:p w:rsidR="00271502" w:rsidRDefault="00271502" w:rsidP="007A5F27">
      <w:pPr>
        <w:ind w:firstLine="360"/>
        <w:jc w:val="center"/>
        <w:rPr>
          <w:b/>
          <w:bCs/>
          <w:sz w:val="28"/>
          <w:szCs w:val="28"/>
        </w:rPr>
      </w:pPr>
    </w:p>
    <w:p w:rsidR="00271502" w:rsidRDefault="00271502" w:rsidP="007A5F27">
      <w:pPr>
        <w:ind w:firstLine="360"/>
        <w:jc w:val="center"/>
        <w:rPr>
          <w:b/>
          <w:bCs/>
          <w:sz w:val="28"/>
          <w:szCs w:val="28"/>
        </w:rPr>
      </w:pPr>
    </w:p>
    <w:p w:rsidR="00271502" w:rsidRDefault="00271502" w:rsidP="007A5F27">
      <w:pPr>
        <w:ind w:firstLine="360"/>
        <w:jc w:val="center"/>
        <w:rPr>
          <w:b/>
          <w:bCs/>
          <w:sz w:val="28"/>
          <w:szCs w:val="28"/>
        </w:rPr>
      </w:pPr>
    </w:p>
    <w:p w:rsidR="00271502" w:rsidRDefault="00271502" w:rsidP="007A5F27">
      <w:pPr>
        <w:ind w:firstLine="360"/>
        <w:jc w:val="center"/>
        <w:rPr>
          <w:b/>
          <w:bCs/>
          <w:sz w:val="28"/>
          <w:szCs w:val="28"/>
        </w:rPr>
      </w:pPr>
    </w:p>
    <w:p w:rsidR="007A5F27" w:rsidRPr="00271502" w:rsidRDefault="007A5F27" w:rsidP="007A5F27">
      <w:pPr>
        <w:ind w:firstLine="360"/>
        <w:jc w:val="center"/>
        <w:rPr>
          <w:sz w:val="28"/>
          <w:szCs w:val="28"/>
        </w:rPr>
      </w:pPr>
      <w:r w:rsidRPr="00271502">
        <w:rPr>
          <w:b/>
          <w:bCs/>
          <w:sz w:val="28"/>
          <w:szCs w:val="28"/>
        </w:rPr>
        <w:lastRenderedPageBreak/>
        <w:t>Оценка ожидаемого результата</w:t>
      </w:r>
    </w:p>
    <w:p w:rsidR="007A5F27" w:rsidRPr="00271502" w:rsidRDefault="007A5F27" w:rsidP="007A5F27">
      <w:pPr>
        <w:ind w:firstLine="360"/>
        <w:jc w:val="center"/>
      </w:pPr>
    </w:p>
    <w:tbl>
      <w:tblPr>
        <w:tblW w:w="12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60"/>
        <w:gridCol w:w="9889"/>
      </w:tblGrid>
      <w:tr w:rsidR="007A5F27" w:rsidRPr="00271502" w:rsidTr="00271502">
        <w:tc>
          <w:tcPr>
            <w:tcW w:w="2160" w:type="dxa"/>
            <w:shd w:val="clear" w:color="auto" w:fill="auto"/>
          </w:tcPr>
          <w:p w:rsidR="007A5F27" w:rsidRPr="00271502" w:rsidRDefault="007A5F27" w:rsidP="00271502">
            <w:pPr>
              <w:ind w:firstLine="360"/>
              <w:jc w:val="center"/>
              <w:rPr>
                <w:iCs/>
                <w:sz w:val="28"/>
                <w:szCs w:val="28"/>
              </w:rPr>
            </w:pPr>
            <w:r w:rsidRPr="00271502">
              <w:rPr>
                <w:iCs/>
                <w:sz w:val="28"/>
                <w:szCs w:val="28"/>
              </w:rPr>
              <w:t>Качества личности</w:t>
            </w:r>
          </w:p>
        </w:tc>
        <w:tc>
          <w:tcPr>
            <w:tcW w:w="9889" w:type="dxa"/>
            <w:shd w:val="clear" w:color="auto" w:fill="auto"/>
          </w:tcPr>
          <w:p w:rsidR="007A5F27" w:rsidRPr="00271502" w:rsidRDefault="007A5F27" w:rsidP="00271502">
            <w:pPr>
              <w:ind w:firstLine="360"/>
              <w:jc w:val="center"/>
              <w:rPr>
                <w:iCs/>
                <w:sz w:val="28"/>
                <w:szCs w:val="28"/>
              </w:rPr>
            </w:pPr>
            <w:r w:rsidRPr="00271502">
              <w:rPr>
                <w:iCs/>
                <w:sz w:val="28"/>
                <w:szCs w:val="28"/>
              </w:rPr>
              <w:t>Критерии</w:t>
            </w:r>
          </w:p>
        </w:tc>
      </w:tr>
      <w:tr w:rsidR="007A5F27" w:rsidRPr="00271502" w:rsidTr="00271502">
        <w:tc>
          <w:tcPr>
            <w:tcW w:w="12049" w:type="dxa"/>
            <w:gridSpan w:val="2"/>
            <w:shd w:val="clear" w:color="auto" w:fill="FFFFFF"/>
          </w:tcPr>
          <w:p w:rsidR="007A5F27" w:rsidRPr="00271502" w:rsidRDefault="007A5F27" w:rsidP="00271502">
            <w:pPr>
              <w:jc w:val="center"/>
              <w:rPr>
                <w:b/>
                <w:bCs/>
                <w:sz w:val="28"/>
                <w:szCs w:val="28"/>
              </w:rPr>
            </w:pPr>
            <w:r w:rsidRPr="00271502">
              <w:rPr>
                <w:b/>
                <w:bCs/>
                <w:sz w:val="28"/>
                <w:szCs w:val="28"/>
              </w:rPr>
              <w:t>Выпускник 3 ступени</w:t>
            </w:r>
          </w:p>
        </w:tc>
      </w:tr>
      <w:tr w:rsidR="007A5F27" w:rsidRPr="00271502" w:rsidTr="00271502">
        <w:tc>
          <w:tcPr>
            <w:tcW w:w="2160" w:type="dxa"/>
            <w:shd w:val="clear" w:color="auto" w:fill="FFFFFF"/>
          </w:tcPr>
          <w:p w:rsidR="007A5F27" w:rsidRPr="00271502" w:rsidRDefault="007A5F27" w:rsidP="00271502">
            <w:pPr>
              <w:pStyle w:val="33"/>
              <w:spacing w:after="0"/>
              <w:ind w:left="0"/>
              <w:jc w:val="both"/>
              <w:rPr>
                <w:i/>
                <w:sz w:val="28"/>
                <w:szCs w:val="28"/>
                <w:u w:val="single"/>
              </w:rPr>
            </w:pPr>
            <w:r w:rsidRPr="00271502">
              <w:rPr>
                <w:i/>
                <w:sz w:val="28"/>
                <w:szCs w:val="28"/>
                <w:u w:val="single"/>
              </w:rPr>
              <w:t>Нравственный потенциал.</w:t>
            </w:r>
          </w:p>
          <w:p w:rsidR="007A5F27" w:rsidRPr="00271502" w:rsidRDefault="007A5F27" w:rsidP="00271502">
            <w:pPr>
              <w:pStyle w:val="33"/>
              <w:spacing w:after="0"/>
              <w:ind w:left="0"/>
              <w:jc w:val="both"/>
              <w:rPr>
                <w:i/>
                <w:sz w:val="28"/>
                <w:szCs w:val="28"/>
                <w:u w:val="single"/>
              </w:rPr>
            </w:pPr>
            <w:r w:rsidRPr="00271502">
              <w:rPr>
                <w:i/>
                <w:sz w:val="28"/>
                <w:szCs w:val="28"/>
                <w:u w:val="single"/>
              </w:rPr>
              <w:t>Познавательный потенциал.</w:t>
            </w:r>
          </w:p>
          <w:p w:rsidR="007A5F27" w:rsidRPr="00271502" w:rsidRDefault="007A5F27" w:rsidP="00271502">
            <w:pPr>
              <w:pStyle w:val="33"/>
              <w:spacing w:after="0"/>
              <w:ind w:left="0"/>
              <w:jc w:val="both"/>
              <w:rPr>
                <w:i/>
                <w:sz w:val="28"/>
                <w:szCs w:val="28"/>
                <w:u w:val="single"/>
              </w:rPr>
            </w:pPr>
            <w:r w:rsidRPr="00271502">
              <w:rPr>
                <w:i/>
                <w:sz w:val="28"/>
                <w:szCs w:val="28"/>
                <w:u w:val="single"/>
              </w:rPr>
              <w:t>Эстетический потенциал.</w:t>
            </w:r>
          </w:p>
          <w:p w:rsidR="007A5F27" w:rsidRPr="00271502" w:rsidRDefault="007A5F27" w:rsidP="00271502">
            <w:pPr>
              <w:pStyle w:val="33"/>
              <w:spacing w:after="0"/>
              <w:ind w:left="0"/>
              <w:jc w:val="both"/>
              <w:rPr>
                <w:b/>
                <w:bCs/>
                <w:i/>
                <w:iCs/>
                <w:sz w:val="28"/>
                <w:szCs w:val="28"/>
                <w:u w:val="single"/>
              </w:rPr>
            </w:pPr>
          </w:p>
          <w:p w:rsidR="007A5F27" w:rsidRPr="00271502" w:rsidRDefault="007A5F27" w:rsidP="00271502">
            <w:pPr>
              <w:pStyle w:val="33"/>
              <w:spacing w:after="0"/>
              <w:ind w:left="0"/>
              <w:jc w:val="both"/>
              <w:rPr>
                <w:i/>
                <w:iCs/>
                <w:sz w:val="28"/>
                <w:szCs w:val="28"/>
              </w:rPr>
            </w:pPr>
            <w:r w:rsidRPr="00271502">
              <w:rPr>
                <w:i/>
                <w:sz w:val="28"/>
                <w:szCs w:val="28"/>
                <w:u w:val="single"/>
              </w:rPr>
              <w:t>Физический потенциал.</w:t>
            </w:r>
          </w:p>
        </w:tc>
        <w:tc>
          <w:tcPr>
            <w:tcW w:w="9889" w:type="dxa"/>
            <w:shd w:val="clear" w:color="auto" w:fill="FFFFFF"/>
          </w:tcPr>
          <w:p w:rsidR="007A5F27" w:rsidRPr="00271502" w:rsidRDefault="007A5F27" w:rsidP="00271502">
            <w:pPr>
              <w:pStyle w:val="33"/>
              <w:spacing w:after="0"/>
              <w:ind w:left="0" w:firstLine="360"/>
              <w:jc w:val="both"/>
              <w:rPr>
                <w:sz w:val="28"/>
                <w:szCs w:val="28"/>
              </w:rPr>
            </w:pPr>
            <w:r w:rsidRPr="00271502">
              <w:rPr>
                <w:sz w:val="28"/>
                <w:szCs w:val="28"/>
              </w:rPr>
              <w:t xml:space="preserve">Осмысление целей и смысла своей жизни. Усвоение ценностей «Отечество», «культура», «любовь», «творчество», наличие чувства гордости за принадлежность к своей нации, за свою Родину и ответственности за ее благосостояние. </w:t>
            </w:r>
          </w:p>
          <w:p w:rsidR="007A5F27" w:rsidRPr="00271502" w:rsidRDefault="007A5F27" w:rsidP="00271502">
            <w:pPr>
              <w:pStyle w:val="33"/>
              <w:spacing w:after="0"/>
              <w:ind w:left="0" w:firstLine="360"/>
              <w:jc w:val="both"/>
              <w:rPr>
                <w:sz w:val="28"/>
                <w:szCs w:val="28"/>
              </w:rPr>
            </w:pPr>
            <w:proofErr w:type="gramStart"/>
            <w:r w:rsidRPr="00271502">
              <w:rPr>
                <w:sz w:val="28"/>
                <w:szCs w:val="28"/>
              </w:rPr>
              <w:t xml:space="preserve">Понимание сущности нравственных качеств и черт, терпимость, проявление таких качеств, как: доброта, честность, порядочность, вежливость. </w:t>
            </w:r>
            <w:proofErr w:type="gramEnd"/>
          </w:p>
          <w:p w:rsidR="007A5F27" w:rsidRPr="00271502" w:rsidRDefault="007A5F27" w:rsidP="00271502">
            <w:pPr>
              <w:pStyle w:val="33"/>
              <w:spacing w:after="0"/>
              <w:ind w:left="0" w:firstLine="360"/>
              <w:jc w:val="both"/>
              <w:rPr>
                <w:sz w:val="28"/>
                <w:szCs w:val="28"/>
              </w:rPr>
            </w:pPr>
            <w:r w:rsidRPr="00271502">
              <w:rPr>
                <w:sz w:val="28"/>
                <w:szCs w:val="28"/>
              </w:rPr>
              <w:t>Жизнедеятельность по законам гармонии и красоты; стремление творить прекрасное в учебной, трудовой, досуговой  деятельности.</w:t>
            </w:r>
          </w:p>
          <w:p w:rsidR="007A5F27" w:rsidRPr="00271502" w:rsidRDefault="007A5F27" w:rsidP="00271502">
            <w:pPr>
              <w:ind w:firstLine="360"/>
              <w:jc w:val="both"/>
              <w:rPr>
                <w:sz w:val="28"/>
                <w:szCs w:val="28"/>
              </w:rPr>
            </w:pPr>
            <w:r w:rsidRPr="00271502">
              <w:rPr>
                <w:sz w:val="28"/>
                <w:szCs w:val="28"/>
              </w:rPr>
              <w:t>Мотивация на здоровый образ жизни, стремление к физическому совершенству.</w:t>
            </w:r>
          </w:p>
        </w:tc>
      </w:tr>
    </w:tbl>
    <w:p w:rsidR="007A5F27" w:rsidRPr="00271502" w:rsidRDefault="007A5F27" w:rsidP="007A5F27">
      <w:pPr>
        <w:ind w:firstLine="360"/>
        <w:jc w:val="center"/>
        <w:rPr>
          <w:b/>
        </w:rPr>
      </w:pPr>
    </w:p>
    <w:p w:rsidR="007A5F27" w:rsidRPr="00271502" w:rsidRDefault="007A5F27" w:rsidP="007A5F27">
      <w:pPr>
        <w:ind w:firstLine="360"/>
        <w:jc w:val="center"/>
        <w:rPr>
          <w:b/>
        </w:rPr>
      </w:pPr>
    </w:p>
    <w:p w:rsidR="007A5F27" w:rsidRDefault="007A5F27" w:rsidP="007A5F27">
      <w:pPr>
        <w:ind w:firstLine="360"/>
        <w:jc w:val="center"/>
        <w:rPr>
          <w:b/>
          <w:sz w:val="32"/>
          <w:szCs w:val="32"/>
        </w:rPr>
      </w:pPr>
    </w:p>
    <w:p w:rsidR="00271502" w:rsidRDefault="00271502" w:rsidP="007A5F27">
      <w:pPr>
        <w:ind w:firstLine="360"/>
        <w:jc w:val="center"/>
        <w:rPr>
          <w:b/>
          <w:sz w:val="32"/>
          <w:szCs w:val="32"/>
        </w:rPr>
      </w:pPr>
    </w:p>
    <w:p w:rsidR="00271502" w:rsidRDefault="00271502" w:rsidP="007A5F27">
      <w:pPr>
        <w:ind w:firstLine="360"/>
        <w:jc w:val="center"/>
        <w:rPr>
          <w:b/>
          <w:sz w:val="32"/>
          <w:szCs w:val="32"/>
        </w:rPr>
      </w:pPr>
    </w:p>
    <w:p w:rsidR="00271502" w:rsidRDefault="00271502" w:rsidP="007A5F27">
      <w:pPr>
        <w:ind w:firstLine="360"/>
        <w:jc w:val="center"/>
        <w:rPr>
          <w:b/>
          <w:sz w:val="32"/>
          <w:szCs w:val="32"/>
        </w:rPr>
      </w:pPr>
    </w:p>
    <w:p w:rsidR="00271502" w:rsidRDefault="00271502" w:rsidP="007A5F27">
      <w:pPr>
        <w:ind w:firstLine="360"/>
        <w:jc w:val="center"/>
        <w:rPr>
          <w:b/>
          <w:sz w:val="32"/>
          <w:szCs w:val="32"/>
        </w:rPr>
      </w:pPr>
    </w:p>
    <w:p w:rsidR="00271502" w:rsidRDefault="00271502" w:rsidP="007A5F27">
      <w:pPr>
        <w:ind w:firstLine="360"/>
        <w:jc w:val="center"/>
        <w:rPr>
          <w:b/>
          <w:sz w:val="32"/>
          <w:szCs w:val="32"/>
        </w:rPr>
      </w:pPr>
    </w:p>
    <w:p w:rsidR="00271502" w:rsidRDefault="00271502" w:rsidP="007A5F27">
      <w:pPr>
        <w:ind w:firstLine="360"/>
        <w:jc w:val="center"/>
        <w:rPr>
          <w:b/>
          <w:sz w:val="32"/>
          <w:szCs w:val="32"/>
        </w:rPr>
      </w:pPr>
    </w:p>
    <w:p w:rsidR="00271502" w:rsidRDefault="00271502" w:rsidP="007A5F27">
      <w:pPr>
        <w:ind w:firstLine="360"/>
        <w:jc w:val="center"/>
        <w:rPr>
          <w:b/>
          <w:sz w:val="32"/>
          <w:szCs w:val="32"/>
        </w:rPr>
      </w:pPr>
    </w:p>
    <w:p w:rsidR="00271502" w:rsidRDefault="00271502" w:rsidP="007A5F27">
      <w:pPr>
        <w:ind w:firstLine="360"/>
        <w:jc w:val="center"/>
        <w:rPr>
          <w:b/>
          <w:sz w:val="32"/>
          <w:szCs w:val="32"/>
        </w:rPr>
      </w:pPr>
    </w:p>
    <w:p w:rsidR="00271502" w:rsidRDefault="00271502" w:rsidP="007A5F27">
      <w:pPr>
        <w:ind w:firstLine="360"/>
        <w:jc w:val="center"/>
        <w:rPr>
          <w:b/>
          <w:sz w:val="32"/>
          <w:szCs w:val="32"/>
        </w:rPr>
      </w:pPr>
    </w:p>
    <w:p w:rsidR="00271502" w:rsidRDefault="00271502" w:rsidP="007A5F27">
      <w:pPr>
        <w:ind w:firstLine="360"/>
        <w:jc w:val="center"/>
        <w:rPr>
          <w:b/>
          <w:sz w:val="32"/>
          <w:szCs w:val="32"/>
        </w:rPr>
      </w:pPr>
    </w:p>
    <w:p w:rsidR="00271502" w:rsidRDefault="00271502" w:rsidP="007A5F27">
      <w:pPr>
        <w:ind w:firstLine="360"/>
        <w:jc w:val="center"/>
        <w:rPr>
          <w:b/>
          <w:sz w:val="32"/>
          <w:szCs w:val="32"/>
        </w:rPr>
      </w:pPr>
    </w:p>
    <w:p w:rsidR="007A5F27" w:rsidRPr="00BB3776" w:rsidRDefault="007A5F27" w:rsidP="007A5F27">
      <w:pPr>
        <w:ind w:firstLine="360"/>
        <w:jc w:val="center"/>
        <w:rPr>
          <w:b/>
          <w:sz w:val="32"/>
          <w:szCs w:val="32"/>
        </w:rPr>
      </w:pPr>
      <w:r w:rsidRPr="00BB3776">
        <w:rPr>
          <w:b/>
          <w:sz w:val="32"/>
          <w:szCs w:val="32"/>
        </w:rPr>
        <w:lastRenderedPageBreak/>
        <w:t>Программа воспитания и социализации учащихся</w:t>
      </w:r>
    </w:p>
    <w:p w:rsidR="007A5F27" w:rsidRPr="00BB3776" w:rsidRDefault="007F5F3F" w:rsidP="007A5F27">
      <w:pPr>
        <w:ind w:firstLine="360"/>
        <w:jc w:val="center"/>
        <w:rPr>
          <w:b/>
          <w:sz w:val="32"/>
          <w:szCs w:val="32"/>
        </w:rPr>
      </w:pPr>
      <w:r>
        <w:rPr>
          <w:b/>
          <w:sz w:val="32"/>
          <w:szCs w:val="32"/>
        </w:rPr>
        <w:t>МОУ Байгазинская  СОШ</w:t>
      </w:r>
    </w:p>
    <w:p w:rsidR="007A5F27" w:rsidRDefault="007A5F27" w:rsidP="007A5F27">
      <w:pPr>
        <w:ind w:firstLine="360"/>
        <w:jc w:val="center"/>
        <w:rPr>
          <w:b/>
          <w:u w:val="single"/>
        </w:rPr>
      </w:pPr>
    </w:p>
    <w:p w:rsidR="007A5F27" w:rsidRPr="00271502" w:rsidRDefault="007A5F27" w:rsidP="007A5F27">
      <w:pPr>
        <w:rPr>
          <w:b/>
          <w:sz w:val="28"/>
          <w:szCs w:val="28"/>
        </w:rPr>
      </w:pPr>
      <w:r w:rsidRPr="00271502">
        <w:rPr>
          <w:b/>
          <w:sz w:val="28"/>
          <w:szCs w:val="28"/>
        </w:rPr>
        <w:t>Основания для разработки программы:</w:t>
      </w:r>
    </w:p>
    <w:p w:rsidR="007A5F27" w:rsidRPr="00271502" w:rsidRDefault="007A5F27" w:rsidP="007A5F27">
      <w:pPr>
        <w:rPr>
          <w:b/>
          <w:sz w:val="28"/>
          <w:szCs w:val="28"/>
        </w:rPr>
      </w:pPr>
    </w:p>
    <w:p w:rsidR="007A5F27" w:rsidRPr="00271502" w:rsidRDefault="007A5F27" w:rsidP="00230E1C">
      <w:pPr>
        <w:numPr>
          <w:ilvl w:val="0"/>
          <w:numId w:val="75"/>
        </w:numPr>
        <w:rPr>
          <w:sz w:val="28"/>
          <w:szCs w:val="28"/>
        </w:rPr>
      </w:pPr>
      <w:r w:rsidRPr="00271502">
        <w:rPr>
          <w:sz w:val="28"/>
          <w:szCs w:val="28"/>
        </w:rPr>
        <w:t>Конституция Российской Федерации;</w:t>
      </w:r>
    </w:p>
    <w:p w:rsidR="007A5F27" w:rsidRPr="00271502" w:rsidRDefault="007A5F27" w:rsidP="00230E1C">
      <w:pPr>
        <w:numPr>
          <w:ilvl w:val="0"/>
          <w:numId w:val="75"/>
        </w:numPr>
        <w:rPr>
          <w:sz w:val="28"/>
          <w:szCs w:val="28"/>
        </w:rPr>
      </w:pPr>
      <w:r w:rsidRPr="00271502">
        <w:rPr>
          <w:sz w:val="28"/>
          <w:szCs w:val="28"/>
        </w:rPr>
        <w:t>Всеобщая декларация прав человека;</w:t>
      </w:r>
    </w:p>
    <w:p w:rsidR="007A5F27" w:rsidRPr="00271502" w:rsidRDefault="007A5F27" w:rsidP="00230E1C">
      <w:pPr>
        <w:numPr>
          <w:ilvl w:val="0"/>
          <w:numId w:val="75"/>
        </w:numPr>
        <w:rPr>
          <w:sz w:val="28"/>
          <w:szCs w:val="28"/>
        </w:rPr>
      </w:pPr>
      <w:r w:rsidRPr="00271502">
        <w:rPr>
          <w:sz w:val="28"/>
          <w:szCs w:val="28"/>
        </w:rPr>
        <w:t>Конвенция о правах ребенка;</w:t>
      </w:r>
    </w:p>
    <w:p w:rsidR="007A5F27" w:rsidRPr="00271502" w:rsidRDefault="007A5F27" w:rsidP="00230E1C">
      <w:pPr>
        <w:numPr>
          <w:ilvl w:val="0"/>
          <w:numId w:val="75"/>
        </w:numPr>
        <w:rPr>
          <w:sz w:val="28"/>
          <w:szCs w:val="28"/>
        </w:rPr>
      </w:pPr>
      <w:r w:rsidRPr="00271502">
        <w:rPr>
          <w:sz w:val="28"/>
          <w:szCs w:val="28"/>
        </w:rPr>
        <w:t>Федеральный Закон от 29.12.2012 г. №273-ФЗ «Об образовании в Российской Федерации»;</w:t>
      </w:r>
    </w:p>
    <w:p w:rsidR="007A5F27" w:rsidRPr="00271502" w:rsidRDefault="007A5F27" w:rsidP="00230E1C">
      <w:pPr>
        <w:numPr>
          <w:ilvl w:val="0"/>
          <w:numId w:val="75"/>
        </w:numPr>
        <w:rPr>
          <w:sz w:val="28"/>
          <w:szCs w:val="28"/>
        </w:rPr>
      </w:pPr>
      <w:r w:rsidRPr="00271502">
        <w:rPr>
          <w:sz w:val="28"/>
          <w:szCs w:val="28"/>
        </w:rPr>
        <w:t>Указ Президента Российской Федерации «О национальной стратегии действий в интересах детей на 2012-2017 годы» от 1 июня 2012 года № 761;</w:t>
      </w:r>
    </w:p>
    <w:p w:rsidR="007A5F27" w:rsidRPr="00271502" w:rsidRDefault="007A5F27" w:rsidP="00230E1C">
      <w:pPr>
        <w:numPr>
          <w:ilvl w:val="0"/>
          <w:numId w:val="75"/>
        </w:numPr>
        <w:rPr>
          <w:sz w:val="28"/>
          <w:szCs w:val="28"/>
        </w:rPr>
      </w:pPr>
      <w:r w:rsidRPr="00271502">
        <w:rPr>
          <w:sz w:val="28"/>
          <w:szCs w:val="28"/>
        </w:rPr>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7A5F27" w:rsidRPr="00271502" w:rsidRDefault="007A5F27" w:rsidP="00230E1C">
      <w:pPr>
        <w:numPr>
          <w:ilvl w:val="0"/>
          <w:numId w:val="75"/>
        </w:numPr>
        <w:rPr>
          <w:sz w:val="28"/>
          <w:szCs w:val="28"/>
        </w:rPr>
      </w:pPr>
      <w:r w:rsidRPr="00271502">
        <w:rPr>
          <w:sz w:val="28"/>
          <w:szCs w:val="28"/>
        </w:rPr>
        <w:t>Приоритетный национальный проект «Образование»;</w:t>
      </w:r>
    </w:p>
    <w:p w:rsidR="007A5F27" w:rsidRPr="00271502" w:rsidRDefault="007A5F27" w:rsidP="00230E1C">
      <w:pPr>
        <w:numPr>
          <w:ilvl w:val="0"/>
          <w:numId w:val="75"/>
        </w:numPr>
        <w:rPr>
          <w:sz w:val="28"/>
          <w:szCs w:val="28"/>
        </w:rPr>
      </w:pPr>
      <w:r w:rsidRPr="00271502">
        <w:rPr>
          <w:sz w:val="28"/>
          <w:szCs w:val="28"/>
        </w:rPr>
        <w:t>Комплекс мер по модернизации общего образования;</w:t>
      </w:r>
    </w:p>
    <w:p w:rsidR="007A5F27" w:rsidRPr="00271502" w:rsidRDefault="007A5F27" w:rsidP="007A5F27">
      <w:pPr>
        <w:rPr>
          <w:sz w:val="28"/>
          <w:szCs w:val="28"/>
        </w:rPr>
      </w:pPr>
    </w:p>
    <w:p w:rsidR="007A5F27" w:rsidRPr="00BB03A5" w:rsidRDefault="007A5F27" w:rsidP="007A5F27">
      <w:pPr>
        <w:ind w:left="540"/>
        <w:rPr>
          <w:b/>
          <w:color w:val="000000"/>
          <w:sz w:val="28"/>
          <w:szCs w:val="28"/>
        </w:rPr>
      </w:pPr>
      <w:r w:rsidRPr="00BB03A5">
        <w:rPr>
          <w:b/>
          <w:color w:val="000000"/>
          <w:sz w:val="28"/>
          <w:szCs w:val="28"/>
        </w:rPr>
        <w:t xml:space="preserve">Цели </w:t>
      </w:r>
      <w:r>
        <w:rPr>
          <w:b/>
          <w:color w:val="000000"/>
          <w:sz w:val="28"/>
          <w:szCs w:val="28"/>
        </w:rPr>
        <w:t xml:space="preserve">и задачи </w:t>
      </w:r>
      <w:r w:rsidRPr="00BB03A5">
        <w:rPr>
          <w:b/>
          <w:color w:val="000000"/>
          <w:sz w:val="28"/>
          <w:szCs w:val="28"/>
        </w:rPr>
        <w:t xml:space="preserve">воспитательной работы МОУ  Байгазинской СОШ </w:t>
      </w:r>
    </w:p>
    <w:p w:rsidR="007A5F27" w:rsidRPr="006A4187" w:rsidRDefault="007A5F27" w:rsidP="007A5F27">
      <w:pPr>
        <w:ind w:left="540"/>
        <w:rPr>
          <w:color w:val="000000"/>
          <w:sz w:val="28"/>
          <w:szCs w:val="28"/>
        </w:rPr>
      </w:pPr>
    </w:p>
    <w:p w:rsidR="007A5F27" w:rsidRPr="00271502" w:rsidRDefault="007A5F27" w:rsidP="00230E1C">
      <w:pPr>
        <w:numPr>
          <w:ilvl w:val="0"/>
          <w:numId w:val="76"/>
        </w:numPr>
        <w:tabs>
          <w:tab w:val="num" w:pos="1080"/>
        </w:tabs>
        <w:ind w:left="1080" w:hanging="540"/>
        <w:rPr>
          <w:color w:val="000000"/>
          <w:sz w:val="28"/>
          <w:szCs w:val="28"/>
        </w:rPr>
      </w:pPr>
      <w:r w:rsidRPr="00271502">
        <w:rPr>
          <w:color w:val="000000"/>
          <w:sz w:val="28"/>
          <w:szCs w:val="28"/>
        </w:rPr>
        <w:t>Создание условий для</w:t>
      </w:r>
      <w:r w:rsidRPr="00271502">
        <w:rPr>
          <w:sz w:val="28"/>
          <w:szCs w:val="28"/>
        </w:rPr>
        <w:t> </w:t>
      </w:r>
      <w:r w:rsidRPr="00271502">
        <w:rPr>
          <w:color w:val="000000"/>
          <w:sz w:val="28"/>
          <w:szCs w:val="28"/>
        </w:rPr>
        <w:t>воспитания интеллектуально развитой, физически и нравственно здоровой, культурной, свободной и ответственной личности, гражданина и  патриота.</w:t>
      </w:r>
    </w:p>
    <w:p w:rsidR="007A5F27" w:rsidRPr="00271502" w:rsidRDefault="007A5F27" w:rsidP="00230E1C">
      <w:pPr>
        <w:numPr>
          <w:ilvl w:val="0"/>
          <w:numId w:val="76"/>
        </w:numPr>
        <w:tabs>
          <w:tab w:val="num" w:pos="1080"/>
        </w:tabs>
        <w:ind w:left="1080" w:hanging="540"/>
        <w:rPr>
          <w:b/>
          <w:color w:val="000000"/>
          <w:sz w:val="28"/>
          <w:szCs w:val="28"/>
          <w:u w:val="single"/>
        </w:rPr>
      </w:pPr>
      <w:r w:rsidRPr="00271502">
        <w:rPr>
          <w:b/>
          <w:color w:val="000000"/>
          <w:sz w:val="28"/>
          <w:szCs w:val="28"/>
          <w:u w:val="single"/>
        </w:rPr>
        <w:t>Задачи:</w:t>
      </w:r>
    </w:p>
    <w:p w:rsidR="007A5F27" w:rsidRPr="00271502" w:rsidRDefault="007A5F27" w:rsidP="00230E1C">
      <w:pPr>
        <w:numPr>
          <w:ilvl w:val="0"/>
          <w:numId w:val="76"/>
        </w:numPr>
        <w:tabs>
          <w:tab w:val="num" w:pos="1080"/>
        </w:tabs>
        <w:ind w:left="1080" w:hanging="540"/>
        <w:rPr>
          <w:color w:val="000000"/>
          <w:sz w:val="28"/>
          <w:szCs w:val="28"/>
        </w:rPr>
      </w:pPr>
      <w:r w:rsidRPr="00271502">
        <w:rPr>
          <w:color w:val="000000"/>
          <w:sz w:val="28"/>
          <w:szCs w:val="28"/>
        </w:rPr>
        <w:t>- формирование у детей гражданско-патриотического сознания, духовно-нравственных ценностей гражданина России;</w:t>
      </w:r>
    </w:p>
    <w:p w:rsidR="007A5F27" w:rsidRPr="00271502" w:rsidRDefault="007A5F27" w:rsidP="00230E1C">
      <w:pPr>
        <w:numPr>
          <w:ilvl w:val="0"/>
          <w:numId w:val="76"/>
        </w:numPr>
        <w:tabs>
          <w:tab w:val="num" w:pos="1080"/>
        </w:tabs>
        <w:ind w:left="1080" w:hanging="540"/>
        <w:rPr>
          <w:color w:val="000000"/>
          <w:sz w:val="28"/>
          <w:szCs w:val="28"/>
        </w:rPr>
      </w:pPr>
      <w:r w:rsidRPr="00271502">
        <w:rPr>
          <w:color w:val="000000"/>
          <w:sz w:val="28"/>
          <w:szCs w:val="28"/>
        </w:rPr>
        <w:t>- совершенствование оздоровительной работы с учащимися и привитие навыков ЗОЖ;</w:t>
      </w:r>
    </w:p>
    <w:p w:rsidR="007A5F27" w:rsidRPr="00271502" w:rsidRDefault="007A5F27" w:rsidP="00230E1C">
      <w:pPr>
        <w:numPr>
          <w:ilvl w:val="0"/>
          <w:numId w:val="76"/>
        </w:numPr>
        <w:tabs>
          <w:tab w:val="num" w:pos="1080"/>
        </w:tabs>
        <w:ind w:left="1080" w:hanging="540"/>
        <w:rPr>
          <w:color w:val="000000"/>
          <w:sz w:val="28"/>
          <w:szCs w:val="28"/>
        </w:rPr>
      </w:pPr>
      <w:r w:rsidRPr="00271502">
        <w:rPr>
          <w:color w:val="000000"/>
          <w:sz w:val="28"/>
          <w:szCs w:val="28"/>
        </w:rPr>
        <w:t>-развитие коммуникативных навыков и формирование толерантного поведения;</w:t>
      </w:r>
    </w:p>
    <w:p w:rsidR="007A5F27" w:rsidRPr="00271502" w:rsidRDefault="007A5F27" w:rsidP="00230E1C">
      <w:pPr>
        <w:numPr>
          <w:ilvl w:val="0"/>
          <w:numId w:val="76"/>
        </w:numPr>
        <w:tabs>
          <w:tab w:val="num" w:pos="1080"/>
        </w:tabs>
        <w:ind w:left="1080" w:hanging="540"/>
        <w:rPr>
          <w:color w:val="000000"/>
          <w:sz w:val="28"/>
          <w:szCs w:val="28"/>
        </w:rPr>
      </w:pPr>
      <w:r w:rsidRPr="00271502">
        <w:rPr>
          <w:color w:val="000000"/>
          <w:sz w:val="28"/>
          <w:szCs w:val="28"/>
        </w:rPr>
        <w:t>- совершенствование системы воспитания в классных коллективах;</w:t>
      </w:r>
    </w:p>
    <w:p w:rsidR="007A5F27" w:rsidRPr="00271502" w:rsidRDefault="007A5F27" w:rsidP="00230E1C">
      <w:pPr>
        <w:numPr>
          <w:ilvl w:val="0"/>
          <w:numId w:val="76"/>
        </w:numPr>
        <w:tabs>
          <w:tab w:val="num" w:pos="1080"/>
        </w:tabs>
        <w:ind w:left="1080" w:hanging="540"/>
        <w:rPr>
          <w:color w:val="000000"/>
          <w:sz w:val="28"/>
          <w:szCs w:val="28"/>
        </w:rPr>
      </w:pPr>
      <w:r w:rsidRPr="00271502">
        <w:rPr>
          <w:color w:val="000000"/>
          <w:sz w:val="28"/>
          <w:szCs w:val="28"/>
        </w:rPr>
        <w:t>- совершенствование системы семейного воспитания, повышение ответственности родителей за воспитание детей;</w:t>
      </w:r>
    </w:p>
    <w:p w:rsidR="007A5F27" w:rsidRPr="00271502" w:rsidRDefault="007A5F27" w:rsidP="00230E1C">
      <w:pPr>
        <w:numPr>
          <w:ilvl w:val="0"/>
          <w:numId w:val="76"/>
        </w:numPr>
        <w:tabs>
          <w:tab w:val="num" w:pos="1080"/>
        </w:tabs>
        <w:ind w:left="1080" w:hanging="540"/>
        <w:rPr>
          <w:color w:val="000000"/>
          <w:sz w:val="28"/>
          <w:szCs w:val="28"/>
        </w:rPr>
      </w:pPr>
      <w:r w:rsidRPr="00271502">
        <w:rPr>
          <w:color w:val="000000"/>
          <w:sz w:val="28"/>
          <w:szCs w:val="28"/>
        </w:rPr>
        <w:t>-совершенствование работы со школьным самоуправлением как средством повышения социальной активности учащихся</w:t>
      </w:r>
    </w:p>
    <w:p w:rsidR="007A5F27" w:rsidRPr="00271502" w:rsidRDefault="007A5F27" w:rsidP="00271502">
      <w:pPr>
        <w:ind w:left="1080"/>
        <w:rPr>
          <w:color w:val="000000"/>
          <w:sz w:val="28"/>
          <w:szCs w:val="28"/>
        </w:rPr>
      </w:pPr>
    </w:p>
    <w:p w:rsidR="007A5F27" w:rsidRPr="008E3FB3" w:rsidRDefault="007A5F27" w:rsidP="007A5F27">
      <w:pPr>
        <w:ind w:firstLine="708"/>
        <w:jc w:val="both"/>
        <w:rPr>
          <w:sz w:val="28"/>
          <w:szCs w:val="28"/>
        </w:rPr>
      </w:pPr>
      <w:r w:rsidRPr="008E3FB3">
        <w:rPr>
          <w:b/>
          <w:sz w:val="28"/>
          <w:szCs w:val="28"/>
        </w:rPr>
        <w:t>Особенности воспитан</w:t>
      </w:r>
      <w:r>
        <w:rPr>
          <w:b/>
          <w:sz w:val="28"/>
          <w:szCs w:val="28"/>
        </w:rPr>
        <w:t xml:space="preserve">ия на ступени среднего </w:t>
      </w:r>
      <w:r w:rsidRPr="008E3FB3">
        <w:rPr>
          <w:b/>
          <w:sz w:val="28"/>
          <w:szCs w:val="28"/>
        </w:rPr>
        <w:t xml:space="preserve"> общего образования</w:t>
      </w:r>
      <w:r w:rsidRPr="008E3FB3">
        <w:rPr>
          <w:sz w:val="28"/>
          <w:szCs w:val="28"/>
        </w:rPr>
        <w:t xml:space="preserve"> </w:t>
      </w:r>
    </w:p>
    <w:p w:rsidR="007A5F27" w:rsidRDefault="007A5F27" w:rsidP="007A5F27">
      <w:pPr>
        <w:ind w:firstLine="708"/>
        <w:jc w:val="both"/>
      </w:pPr>
    </w:p>
    <w:p w:rsidR="007A5F27" w:rsidRPr="009332E5" w:rsidRDefault="007A5F27" w:rsidP="007A5F27">
      <w:pPr>
        <w:ind w:firstLine="708"/>
        <w:jc w:val="both"/>
        <w:rPr>
          <w:sz w:val="28"/>
          <w:szCs w:val="28"/>
        </w:rPr>
      </w:pPr>
      <w:r w:rsidRPr="009332E5">
        <w:rPr>
          <w:sz w:val="28"/>
          <w:szCs w:val="28"/>
        </w:rPr>
        <w:t>Период старшего школьного детства (15-17 лет) характеризуется:</w:t>
      </w:r>
    </w:p>
    <w:p w:rsidR="007A5F27" w:rsidRPr="009332E5" w:rsidRDefault="007A5F27" w:rsidP="00230E1C">
      <w:pPr>
        <w:numPr>
          <w:ilvl w:val="0"/>
          <w:numId w:val="24"/>
        </w:numPr>
        <w:tabs>
          <w:tab w:val="clear" w:pos="1428"/>
          <w:tab w:val="num" w:pos="1080"/>
        </w:tabs>
        <w:ind w:left="0" w:firstLine="708"/>
        <w:jc w:val="both"/>
        <w:rPr>
          <w:sz w:val="28"/>
          <w:szCs w:val="28"/>
        </w:rPr>
      </w:pPr>
      <w:r w:rsidRPr="009332E5">
        <w:rPr>
          <w:sz w:val="28"/>
          <w:szCs w:val="28"/>
        </w:rPr>
        <w:t>сохранением материальной и эмоционально-комфортной функции семьи, усилением ее роли в самоопределении на будущее, возрастанием возможности в удовлетворении части материальных потребностей;</w:t>
      </w:r>
    </w:p>
    <w:p w:rsidR="007A5F27" w:rsidRPr="009332E5" w:rsidRDefault="007A5F27" w:rsidP="00230E1C">
      <w:pPr>
        <w:numPr>
          <w:ilvl w:val="0"/>
          <w:numId w:val="24"/>
        </w:numPr>
        <w:tabs>
          <w:tab w:val="clear" w:pos="1428"/>
          <w:tab w:val="num" w:pos="1080"/>
        </w:tabs>
        <w:ind w:left="0" w:firstLine="708"/>
        <w:jc w:val="both"/>
        <w:rPr>
          <w:sz w:val="28"/>
          <w:szCs w:val="28"/>
        </w:rPr>
      </w:pPr>
      <w:proofErr w:type="gramStart"/>
      <w:r w:rsidRPr="009332E5">
        <w:rPr>
          <w:sz w:val="28"/>
          <w:szCs w:val="28"/>
        </w:rPr>
        <w:t>оставлением решающей роли школы в удовлетворении познавательных и социально-психологических потребностей; в значительном возрастание роли самообразования и самовоспитания;</w:t>
      </w:r>
      <w:proofErr w:type="gramEnd"/>
    </w:p>
    <w:p w:rsidR="007A5F27" w:rsidRPr="009332E5" w:rsidRDefault="007A5F27" w:rsidP="00230E1C">
      <w:pPr>
        <w:numPr>
          <w:ilvl w:val="0"/>
          <w:numId w:val="24"/>
        </w:numPr>
        <w:tabs>
          <w:tab w:val="clear" w:pos="1428"/>
          <w:tab w:val="num" w:pos="1080"/>
        </w:tabs>
        <w:ind w:left="0" w:firstLine="708"/>
        <w:jc w:val="both"/>
        <w:rPr>
          <w:sz w:val="28"/>
          <w:szCs w:val="28"/>
        </w:rPr>
      </w:pPr>
      <w:r w:rsidRPr="009332E5">
        <w:rPr>
          <w:sz w:val="28"/>
          <w:szCs w:val="28"/>
        </w:rPr>
        <w:t>значительным возрастанием способности противостоять отрицательным влияниям среды;</w:t>
      </w:r>
    </w:p>
    <w:p w:rsidR="007A5F27" w:rsidRPr="009332E5" w:rsidRDefault="007A5F27" w:rsidP="00230E1C">
      <w:pPr>
        <w:numPr>
          <w:ilvl w:val="0"/>
          <w:numId w:val="24"/>
        </w:numPr>
        <w:tabs>
          <w:tab w:val="clear" w:pos="1428"/>
          <w:tab w:val="num" w:pos="1080"/>
        </w:tabs>
        <w:ind w:left="0" w:firstLine="708"/>
        <w:jc w:val="both"/>
        <w:rPr>
          <w:sz w:val="28"/>
          <w:szCs w:val="28"/>
        </w:rPr>
      </w:pPr>
      <w:r w:rsidRPr="009332E5">
        <w:rPr>
          <w:sz w:val="28"/>
          <w:szCs w:val="28"/>
        </w:rPr>
        <w:t>заменой защитной роли взрослых функцией социально-профессионального ориентирования на будущее.</w:t>
      </w:r>
    </w:p>
    <w:p w:rsidR="007A5F27" w:rsidRPr="009332E5" w:rsidRDefault="007A5F27" w:rsidP="007A5F27">
      <w:pPr>
        <w:ind w:firstLine="708"/>
        <w:jc w:val="both"/>
        <w:rPr>
          <w:sz w:val="28"/>
          <w:szCs w:val="28"/>
        </w:rPr>
      </w:pPr>
      <w:r w:rsidRPr="009332E5">
        <w:rPr>
          <w:sz w:val="28"/>
          <w:szCs w:val="28"/>
        </w:rPr>
        <w:t>Психолого-педагогические доминанты развития включают:</w:t>
      </w:r>
    </w:p>
    <w:p w:rsidR="007A5F27" w:rsidRPr="009332E5" w:rsidRDefault="007A5F27" w:rsidP="00230E1C">
      <w:pPr>
        <w:numPr>
          <w:ilvl w:val="0"/>
          <w:numId w:val="24"/>
        </w:numPr>
        <w:tabs>
          <w:tab w:val="clear" w:pos="1428"/>
          <w:tab w:val="num" w:pos="1080"/>
        </w:tabs>
        <w:ind w:left="0" w:firstLine="708"/>
        <w:jc w:val="both"/>
        <w:rPr>
          <w:sz w:val="28"/>
          <w:szCs w:val="28"/>
        </w:rPr>
      </w:pPr>
      <w:r w:rsidRPr="009332E5">
        <w:rPr>
          <w:sz w:val="28"/>
          <w:szCs w:val="28"/>
        </w:rPr>
        <w:t>формирование соматипа;</w:t>
      </w:r>
    </w:p>
    <w:p w:rsidR="007A5F27" w:rsidRPr="009332E5" w:rsidRDefault="007A5F27" w:rsidP="00230E1C">
      <w:pPr>
        <w:numPr>
          <w:ilvl w:val="0"/>
          <w:numId w:val="24"/>
        </w:numPr>
        <w:tabs>
          <w:tab w:val="clear" w:pos="1428"/>
          <w:tab w:val="num" w:pos="1080"/>
        </w:tabs>
        <w:ind w:left="0" w:firstLine="708"/>
        <w:jc w:val="both"/>
        <w:rPr>
          <w:sz w:val="28"/>
          <w:szCs w:val="28"/>
        </w:rPr>
      </w:pPr>
      <w:r w:rsidRPr="009332E5">
        <w:rPr>
          <w:sz w:val="28"/>
          <w:szCs w:val="28"/>
        </w:rPr>
        <w:t>формирование представления о собственной уникальности;</w:t>
      </w:r>
    </w:p>
    <w:p w:rsidR="007A5F27" w:rsidRPr="009332E5" w:rsidRDefault="007A5F27" w:rsidP="00230E1C">
      <w:pPr>
        <w:numPr>
          <w:ilvl w:val="0"/>
          <w:numId w:val="24"/>
        </w:numPr>
        <w:tabs>
          <w:tab w:val="clear" w:pos="1428"/>
          <w:tab w:val="num" w:pos="1080"/>
        </w:tabs>
        <w:ind w:left="0" w:firstLine="708"/>
        <w:jc w:val="both"/>
        <w:rPr>
          <w:sz w:val="28"/>
          <w:szCs w:val="28"/>
        </w:rPr>
      </w:pPr>
      <w:r w:rsidRPr="009332E5">
        <w:rPr>
          <w:sz w:val="28"/>
          <w:szCs w:val="28"/>
        </w:rPr>
        <w:t>эмансипация от родителей, стремление к автоматизации в культуре взрослых;</w:t>
      </w:r>
    </w:p>
    <w:p w:rsidR="007A5F27" w:rsidRPr="009332E5" w:rsidRDefault="007A5F27" w:rsidP="00230E1C">
      <w:pPr>
        <w:numPr>
          <w:ilvl w:val="0"/>
          <w:numId w:val="24"/>
        </w:numPr>
        <w:tabs>
          <w:tab w:val="clear" w:pos="1428"/>
          <w:tab w:val="num" w:pos="1080"/>
        </w:tabs>
        <w:ind w:left="0" w:firstLine="708"/>
        <w:jc w:val="both"/>
        <w:rPr>
          <w:sz w:val="28"/>
          <w:szCs w:val="28"/>
        </w:rPr>
      </w:pPr>
      <w:r w:rsidRPr="009332E5">
        <w:rPr>
          <w:sz w:val="28"/>
          <w:szCs w:val="28"/>
        </w:rPr>
        <w:t>возникновение потребности в любви;</w:t>
      </w:r>
    </w:p>
    <w:p w:rsidR="007A5F27" w:rsidRPr="009332E5" w:rsidRDefault="007A5F27" w:rsidP="00230E1C">
      <w:pPr>
        <w:numPr>
          <w:ilvl w:val="0"/>
          <w:numId w:val="24"/>
        </w:numPr>
        <w:tabs>
          <w:tab w:val="clear" w:pos="1428"/>
          <w:tab w:val="num" w:pos="1080"/>
        </w:tabs>
        <w:ind w:left="0" w:firstLine="708"/>
        <w:jc w:val="both"/>
        <w:rPr>
          <w:sz w:val="28"/>
          <w:szCs w:val="28"/>
        </w:rPr>
      </w:pPr>
      <w:r w:rsidRPr="009332E5">
        <w:rPr>
          <w:sz w:val="28"/>
          <w:szCs w:val="28"/>
        </w:rPr>
        <w:t>возникновение новой системы отношений с родителями;</w:t>
      </w:r>
    </w:p>
    <w:p w:rsidR="007A5F27" w:rsidRPr="009332E5" w:rsidRDefault="007A5F27" w:rsidP="00230E1C">
      <w:pPr>
        <w:numPr>
          <w:ilvl w:val="0"/>
          <w:numId w:val="24"/>
        </w:numPr>
        <w:tabs>
          <w:tab w:val="clear" w:pos="1428"/>
          <w:tab w:val="num" w:pos="1080"/>
        </w:tabs>
        <w:ind w:left="0" w:firstLine="708"/>
        <w:jc w:val="both"/>
        <w:rPr>
          <w:sz w:val="28"/>
          <w:szCs w:val="28"/>
        </w:rPr>
      </w:pPr>
      <w:r w:rsidRPr="009332E5">
        <w:rPr>
          <w:sz w:val="28"/>
          <w:szCs w:val="28"/>
        </w:rPr>
        <w:t>поиски смысла жизни.</w:t>
      </w:r>
    </w:p>
    <w:p w:rsidR="007A5F27" w:rsidRPr="009332E5" w:rsidRDefault="007A5F27" w:rsidP="007A5F27">
      <w:pPr>
        <w:ind w:firstLine="708"/>
        <w:jc w:val="both"/>
        <w:rPr>
          <w:sz w:val="28"/>
          <w:szCs w:val="28"/>
        </w:rPr>
      </w:pPr>
      <w:r w:rsidRPr="009332E5">
        <w:rPr>
          <w:sz w:val="28"/>
          <w:szCs w:val="28"/>
        </w:rPr>
        <w:t xml:space="preserve">Ведущей педагогической идеей и основными направлениями воспитательной работы с учащимися старшей школы определены: </w:t>
      </w:r>
    </w:p>
    <w:p w:rsidR="007A5F27" w:rsidRPr="009332E5" w:rsidRDefault="007A5F27" w:rsidP="00230E1C">
      <w:pPr>
        <w:numPr>
          <w:ilvl w:val="0"/>
          <w:numId w:val="24"/>
        </w:numPr>
        <w:tabs>
          <w:tab w:val="clear" w:pos="1428"/>
          <w:tab w:val="num" w:pos="1080"/>
        </w:tabs>
        <w:ind w:left="0" w:firstLine="708"/>
        <w:jc w:val="both"/>
        <w:rPr>
          <w:sz w:val="28"/>
          <w:szCs w:val="28"/>
        </w:rPr>
      </w:pPr>
      <w:r w:rsidRPr="009332E5">
        <w:rPr>
          <w:sz w:val="28"/>
          <w:szCs w:val="28"/>
        </w:rPr>
        <w:t xml:space="preserve">помощь семье в социально значимом самоопределении подростка; в профессиональном самоопределении; в формировании гражданской позиции; </w:t>
      </w:r>
    </w:p>
    <w:p w:rsidR="007A5F27" w:rsidRPr="009332E5" w:rsidRDefault="007A5F27" w:rsidP="00230E1C">
      <w:pPr>
        <w:numPr>
          <w:ilvl w:val="0"/>
          <w:numId w:val="24"/>
        </w:numPr>
        <w:tabs>
          <w:tab w:val="clear" w:pos="1428"/>
          <w:tab w:val="num" w:pos="1080"/>
        </w:tabs>
        <w:ind w:left="0" w:firstLine="708"/>
        <w:jc w:val="both"/>
        <w:rPr>
          <w:sz w:val="28"/>
          <w:szCs w:val="28"/>
        </w:rPr>
      </w:pPr>
      <w:r w:rsidRPr="009332E5">
        <w:rPr>
          <w:sz w:val="28"/>
          <w:szCs w:val="28"/>
        </w:rPr>
        <w:t xml:space="preserve">создание условий для мобилизации потенциальных возможностей личности в соответствии с ее </w:t>
      </w:r>
      <w:proofErr w:type="gramStart"/>
      <w:r w:rsidRPr="009332E5">
        <w:rPr>
          <w:sz w:val="28"/>
          <w:szCs w:val="28"/>
        </w:rPr>
        <w:t>реальными</w:t>
      </w:r>
      <w:proofErr w:type="gramEnd"/>
      <w:r w:rsidRPr="009332E5">
        <w:rPr>
          <w:sz w:val="28"/>
          <w:szCs w:val="28"/>
        </w:rPr>
        <w:t xml:space="preserve"> притязания.</w:t>
      </w:r>
    </w:p>
    <w:p w:rsidR="007A5F27" w:rsidRPr="009332E5" w:rsidRDefault="007A5F27" w:rsidP="007A5F27">
      <w:pPr>
        <w:shd w:val="clear" w:color="auto" w:fill="FFFFFF"/>
        <w:jc w:val="both"/>
        <w:rPr>
          <w:bCs/>
          <w:sz w:val="28"/>
          <w:szCs w:val="28"/>
        </w:rPr>
      </w:pPr>
    </w:p>
    <w:p w:rsidR="00271502" w:rsidRDefault="00271502" w:rsidP="007A5F27">
      <w:pPr>
        <w:ind w:firstLine="360"/>
        <w:jc w:val="center"/>
        <w:rPr>
          <w:b/>
        </w:rPr>
      </w:pPr>
    </w:p>
    <w:p w:rsidR="00271502" w:rsidRDefault="00271502" w:rsidP="007A5F27">
      <w:pPr>
        <w:ind w:firstLine="360"/>
        <w:jc w:val="center"/>
        <w:rPr>
          <w:b/>
        </w:rPr>
      </w:pPr>
    </w:p>
    <w:p w:rsidR="00271502" w:rsidRDefault="00271502" w:rsidP="007A5F27">
      <w:pPr>
        <w:ind w:firstLine="360"/>
        <w:jc w:val="center"/>
        <w:rPr>
          <w:b/>
        </w:rPr>
      </w:pPr>
    </w:p>
    <w:p w:rsidR="00271502" w:rsidRDefault="00271502" w:rsidP="007A5F27">
      <w:pPr>
        <w:ind w:firstLine="360"/>
        <w:jc w:val="center"/>
        <w:rPr>
          <w:b/>
        </w:rPr>
      </w:pPr>
    </w:p>
    <w:p w:rsidR="00271502" w:rsidRDefault="00271502" w:rsidP="007A5F27">
      <w:pPr>
        <w:ind w:firstLine="360"/>
        <w:jc w:val="center"/>
        <w:rPr>
          <w:b/>
        </w:rPr>
      </w:pPr>
    </w:p>
    <w:p w:rsidR="00271502" w:rsidRDefault="00271502" w:rsidP="007A5F27">
      <w:pPr>
        <w:ind w:firstLine="360"/>
        <w:jc w:val="center"/>
        <w:rPr>
          <w:b/>
        </w:rPr>
      </w:pPr>
    </w:p>
    <w:p w:rsidR="00271502" w:rsidRDefault="00271502" w:rsidP="007A5F27">
      <w:pPr>
        <w:ind w:firstLine="360"/>
        <w:jc w:val="center"/>
        <w:rPr>
          <w:b/>
        </w:rPr>
      </w:pPr>
    </w:p>
    <w:p w:rsidR="007A5F27" w:rsidRPr="00303F38" w:rsidRDefault="00FD06E5" w:rsidP="00303F38">
      <w:pPr>
        <w:ind w:firstLine="360"/>
        <w:jc w:val="center"/>
        <w:rPr>
          <w:b/>
          <w:sz w:val="32"/>
          <w:szCs w:val="32"/>
        </w:rPr>
      </w:pPr>
      <w:r w:rsidRPr="00FD06E5">
        <w:rPr>
          <w:sz w:val="32"/>
          <w:szCs w:val="32"/>
        </w:rPr>
        <w:pict>
          <v:rect id="_x0000_s1033" style="position:absolute;left:0;text-align:left;margin-left:-40pt;margin-top:1.75pt;width:149pt;height:166.6pt;z-index:251661312">
            <v:textbox style="mso-next-textbox:#_x0000_s1033">
              <w:txbxContent>
                <w:p w:rsidR="0054744D" w:rsidRPr="00B14409" w:rsidRDefault="0054744D" w:rsidP="007A5F27">
                  <w:pPr>
                    <w:jc w:val="center"/>
                    <w:rPr>
                      <w:b/>
                      <w:u w:val="single"/>
                    </w:rPr>
                  </w:pPr>
                  <w:r w:rsidRPr="00B14409">
                    <w:rPr>
                      <w:b/>
                      <w:u w:val="single"/>
                    </w:rPr>
                    <w:t>Патриотизм</w:t>
                  </w:r>
                  <w:proofErr w:type="gramStart"/>
                  <w:r w:rsidRPr="00B14409">
                    <w:rPr>
                      <w:b/>
                      <w:u w:val="single"/>
                    </w:rPr>
                    <w:t xml:space="preserve"> ,</w:t>
                  </w:r>
                  <w:proofErr w:type="gramEnd"/>
                  <w:r w:rsidRPr="00B14409">
                    <w:rPr>
                      <w:b/>
                      <w:u w:val="single"/>
                    </w:rPr>
                    <w:t xml:space="preserve"> </w:t>
                  </w:r>
                </w:p>
                <w:p w:rsidR="0054744D" w:rsidRPr="00B14409" w:rsidRDefault="0054744D" w:rsidP="007A5F27">
                  <w:pPr>
                    <w:jc w:val="center"/>
                    <w:rPr>
                      <w:b/>
                      <w:u w:val="single"/>
                    </w:rPr>
                  </w:pPr>
                  <w:r w:rsidRPr="00B14409">
                    <w:rPr>
                      <w:b/>
                      <w:u w:val="single"/>
                    </w:rPr>
                    <w:t>гражданственность</w:t>
                  </w:r>
                </w:p>
                <w:p w:rsidR="0054744D" w:rsidRPr="00B14409" w:rsidRDefault="0054744D" w:rsidP="007A5F27">
                  <w:pPr>
                    <w:jc w:val="center"/>
                  </w:pPr>
                  <w:r w:rsidRPr="00B14409">
                    <w:t xml:space="preserve">От воспитания любви к родной школе, к отчему краю к формированию гражданского самосознания, ответственности за судьбу Родины, верности духовным традициям России </w:t>
                  </w:r>
                </w:p>
                <w:p w:rsidR="0054744D" w:rsidRPr="00E22A48" w:rsidRDefault="0054744D" w:rsidP="007A5F27">
                  <w:pPr>
                    <w:rPr>
                      <w:szCs w:val="28"/>
                    </w:rPr>
                  </w:pPr>
                </w:p>
              </w:txbxContent>
            </v:textbox>
          </v:rect>
        </w:pict>
      </w:r>
      <w:r w:rsidR="007A5F27" w:rsidRPr="00303F38">
        <w:rPr>
          <w:b/>
          <w:sz w:val="32"/>
          <w:szCs w:val="32"/>
        </w:rPr>
        <w:t>Заданные качества и направлениями развития личности</w:t>
      </w:r>
    </w:p>
    <w:p w:rsidR="007A5F27" w:rsidRPr="00B14409" w:rsidRDefault="00FD06E5" w:rsidP="007A5F27">
      <w:pPr>
        <w:ind w:firstLine="360"/>
        <w:jc w:val="center"/>
        <w:rPr>
          <w:b/>
        </w:rPr>
      </w:pPr>
      <w:r w:rsidRPr="00FD06E5">
        <w:pict>
          <v:rect id="_x0000_s1039" style="position:absolute;left:0;text-align:left;margin-left:180pt;margin-top:10.95pt;width:236.2pt;height:88.35pt;z-index:251667456">
            <v:textbox style="mso-next-textbox:#_x0000_s1039">
              <w:txbxContent>
                <w:p w:rsidR="0054744D" w:rsidRPr="00973604" w:rsidRDefault="0054744D" w:rsidP="007A5F27">
                  <w:pPr>
                    <w:jc w:val="center"/>
                    <w:rPr>
                      <w:b/>
                      <w:u w:val="single"/>
                    </w:rPr>
                  </w:pPr>
                  <w:r w:rsidRPr="00973604">
                    <w:rPr>
                      <w:b/>
                      <w:u w:val="single"/>
                    </w:rPr>
                    <w:t>Интеллектуальное развитие</w:t>
                  </w:r>
                </w:p>
                <w:p w:rsidR="0054744D" w:rsidRPr="00973604" w:rsidRDefault="0054744D" w:rsidP="007A5F27">
                  <w:pPr>
                    <w:jc w:val="center"/>
                  </w:pPr>
                  <w:r w:rsidRPr="00973604">
                    <w:t xml:space="preserve">Формирование целостной и научно обоснованной картины мира, развитие </w:t>
                  </w:r>
                </w:p>
                <w:p w:rsidR="0054744D" w:rsidRPr="00973604" w:rsidRDefault="0054744D" w:rsidP="007A5F27">
                  <w:pPr>
                    <w:jc w:val="center"/>
                  </w:pPr>
                  <w:r w:rsidRPr="00973604">
                    <w:t>познавательных способностей</w:t>
                  </w:r>
                </w:p>
                <w:p w:rsidR="0054744D" w:rsidRDefault="0054744D" w:rsidP="007A5F27"/>
              </w:txbxContent>
            </v:textbox>
          </v:rect>
        </w:pict>
      </w:r>
    </w:p>
    <w:p w:rsidR="007A5F27" w:rsidRPr="00B14409" w:rsidRDefault="007A5F27" w:rsidP="007A5F27">
      <w:pPr>
        <w:ind w:firstLine="360"/>
        <w:jc w:val="center"/>
        <w:rPr>
          <w:b/>
        </w:rPr>
      </w:pPr>
    </w:p>
    <w:p w:rsidR="007A5F27" w:rsidRPr="00B14409" w:rsidRDefault="007A5F27" w:rsidP="007A5F27">
      <w:pPr>
        <w:ind w:firstLine="360"/>
        <w:jc w:val="center"/>
      </w:pPr>
    </w:p>
    <w:p w:rsidR="007A5F27" w:rsidRPr="00B14409" w:rsidRDefault="007A5F27" w:rsidP="007A5F27">
      <w:pPr>
        <w:ind w:firstLine="360"/>
        <w:jc w:val="center"/>
      </w:pPr>
    </w:p>
    <w:p w:rsidR="007A5F27" w:rsidRPr="00B14409" w:rsidRDefault="007A5F27" w:rsidP="007A5F27">
      <w:pPr>
        <w:ind w:firstLine="360"/>
        <w:jc w:val="center"/>
      </w:pPr>
    </w:p>
    <w:p w:rsidR="007A5F27" w:rsidRPr="00B14409" w:rsidRDefault="007A5F27" w:rsidP="007A5F27">
      <w:pPr>
        <w:ind w:firstLine="360"/>
        <w:jc w:val="center"/>
      </w:pPr>
    </w:p>
    <w:p w:rsidR="007A5F27" w:rsidRPr="00B14409" w:rsidRDefault="00FD06E5" w:rsidP="007A5F27">
      <w:pPr>
        <w:ind w:firstLine="360"/>
        <w:jc w:val="center"/>
      </w:pPr>
      <w:r>
        <w:pict>
          <v:line id="_x0000_s1042" style="position:absolute;left:0;text-align:left;flip:y;z-index:251670528" from="280.2pt,3.55pt" to="298.2pt,48.55pt">
            <v:stroke endarrow="block"/>
          </v:line>
        </w:pict>
      </w:r>
    </w:p>
    <w:p w:rsidR="007A5F27" w:rsidRPr="00B14409" w:rsidRDefault="00FD06E5" w:rsidP="007A5F27">
      <w:pPr>
        <w:ind w:firstLine="360"/>
        <w:jc w:val="center"/>
      </w:pPr>
      <w:r>
        <w:pict>
          <v:rect id="_x0000_s1038" style="position:absolute;left:0;text-align:left;margin-left:488.95pt;margin-top:-100.35pt;width:81.2pt;height:287.3pt;rotation:5761151fd;z-index:251666432">
            <v:textbox style="mso-next-textbox:#_x0000_s1038">
              <w:txbxContent>
                <w:p w:rsidR="0054744D" w:rsidRPr="00973604" w:rsidRDefault="0054744D" w:rsidP="007A5F27">
                  <w:pPr>
                    <w:jc w:val="center"/>
                    <w:rPr>
                      <w:b/>
                      <w:u w:val="single"/>
                    </w:rPr>
                  </w:pPr>
                  <w:r w:rsidRPr="00973604">
                    <w:rPr>
                      <w:b/>
                      <w:u w:val="single"/>
                    </w:rPr>
                    <w:t>Здоровье</w:t>
                  </w:r>
                </w:p>
                <w:p w:rsidR="0054744D" w:rsidRPr="00E22A48" w:rsidRDefault="0054744D" w:rsidP="007A5F27">
                  <w:pPr>
                    <w:jc w:val="center"/>
                  </w:pPr>
                  <w:r w:rsidRPr="00973604">
                    <w:t>Формирование стремления к здоровому образу жизни, осознание  физического и духовного здоровья, как одной из главных</w:t>
                  </w:r>
                  <w:r w:rsidRPr="00E22A48">
                    <w:t xml:space="preserve"> жизненных ценностей</w:t>
                  </w:r>
                </w:p>
              </w:txbxContent>
            </v:textbox>
          </v:rect>
        </w:pict>
      </w:r>
    </w:p>
    <w:p w:rsidR="007A5F27" w:rsidRPr="00B14409" w:rsidRDefault="00FD06E5" w:rsidP="007A5F27">
      <w:pPr>
        <w:ind w:firstLine="360"/>
        <w:jc w:val="center"/>
      </w:pPr>
      <w:r>
        <w:pict>
          <v:line id="_x0000_s1043" style="position:absolute;left:0;text-align:left;flip:x;z-index:251671552" from="2in,8.95pt" to="180pt,8.95pt">
            <v:stroke endarrow="block"/>
          </v:line>
        </w:pict>
      </w:r>
    </w:p>
    <w:p w:rsidR="007A5F27" w:rsidRPr="00B14409" w:rsidRDefault="00FD06E5" w:rsidP="007A5F27">
      <w:pPr>
        <w:ind w:firstLine="360"/>
        <w:jc w:val="center"/>
      </w:pPr>
      <w:r>
        <w:pict>
          <v:rect id="_x0000_s1040" style="position:absolute;left:0;text-align:left;margin-left:230.85pt;margin-top:1.5pt;width:108pt;height:120pt;z-index:251668480">
            <v:textbox style="mso-next-textbox:#_x0000_s1040">
              <w:txbxContent>
                <w:p w:rsidR="0054744D" w:rsidRPr="00973604" w:rsidRDefault="0054744D" w:rsidP="007A5F27">
                  <w:pPr>
                    <w:jc w:val="center"/>
                    <w:rPr>
                      <w:b/>
                      <w:i/>
                      <w:u w:val="single"/>
                    </w:rPr>
                  </w:pPr>
                  <w:r w:rsidRPr="00973604">
                    <w:rPr>
                      <w:b/>
                      <w:i/>
                      <w:u w:val="single"/>
                    </w:rPr>
                    <w:t>Ребёнок</w:t>
                  </w:r>
                </w:p>
                <w:p w:rsidR="0054744D" w:rsidRPr="00973604" w:rsidRDefault="0054744D" w:rsidP="007A5F27">
                  <w:pPr>
                    <w:jc w:val="center"/>
                    <w:rPr>
                      <w:b/>
                    </w:rPr>
                  </w:pPr>
                  <w:r w:rsidRPr="00973604">
                    <w:rPr>
                      <w:b/>
                    </w:rPr>
                    <w:t xml:space="preserve">Цель: </w:t>
                  </w:r>
                </w:p>
                <w:p w:rsidR="0054744D" w:rsidRPr="00E22A48" w:rsidRDefault="0054744D" w:rsidP="007A5F27">
                  <w:pPr>
                    <w:jc w:val="center"/>
                    <w:rPr>
                      <w:u w:val="single"/>
                    </w:rPr>
                  </w:pPr>
                  <w:r w:rsidRPr="00973604">
                    <w:rPr>
                      <w:u w:val="single"/>
                    </w:rPr>
                    <w:t>Личность, способная строить жизнь, достойную</w:t>
                  </w:r>
                  <w:r w:rsidRPr="00E22A48">
                    <w:rPr>
                      <w:u w:val="single"/>
                    </w:rPr>
                    <w:t xml:space="preserve"> человека</w:t>
                  </w:r>
                </w:p>
              </w:txbxContent>
            </v:textbox>
          </v:rect>
        </w:pict>
      </w:r>
    </w:p>
    <w:p w:rsidR="007A5F27" w:rsidRPr="00B14409" w:rsidRDefault="00FD06E5" w:rsidP="007A5F27">
      <w:pPr>
        <w:ind w:firstLine="360"/>
        <w:jc w:val="center"/>
      </w:pPr>
      <w:r>
        <w:pict>
          <v:line id="_x0000_s1047" style="position:absolute;left:0;text-align:left;z-index:251675648" from="335.2pt,6.8pt" to="416.2pt,6.8pt">
            <v:stroke endarrow="block"/>
          </v:line>
        </w:pict>
      </w:r>
    </w:p>
    <w:p w:rsidR="007A5F27" w:rsidRPr="00B14409" w:rsidRDefault="00FD06E5" w:rsidP="007A5F27">
      <w:pPr>
        <w:ind w:firstLine="360"/>
        <w:jc w:val="center"/>
      </w:pPr>
      <w:r>
        <w:pict>
          <v:rect id="_x0000_s1034" style="position:absolute;left:0;text-align:left;margin-left:-46.05pt;margin-top:3.6pt;width:190.05pt;height:157.75pt;z-index:251662336">
            <v:textbox style="mso-next-textbox:#_x0000_s1034">
              <w:txbxContent>
                <w:p w:rsidR="0054744D" w:rsidRPr="00973604" w:rsidRDefault="0054744D" w:rsidP="007A5F27">
                  <w:pPr>
                    <w:jc w:val="center"/>
                    <w:rPr>
                      <w:b/>
                      <w:u w:val="single"/>
                    </w:rPr>
                  </w:pPr>
                  <w:r w:rsidRPr="00973604">
                    <w:rPr>
                      <w:b/>
                      <w:u w:val="single"/>
                    </w:rPr>
                    <w:t>Эстетическое и</w:t>
                  </w:r>
                </w:p>
                <w:p w:rsidR="0054744D" w:rsidRPr="00973604" w:rsidRDefault="0054744D" w:rsidP="007A5F27">
                  <w:pPr>
                    <w:jc w:val="center"/>
                    <w:rPr>
                      <w:b/>
                      <w:u w:val="single"/>
                    </w:rPr>
                  </w:pPr>
                  <w:r w:rsidRPr="00973604">
                    <w:rPr>
                      <w:b/>
                      <w:u w:val="single"/>
                    </w:rPr>
                    <w:t xml:space="preserve"> культурное развитие</w:t>
                  </w:r>
                </w:p>
                <w:p w:rsidR="0054744D" w:rsidRPr="00973604" w:rsidRDefault="0054744D" w:rsidP="007A5F27">
                  <w:pPr>
                    <w:jc w:val="center"/>
                  </w:pPr>
                  <w:r w:rsidRPr="00973604">
                    <w:t xml:space="preserve">Осознание духовных основ русской культуры, культурообразующей роли православия для России, способность к творчеству, умение понимать и ценить </w:t>
                  </w:r>
                </w:p>
                <w:p w:rsidR="0054744D" w:rsidRPr="00973604" w:rsidRDefault="0054744D" w:rsidP="007A5F27">
                  <w:pPr>
                    <w:jc w:val="center"/>
                  </w:pPr>
                  <w:r w:rsidRPr="00973604">
                    <w:t xml:space="preserve">прекрасное </w:t>
                  </w:r>
                </w:p>
                <w:p w:rsidR="0054744D" w:rsidRDefault="0054744D" w:rsidP="007A5F27"/>
              </w:txbxContent>
            </v:textbox>
          </v:rect>
        </w:pict>
      </w:r>
      <w:r>
        <w:pict>
          <v:line id="_x0000_s1041" style="position:absolute;left:0;text-align:left;flip:x;z-index:251669504" from="2in,10.7pt" to="180pt,28.7pt">
            <v:stroke endarrow="block"/>
          </v:line>
        </w:pict>
      </w:r>
    </w:p>
    <w:p w:rsidR="007A5F27" w:rsidRPr="00B14409" w:rsidRDefault="007A5F27" w:rsidP="007A5F27">
      <w:pPr>
        <w:ind w:firstLine="360"/>
        <w:jc w:val="center"/>
      </w:pPr>
    </w:p>
    <w:p w:rsidR="007A5F27" w:rsidRPr="00B14409" w:rsidRDefault="007A5F27" w:rsidP="007A5F27">
      <w:pPr>
        <w:ind w:firstLine="360"/>
        <w:jc w:val="center"/>
      </w:pPr>
    </w:p>
    <w:p w:rsidR="007A5F27" w:rsidRPr="00B14409" w:rsidRDefault="00FD06E5" w:rsidP="007A5F27">
      <w:pPr>
        <w:ind w:firstLine="360"/>
        <w:jc w:val="center"/>
      </w:pPr>
      <w:r>
        <w:pict>
          <v:line id="_x0000_s1046" style="position:absolute;left:0;text-align:left;z-index:251674624" from="329.1pt,2.15pt" to="499.75pt,98.2pt">
            <v:stroke endarrow="block"/>
          </v:line>
        </w:pict>
      </w:r>
    </w:p>
    <w:p w:rsidR="007A5F27" w:rsidRPr="00B14409" w:rsidRDefault="00FD06E5" w:rsidP="007A5F27">
      <w:pPr>
        <w:ind w:firstLine="360"/>
        <w:jc w:val="center"/>
      </w:pPr>
      <w:r>
        <w:pict>
          <v:line id="_x0000_s1044" style="position:absolute;left:0;text-align:left;flip:x;z-index:251672576" from="126.2pt,.35pt" to="189.2pt,117.35pt">
            <v:stroke endarrow="block"/>
          </v:line>
        </w:pict>
      </w:r>
    </w:p>
    <w:p w:rsidR="007A5F27" w:rsidRPr="00B14409" w:rsidRDefault="007A5F27" w:rsidP="007A5F27">
      <w:pPr>
        <w:ind w:firstLine="360"/>
        <w:jc w:val="center"/>
      </w:pPr>
    </w:p>
    <w:p w:rsidR="007A5F27" w:rsidRPr="00B14409" w:rsidRDefault="007A5F27" w:rsidP="007A5F27">
      <w:pPr>
        <w:ind w:firstLine="360"/>
        <w:jc w:val="center"/>
      </w:pPr>
    </w:p>
    <w:p w:rsidR="007A5F27" w:rsidRDefault="00FD06E5" w:rsidP="007A5F27">
      <w:pPr>
        <w:ind w:firstLine="360"/>
        <w:jc w:val="center"/>
        <w:rPr>
          <w:sz w:val="28"/>
          <w:szCs w:val="28"/>
        </w:rPr>
      </w:pPr>
      <w:r w:rsidRPr="00FD06E5">
        <w:pict>
          <v:line id="_x0000_s1045" style="position:absolute;left:0;text-align:left;z-index:251673600" from="255.3pt,1pt" to="255.3pt,51.55pt">
            <v:stroke endarrow="block"/>
          </v:line>
        </w:pict>
      </w:r>
    </w:p>
    <w:p w:rsidR="007A5F27" w:rsidRDefault="00FD06E5" w:rsidP="007A5F27">
      <w:pPr>
        <w:ind w:firstLine="360"/>
        <w:jc w:val="center"/>
        <w:rPr>
          <w:sz w:val="28"/>
          <w:szCs w:val="28"/>
        </w:rPr>
      </w:pPr>
      <w:r w:rsidRPr="00FD06E5">
        <w:pict>
          <v:rect id="_x0000_s1037" style="position:absolute;left:0;text-align:left;margin-left:479.4pt;margin-top:7.5pt;width:135pt;height:180pt;z-index:251665408">
            <v:textbox style="mso-next-textbox:#_x0000_s1037">
              <w:txbxContent>
                <w:p w:rsidR="0054744D" w:rsidRPr="00973604" w:rsidRDefault="0054744D" w:rsidP="007A5F27">
                  <w:pPr>
                    <w:jc w:val="center"/>
                    <w:rPr>
                      <w:b/>
                      <w:u w:val="single"/>
                    </w:rPr>
                  </w:pPr>
                  <w:r w:rsidRPr="00E22A48">
                    <w:rPr>
                      <w:b/>
                      <w:sz w:val="28"/>
                      <w:szCs w:val="28"/>
                      <w:u w:val="single"/>
                    </w:rPr>
                    <w:t xml:space="preserve">Креативность, </w:t>
                  </w:r>
                  <w:r w:rsidRPr="00973604">
                    <w:rPr>
                      <w:b/>
                      <w:u w:val="single"/>
                    </w:rPr>
                    <w:t>творчество</w:t>
                  </w:r>
                </w:p>
                <w:p w:rsidR="0054744D" w:rsidRPr="00E22A48" w:rsidRDefault="0054744D" w:rsidP="007A5F27">
                  <w:pPr>
                    <w:jc w:val="center"/>
                  </w:pPr>
                  <w:r w:rsidRPr="00973604">
                    <w:t>Развитие творческих способностей, предоставление возможности реализовываться в соответствии со своими склонностями и интересами, выявление и поддержка нестандартности</w:t>
                  </w:r>
                  <w:r w:rsidRPr="00E22A48">
                    <w:t>, индивидуальности</w:t>
                  </w:r>
                </w:p>
              </w:txbxContent>
            </v:textbox>
          </v:rect>
        </w:pict>
      </w:r>
    </w:p>
    <w:p w:rsidR="007A5F27" w:rsidRDefault="00FD06E5" w:rsidP="007A5F27">
      <w:pPr>
        <w:ind w:firstLine="360"/>
        <w:jc w:val="center"/>
        <w:rPr>
          <w:sz w:val="28"/>
          <w:szCs w:val="28"/>
        </w:rPr>
      </w:pPr>
      <w:r w:rsidRPr="00FD06E5">
        <w:pict>
          <v:rect id="_x0000_s1036" style="position:absolute;left:0;text-align:left;margin-left:174.7pt;margin-top:10.85pt;width:241.5pt;height:214.25pt;z-index:251664384">
            <v:textbox style="mso-next-textbox:#_x0000_s1036">
              <w:txbxContent>
                <w:p w:rsidR="0054744D" w:rsidRPr="00973604" w:rsidRDefault="0054744D" w:rsidP="007A5F27">
                  <w:pPr>
                    <w:jc w:val="center"/>
                    <w:rPr>
                      <w:b/>
                      <w:u w:val="single"/>
                    </w:rPr>
                  </w:pPr>
                  <w:r w:rsidRPr="00973604">
                    <w:rPr>
                      <w:b/>
                      <w:u w:val="single"/>
                    </w:rPr>
                    <w:t>Саморазвитие</w:t>
                  </w:r>
                </w:p>
                <w:p w:rsidR="0054744D" w:rsidRPr="00973604" w:rsidRDefault="0054744D" w:rsidP="007A5F27">
                  <w:pPr>
                    <w:jc w:val="center"/>
                  </w:pPr>
                  <w:r w:rsidRPr="00973604">
                    <w:t>Формирование самосознания, становление активной жизненной позиции, формирование потребностей к самосовершенствованию и саморазвитию, способности адаптироваться в окружающем мире, способность сделать правильный нравственный выбор</w:t>
                  </w:r>
                </w:p>
              </w:txbxContent>
            </v:textbox>
          </v:rect>
        </w:pict>
      </w:r>
    </w:p>
    <w:p w:rsidR="007A5F27" w:rsidRDefault="007A5F27" w:rsidP="007A5F27">
      <w:pPr>
        <w:ind w:firstLine="357"/>
        <w:jc w:val="both"/>
        <w:rPr>
          <w:b/>
          <w:sz w:val="28"/>
          <w:szCs w:val="28"/>
        </w:rPr>
      </w:pPr>
    </w:p>
    <w:p w:rsidR="00271502" w:rsidRDefault="007A5F27" w:rsidP="007A5F27">
      <w:pPr>
        <w:ind w:firstLine="357"/>
        <w:jc w:val="both"/>
        <w:rPr>
          <w:b/>
          <w:sz w:val="32"/>
          <w:szCs w:val="32"/>
        </w:rPr>
      </w:pPr>
      <w:r w:rsidRPr="00096038">
        <w:rPr>
          <w:b/>
          <w:sz w:val="32"/>
          <w:szCs w:val="32"/>
        </w:rPr>
        <w:t xml:space="preserve"> </w:t>
      </w:r>
    </w:p>
    <w:p w:rsidR="00271502" w:rsidRDefault="00FD06E5" w:rsidP="007A5F27">
      <w:pPr>
        <w:ind w:firstLine="357"/>
        <w:jc w:val="both"/>
        <w:rPr>
          <w:b/>
          <w:sz w:val="32"/>
          <w:szCs w:val="32"/>
        </w:rPr>
      </w:pPr>
      <w:r w:rsidRPr="00FD06E5">
        <w:pict>
          <v:rect id="_x0000_s1035" style="position:absolute;left:0;text-align:left;margin-left:-40pt;margin-top:16.7pt;width:175pt;height:134.2pt;z-index:251663360">
            <v:textbox style="mso-next-textbox:#_x0000_s1035">
              <w:txbxContent>
                <w:p w:rsidR="0054744D" w:rsidRPr="00973604" w:rsidRDefault="0054744D" w:rsidP="007A5F27">
                  <w:pPr>
                    <w:jc w:val="center"/>
                    <w:rPr>
                      <w:b/>
                      <w:u w:val="single"/>
                    </w:rPr>
                  </w:pPr>
                  <w:r w:rsidRPr="00973604">
                    <w:rPr>
                      <w:b/>
                      <w:u w:val="single"/>
                    </w:rPr>
                    <w:t xml:space="preserve">Нравственность, духовность как основа </w:t>
                  </w:r>
                </w:p>
                <w:p w:rsidR="0054744D" w:rsidRPr="00973604" w:rsidRDefault="0054744D" w:rsidP="007A5F27">
                  <w:pPr>
                    <w:jc w:val="center"/>
                    <w:rPr>
                      <w:b/>
                      <w:u w:val="single"/>
                    </w:rPr>
                  </w:pPr>
                  <w:r w:rsidRPr="00973604">
                    <w:rPr>
                      <w:b/>
                      <w:u w:val="single"/>
                    </w:rPr>
                    <w:t>личности</w:t>
                  </w:r>
                </w:p>
                <w:p w:rsidR="0054744D" w:rsidRPr="00E22A48" w:rsidRDefault="0054744D" w:rsidP="007A5F27">
                  <w:pPr>
                    <w:jc w:val="center"/>
                  </w:pPr>
                  <w:r w:rsidRPr="00973604">
                    <w:t>Формирование</w:t>
                  </w:r>
                  <w:r w:rsidRPr="00E22A48">
                    <w:t xml:space="preserve"> </w:t>
                  </w:r>
                  <w:r w:rsidRPr="00973604">
                    <w:t>гуманистических отношений к окружающему миру, приобщение к  христианским и общечеловеческим ценностям</w:t>
                  </w:r>
                </w:p>
              </w:txbxContent>
            </v:textbox>
          </v:rect>
        </w:pict>
      </w:r>
    </w:p>
    <w:p w:rsidR="00271502" w:rsidRDefault="00271502" w:rsidP="007A5F27">
      <w:pPr>
        <w:ind w:firstLine="357"/>
        <w:jc w:val="both"/>
        <w:rPr>
          <w:b/>
          <w:sz w:val="32"/>
          <w:szCs w:val="32"/>
        </w:rPr>
      </w:pPr>
    </w:p>
    <w:p w:rsidR="00271502" w:rsidRDefault="00271502" w:rsidP="007A5F27">
      <w:pPr>
        <w:ind w:firstLine="357"/>
        <w:jc w:val="both"/>
        <w:rPr>
          <w:b/>
          <w:sz w:val="32"/>
          <w:szCs w:val="32"/>
        </w:rPr>
      </w:pPr>
    </w:p>
    <w:p w:rsidR="00271502" w:rsidRDefault="00271502" w:rsidP="007A5F27">
      <w:pPr>
        <w:ind w:firstLine="357"/>
        <w:jc w:val="both"/>
        <w:rPr>
          <w:b/>
          <w:sz w:val="32"/>
          <w:szCs w:val="32"/>
        </w:rPr>
      </w:pPr>
    </w:p>
    <w:p w:rsidR="00271502" w:rsidRDefault="00271502" w:rsidP="007A5F27">
      <w:pPr>
        <w:ind w:firstLine="357"/>
        <w:jc w:val="both"/>
        <w:rPr>
          <w:b/>
          <w:sz w:val="32"/>
          <w:szCs w:val="32"/>
        </w:rPr>
      </w:pPr>
    </w:p>
    <w:p w:rsidR="00271502" w:rsidRDefault="00271502" w:rsidP="007A5F27">
      <w:pPr>
        <w:ind w:firstLine="357"/>
        <w:jc w:val="both"/>
        <w:rPr>
          <w:b/>
          <w:sz w:val="32"/>
          <w:szCs w:val="32"/>
        </w:rPr>
      </w:pPr>
    </w:p>
    <w:p w:rsidR="00271502" w:rsidRDefault="00271502" w:rsidP="007A5F27">
      <w:pPr>
        <w:ind w:firstLine="357"/>
        <w:jc w:val="both"/>
        <w:rPr>
          <w:b/>
          <w:sz w:val="32"/>
          <w:szCs w:val="32"/>
        </w:rPr>
      </w:pPr>
    </w:p>
    <w:p w:rsidR="00271502" w:rsidRDefault="00271502" w:rsidP="007A5F27">
      <w:pPr>
        <w:ind w:firstLine="357"/>
        <w:jc w:val="both"/>
        <w:rPr>
          <w:b/>
          <w:sz w:val="32"/>
          <w:szCs w:val="32"/>
        </w:rPr>
      </w:pPr>
    </w:p>
    <w:p w:rsidR="00271502" w:rsidRDefault="00271502" w:rsidP="007A5F27">
      <w:pPr>
        <w:ind w:firstLine="357"/>
        <w:jc w:val="both"/>
        <w:rPr>
          <w:b/>
          <w:sz w:val="32"/>
          <w:szCs w:val="32"/>
        </w:rPr>
      </w:pPr>
    </w:p>
    <w:p w:rsidR="007A5F27" w:rsidRDefault="00271502" w:rsidP="007A5F27">
      <w:pPr>
        <w:ind w:firstLine="357"/>
        <w:jc w:val="both"/>
        <w:rPr>
          <w:b/>
          <w:sz w:val="32"/>
          <w:szCs w:val="32"/>
        </w:rPr>
      </w:pPr>
      <w:r>
        <w:rPr>
          <w:b/>
          <w:sz w:val="32"/>
          <w:szCs w:val="32"/>
        </w:rPr>
        <w:t xml:space="preserve">Виды </w:t>
      </w:r>
      <w:r w:rsidRPr="00096038">
        <w:rPr>
          <w:b/>
          <w:sz w:val="32"/>
          <w:szCs w:val="32"/>
        </w:rPr>
        <w:t xml:space="preserve">деятельности </w:t>
      </w:r>
      <w:r w:rsidR="007A5F27" w:rsidRPr="00096038">
        <w:rPr>
          <w:b/>
          <w:sz w:val="32"/>
          <w:szCs w:val="32"/>
        </w:rPr>
        <w:t>и формы занятий с обучающимися и родителями</w:t>
      </w:r>
    </w:p>
    <w:p w:rsidR="007A5F27" w:rsidRDefault="007A5F27" w:rsidP="007A5F27">
      <w:pPr>
        <w:ind w:firstLine="357"/>
        <w:jc w:val="both"/>
        <w:rPr>
          <w:b/>
          <w:sz w:val="32"/>
          <w:szCs w:val="32"/>
        </w:rPr>
      </w:pPr>
    </w:p>
    <w:p w:rsidR="007A5F27" w:rsidRPr="00096038" w:rsidRDefault="007A5F27" w:rsidP="007A5F27">
      <w:pPr>
        <w:ind w:firstLine="357"/>
        <w:jc w:val="both"/>
        <w:rPr>
          <w:b/>
          <w:sz w:val="32"/>
          <w:szCs w:val="3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3780"/>
        <w:gridCol w:w="2880"/>
      </w:tblGrid>
      <w:tr w:rsidR="007A5F27" w:rsidRPr="00D72C35" w:rsidTr="00271502">
        <w:tc>
          <w:tcPr>
            <w:tcW w:w="3708" w:type="dxa"/>
            <w:shd w:val="clear" w:color="auto" w:fill="auto"/>
          </w:tcPr>
          <w:p w:rsidR="007A5F27" w:rsidRPr="00D72C35" w:rsidRDefault="007A5F27" w:rsidP="00271502">
            <w:pPr>
              <w:tabs>
                <w:tab w:val="left" w:pos="1830"/>
                <w:tab w:val="left" w:pos="2910"/>
                <w:tab w:val="center" w:pos="4677"/>
              </w:tabs>
              <w:jc w:val="center"/>
              <w:rPr>
                <w:b/>
              </w:rPr>
            </w:pPr>
            <w:r w:rsidRPr="00D72C35">
              <w:rPr>
                <w:b/>
              </w:rPr>
              <w:t>Виды деятельности и формы работы</w:t>
            </w:r>
          </w:p>
          <w:p w:rsidR="007A5F27" w:rsidRPr="00D72C35" w:rsidRDefault="007A5F27" w:rsidP="00271502">
            <w:pPr>
              <w:tabs>
                <w:tab w:val="left" w:pos="1830"/>
                <w:tab w:val="left" w:pos="2910"/>
                <w:tab w:val="center" w:pos="4677"/>
              </w:tabs>
              <w:ind w:firstLine="360"/>
              <w:jc w:val="center"/>
              <w:rPr>
                <w:b/>
              </w:rPr>
            </w:pPr>
            <w:r w:rsidRPr="00D72C35">
              <w:rPr>
                <w:b/>
              </w:rPr>
              <w:t>с обучающимися</w:t>
            </w:r>
          </w:p>
        </w:tc>
        <w:tc>
          <w:tcPr>
            <w:tcW w:w="3780" w:type="dxa"/>
            <w:shd w:val="clear" w:color="auto" w:fill="auto"/>
          </w:tcPr>
          <w:p w:rsidR="007A5F27" w:rsidRPr="00D72C35" w:rsidRDefault="007A5F27" w:rsidP="00271502">
            <w:pPr>
              <w:jc w:val="both"/>
              <w:rPr>
                <w:b/>
              </w:rPr>
            </w:pPr>
            <w:r w:rsidRPr="00D72C35">
              <w:rPr>
                <w:b/>
              </w:rPr>
              <w:t>Виды деятельности и формы работы с родителями</w:t>
            </w:r>
          </w:p>
        </w:tc>
        <w:tc>
          <w:tcPr>
            <w:tcW w:w="2880" w:type="dxa"/>
            <w:shd w:val="clear" w:color="auto" w:fill="auto"/>
          </w:tcPr>
          <w:p w:rsidR="007A5F27" w:rsidRPr="00D72C35" w:rsidRDefault="007A5F27" w:rsidP="00271502">
            <w:pPr>
              <w:tabs>
                <w:tab w:val="left" w:pos="1830"/>
                <w:tab w:val="left" w:pos="2910"/>
                <w:tab w:val="center" w:pos="4677"/>
              </w:tabs>
              <w:ind w:firstLine="360"/>
              <w:jc w:val="center"/>
              <w:rPr>
                <w:b/>
              </w:rPr>
            </w:pPr>
            <w:r w:rsidRPr="00D72C35">
              <w:rPr>
                <w:b/>
              </w:rPr>
              <w:t>Диагностика</w:t>
            </w:r>
          </w:p>
        </w:tc>
      </w:tr>
      <w:tr w:rsidR="007A5F27" w:rsidRPr="00D72C35" w:rsidTr="00271502">
        <w:tc>
          <w:tcPr>
            <w:tcW w:w="3708" w:type="dxa"/>
            <w:shd w:val="clear" w:color="auto" w:fill="auto"/>
          </w:tcPr>
          <w:p w:rsidR="007A5F27" w:rsidRPr="00D72C35" w:rsidRDefault="007A5F27" w:rsidP="00271502">
            <w:pPr>
              <w:jc w:val="both"/>
              <w:rPr>
                <w:color w:val="000000"/>
              </w:rPr>
            </w:pPr>
            <w:r w:rsidRPr="00D72C35">
              <w:rPr>
                <w:color w:val="000000"/>
              </w:rPr>
              <w:t>Классные собрания</w:t>
            </w:r>
          </w:p>
          <w:p w:rsidR="007A5F27" w:rsidRPr="00D72C35" w:rsidRDefault="007A5F27" w:rsidP="00271502">
            <w:pPr>
              <w:jc w:val="both"/>
              <w:rPr>
                <w:color w:val="000000"/>
              </w:rPr>
            </w:pPr>
            <w:r w:rsidRPr="00D72C35">
              <w:rPr>
                <w:color w:val="000000"/>
              </w:rPr>
              <w:t>Классные часы</w:t>
            </w:r>
          </w:p>
          <w:p w:rsidR="007A5F27" w:rsidRPr="00D72C35" w:rsidRDefault="007A5F27" w:rsidP="00271502">
            <w:pPr>
              <w:jc w:val="both"/>
              <w:rPr>
                <w:color w:val="000000"/>
              </w:rPr>
            </w:pPr>
            <w:r w:rsidRPr="00D72C35">
              <w:rPr>
                <w:color w:val="000000"/>
              </w:rPr>
              <w:t>Лекции</w:t>
            </w:r>
          </w:p>
          <w:p w:rsidR="007A5F27" w:rsidRPr="00D72C35" w:rsidRDefault="007A5F27" w:rsidP="00271502">
            <w:pPr>
              <w:jc w:val="both"/>
              <w:rPr>
                <w:color w:val="000000"/>
              </w:rPr>
            </w:pPr>
            <w:r w:rsidRPr="00D72C35">
              <w:rPr>
                <w:color w:val="000000"/>
              </w:rPr>
              <w:t>Беседы</w:t>
            </w:r>
          </w:p>
          <w:p w:rsidR="007A5F27" w:rsidRPr="00D72C35" w:rsidRDefault="007A5F27" w:rsidP="00271502">
            <w:pPr>
              <w:jc w:val="both"/>
              <w:rPr>
                <w:color w:val="000000"/>
              </w:rPr>
            </w:pPr>
            <w:r w:rsidRPr="00D72C35">
              <w:rPr>
                <w:color w:val="000000"/>
              </w:rPr>
              <w:t>Ролевые игры</w:t>
            </w:r>
          </w:p>
          <w:p w:rsidR="007A5F27" w:rsidRPr="00D72C35" w:rsidRDefault="007A5F27" w:rsidP="00271502">
            <w:pPr>
              <w:jc w:val="both"/>
              <w:rPr>
                <w:color w:val="000000"/>
              </w:rPr>
            </w:pPr>
            <w:r w:rsidRPr="00D72C35">
              <w:rPr>
                <w:color w:val="000000"/>
              </w:rPr>
              <w:t>Диспуты</w:t>
            </w:r>
          </w:p>
          <w:p w:rsidR="007A5F27" w:rsidRPr="00D72C35" w:rsidRDefault="007A5F27" w:rsidP="00271502">
            <w:pPr>
              <w:jc w:val="both"/>
              <w:rPr>
                <w:color w:val="000000"/>
              </w:rPr>
            </w:pPr>
            <w:r w:rsidRPr="00D72C35">
              <w:rPr>
                <w:color w:val="000000"/>
              </w:rPr>
              <w:t>«Мозговой штурм»</w:t>
            </w:r>
          </w:p>
          <w:p w:rsidR="007A5F27" w:rsidRPr="00D72C35" w:rsidRDefault="007A5F27" w:rsidP="00271502">
            <w:pPr>
              <w:jc w:val="both"/>
              <w:rPr>
                <w:color w:val="000000"/>
              </w:rPr>
            </w:pPr>
            <w:r w:rsidRPr="00D72C35">
              <w:rPr>
                <w:color w:val="000000"/>
              </w:rPr>
              <w:t>Урок творчества</w:t>
            </w:r>
          </w:p>
          <w:p w:rsidR="007A5F27" w:rsidRPr="00D72C35" w:rsidRDefault="007A5F27" w:rsidP="00271502">
            <w:pPr>
              <w:jc w:val="both"/>
              <w:rPr>
                <w:color w:val="000000"/>
              </w:rPr>
            </w:pPr>
            <w:r w:rsidRPr="00D72C35">
              <w:rPr>
                <w:color w:val="000000"/>
              </w:rPr>
              <w:t>Уроки здоровья</w:t>
            </w:r>
          </w:p>
          <w:p w:rsidR="007A5F27" w:rsidRPr="00D72C35" w:rsidRDefault="007A5F27" w:rsidP="00271502">
            <w:pPr>
              <w:jc w:val="both"/>
              <w:rPr>
                <w:color w:val="000000"/>
              </w:rPr>
            </w:pPr>
            <w:r w:rsidRPr="00D72C35">
              <w:rPr>
                <w:color w:val="000000"/>
              </w:rPr>
              <w:t>Спортивные соревнования</w:t>
            </w:r>
          </w:p>
          <w:p w:rsidR="007A5F27" w:rsidRPr="00D72C35" w:rsidRDefault="007A5F27" w:rsidP="00271502">
            <w:pPr>
              <w:jc w:val="both"/>
              <w:rPr>
                <w:color w:val="000000"/>
              </w:rPr>
            </w:pPr>
            <w:r w:rsidRPr="00D72C35">
              <w:rPr>
                <w:color w:val="000000"/>
              </w:rPr>
              <w:t>Исторические викторины</w:t>
            </w:r>
          </w:p>
          <w:p w:rsidR="007A5F27" w:rsidRPr="00D72C35" w:rsidRDefault="007A5F27" w:rsidP="00271502">
            <w:pPr>
              <w:jc w:val="both"/>
              <w:rPr>
                <w:color w:val="000000"/>
              </w:rPr>
            </w:pPr>
            <w:r w:rsidRPr="00D72C35">
              <w:rPr>
                <w:color w:val="000000"/>
              </w:rPr>
              <w:t>Экскурсии</w:t>
            </w:r>
          </w:p>
          <w:p w:rsidR="007A5F27" w:rsidRPr="00D72C35" w:rsidRDefault="007A5F27" w:rsidP="00271502">
            <w:pPr>
              <w:jc w:val="both"/>
              <w:rPr>
                <w:color w:val="000000"/>
              </w:rPr>
            </w:pPr>
            <w:r w:rsidRPr="00D72C35">
              <w:rPr>
                <w:color w:val="000000"/>
              </w:rPr>
              <w:t>Уроки музейной педагогики</w:t>
            </w:r>
          </w:p>
          <w:p w:rsidR="007A5F27" w:rsidRPr="00D72C35" w:rsidRDefault="007A5F27" w:rsidP="00271502">
            <w:pPr>
              <w:jc w:val="both"/>
              <w:rPr>
                <w:color w:val="000000"/>
              </w:rPr>
            </w:pPr>
            <w:r w:rsidRPr="00D72C35">
              <w:rPr>
                <w:color w:val="000000"/>
              </w:rPr>
              <w:t>Краеведческая поисковая работа</w:t>
            </w:r>
          </w:p>
          <w:p w:rsidR="007A5F27" w:rsidRPr="00D72C35" w:rsidRDefault="007A5F27" w:rsidP="00271502">
            <w:pPr>
              <w:jc w:val="both"/>
              <w:rPr>
                <w:color w:val="000000"/>
              </w:rPr>
            </w:pPr>
            <w:r w:rsidRPr="00D72C35">
              <w:rPr>
                <w:color w:val="000000"/>
              </w:rPr>
              <w:t>Экологические походы</w:t>
            </w:r>
          </w:p>
          <w:p w:rsidR="007A5F27" w:rsidRPr="00D72C35" w:rsidRDefault="007A5F27" w:rsidP="00271502">
            <w:pPr>
              <w:jc w:val="both"/>
              <w:rPr>
                <w:color w:val="000000"/>
              </w:rPr>
            </w:pPr>
            <w:r w:rsidRPr="00D72C35">
              <w:rPr>
                <w:color w:val="000000"/>
              </w:rPr>
              <w:t>Акции</w:t>
            </w:r>
          </w:p>
          <w:p w:rsidR="007A5F27" w:rsidRPr="00D72C35" w:rsidRDefault="007A5F27" w:rsidP="00271502">
            <w:pPr>
              <w:jc w:val="both"/>
              <w:rPr>
                <w:color w:val="000000"/>
              </w:rPr>
            </w:pPr>
            <w:r w:rsidRPr="00D72C35">
              <w:rPr>
                <w:color w:val="000000"/>
              </w:rPr>
              <w:t>Проекты</w:t>
            </w:r>
          </w:p>
          <w:p w:rsidR="007A5F27" w:rsidRPr="00D72C35" w:rsidRDefault="007A5F27" w:rsidP="00271502">
            <w:pPr>
              <w:jc w:val="both"/>
              <w:rPr>
                <w:color w:val="000000"/>
              </w:rPr>
            </w:pPr>
          </w:p>
          <w:p w:rsidR="007A5F27" w:rsidRPr="00D72C35" w:rsidRDefault="007A5F27" w:rsidP="00271502">
            <w:pPr>
              <w:jc w:val="both"/>
              <w:rPr>
                <w:color w:val="000000"/>
              </w:rPr>
            </w:pPr>
            <w:r w:rsidRPr="00D72C35">
              <w:rPr>
                <w:color w:val="000000"/>
              </w:rPr>
              <w:t>Тематические вечера эстетической направленности</w:t>
            </w:r>
          </w:p>
          <w:p w:rsidR="007A5F27" w:rsidRPr="00D72C35" w:rsidRDefault="007A5F27" w:rsidP="00271502">
            <w:pPr>
              <w:jc w:val="both"/>
              <w:rPr>
                <w:color w:val="000000"/>
              </w:rPr>
            </w:pPr>
            <w:r w:rsidRPr="00D72C35">
              <w:rPr>
                <w:color w:val="000000"/>
              </w:rPr>
              <w:t>Организация выставок</w:t>
            </w:r>
          </w:p>
          <w:p w:rsidR="007A5F27" w:rsidRPr="00D72C35" w:rsidRDefault="007A5F27" w:rsidP="00271502">
            <w:pPr>
              <w:jc w:val="both"/>
              <w:rPr>
                <w:color w:val="000000"/>
              </w:rPr>
            </w:pPr>
            <w:r w:rsidRPr="00D72C35">
              <w:rPr>
                <w:color w:val="000000"/>
              </w:rPr>
              <w:t xml:space="preserve"> Достижений</w:t>
            </w:r>
          </w:p>
          <w:p w:rsidR="007A5F27" w:rsidRPr="00D72C35" w:rsidRDefault="007A5F27" w:rsidP="00271502">
            <w:pPr>
              <w:tabs>
                <w:tab w:val="left" w:pos="1830"/>
                <w:tab w:val="left" w:pos="2910"/>
                <w:tab w:val="center" w:pos="4677"/>
              </w:tabs>
              <w:jc w:val="center"/>
              <w:rPr>
                <w:b/>
              </w:rPr>
            </w:pPr>
            <w:r w:rsidRPr="00D72C35">
              <w:rPr>
                <w:color w:val="000000"/>
              </w:rPr>
              <w:t>Волонтерское движение</w:t>
            </w:r>
          </w:p>
        </w:tc>
        <w:tc>
          <w:tcPr>
            <w:tcW w:w="3780" w:type="dxa"/>
            <w:shd w:val="clear" w:color="auto" w:fill="auto"/>
          </w:tcPr>
          <w:p w:rsidR="007A5F27" w:rsidRPr="00D72C35" w:rsidRDefault="007A5F27" w:rsidP="00271502">
            <w:pPr>
              <w:jc w:val="both"/>
            </w:pPr>
            <w:r w:rsidRPr="00D72C35">
              <w:t>Родительские собрания</w:t>
            </w:r>
          </w:p>
          <w:p w:rsidR="007A5F27" w:rsidRPr="00D72C35" w:rsidRDefault="007A5F27" w:rsidP="00271502">
            <w:pPr>
              <w:jc w:val="both"/>
            </w:pPr>
            <w:r w:rsidRPr="00D72C35">
              <w:t>Лектории</w:t>
            </w:r>
          </w:p>
          <w:p w:rsidR="007A5F27" w:rsidRPr="00D72C35" w:rsidRDefault="007A5F27" w:rsidP="00271502">
            <w:pPr>
              <w:jc w:val="both"/>
            </w:pPr>
            <w:r w:rsidRPr="00D72C35">
              <w:t>Открытые мероприятия учебно-воспитательного процесса</w:t>
            </w:r>
          </w:p>
          <w:p w:rsidR="007A5F27" w:rsidRPr="00D72C35" w:rsidRDefault="007A5F27" w:rsidP="00271502">
            <w:pPr>
              <w:jc w:val="both"/>
            </w:pPr>
            <w:r w:rsidRPr="00D72C35">
              <w:t>Вечера вопросов и ответов</w:t>
            </w:r>
          </w:p>
          <w:p w:rsidR="007A5F27" w:rsidRPr="00D72C35" w:rsidRDefault="007A5F27" w:rsidP="00271502">
            <w:pPr>
              <w:jc w:val="both"/>
            </w:pPr>
            <w:r w:rsidRPr="00D72C35">
              <w:t xml:space="preserve">Проведение совместных учебных мероприятий </w:t>
            </w:r>
          </w:p>
          <w:p w:rsidR="007A5F27" w:rsidRPr="00D72C35" w:rsidRDefault="007A5F27" w:rsidP="00271502">
            <w:pPr>
              <w:jc w:val="both"/>
            </w:pPr>
            <w:proofErr w:type="gramStart"/>
            <w:r w:rsidRPr="00D72C35">
              <w:t xml:space="preserve">(выставки, конкурсы, </w:t>
            </w:r>
            <w:proofErr w:type="gramEnd"/>
          </w:p>
          <w:p w:rsidR="007A5F27" w:rsidRPr="00D72C35" w:rsidRDefault="007A5F27" w:rsidP="00271502">
            <w:pPr>
              <w:jc w:val="both"/>
            </w:pPr>
            <w:r w:rsidRPr="00D72C35">
              <w:t>родительские семинары)</w:t>
            </w:r>
          </w:p>
          <w:p w:rsidR="007A5F27" w:rsidRPr="00D72C35" w:rsidRDefault="007A5F27" w:rsidP="00271502">
            <w:pPr>
              <w:jc w:val="both"/>
            </w:pPr>
            <w:r w:rsidRPr="00D72C35">
              <w:t xml:space="preserve">Наглядные виды работы: </w:t>
            </w:r>
          </w:p>
          <w:p w:rsidR="007A5F27" w:rsidRPr="00D72C35" w:rsidRDefault="007A5F27" w:rsidP="00271502">
            <w:pPr>
              <w:jc w:val="both"/>
            </w:pPr>
            <w:r w:rsidRPr="00D72C35">
              <w:t>информационные с</w:t>
            </w:r>
            <w:r w:rsidR="00937456">
              <w:t>тенды</w:t>
            </w:r>
          </w:p>
          <w:p w:rsidR="007A5F27" w:rsidRPr="00D72C35" w:rsidRDefault="007A5F27" w:rsidP="00271502">
            <w:pPr>
              <w:jc w:val="both"/>
            </w:pPr>
            <w:r w:rsidRPr="00D72C35">
              <w:t>Экскурсии</w:t>
            </w:r>
          </w:p>
          <w:p w:rsidR="007A5F27" w:rsidRPr="00D72C35" w:rsidRDefault="007A5F27" w:rsidP="00271502">
            <w:pPr>
              <w:jc w:val="both"/>
            </w:pPr>
            <w:r w:rsidRPr="00D72C35">
              <w:t>Совместные с родителями праздники, концерты</w:t>
            </w:r>
          </w:p>
          <w:p w:rsidR="007A5F27" w:rsidRPr="00D72C35" w:rsidRDefault="007A5F27" w:rsidP="00271502">
            <w:pPr>
              <w:ind w:firstLine="360"/>
              <w:jc w:val="both"/>
            </w:pPr>
          </w:p>
          <w:p w:rsidR="007A5F27" w:rsidRPr="00D72C35" w:rsidRDefault="007A5F27" w:rsidP="00271502">
            <w:pPr>
              <w:ind w:firstLine="360"/>
              <w:jc w:val="both"/>
            </w:pPr>
          </w:p>
          <w:p w:rsidR="007A5F27" w:rsidRPr="00D72C35" w:rsidRDefault="007A5F27" w:rsidP="00271502">
            <w:pPr>
              <w:tabs>
                <w:tab w:val="left" w:pos="1830"/>
                <w:tab w:val="left" w:pos="2910"/>
                <w:tab w:val="center" w:pos="4677"/>
              </w:tabs>
              <w:jc w:val="center"/>
              <w:rPr>
                <w:b/>
              </w:rPr>
            </w:pPr>
          </w:p>
        </w:tc>
        <w:tc>
          <w:tcPr>
            <w:tcW w:w="2880" w:type="dxa"/>
            <w:shd w:val="clear" w:color="auto" w:fill="auto"/>
          </w:tcPr>
          <w:p w:rsidR="007A5F27" w:rsidRPr="00D72C35" w:rsidRDefault="007A5F27" w:rsidP="00271502">
            <w:pPr>
              <w:jc w:val="both"/>
            </w:pPr>
            <w:r w:rsidRPr="00D72C35">
              <w:t>Исследование особенностей личности:</w:t>
            </w:r>
          </w:p>
          <w:p w:rsidR="007A5F27" w:rsidRPr="00D72C35" w:rsidRDefault="007A5F27" w:rsidP="00271502">
            <w:pPr>
              <w:jc w:val="both"/>
            </w:pPr>
            <w:r w:rsidRPr="00D72C35">
              <w:t>- общие сведения</w:t>
            </w:r>
          </w:p>
          <w:p w:rsidR="007A5F27" w:rsidRPr="00D72C35" w:rsidRDefault="007A5F27" w:rsidP="00271502">
            <w:pPr>
              <w:jc w:val="both"/>
            </w:pPr>
            <w:r w:rsidRPr="00D72C35">
              <w:t>- способности</w:t>
            </w:r>
          </w:p>
          <w:p w:rsidR="007A5F27" w:rsidRPr="00D72C35" w:rsidRDefault="007A5F27" w:rsidP="00271502">
            <w:pPr>
              <w:jc w:val="both"/>
            </w:pPr>
            <w:r w:rsidRPr="00D72C35">
              <w:t>- самооценка</w:t>
            </w:r>
          </w:p>
          <w:p w:rsidR="007A5F27" w:rsidRPr="00D72C35" w:rsidRDefault="007A5F27" w:rsidP="00271502">
            <w:pPr>
              <w:jc w:val="both"/>
            </w:pPr>
            <w:r w:rsidRPr="00D72C35">
              <w:t>- темперамент</w:t>
            </w:r>
          </w:p>
          <w:p w:rsidR="007A5F27" w:rsidRPr="00D72C35" w:rsidRDefault="007A5F27" w:rsidP="00271502">
            <w:pPr>
              <w:jc w:val="both"/>
            </w:pPr>
            <w:r w:rsidRPr="00D72C35">
              <w:t>-уровень воспитанности</w:t>
            </w:r>
          </w:p>
          <w:p w:rsidR="007A5F27" w:rsidRPr="00D72C35" w:rsidRDefault="007A5F27" w:rsidP="00271502">
            <w:pPr>
              <w:jc w:val="both"/>
            </w:pPr>
            <w:r w:rsidRPr="00D72C35">
              <w:t xml:space="preserve">Исследование </w:t>
            </w:r>
            <w:proofErr w:type="gramStart"/>
            <w:r w:rsidRPr="00D72C35">
              <w:t>межличностных</w:t>
            </w:r>
            <w:proofErr w:type="gramEnd"/>
            <w:r w:rsidRPr="00D72C35">
              <w:t xml:space="preserve"> </w:t>
            </w:r>
          </w:p>
          <w:p w:rsidR="007A5F27" w:rsidRPr="00D72C35" w:rsidRDefault="007A5F27" w:rsidP="00271502">
            <w:pPr>
              <w:jc w:val="both"/>
            </w:pPr>
            <w:r w:rsidRPr="00D72C35">
              <w:t>отношений:</w:t>
            </w:r>
          </w:p>
          <w:p w:rsidR="007A5F27" w:rsidRPr="00D72C35" w:rsidRDefault="007A5F27" w:rsidP="00271502">
            <w:pPr>
              <w:jc w:val="both"/>
            </w:pPr>
            <w:r w:rsidRPr="00D72C35">
              <w:t>-социально-психологический климат в классе</w:t>
            </w:r>
          </w:p>
          <w:p w:rsidR="007A5F27" w:rsidRPr="00D72C35" w:rsidRDefault="007A5F27" w:rsidP="00271502">
            <w:pPr>
              <w:jc w:val="both"/>
            </w:pPr>
            <w:r w:rsidRPr="00D72C35">
              <w:t>- социометрия</w:t>
            </w:r>
          </w:p>
          <w:p w:rsidR="007A5F27" w:rsidRPr="00D72C35" w:rsidRDefault="007A5F27" w:rsidP="00271502">
            <w:pPr>
              <w:jc w:val="both"/>
            </w:pPr>
            <w:r w:rsidRPr="00D72C35">
              <w:t>Индивидуальные консультации родителей</w:t>
            </w:r>
          </w:p>
          <w:p w:rsidR="007A5F27" w:rsidRPr="00D72C35" w:rsidRDefault="007A5F27" w:rsidP="00271502">
            <w:pPr>
              <w:tabs>
                <w:tab w:val="left" w:pos="1830"/>
                <w:tab w:val="left" w:pos="2910"/>
                <w:tab w:val="center" w:pos="4677"/>
              </w:tabs>
              <w:ind w:firstLine="360"/>
              <w:jc w:val="center"/>
              <w:rPr>
                <w:b/>
              </w:rPr>
            </w:pPr>
            <w:r w:rsidRPr="00D72C35">
              <w:t>Анкетирование и тестирование родителей с целью выявления ошибок и коррекции процесса духовно-нравственного воспитания в семье</w:t>
            </w:r>
          </w:p>
        </w:tc>
      </w:tr>
    </w:tbl>
    <w:p w:rsidR="007A5F27" w:rsidRDefault="007A5F27" w:rsidP="007A5F27">
      <w:pPr>
        <w:jc w:val="center"/>
      </w:pPr>
    </w:p>
    <w:p w:rsidR="007A5F27" w:rsidRDefault="007A5F27" w:rsidP="007A5F27">
      <w:pPr>
        <w:jc w:val="center"/>
      </w:pPr>
    </w:p>
    <w:p w:rsidR="007A5F27" w:rsidRPr="00D72C35" w:rsidRDefault="007A5F27" w:rsidP="007A5F27">
      <w:pPr>
        <w:jc w:val="center"/>
      </w:pPr>
    </w:p>
    <w:p w:rsidR="007A5F27" w:rsidRDefault="007A5F27" w:rsidP="007A5F27">
      <w:pPr>
        <w:jc w:val="both"/>
        <w:rPr>
          <w:b/>
        </w:rPr>
      </w:pPr>
    </w:p>
    <w:p w:rsidR="007A5F27" w:rsidRDefault="007A5F27" w:rsidP="007A5F27">
      <w:pPr>
        <w:jc w:val="both"/>
        <w:rPr>
          <w:b/>
        </w:rPr>
      </w:pPr>
    </w:p>
    <w:p w:rsidR="007A5F27" w:rsidRDefault="007A5F27" w:rsidP="007A5F27">
      <w:pPr>
        <w:jc w:val="both"/>
        <w:rPr>
          <w:b/>
        </w:rPr>
      </w:pPr>
    </w:p>
    <w:p w:rsidR="007A5F27" w:rsidRDefault="007A5F27" w:rsidP="007A5F27">
      <w:pPr>
        <w:jc w:val="both"/>
        <w:rPr>
          <w:b/>
        </w:rPr>
      </w:pPr>
    </w:p>
    <w:p w:rsidR="007A5F27" w:rsidRDefault="007A5F27" w:rsidP="007A5F27">
      <w:pPr>
        <w:jc w:val="center"/>
        <w:rPr>
          <w:b/>
        </w:rPr>
      </w:pPr>
      <w:r w:rsidRPr="00773C1D">
        <w:rPr>
          <w:b/>
          <w:sz w:val="36"/>
          <w:szCs w:val="36"/>
        </w:rPr>
        <w:t>Основные направления  воспитания и социализации учащихся МОУ Байгазинской СОШ:</w:t>
      </w:r>
    </w:p>
    <w:p w:rsidR="007A5F27" w:rsidRDefault="007A5F27" w:rsidP="007A5F27">
      <w:pPr>
        <w:rPr>
          <w:b/>
        </w:rPr>
      </w:pPr>
      <w:r>
        <w:rPr>
          <w:b/>
        </w:rPr>
        <w:t xml:space="preserve">                            </w:t>
      </w:r>
    </w:p>
    <w:p w:rsidR="007A5F27" w:rsidRPr="008E3FB3" w:rsidRDefault="007A5F27" w:rsidP="007A5F27">
      <w:pPr>
        <w:rPr>
          <w:b/>
          <w:sz w:val="28"/>
          <w:szCs w:val="28"/>
        </w:rPr>
      </w:pPr>
      <w:r>
        <w:rPr>
          <w:b/>
        </w:rPr>
        <w:t xml:space="preserve"> </w:t>
      </w:r>
      <w:r w:rsidRPr="008E3FB3">
        <w:rPr>
          <w:b/>
          <w:sz w:val="28"/>
          <w:szCs w:val="28"/>
        </w:rPr>
        <w:t>Гражданско-патриотическое воспитание</w:t>
      </w:r>
    </w:p>
    <w:p w:rsidR="007A5F27" w:rsidRPr="00931159" w:rsidRDefault="007A5F27" w:rsidP="007A5F27">
      <w:pPr>
        <w:jc w:val="center"/>
        <w:rPr>
          <w:b/>
          <w:sz w:val="20"/>
          <w:szCs w:val="20"/>
        </w:rPr>
      </w:pPr>
    </w:p>
    <w:p w:rsidR="007A5F27" w:rsidRPr="00931159" w:rsidRDefault="007A5F27" w:rsidP="007A5F27">
      <w:pPr>
        <w:jc w:val="cente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9"/>
        <w:gridCol w:w="6888"/>
        <w:gridCol w:w="2793"/>
        <w:gridCol w:w="3508"/>
      </w:tblGrid>
      <w:tr w:rsidR="007A5F27" w:rsidRPr="008E3FB3" w:rsidTr="00271502">
        <w:trPr>
          <w:cantSplit/>
          <w:trHeight w:val="480"/>
          <w:tblHeader/>
        </w:trPr>
        <w:tc>
          <w:tcPr>
            <w:tcW w:w="217" w:type="pct"/>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71502">
            <w:pPr>
              <w:jc w:val="center"/>
              <w:rPr>
                <w:rFonts w:eastAsia="Calibri"/>
                <w:b/>
                <w:lang w:eastAsia="en-US"/>
              </w:rPr>
            </w:pPr>
            <w:r w:rsidRPr="008E3FB3">
              <w:rPr>
                <w:rFonts w:eastAsia="Calibri"/>
                <w:b/>
                <w:sz w:val="22"/>
                <w:szCs w:val="22"/>
                <w:lang w:eastAsia="en-US"/>
              </w:rPr>
              <w:t xml:space="preserve">№ </w:t>
            </w:r>
            <w:proofErr w:type="gramStart"/>
            <w:r w:rsidRPr="008E3FB3">
              <w:rPr>
                <w:rFonts w:eastAsia="Calibri"/>
                <w:b/>
                <w:sz w:val="22"/>
                <w:szCs w:val="22"/>
                <w:lang w:eastAsia="en-US"/>
              </w:rPr>
              <w:t>п</w:t>
            </w:r>
            <w:proofErr w:type="gramEnd"/>
            <w:r w:rsidRPr="008E3FB3">
              <w:rPr>
                <w:rFonts w:eastAsia="Calibri"/>
                <w:b/>
                <w:sz w:val="22"/>
                <w:szCs w:val="22"/>
                <w:lang w:eastAsia="en-US"/>
              </w:rPr>
              <w:t>/п</w:t>
            </w:r>
          </w:p>
        </w:tc>
        <w:tc>
          <w:tcPr>
            <w:tcW w:w="2498" w:type="pct"/>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b/>
                <w:lang w:eastAsia="en-US"/>
              </w:rPr>
            </w:pPr>
            <w:r w:rsidRPr="00937456">
              <w:rPr>
                <w:rFonts w:eastAsia="Calibri"/>
                <w:b/>
                <w:lang w:eastAsia="en-US"/>
              </w:rPr>
              <w:t>Наименование  мероприятия</w:t>
            </w:r>
          </w:p>
        </w:tc>
        <w:tc>
          <w:tcPr>
            <w:tcW w:w="1013" w:type="pct"/>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b/>
                <w:lang w:eastAsia="en-US"/>
              </w:rPr>
            </w:pPr>
            <w:r w:rsidRPr="00937456">
              <w:rPr>
                <w:rFonts w:eastAsia="Calibri"/>
                <w:b/>
                <w:lang w:eastAsia="en-US"/>
              </w:rPr>
              <w:t>Сроки проведения</w:t>
            </w:r>
          </w:p>
        </w:tc>
        <w:tc>
          <w:tcPr>
            <w:tcW w:w="1272" w:type="pct"/>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b/>
                <w:lang w:eastAsia="en-US"/>
              </w:rPr>
            </w:pPr>
            <w:r w:rsidRPr="00937456">
              <w:rPr>
                <w:rFonts w:eastAsia="Calibri"/>
                <w:b/>
                <w:lang w:eastAsia="en-US"/>
              </w:rPr>
              <w:t>Ответственные</w:t>
            </w:r>
          </w:p>
        </w:tc>
      </w:tr>
      <w:tr w:rsidR="007A5F27" w:rsidRPr="008E3FB3" w:rsidTr="00271502">
        <w:trPr>
          <w:trHeight w:val="563"/>
        </w:trPr>
        <w:tc>
          <w:tcPr>
            <w:tcW w:w="217" w:type="pct"/>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7"/>
              </w:numPr>
              <w:jc w:val="center"/>
              <w:rPr>
                <w:rFonts w:eastAsia="Calibri"/>
                <w:lang w:eastAsia="en-US"/>
              </w:rPr>
            </w:pPr>
          </w:p>
        </w:tc>
        <w:tc>
          <w:tcPr>
            <w:tcW w:w="2498"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540"/>
              <w:jc w:val="center"/>
              <w:rPr>
                <w:rFonts w:eastAsia="Calibri"/>
                <w:lang w:eastAsia="en-US"/>
              </w:rPr>
            </w:pPr>
            <w:r w:rsidRPr="00937456">
              <w:rPr>
                <w:rFonts w:eastAsia="Calibri"/>
                <w:lang w:eastAsia="en-US"/>
              </w:rPr>
              <w:t>День Знаний.  Общешкольная линейка.</w:t>
            </w:r>
          </w:p>
          <w:p w:rsidR="007A5F27" w:rsidRPr="00937456" w:rsidRDefault="007A5F27" w:rsidP="00303F38">
            <w:pPr>
              <w:ind w:left="540"/>
              <w:jc w:val="center"/>
              <w:rPr>
                <w:rFonts w:eastAsia="Calibri"/>
                <w:lang w:eastAsia="en-US"/>
              </w:rPr>
            </w:pPr>
          </w:p>
        </w:tc>
        <w:tc>
          <w:tcPr>
            <w:tcW w:w="1013"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rPr>
                <w:rFonts w:eastAsia="Calibri"/>
                <w:lang w:eastAsia="en-US"/>
              </w:rPr>
            </w:pPr>
            <w:r w:rsidRPr="00937456">
              <w:rPr>
                <w:rFonts w:eastAsia="Calibri"/>
                <w:lang w:eastAsia="en-US"/>
              </w:rPr>
              <w:t>сентябрь</w:t>
            </w:r>
          </w:p>
        </w:tc>
        <w:tc>
          <w:tcPr>
            <w:tcW w:w="1272"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классные руководители</w:t>
            </w:r>
          </w:p>
        </w:tc>
      </w:tr>
      <w:tr w:rsidR="007A5F27" w:rsidRPr="008E3FB3" w:rsidTr="00271502">
        <w:trPr>
          <w:cantSplit/>
          <w:trHeight w:val="512"/>
        </w:trPr>
        <w:tc>
          <w:tcPr>
            <w:tcW w:w="217" w:type="pct"/>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7"/>
              </w:numPr>
              <w:jc w:val="center"/>
              <w:rPr>
                <w:rFonts w:eastAsia="Calibri"/>
                <w:lang w:eastAsia="en-US"/>
              </w:rPr>
            </w:pPr>
          </w:p>
        </w:tc>
        <w:tc>
          <w:tcPr>
            <w:tcW w:w="2498"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540"/>
              <w:jc w:val="center"/>
              <w:rPr>
                <w:rFonts w:eastAsia="Calibri"/>
              </w:rPr>
            </w:pPr>
            <w:r w:rsidRPr="00937456">
              <w:rPr>
                <w:rFonts w:eastAsia="Calibri"/>
              </w:rPr>
              <w:t>Линейка - День солидарности борьбы с терроризмом</w:t>
            </w:r>
          </w:p>
          <w:p w:rsidR="007A5F27" w:rsidRPr="00937456" w:rsidRDefault="007A5F27" w:rsidP="00271502">
            <w:pPr>
              <w:ind w:left="540"/>
              <w:jc w:val="center"/>
              <w:rPr>
                <w:rFonts w:eastAsia="Calibri"/>
              </w:rPr>
            </w:pPr>
            <w:r w:rsidRPr="00937456">
              <w:rPr>
                <w:rFonts w:eastAsia="Calibri"/>
              </w:rPr>
              <w:t>Классный час «Терроризм – глобальная проблема человечества»,</w:t>
            </w:r>
          </w:p>
          <w:p w:rsidR="007A5F27" w:rsidRPr="00937456" w:rsidRDefault="007A5F27" w:rsidP="00271502">
            <w:pPr>
              <w:ind w:left="540"/>
              <w:jc w:val="center"/>
              <w:rPr>
                <w:rFonts w:eastAsia="Calibri"/>
              </w:rPr>
            </w:pPr>
          </w:p>
        </w:tc>
        <w:tc>
          <w:tcPr>
            <w:tcW w:w="1013"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rPr>
                <w:rFonts w:eastAsia="Calibri"/>
              </w:rPr>
            </w:pPr>
            <w:r w:rsidRPr="00937456">
              <w:rPr>
                <w:rFonts w:eastAsia="Calibri"/>
              </w:rPr>
              <w:t>октябрь</w:t>
            </w:r>
          </w:p>
        </w:tc>
        <w:tc>
          <w:tcPr>
            <w:tcW w:w="1272"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360"/>
              <w:jc w:val="center"/>
              <w:rPr>
                <w:rFonts w:eastAsia="Calibri"/>
              </w:rPr>
            </w:pPr>
            <w:r w:rsidRPr="00937456">
              <w:rPr>
                <w:rFonts w:eastAsia="Calibri"/>
              </w:rPr>
              <w:t>классные руководители</w:t>
            </w:r>
          </w:p>
        </w:tc>
      </w:tr>
      <w:tr w:rsidR="007A5F27" w:rsidRPr="008E3FB3" w:rsidTr="00271502">
        <w:trPr>
          <w:cantSplit/>
          <w:trHeight w:val="462"/>
        </w:trPr>
        <w:tc>
          <w:tcPr>
            <w:tcW w:w="217" w:type="pct"/>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7"/>
              </w:numPr>
              <w:jc w:val="center"/>
              <w:rPr>
                <w:rFonts w:eastAsia="Calibri"/>
                <w:lang w:eastAsia="en-US"/>
              </w:rPr>
            </w:pPr>
          </w:p>
        </w:tc>
        <w:tc>
          <w:tcPr>
            <w:tcW w:w="2498"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napToGrid w:val="0"/>
              <w:spacing w:before="120"/>
              <w:jc w:val="center"/>
            </w:pPr>
            <w:r w:rsidRPr="00937456">
              <w:t>«День призывника»</w:t>
            </w:r>
          </w:p>
        </w:tc>
        <w:tc>
          <w:tcPr>
            <w:tcW w:w="1013"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napToGrid w:val="0"/>
              <w:spacing w:before="120"/>
              <w:jc w:val="center"/>
            </w:pPr>
            <w:r w:rsidRPr="00937456">
              <w:t>ноябрь</w:t>
            </w:r>
          </w:p>
        </w:tc>
        <w:tc>
          <w:tcPr>
            <w:tcW w:w="1272" w:type="pct"/>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3"/>
              <w:snapToGrid w:val="0"/>
              <w:jc w:val="center"/>
              <w:rPr>
                <w:rFonts w:eastAsia="Times New Roman"/>
                <w:kern w:val="0"/>
                <w:lang w:eastAsia="ru-RU"/>
              </w:rPr>
            </w:pPr>
          </w:p>
        </w:tc>
      </w:tr>
      <w:tr w:rsidR="007A5F27" w:rsidRPr="008E3FB3" w:rsidTr="00271502">
        <w:trPr>
          <w:cantSplit/>
          <w:trHeight w:val="669"/>
        </w:trPr>
        <w:tc>
          <w:tcPr>
            <w:tcW w:w="217" w:type="pct"/>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7"/>
              </w:numPr>
              <w:jc w:val="center"/>
              <w:rPr>
                <w:rFonts w:eastAsia="Calibri"/>
                <w:lang w:eastAsia="en-US"/>
              </w:rPr>
            </w:pPr>
          </w:p>
        </w:tc>
        <w:tc>
          <w:tcPr>
            <w:tcW w:w="2498"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napToGrid w:val="0"/>
              <w:spacing w:before="120"/>
              <w:jc w:val="center"/>
            </w:pPr>
            <w:r w:rsidRPr="00937456">
              <w:t>Музейные путешествия участников районной музееведческой программы «Истории хранители живые»</w:t>
            </w:r>
          </w:p>
        </w:tc>
        <w:tc>
          <w:tcPr>
            <w:tcW w:w="1013"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napToGrid w:val="0"/>
              <w:spacing w:before="120"/>
              <w:jc w:val="center"/>
              <w:rPr>
                <w:lang w:val="en-US"/>
              </w:rPr>
            </w:pPr>
            <w:proofErr w:type="spellStart"/>
            <w:r w:rsidRPr="00937456">
              <w:rPr>
                <w:lang w:val="en-US"/>
              </w:rPr>
              <w:t>декабрь</w:t>
            </w:r>
            <w:proofErr w:type="spellEnd"/>
          </w:p>
          <w:p w:rsidR="007A5F27" w:rsidRPr="00937456" w:rsidRDefault="007A5F27" w:rsidP="00271502">
            <w:pPr>
              <w:snapToGrid w:val="0"/>
              <w:spacing w:before="120"/>
              <w:jc w:val="center"/>
            </w:pPr>
          </w:p>
        </w:tc>
        <w:tc>
          <w:tcPr>
            <w:tcW w:w="1272" w:type="pct"/>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pStyle w:val="aff4"/>
              <w:ind w:right="-6"/>
              <w:jc w:val="center"/>
              <w:rPr>
                <w:rFonts w:eastAsia="Calibri"/>
              </w:rPr>
            </w:pPr>
            <w:r w:rsidRPr="00937456">
              <w:rPr>
                <w:rFonts w:eastAsia="Calibri"/>
                <w:lang w:eastAsia="en-US"/>
              </w:rPr>
              <w:t>классные руководители</w:t>
            </w:r>
          </w:p>
        </w:tc>
      </w:tr>
      <w:tr w:rsidR="007A5F27" w:rsidRPr="008E3FB3" w:rsidTr="00271502">
        <w:trPr>
          <w:cantSplit/>
          <w:trHeight w:val="461"/>
        </w:trPr>
        <w:tc>
          <w:tcPr>
            <w:tcW w:w="217" w:type="pct"/>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7"/>
              </w:numPr>
              <w:jc w:val="center"/>
              <w:rPr>
                <w:rFonts w:eastAsia="Calibri"/>
                <w:lang w:eastAsia="en-US"/>
              </w:rPr>
            </w:pPr>
          </w:p>
        </w:tc>
        <w:tc>
          <w:tcPr>
            <w:tcW w:w="2498"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540"/>
              <w:jc w:val="center"/>
            </w:pPr>
            <w:r w:rsidRPr="00937456">
              <w:t>Неделя прав человека – Тематические классные часы</w:t>
            </w:r>
          </w:p>
        </w:tc>
        <w:tc>
          <w:tcPr>
            <w:tcW w:w="1013"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10-17.12</w:t>
            </w:r>
          </w:p>
        </w:tc>
        <w:tc>
          <w:tcPr>
            <w:tcW w:w="1272" w:type="pct"/>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4"/>
              <w:ind w:right="-6"/>
              <w:jc w:val="center"/>
              <w:rPr>
                <w:rFonts w:eastAsia="Calibri"/>
              </w:rPr>
            </w:pPr>
            <w:r w:rsidRPr="00937456">
              <w:t xml:space="preserve"> кл. руководители</w:t>
            </w:r>
          </w:p>
        </w:tc>
      </w:tr>
      <w:tr w:rsidR="007A5F27" w:rsidRPr="008E3FB3" w:rsidTr="00271502">
        <w:trPr>
          <w:cantSplit/>
          <w:trHeight w:val="734"/>
        </w:trPr>
        <w:tc>
          <w:tcPr>
            <w:tcW w:w="217" w:type="pct"/>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7"/>
              </w:numPr>
              <w:jc w:val="center"/>
              <w:rPr>
                <w:rFonts w:eastAsia="Calibri"/>
                <w:lang w:eastAsia="en-US"/>
              </w:rPr>
            </w:pPr>
          </w:p>
        </w:tc>
        <w:tc>
          <w:tcPr>
            <w:tcW w:w="2498"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tabs>
                <w:tab w:val="left" w:pos="6649"/>
              </w:tabs>
              <w:ind w:left="360"/>
              <w:jc w:val="center"/>
            </w:pPr>
            <w:r w:rsidRPr="00937456">
              <w:t>7</w:t>
            </w:r>
            <w:r w:rsidR="00303F38" w:rsidRPr="00937456">
              <w:t>5</w:t>
            </w:r>
            <w:r w:rsidRPr="00937456">
              <w:t>-я годовщина Полного снятия Блокады Ленинграда Тематические классные часы «Блокадный Ленинград».</w:t>
            </w:r>
          </w:p>
          <w:p w:rsidR="007A5F27" w:rsidRPr="00937456" w:rsidRDefault="00303F38" w:rsidP="00271502">
            <w:pPr>
              <w:ind w:left="540"/>
              <w:jc w:val="center"/>
            </w:pPr>
            <w:r w:rsidRPr="00937456">
              <w:t xml:space="preserve">Конкурс чтецов в </w:t>
            </w:r>
            <w:r w:rsidR="007A5F27" w:rsidRPr="00937456">
              <w:t>11 классах о Блокаде Ленинграда</w:t>
            </w:r>
          </w:p>
          <w:p w:rsidR="007A5F27" w:rsidRPr="00937456" w:rsidRDefault="007A5F27" w:rsidP="00271502">
            <w:pPr>
              <w:spacing w:before="120"/>
              <w:jc w:val="center"/>
            </w:pPr>
          </w:p>
        </w:tc>
        <w:tc>
          <w:tcPr>
            <w:tcW w:w="1013"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50"/>
              <w:jc w:val="center"/>
              <w:rPr>
                <w:b w:val="0"/>
                <w:sz w:val="24"/>
              </w:rPr>
            </w:pPr>
            <w:r w:rsidRPr="00937456">
              <w:rPr>
                <w:b w:val="0"/>
                <w:sz w:val="24"/>
              </w:rPr>
              <w:t>27.01</w:t>
            </w:r>
          </w:p>
        </w:tc>
        <w:tc>
          <w:tcPr>
            <w:tcW w:w="1272"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pStyle w:val="50"/>
              <w:jc w:val="center"/>
              <w:rPr>
                <w:rFonts w:eastAsia="Calibri"/>
                <w:b w:val="0"/>
                <w:sz w:val="24"/>
                <w:lang w:eastAsia="en-US"/>
              </w:rPr>
            </w:pPr>
            <w:r w:rsidRPr="00937456">
              <w:rPr>
                <w:rFonts w:eastAsia="Calibri"/>
                <w:b w:val="0"/>
                <w:sz w:val="24"/>
                <w:lang w:eastAsia="en-US"/>
              </w:rPr>
              <w:t>классные руководители,</w:t>
            </w:r>
          </w:p>
          <w:p w:rsidR="007A5F27" w:rsidRPr="00937456" w:rsidRDefault="007A5F27" w:rsidP="00271502">
            <w:pPr>
              <w:rPr>
                <w:lang w:eastAsia="en-US"/>
              </w:rPr>
            </w:pPr>
            <w:r w:rsidRPr="00937456">
              <w:rPr>
                <w:lang w:eastAsia="en-US"/>
              </w:rPr>
              <w:t>библиотекарь, филологи.</w:t>
            </w:r>
          </w:p>
        </w:tc>
      </w:tr>
      <w:tr w:rsidR="007A5F27" w:rsidRPr="008E3FB3" w:rsidTr="00271502">
        <w:trPr>
          <w:cantSplit/>
          <w:trHeight w:val="521"/>
        </w:trPr>
        <w:tc>
          <w:tcPr>
            <w:tcW w:w="217" w:type="pct"/>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7"/>
              </w:numPr>
              <w:jc w:val="center"/>
              <w:rPr>
                <w:rFonts w:eastAsia="Calibri"/>
                <w:lang w:eastAsia="en-US"/>
              </w:rPr>
            </w:pPr>
          </w:p>
        </w:tc>
        <w:tc>
          <w:tcPr>
            <w:tcW w:w="2498"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540"/>
              <w:jc w:val="center"/>
            </w:pPr>
            <w:r w:rsidRPr="00937456">
              <w:t>«Веселые старты», посвященные Дню Защитника Отечества</w:t>
            </w:r>
          </w:p>
          <w:p w:rsidR="007A5F27" w:rsidRPr="00937456" w:rsidRDefault="007A5F27" w:rsidP="00271502">
            <w:pPr>
              <w:ind w:left="540"/>
              <w:jc w:val="center"/>
            </w:pPr>
          </w:p>
        </w:tc>
        <w:tc>
          <w:tcPr>
            <w:tcW w:w="1013" w:type="pct"/>
            <w:tcBorders>
              <w:top w:val="single" w:sz="4" w:space="0" w:color="000000"/>
              <w:left w:val="single" w:sz="4" w:space="0" w:color="000000"/>
              <w:bottom w:val="single" w:sz="4" w:space="0" w:color="000000"/>
              <w:right w:val="single" w:sz="4" w:space="0" w:color="000000"/>
            </w:tcBorders>
          </w:tcPr>
          <w:p w:rsidR="007A5F27" w:rsidRPr="00937456" w:rsidRDefault="00303F38" w:rsidP="00271502">
            <w:pPr>
              <w:jc w:val="center"/>
            </w:pPr>
            <w:r w:rsidRPr="00937456">
              <w:t>21.02.</w:t>
            </w:r>
          </w:p>
        </w:tc>
        <w:tc>
          <w:tcPr>
            <w:tcW w:w="1272"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Классные руководители,</w:t>
            </w:r>
          </w:p>
          <w:p w:rsidR="007A5F27" w:rsidRPr="00937456" w:rsidRDefault="007A5F27" w:rsidP="00271502">
            <w:pPr>
              <w:jc w:val="center"/>
            </w:pPr>
            <w:r w:rsidRPr="00937456">
              <w:t>Физрук.</w:t>
            </w:r>
          </w:p>
          <w:p w:rsidR="007A5F27" w:rsidRPr="00937456" w:rsidRDefault="007A5F27" w:rsidP="00271502">
            <w:pPr>
              <w:jc w:val="center"/>
            </w:pPr>
          </w:p>
        </w:tc>
      </w:tr>
      <w:tr w:rsidR="007A5F27" w:rsidRPr="008E3FB3" w:rsidTr="00271502">
        <w:trPr>
          <w:cantSplit/>
          <w:trHeight w:val="485"/>
        </w:trPr>
        <w:tc>
          <w:tcPr>
            <w:tcW w:w="217" w:type="pct"/>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7"/>
              </w:numPr>
              <w:jc w:val="center"/>
              <w:rPr>
                <w:rFonts w:eastAsia="Calibri"/>
                <w:lang w:eastAsia="en-US"/>
              </w:rPr>
            </w:pPr>
          </w:p>
        </w:tc>
        <w:tc>
          <w:tcPr>
            <w:tcW w:w="2498"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rPr>
                <w:i/>
              </w:rPr>
            </w:pPr>
            <w:r w:rsidRPr="00937456">
              <w:t>Праздничные концерты «Весна Победы»»  для ветеранов</w:t>
            </w:r>
          </w:p>
        </w:tc>
        <w:tc>
          <w:tcPr>
            <w:tcW w:w="1013"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napToGrid w:val="0"/>
              <w:spacing w:before="120"/>
              <w:jc w:val="center"/>
              <w:rPr>
                <w:lang w:val="en-US"/>
              </w:rPr>
            </w:pPr>
            <w:proofErr w:type="spellStart"/>
            <w:r w:rsidRPr="00937456">
              <w:rPr>
                <w:lang w:val="en-US"/>
              </w:rPr>
              <w:t>май</w:t>
            </w:r>
            <w:proofErr w:type="spellEnd"/>
          </w:p>
        </w:tc>
        <w:tc>
          <w:tcPr>
            <w:tcW w:w="1272" w:type="pct"/>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pStyle w:val="aff4"/>
              <w:ind w:right="-6"/>
              <w:jc w:val="center"/>
              <w:rPr>
                <w:rFonts w:eastAsia="Calibri"/>
              </w:rPr>
            </w:pPr>
            <w:r w:rsidRPr="00937456">
              <w:rPr>
                <w:rFonts w:eastAsia="Calibri"/>
                <w:lang w:eastAsia="en-US"/>
              </w:rPr>
              <w:t>классные руководители.</w:t>
            </w:r>
          </w:p>
        </w:tc>
      </w:tr>
      <w:tr w:rsidR="007A5F27" w:rsidRPr="008E3FB3" w:rsidTr="00271502">
        <w:trPr>
          <w:cantSplit/>
          <w:trHeight w:val="669"/>
        </w:trPr>
        <w:tc>
          <w:tcPr>
            <w:tcW w:w="217" w:type="pct"/>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7"/>
              </w:numPr>
              <w:jc w:val="center"/>
              <w:rPr>
                <w:rFonts w:eastAsia="Calibri"/>
                <w:lang w:eastAsia="en-US"/>
              </w:rPr>
            </w:pPr>
          </w:p>
        </w:tc>
        <w:tc>
          <w:tcPr>
            <w:tcW w:w="2498"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rPr>
                <w:color w:val="000000"/>
              </w:rPr>
            </w:pPr>
            <w:r w:rsidRPr="00937456">
              <w:rPr>
                <w:color w:val="000000"/>
              </w:rPr>
              <w:t>Мероприятия, посвященные 50-летию полета в космос первой в мире женщины-космонавта В.В. Терешковой</w:t>
            </w:r>
          </w:p>
        </w:tc>
        <w:tc>
          <w:tcPr>
            <w:tcW w:w="1013"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napToGrid w:val="0"/>
              <w:spacing w:before="120"/>
              <w:jc w:val="center"/>
            </w:pPr>
            <w:r w:rsidRPr="00937456">
              <w:t>апрель</w:t>
            </w:r>
          </w:p>
        </w:tc>
        <w:tc>
          <w:tcPr>
            <w:tcW w:w="1272" w:type="pct"/>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rPr>
            </w:pPr>
            <w:r w:rsidRPr="00937456">
              <w:rPr>
                <w:rFonts w:eastAsia="Calibri"/>
              </w:rPr>
              <w:t>Классные руководители</w:t>
            </w:r>
          </w:p>
        </w:tc>
      </w:tr>
      <w:tr w:rsidR="007A5F27" w:rsidRPr="008E3FB3" w:rsidTr="00271502">
        <w:trPr>
          <w:cantSplit/>
          <w:trHeight w:val="669"/>
        </w:trPr>
        <w:tc>
          <w:tcPr>
            <w:tcW w:w="217" w:type="pct"/>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7"/>
              </w:numPr>
              <w:jc w:val="center"/>
              <w:rPr>
                <w:rFonts w:eastAsia="Calibri"/>
                <w:lang w:eastAsia="en-US"/>
              </w:rPr>
            </w:pPr>
          </w:p>
        </w:tc>
        <w:tc>
          <w:tcPr>
            <w:tcW w:w="2498"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0"/>
              <w:spacing w:before="120" w:beforeAutospacing="0" w:after="0"/>
              <w:jc w:val="center"/>
              <w:rPr>
                <w:color w:val="FF0000"/>
              </w:rPr>
            </w:pPr>
            <w:r w:rsidRPr="00937456">
              <w:t xml:space="preserve">Участие в Акции «Помним и чтим», </w:t>
            </w:r>
            <w:proofErr w:type="gramStart"/>
            <w:r w:rsidRPr="00937456">
              <w:t>посвященная</w:t>
            </w:r>
            <w:proofErr w:type="gramEnd"/>
            <w:r w:rsidRPr="00937456">
              <w:t xml:space="preserve"> Дню Победы в Великой Отечественной войне 1941-1945г.г.</w:t>
            </w:r>
          </w:p>
        </w:tc>
        <w:tc>
          <w:tcPr>
            <w:tcW w:w="1013"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napToGrid w:val="0"/>
              <w:spacing w:before="120"/>
              <w:jc w:val="center"/>
              <w:rPr>
                <w:lang w:val="en-US"/>
              </w:rPr>
            </w:pPr>
            <w:proofErr w:type="spellStart"/>
            <w:r w:rsidRPr="00937456">
              <w:rPr>
                <w:lang w:val="en-US"/>
              </w:rPr>
              <w:t>май</w:t>
            </w:r>
            <w:proofErr w:type="spellEnd"/>
          </w:p>
        </w:tc>
        <w:tc>
          <w:tcPr>
            <w:tcW w:w="1272" w:type="pct"/>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jc w:val="center"/>
            </w:pPr>
            <w:r w:rsidRPr="00937456">
              <w:rPr>
                <w:rFonts w:eastAsia="Calibri"/>
                <w:lang w:eastAsia="en-US"/>
              </w:rPr>
              <w:t>классные руководители</w:t>
            </w:r>
          </w:p>
        </w:tc>
      </w:tr>
    </w:tbl>
    <w:p w:rsidR="007A5F27" w:rsidRPr="008E3FB3" w:rsidRDefault="007A5F27" w:rsidP="007A5F27">
      <w:pPr>
        <w:rPr>
          <w:b/>
          <w:sz w:val="22"/>
          <w:szCs w:val="22"/>
        </w:rPr>
      </w:pPr>
    </w:p>
    <w:p w:rsidR="007A5F27" w:rsidRPr="008E3FB3" w:rsidRDefault="007A5F27" w:rsidP="007A5F27">
      <w:pPr>
        <w:pStyle w:val="af1"/>
        <w:jc w:val="center"/>
        <w:rPr>
          <w:b/>
          <w:sz w:val="22"/>
          <w:szCs w:val="22"/>
        </w:rPr>
      </w:pPr>
    </w:p>
    <w:p w:rsidR="007A5F27" w:rsidRPr="006324E6" w:rsidRDefault="007A5F27" w:rsidP="007A5F27">
      <w:pPr>
        <w:pStyle w:val="af1"/>
        <w:jc w:val="center"/>
        <w:rPr>
          <w:b/>
          <w:i/>
          <w:sz w:val="32"/>
          <w:szCs w:val="32"/>
        </w:rPr>
      </w:pPr>
      <w:r w:rsidRPr="006324E6">
        <w:rPr>
          <w:b/>
          <w:sz w:val="32"/>
          <w:szCs w:val="32"/>
        </w:rPr>
        <w:t>Нравственное и духовное воспитание</w:t>
      </w:r>
      <w:r w:rsidRPr="006324E6">
        <w:rPr>
          <w:b/>
          <w:i/>
          <w:sz w:val="32"/>
          <w:szCs w:val="32"/>
        </w:rPr>
        <w:t xml:space="preserve"> </w:t>
      </w:r>
    </w:p>
    <w:p w:rsidR="007A5F27" w:rsidRPr="00B55AE4" w:rsidRDefault="007A5F27" w:rsidP="007A5F27">
      <w:pPr>
        <w:pStyle w:val="af1"/>
        <w:jc w:val="center"/>
        <w:rPr>
          <w:b/>
          <w:i/>
        </w:rPr>
      </w:pPr>
      <w:r w:rsidRPr="00B55AE4">
        <w:rPr>
          <w:b/>
          <w:i/>
        </w:rPr>
        <w:t>- организация нравственного просвещения;</w:t>
      </w:r>
    </w:p>
    <w:p w:rsidR="007A5F27" w:rsidRPr="00B55AE4" w:rsidRDefault="007A5F27" w:rsidP="007A5F27">
      <w:pPr>
        <w:pStyle w:val="af1"/>
        <w:jc w:val="center"/>
        <w:rPr>
          <w:b/>
          <w:i/>
        </w:rPr>
      </w:pPr>
      <w:r w:rsidRPr="00B55AE4">
        <w:rPr>
          <w:b/>
          <w:i/>
        </w:rPr>
        <w:t>- организация приобщения к культурам народов Российской Федерации;</w:t>
      </w:r>
    </w:p>
    <w:p w:rsidR="007A5F27" w:rsidRPr="00B55AE4" w:rsidRDefault="007A5F27" w:rsidP="007A5F27">
      <w:pPr>
        <w:pStyle w:val="af1"/>
        <w:jc w:val="center"/>
        <w:rPr>
          <w:b/>
          <w:i/>
        </w:rPr>
      </w:pPr>
      <w:r w:rsidRPr="00B55AE4">
        <w:rPr>
          <w:b/>
          <w:i/>
        </w:rPr>
        <w:t>- организация дополнительного образования детей в контексте внеурочной деятельности;</w:t>
      </w:r>
    </w:p>
    <w:p w:rsidR="007A5F27" w:rsidRPr="00B55AE4" w:rsidRDefault="007A5F27" w:rsidP="007A5F27">
      <w:pPr>
        <w:pStyle w:val="af1"/>
        <w:jc w:val="center"/>
        <w:rPr>
          <w:b/>
          <w:i/>
        </w:rPr>
      </w:pPr>
      <w:r w:rsidRPr="00B55AE4">
        <w:rPr>
          <w:b/>
          <w:i/>
        </w:rPr>
        <w:t>- организация развития техносферы в образовательных учреждениях;</w:t>
      </w:r>
    </w:p>
    <w:p w:rsidR="007A5F27" w:rsidRPr="00B55AE4" w:rsidRDefault="007A5F27" w:rsidP="007A5F27">
      <w:pPr>
        <w:pStyle w:val="af1"/>
        <w:jc w:val="center"/>
        <w:rPr>
          <w:b/>
          <w:i/>
        </w:rPr>
      </w:pPr>
      <w:r w:rsidRPr="00B55AE4">
        <w:rPr>
          <w:b/>
          <w:i/>
        </w:rPr>
        <w:t>- организация повышения мотивации к научным исследованиям;</w:t>
      </w:r>
    </w:p>
    <w:p w:rsidR="007A5F27" w:rsidRPr="00B55AE4" w:rsidRDefault="007A5F27" w:rsidP="007A5F27">
      <w:pPr>
        <w:pStyle w:val="af1"/>
        <w:jc w:val="center"/>
        <w:rPr>
          <w:b/>
          <w:i/>
        </w:rPr>
      </w:pPr>
      <w:r w:rsidRPr="00B55AE4">
        <w:rPr>
          <w:b/>
          <w:i/>
        </w:rPr>
        <w:t>- организация выявления, поддержки и развития творческих способностей обучающихся;</w:t>
      </w:r>
    </w:p>
    <w:p w:rsidR="007A5F27" w:rsidRPr="00B55AE4" w:rsidRDefault="007A5F27" w:rsidP="007A5F27">
      <w:pPr>
        <w:pStyle w:val="af1"/>
        <w:jc w:val="center"/>
        <w:rPr>
          <w:b/>
          <w:i/>
        </w:rPr>
      </w:pPr>
      <w:r w:rsidRPr="00B55AE4">
        <w:rPr>
          <w:b/>
          <w:i/>
        </w:rPr>
        <w:t>- организация деятельности творческих объединений, проведение творческих конкурсов;</w:t>
      </w:r>
    </w:p>
    <w:p w:rsidR="007A5F27" w:rsidRPr="00B55AE4" w:rsidRDefault="007A5F27" w:rsidP="007A5F27">
      <w:pPr>
        <w:pStyle w:val="af1"/>
        <w:jc w:val="center"/>
        <w:rPr>
          <w:b/>
          <w:i/>
        </w:rPr>
      </w:pPr>
      <w:r w:rsidRPr="00B55AE4">
        <w:rPr>
          <w:b/>
          <w:i/>
        </w:rPr>
        <w:t>- развитие эстетического воспитания;</w:t>
      </w:r>
    </w:p>
    <w:p w:rsidR="007A5F27" w:rsidRPr="00B55AE4" w:rsidRDefault="007A5F27" w:rsidP="007A5F27">
      <w:pPr>
        <w:pStyle w:val="af1"/>
        <w:jc w:val="center"/>
        <w:rPr>
          <w:b/>
          <w:i/>
        </w:rPr>
      </w:pPr>
      <w:r w:rsidRPr="00B55AE4">
        <w:rPr>
          <w:b/>
          <w:i/>
        </w:rPr>
        <w:t>- создание условий для посещения музеев, выставок и др.;</w:t>
      </w:r>
    </w:p>
    <w:p w:rsidR="007A5F27" w:rsidRPr="00B55AE4" w:rsidRDefault="007A5F27" w:rsidP="007A5F27">
      <w:pPr>
        <w:pStyle w:val="af1"/>
        <w:jc w:val="center"/>
        <w:rPr>
          <w:b/>
          <w:i/>
        </w:rPr>
      </w:pPr>
      <w:r w:rsidRPr="00B55AE4">
        <w:rPr>
          <w:b/>
          <w:i/>
        </w:rPr>
        <w:t xml:space="preserve">- организация риторической компетентности </w:t>
      </w:r>
      <w:proofErr w:type="gramStart"/>
      <w:r w:rsidRPr="00B55AE4">
        <w:rPr>
          <w:b/>
          <w:i/>
        </w:rPr>
        <w:t>обучающихся</w:t>
      </w:r>
      <w:proofErr w:type="gramEnd"/>
      <w:r w:rsidRPr="00B55AE4">
        <w:rPr>
          <w:b/>
          <w:i/>
        </w:rPr>
        <w:t>.</w:t>
      </w:r>
    </w:p>
    <w:p w:rsidR="007A5F27" w:rsidRPr="00B55AE4" w:rsidRDefault="007A5F27" w:rsidP="007A5F27">
      <w:pPr>
        <w:pStyle w:val="af1"/>
        <w:jc w:val="center"/>
        <w:rPr>
          <w:b/>
        </w:rPr>
      </w:pPr>
    </w:p>
    <w:tbl>
      <w:tblPr>
        <w:tblW w:w="135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658"/>
        <w:gridCol w:w="4962"/>
        <w:gridCol w:w="1701"/>
        <w:gridCol w:w="6237"/>
      </w:tblGrid>
      <w:tr w:rsidR="007A5F27" w:rsidRPr="008E3FB3" w:rsidTr="00271502">
        <w:trPr>
          <w:cantSplit/>
          <w:trHeight w:val="437"/>
          <w:tblHeader/>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71502">
            <w:pPr>
              <w:jc w:val="center"/>
              <w:rPr>
                <w:rFonts w:eastAsia="Calibri"/>
                <w:b/>
                <w:lang w:eastAsia="en-US"/>
              </w:rPr>
            </w:pPr>
            <w:r w:rsidRPr="008E3FB3">
              <w:rPr>
                <w:rFonts w:eastAsia="Calibri"/>
                <w:b/>
                <w:sz w:val="22"/>
                <w:szCs w:val="22"/>
                <w:lang w:eastAsia="en-US"/>
              </w:rPr>
              <w:t>№</w:t>
            </w:r>
          </w:p>
          <w:p w:rsidR="007A5F27" w:rsidRPr="008E3FB3" w:rsidRDefault="007A5F27" w:rsidP="00271502">
            <w:pPr>
              <w:jc w:val="center"/>
              <w:rPr>
                <w:rFonts w:eastAsia="Calibri"/>
                <w:b/>
                <w:lang w:eastAsia="en-US"/>
              </w:rPr>
            </w:pPr>
            <w:proofErr w:type="gramStart"/>
            <w:r w:rsidRPr="008E3FB3">
              <w:rPr>
                <w:rFonts w:eastAsia="Calibri"/>
                <w:b/>
                <w:sz w:val="22"/>
                <w:szCs w:val="22"/>
                <w:lang w:eastAsia="en-US"/>
              </w:rPr>
              <w:t>п</w:t>
            </w:r>
            <w:proofErr w:type="gramEnd"/>
            <w:r w:rsidRPr="008E3FB3">
              <w:rPr>
                <w:rFonts w:eastAsia="Calibri"/>
                <w:b/>
                <w:sz w:val="22"/>
                <w:szCs w:val="22"/>
                <w:lang w:eastAsia="en-US"/>
              </w:rPr>
              <w:t>/п</w:t>
            </w:r>
          </w:p>
        </w:tc>
        <w:tc>
          <w:tcPr>
            <w:tcW w:w="496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b/>
                <w:lang w:eastAsia="en-US"/>
              </w:rPr>
            </w:pPr>
            <w:r w:rsidRPr="00937456">
              <w:rPr>
                <w:rFonts w:eastAsia="Calibri"/>
                <w:b/>
                <w:lang w:eastAsia="en-US"/>
              </w:rPr>
              <w:t>Название мероприятия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b/>
                <w:lang w:eastAsia="en-US"/>
              </w:rPr>
            </w:pPr>
            <w:r w:rsidRPr="00937456">
              <w:rPr>
                <w:rFonts w:eastAsia="Calibri"/>
                <w:b/>
                <w:lang w:eastAsia="en-US"/>
              </w:rPr>
              <w:t>Сроки проведения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b/>
                <w:lang w:eastAsia="en-US"/>
              </w:rPr>
            </w:pPr>
            <w:r w:rsidRPr="00937456">
              <w:rPr>
                <w:rFonts w:eastAsia="Calibri"/>
                <w:b/>
                <w:lang w:eastAsia="en-US"/>
              </w:rPr>
              <w:t>Ответственные</w:t>
            </w:r>
          </w:p>
        </w:tc>
      </w:tr>
      <w:tr w:rsidR="007A5F27" w:rsidRPr="008E3FB3" w:rsidTr="00271502">
        <w:trPr>
          <w:cantSplit/>
          <w:trHeight w:val="66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r w:rsidRPr="00937456">
              <w:t>Праздник «День знаний» для учащихся ОУ</w:t>
            </w: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r w:rsidRPr="00937456">
              <w:t>02 сентября</w:t>
            </w:r>
          </w:p>
        </w:tc>
        <w:tc>
          <w:tcPr>
            <w:tcW w:w="6237"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pStyle w:val="aff4"/>
              <w:jc w:val="center"/>
              <w:rPr>
                <w:rFonts w:eastAsia="Calibri"/>
              </w:rPr>
            </w:pPr>
            <w:r w:rsidRPr="00937456">
              <w:rPr>
                <w:rFonts w:eastAsia="Calibri"/>
                <w:lang w:eastAsia="en-US"/>
              </w:rPr>
              <w:t>классные руководители</w:t>
            </w:r>
          </w:p>
        </w:tc>
      </w:tr>
      <w:tr w:rsidR="007A5F27" w:rsidRPr="008E3FB3" w:rsidTr="00271502">
        <w:trPr>
          <w:cantSplit/>
          <w:trHeight w:val="66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rPr>
                <w:b/>
                <w:u w:val="single"/>
              </w:rPr>
            </w:pPr>
            <w:r w:rsidRPr="00937456">
              <w:t>День единства и согласия тематические классные часы</w:t>
            </w: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r w:rsidRPr="00937456">
              <w:t>ноябрь</w:t>
            </w:r>
          </w:p>
        </w:tc>
        <w:tc>
          <w:tcPr>
            <w:tcW w:w="6237"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4"/>
              <w:jc w:val="center"/>
              <w:rPr>
                <w:rFonts w:eastAsia="Calibri"/>
              </w:rPr>
            </w:pPr>
            <w:r w:rsidRPr="00937456">
              <w:rPr>
                <w:rFonts w:eastAsia="Calibri"/>
              </w:rPr>
              <w:t>Классные руководители</w:t>
            </w:r>
          </w:p>
          <w:p w:rsidR="007A5F27" w:rsidRPr="00937456" w:rsidRDefault="007A5F27" w:rsidP="00271502">
            <w:pPr>
              <w:snapToGrid w:val="0"/>
              <w:jc w:val="center"/>
              <w:rPr>
                <w:rFonts w:eastAsia="Calibri"/>
                <w:lang w:eastAsia="en-US"/>
              </w:rPr>
            </w:pPr>
          </w:p>
        </w:tc>
      </w:tr>
      <w:tr w:rsidR="007A5F27" w:rsidRPr="008E3FB3" w:rsidTr="00271502">
        <w:trPr>
          <w:cantSplit/>
          <w:trHeight w:val="66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540"/>
              <w:jc w:val="center"/>
            </w:pPr>
            <w:r w:rsidRPr="00937456">
              <w:t>Всемирный день Матери</w:t>
            </w:r>
          </w:p>
          <w:p w:rsidR="007A5F27" w:rsidRPr="00937456" w:rsidRDefault="007A5F27" w:rsidP="00271502">
            <w:pPr>
              <w:ind w:left="540"/>
              <w:jc w:val="center"/>
            </w:pPr>
            <w:r w:rsidRPr="00937456">
              <w:t xml:space="preserve">Мероприятия, посвященные Дню матери  </w:t>
            </w: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303F38" w:rsidP="00271502">
            <w:pPr>
              <w:jc w:val="center"/>
            </w:pPr>
            <w:r w:rsidRPr="00937456">
              <w:t>27.11-30.11.</w:t>
            </w:r>
          </w:p>
        </w:tc>
        <w:tc>
          <w:tcPr>
            <w:tcW w:w="623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jc w:val="center"/>
            </w:pPr>
            <w:r w:rsidRPr="00937456">
              <w:rPr>
                <w:rFonts w:eastAsia="Calibri"/>
                <w:lang w:eastAsia="en-US"/>
              </w:rPr>
              <w:t>классные руководители</w:t>
            </w:r>
          </w:p>
        </w:tc>
      </w:tr>
      <w:tr w:rsidR="007A5F27" w:rsidRPr="008E3FB3" w:rsidTr="00271502">
        <w:trPr>
          <w:cantSplit/>
          <w:trHeight w:val="361"/>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r w:rsidRPr="00937456">
              <w:t>День пожилого человека –  тематические классные часы</w:t>
            </w: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r w:rsidRPr="00937456">
              <w:t>октябрь</w:t>
            </w:r>
          </w:p>
          <w:p w:rsidR="007A5F27" w:rsidRPr="00937456" w:rsidRDefault="007A5F27" w:rsidP="00271502">
            <w:pPr>
              <w:spacing w:before="120"/>
              <w:jc w:val="center"/>
            </w:pPr>
          </w:p>
        </w:tc>
        <w:tc>
          <w:tcPr>
            <w:tcW w:w="623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jc w:val="center"/>
            </w:pPr>
            <w:r w:rsidRPr="00937456">
              <w:rPr>
                <w:rFonts w:eastAsia="Calibri"/>
                <w:lang w:eastAsia="en-US"/>
              </w:rPr>
              <w:t>классные руководители</w:t>
            </w:r>
          </w:p>
        </w:tc>
      </w:tr>
      <w:tr w:rsidR="007A5F27" w:rsidRPr="008E3FB3" w:rsidTr="00271502">
        <w:trPr>
          <w:cantSplit/>
          <w:trHeight w:val="66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540"/>
              <w:jc w:val="center"/>
            </w:pPr>
            <w:r w:rsidRPr="00937456">
              <w:t>Праздник Осени в начальной школе.</w:t>
            </w: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303F38" w:rsidP="00271502">
            <w:pPr>
              <w:jc w:val="center"/>
            </w:pPr>
            <w:r w:rsidRPr="00937456">
              <w:t>29.10</w:t>
            </w:r>
          </w:p>
        </w:tc>
        <w:tc>
          <w:tcPr>
            <w:tcW w:w="623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540"/>
              <w:jc w:val="center"/>
            </w:pPr>
            <w:r w:rsidRPr="00937456">
              <w:t>Учителя нач классов</w:t>
            </w:r>
          </w:p>
        </w:tc>
      </w:tr>
      <w:tr w:rsidR="007A5F27" w:rsidRPr="008E3FB3" w:rsidTr="00271502">
        <w:trPr>
          <w:cantSplit/>
          <w:trHeight w:val="66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 xml:space="preserve">Новогодние театрализованные представления </w:t>
            </w: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303F38" w:rsidP="00271502">
            <w:pPr>
              <w:pStyle w:val="50"/>
              <w:jc w:val="center"/>
              <w:rPr>
                <w:b w:val="0"/>
                <w:sz w:val="24"/>
              </w:rPr>
            </w:pPr>
            <w:r w:rsidRPr="00937456">
              <w:rPr>
                <w:b w:val="0"/>
                <w:sz w:val="24"/>
              </w:rPr>
              <w:t>28-29.12</w:t>
            </w:r>
          </w:p>
        </w:tc>
        <w:tc>
          <w:tcPr>
            <w:tcW w:w="623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pStyle w:val="50"/>
              <w:jc w:val="center"/>
              <w:rPr>
                <w:b w:val="0"/>
                <w:sz w:val="24"/>
              </w:rPr>
            </w:pPr>
            <w:r w:rsidRPr="00937456">
              <w:rPr>
                <w:rFonts w:eastAsia="Calibri"/>
                <w:b w:val="0"/>
                <w:sz w:val="24"/>
                <w:lang w:eastAsia="en-US"/>
              </w:rPr>
              <w:t>классные руководители</w:t>
            </w:r>
          </w:p>
        </w:tc>
      </w:tr>
      <w:tr w:rsidR="007A5F27" w:rsidRPr="008E3FB3" w:rsidTr="00271502">
        <w:trPr>
          <w:cantSplit/>
          <w:trHeight w:val="66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8E3FB3"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Неделя иностранных языков «Все флаги в гости будут к нам». Фестиваль  английской поэзии.</w:t>
            </w: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11.03-16.03</w:t>
            </w:r>
          </w:p>
        </w:tc>
        <w:tc>
          <w:tcPr>
            <w:tcW w:w="6237"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4"/>
              <w:jc w:val="center"/>
              <w:rPr>
                <w:rFonts w:eastAsia="Calibri"/>
              </w:rPr>
            </w:pPr>
            <w:r w:rsidRPr="00937456">
              <w:rPr>
                <w:rFonts w:eastAsia="Calibri"/>
              </w:rPr>
              <w:t>Учитель английского языка</w:t>
            </w:r>
          </w:p>
        </w:tc>
      </w:tr>
      <w:tr w:rsidR="007A5F27" w:rsidRPr="00937456" w:rsidTr="00271502">
        <w:trPr>
          <w:cantSplit/>
          <w:trHeight w:val="66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540"/>
              <w:jc w:val="center"/>
            </w:pPr>
            <w:r w:rsidRPr="00937456">
              <w:t>День Космонавтики –</w:t>
            </w:r>
          </w:p>
          <w:p w:rsidR="007A5F27" w:rsidRPr="00937456" w:rsidRDefault="007A5F27" w:rsidP="00271502">
            <w:pPr>
              <w:ind w:left="540"/>
              <w:jc w:val="center"/>
            </w:pPr>
            <w:r w:rsidRPr="00937456">
              <w:t>Выпуск общешкольной газеты</w:t>
            </w:r>
          </w:p>
          <w:p w:rsidR="007A5F27" w:rsidRPr="00937456" w:rsidRDefault="007A5F27" w:rsidP="00271502">
            <w:pPr>
              <w:ind w:left="540"/>
              <w:jc w:val="center"/>
            </w:pPr>
            <w:r w:rsidRPr="00937456">
              <w:t>Тематические классные часы и мероприятия</w:t>
            </w:r>
          </w:p>
          <w:p w:rsidR="007A5F27" w:rsidRPr="00937456" w:rsidRDefault="007A5F27" w:rsidP="00271502">
            <w:pPr>
              <w:ind w:left="540"/>
              <w:jc w:val="center"/>
            </w:pP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7A5F27" w:rsidP="00303F38">
            <w:pPr>
              <w:jc w:val="center"/>
            </w:pPr>
            <w:r w:rsidRPr="00937456">
              <w:t xml:space="preserve">12.04  </w:t>
            </w:r>
          </w:p>
        </w:tc>
        <w:tc>
          <w:tcPr>
            <w:tcW w:w="623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Зам по УВР,</w:t>
            </w:r>
          </w:p>
          <w:p w:rsidR="007A5F27" w:rsidRPr="00937456" w:rsidRDefault="007A5F27" w:rsidP="00271502">
            <w:pPr>
              <w:jc w:val="center"/>
            </w:pPr>
            <w:r w:rsidRPr="00937456">
              <w:t>классные руководители</w:t>
            </w:r>
          </w:p>
        </w:tc>
      </w:tr>
      <w:tr w:rsidR="007A5F27" w:rsidRPr="00937456" w:rsidTr="00271502">
        <w:trPr>
          <w:cantSplit/>
          <w:trHeight w:val="66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Всемирный День Культуры</w:t>
            </w:r>
          </w:p>
          <w:p w:rsidR="007A5F27" w:rsidRPr="00937456" w:rsidRDefault="007A5F27" w:rsidP="00271502">
            <w:pPr>
              <w:ind w:left="540"/>
              <w:jc w:val="center"/>
            </w:pPr>
            <w:r w:rsidRPr="00937456">
              <w:t>Театральн</w:t>
            </w:r>
            <w:proofErr w:type="gramStart"/>
            <w:r w:rsidRPr="00937456">
              <w:t>о-</w:t>
            </w:r>
            <w:proofErr w:type="gramEnd"/>
            <w:r w:rsidRPr="00937456">
              <w:t xml:space="preserve"> экскурсионный день</w:t>
            </w:r>
          </w:p>
          <w:p w:rsidR="007A5F27" w:rsidRPr="00937456" w:rsidRDefault="007A5F27" w:rsidP="00271502">
            <w:pPr>
              <w:jc w:val="center"/>
            </w:pP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7A5F27" w:rsidP="00303F38">
            <w:pPr>
              <w:jc w:val="center"/>
            </w:pPr>
            <w:r w:rsidRPr="00937456">
              <w:t>15.04.</w:t>
            </w:r>
          </w:p>
        </w:tc>
        <w:tc>
          <w:tcPr>
            <w:tcW w:w="623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классные руководители</w:t>
            </w:r>
          </w:p>
        </w:tc>
      </w:tr>
      <w:tr w:rsidR="007A5F27" w:rsidRPr="00937456" w:rsidTr="00271502">
        <w:trPr>
          <w:cantSplit/>
          <w:trHeight w:val="66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360"/>
              <w:jc w:val="center"/>
              <w:rPr>
                <w:lang w:eastAsia="en-US"/>
              </w:rPr>
            </w:pPr>
            <w:r w:rsidRPr="00937456">
              <w:rPr>
                <w:lang w:eastAsia="en-US"/>
              </w:rPr>
              <w:t>Конкурс чтецов,  посвященный Дню Культуры</w:t>
            </w: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360"/>
              <w:jc w:val="center"/>
              <w:rPr>
                <w:lang w:eastAsia="en-US"/>
              </w:rPr>
            </w:pPr>
            <w:r w:rsidRPr="00937456">
              <w:rPr>
                <w:lang w:eastAsia="en-US"/>
              </w:rPr>
              <w:t>15 апреля</w:t>
            </w:r>
          </w:p>
        </w:tc>
        <w:tc>
          <w:tcPr>
            <w:tcW w:w="6237"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ind w:left="360"/>
              <w:jc w:val="center"/>
              <w:rPr>
                <w:rFonts w:eastAsia="Calibri"/>
              </w:rPr>
            </w:pPr>
            <w:r w:rsidRPr="00937456">
              <w:rPr>
                <w:rFonts w:eastAsia="Calibri"/>
              </w:rPr>
              <w:t>библиотекарь,</w:t>
            </w:r>
          </w:p>
          <w:p w:rsidR="007A5F27" w:rsidRPr="00937456" w:rsidRDefault="007A5F27" w:rsidP="00271502">
            <w:pPr>
              <w:ind w:left="360"/>
              <w:jc w:val="center"/>
              <w:rPr>
                <w:rFonts w:eastAsia="Calibri"/>
              </w:rPr>
            </w:pPr>
            <w:r w:rsidRPr="00937456">
              <w:rPr>
                <w:rFonts w:eastAsia="Calibri"/>
              </w:rPr>
              <w:t>филологи</w:t>
            </w:r>
          </w:p>
        </w:tc>
      </w:tr>
      <w:tr w:rsidR="007A5F27" w:rsidRPr="00937456" w:rsidTr="00271502">
        <w:trPr>
          <w:cantSplit/>
          <w:trHeight w:val="66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540"/>
              <w:jc w:val="center"/>
            </w:pPr>
            <w:r w:rsidRPr="00937456">
              <w:t xml:space="preserve">Тематические классные </w:t>
            </w:r>
            <w:proofErr w:type="gramStart"/>
            <w:r w:rsidRPr="00937456">
              <w:t>часы</w:t>
            </w:r>
            <w:proofErr w:type="gramEnd"/>
            <w:r w:rsidRPr="00937456">
              <w:t xml:space="preserve"> посвященные Международному Дню Земли</w:t>
            </w:r>
          </w:p>
          <w:p w:rsidR="007A5F27" w:rsidRPr="00937456" w:rsidRDefault="007A5F27" w:rsidP="00271502">
            <w:r w:rsidRPr="00937456">
              <w:t>Конкурс рисунков, поделок и плакатов.</w:t>
            </w: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303F38" w:rsidP="00303F38">
            <w:pPr>
              <w:jc w:val="center"/>
            </w:pPr>
            <w:r w:rsidRPr="00937456">
              <w:t>22.04.</w:t>
            </w:r>
          </w:p>
        </w:tc>
        <w:tc>
          <w:tcPr>
            <w:tcW w:w="6237"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pStyle w:val="aff4"/>
              <w:jc w:val="center"/>
              <w:rPr>
                <w:rFonts w:eastAsia="Calibri"/>
              </w:rPr>
            </w:pPr>
            <w:r w:rsidRPr="00937456">
              <w:rPr>
                <w:rFonts w:eastAsia="Calibri"/>
                <w:lang w:eastAsia="en-US"/>
              </w:rPr>
              <w:t>классные руководители</w:t>
            </w:r>
          </w:p>
        </w:tc>
      </w:tr>
      <w:tr w:rsidR="007A5F27" w:rsidRPr="00937456" w:rsidTr="00271502">
        <w:trPr>
          <w:cantSplit/>
          <w:trHeight w:val="66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540"/>
              <w:jc w:val="center"/>
            </w:pPr>
            <w:r w:rsidRPr="00937456">
              <w:t>День семьи</w:t>
            </w:r>
          </w:p>
          <w:p w:rsidR="007A5F27" w:rsidRPr="00937456" w:rsidRDefault="007A5F27" w:rsidP="00271502">
            <w:pPr>
              <w:ind w:left="540"/>
              <w:jc w:val="center"/>
            </w:pPr>
            <w:r w:rsidRPr="00937456">
              <w:t>Тематические классные часы и мероприятия совместно с родительскими активами классов</w:t>
            </w:r>
          </w:p>
          <w:p w:rsidR="007A5F27" w:rsidRPr="00937456" w:rsidRDefault="007A5F27" w:rsidP="00271502">
            <w:pPr>
              <w:ind w:left="540"/>
              <w:jc w:val="center"/>
            </w:pP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7A5F27" w:rsidP="00303F38">
            <w:pPr>
              <w:jc w:val="center"/>
            </w:pPr>
            <w:r w:rsidRPr="00937456">
              <w:t>15.05.</w:t>
            </w:r>
          </w:p>
        </w:tc>
        <w:tc>
          <w:tcPr>
            <w:tcW w:w="623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Классные руководители</w:t>
            </w:r>
          </w:p>
        </w:tc>
      </w:tr>
      <w:tr w:rsidR="007A5F27" w:rsidRPr="00937456" w:rsidTr="00271502">
        <w:trPr>
          <w:cantSplit/>
          <w:trHeight w:val="66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360"/>
              <w:jc w:val="center"/>
            </w:pPr>
            <w:r w:rsidRPr="00937456">
              <w:t>Всероссийский день библиотек</w:t>
            </w:r>
          </w:p>
          <w:p w:rsidR="007A5F27" w:rsidRPr="00937456" w:rsidRDefault="007A5F27" w:rsidP="00271502">
            <w:pPr>
              <w:ind w:left="540"/>
              <w:jc w:val="center"/>
            </w:pPr>
            <w:r w:rsidRPr="00937456">
              <w:rPr>
                <w:sz w:val="28"/>
              </w:rPr>
              <w:t>Проведение школьного конкурса «Лучший читатель школы»</w:t>
            </w: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7A5F27" w:rsidP="00303F38">
            <w:pPr>
              <w:jc w:val="center"/>
            </w:pPr>
            <w:r w:rsidRPr="00937456">
              <w:t>27.05.</w:t>
            </w:r>
          </w:p>
        </w:tc>
        <w:tc>
          <w:tcPr>
            <w:tcW w:w="623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библиотекарь</w:t>
            </w:r>
          </w:p>
        </w:tc>
      </w:tr>
      <w:tr w:rsidR="007A5F27" w:rsidRPr="00937456" w:rsidTr="00271502">
        <w:trPr>
          <w:cantSplit/>
          <w:trHeight w:val="66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left="540"/>
              <w:jc w:val="center"/>
            </w:pPr>
            <w:r w:rsidRPr="00937456">
              <w:t>«Последний звонок» в</w:t>
            </w:r>
            <w:r w:rsidR="00937456">
              <w:t xml:space="preserve"> </w:t>
            </w:r>
            <w:r w:rsidRPr="00937456">
              <w:t xml:space="preserve"> 11 классах</w:t>
            </w: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303F38" w:rsidP="00303F38">
            <w:pPr>
              <w:jc w:val="center"/>
            </w:pPr>
            <w:r w:rsidRPr="00937456">
              <w:t>26.05.</w:t>
            </w:r>
          </w:p>
        </w:tc>
        <w:tc>
          <w:tcPr>
            <w:tcW w:w="623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tc>
      </w:tr>
      <w:tr w:rsidR="007A5F27" w:rsidRPr="00937456" w:rsidTr="00271502">
        <w:trPr>
          <w:cantSplit/>
          <w:trHeight w:val="549"/>
        </w:trPr>
        <w:tc>
          <w:tcPr>
            <w:tcW w:w="65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78"/>
              </w:numPr>
              <w:ind w:left="0" w:firstLine="0"/>
              <w:jc w:val="center"/>
              <w:rPr>
                <w:rFonts w:eastAsia="Calibri"/>
                <w:lang w:eastAsia="en-US"/>
              </w:rPr>
            </w:pPr>
          </w:p>
        </w:tc>
        <w:tc>
          <w:tcPr>
            <w:tcW w:w="4962" w:type="dxa"/>
            <w:tcBorders>
              <w:top w:val="single" w:sz="4" w:space="0" w:color="000000"/>
              <w:left w:val="single" w:sz="4" w:space="0" w:color="000000"/>
              <w:bottom w:val="single" w:sz="4" w:space="0" w:color="000000"/>
              <w:right w:val="single" w:sz="4" w:space="0" w:color="000000"/>
            </w:tcBorders>
          </w:tcPr>
          <w:p w:rsidR="007A5F27" w:rsidRPr="00937456" w:rsidRDefault="00303F38" w:rsidP="00271502">
            <w:pPr>
              <w:ind w:left="540"/>
              <w:jc w:val="center"/>
            </w:pPr>
            <w:r w:rsidRPr="00937456">
              <w:t xml:space="preserve">Школьный </w:t>
            </w:r>
            <w:r w:rsidR="007A5F27" w:rsidRPr="00937456">
              <w:t>Сабантуй</w:t>
            </w:r>
          </w:p>
        </w:tc>
        <w:tc>
          <w:tcPr>
            <w:tcW w:w="1701"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p>
        </w:tc>
        <w:tc>
          <w:tcPr>
            <w:tcW w:w="623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jc w:val="center"/>
            </w:pPr>
            <w:r w:rsidRPr="00937456">
              <w:rPr>
                <w:rFonts w:eastAsia="Calibri"/>
                <w:lang w:eastAsia="en-US"/>
              </w:rPr>
              <w:t>классные руководители</w:t>
            </w:r>
          </w:p>
        </w:tc>
      </w:tr>
    </w:tbl>
    <w:p w:rsidR="007A5F27" w:rsidRPr="00937456" w:rsidRDefault="007A5F27" w:rsidP="007A5F27">
      <w:pPr>
        <w:pStyle w:val="af1"/>
        <w:jc w:val="center"/>
        <w:rPr>
          <w:b/>
        </w:rPr>
      </w:pPr>
    </w:p>
    <w:p w:rsidR="007A5F27" w:rsidRDefault="007A5F27" w:rsidP="007A5F27">
      <w:pPr>
        <w:jc w:val="center"/>
        <w:rPr>
          <w:b/>
          <w:sz w:val="32"/>
          <w:szCs w:val="32"/>
        </w:rPr>
      </w:pPr>
    </w:p>
    <w:p w:rsidR="007A5F27" w:rsidRDefault="007A5F27" w:rsidP="007A5F27">
      <w:pPr>
        <w:jc w:val="center"/>
        <w:rPr>
          <w:b/>
          <w:sz w:val="32"/>
          <w:szCs w:val="32"/>
        </w:rPr>
      </w:pPr>
    </w:p>
    <w:p w:rsidR="007A5F27" w:rsidRPr="007F5F3F" w:rsidRDefault="007A5F27" w:rsidP="007A5F27">
      <w:pPr>
        <w:jc w:val="center"/>
        <w:rPr>
          <w:b/>
          <w:sz w:val="28"/>
          <w:szCs w:val="28"/>
        </w:rPr>
      </w:pPr>
      <w:r w:rsidRPr="007F5F3F">
        <w:rPr>
          <w:b/>
          <w:sz w:val="28"/>
          <w:szCs w:val="28"/>
        </w:rPr>
        <w:lastRenderedPageBreak/>
        <w:t xml:space="preserve">Воспитание положительного отношения к труду и творчеству: </w:t>
      </w:r>
    </w:p>
    <w:p w:rsidR="007A5F27" w:rsidRPr="007F5F3F" w:rsidRDefault="007A5F27" w:rsidP="007A5F27">
      <w:pPr>
        <w:jc w:val="center"/>
        <w:rPr>
          <w:b/>
          <w:sz w:val="28"/>
          <w:szCs w:val="28"/>
        </w:rPr>
      </w:pPr>
      <w:r w:rsidRPr="007F5F3F">
        <w:rPr>
          <w:b/>
          <w:sz w:val="28"/>
          <w:szCs w:val="28"/>
        </w:rPr>
        <w:t>Мероприятия, направленные на профессиональную ориентацию, адаптацию к рынку труда обучающихся и выпускников образовательных учреждений»</w:t>
      </w:r>
    </w:p>
    <w:p w:rsidR="007A5F27" w:rsidRPr="007F5F3F" w:rsidRDefault="007A5F27" w:rsidP="007A5F27">
      <w:pPr>
        <w:jc w:val="center"/>
        <w:rPr>
          <w:b/>
          <w:sz w:val="28"/>
          <w:szCs w:val="28"/>
        </w:rPr>
      </w:pPr>
    </w:p>
    <w:p w:rsidR="007A5F27" w:rsidRDefault="007A5F27" w:rsidP="007A5F27">
      <w:pPr>
        <w:jc w:val="center"/>
        <w:rPr>
          <w:b/>
          <w:sz w:val="32"/>
          <w:szCs w:val="32"/>
        </w:rPr>
      </w:pPr>
    </w:p>
    <w:p w:rsidR="007A5F27" w:rsidRDefault="007A5F27" w:rsidP="007A5F27">
      <w:pPr>
        <w:jc w:val="center"/>
        <w:rPr>
          <w:b/>
          <w:sz w:val="32"/>
          <w:szCs w:val="32"/>
        </w:rPr>
      </w:pPr>
    </w:p>
    <w:tbl>
      <w:tblPr>
        <w:tblW w:w="133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5"/>
        <w:gridCol w:w="2268"/>
        <w:gridCol w:w="4252"/>
      </w:tblGrid>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lang w:eastAsia="en-US"/>
              </w:rPr>
            </w:pPr>
            <w:r w:rsidRPr="00937456">
              <w:rPr>
                <w:rFonts w:eastAsia="Calibri"/>
                <w:lang w:eastAsia="en-US"/>
              </w:rPr>
              <w:t>Название мероприятия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lang w:eastAsia="en-US"/>
              </w:rPr>
            </w:pPr>
            <w:r w:rsidRPr="00937456">
              <w:rPr>
                <w:rFonts w:eastAsia="Calibri"/>
                <w:lang w:eastAsia="en-US"/>
              </w:rPr>
              <w:t xml:space="preserve">Сроки </w:t>
            </w:r>
          </w:p>
          <w:p w:rsidR="007A5F27" w:rsidRPr="00937456" w:rsidRDefault="007A5F27" w:rsidP="00271502">
            <w:pPr>
              <w:jc w:val="center"/>
              <w:rPr>
                <w:rFonts w:eastAsia="Calibri"/>
                <w:lang w:eastAsia="en-US"/>
              </w:rPr>
            </w:pPr>
            <w:r w:rsidRPr="00937456">
              <w:rPr>
                <w:rFonts w:eastAsia="Calibri"/>
                <w:lang w:eastAsia="en-US"/>
              </w:rPr>
              <w:t>проведения</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lang w:eastAsia="en-US"/>
              </w:rPr>
            </w:pPr>
            <w:r w:rsidRPr="00937456">
              <w:rPr>
                <w:rFonts w:eastAsia="Calibri"/>
                <w:lang w:eastAsia="en-US"/>
              </w:rPr>
              <w:t>Ответствен</w:t>
            </w:r>
            <w:r w:rsidRPr="00937456">
              <w:rPr>
                <w:rFonts w:eastAsia="Calibri"/>
                <w:lang w:eastAsia="en-US"/>
              </w:rPr>
              <w:softHyphen/>
              <w:t>ные</w:t>
            </w: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r w:rsidRPr="00937456">
              <w:t>Формирование служб профориентационной работы в общеобразовательных учреждениях</w:t>
            </w:r>
          </w:p>
        </w:tc>
        <w:tc>
          <w:tcPr>
            <w:tcW w:w="226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t xml:space="preserve">С 25.08 </w:t>
            </w:r>
          </w:p>
          <w:p w:rsidR="007A5F27" w:rsidRPr="00937456" w:rsidRDefault="007A5F27" w:rsidP="00271502">
            <w:pPr>
              <w:jc w:val="center"/>
            </w:pPr>
            <w:r w:rsidRPr="00937456">
              <w:t>по 15.09.</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jc w:val="center"/>
            </w:pPr>
            <w:r w:rsidRPr="00937456">
              <w:rPr>
                <w:rFonts w:eastAsia="Calibri"/>
                <w:lang w:eastAsia="en-US"/>
              </w:rPr>
              <w:t>классные руководители</w:t>
            </w: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r w:rsidRPr="00937456">
              <w:t xml:space="preserve">Анализ занятости </w:t>
            </w:r>
            <w:proofErr w:type="gramStart"/>
            <w:r w:rsidRPr="00937456">
              <w:t>обучающихся</w:t>
            </w:r>
            <w:proofErr w:type="gramEnd"/>
            <w:r w:rsidRPr="00937456">
              <w:t>, освоивших основные образовательные программы основного</w:t>
            </w:r>
            <w:r w:rsidR="00303F38" w:rsidRPr="00937456">
              <w:t xml:space="preserve"> общего образования</w:t>
            </w:r>
          </w:p>
          <w:p w:rsidR="007A5F27" w:rsidRPr="00937456" w:rsidRDefault="007A5F27" w:rsidP="00303F38">
            <w:r w:rsidRPr="00937456">
              <w:t>Отчет о трудоустройстве выпускников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t>до 15.09.</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jc w:val="center"/>
            </w:pPr>
            <w:r w:rsidRPr="00937456">
              <w:rPr>
                <w:rFonts w:eastAsia="Calibri"/>
                <w:lang w:eastAsia="en-US"/>
              </w:rPr>
              <w:t>классные руководители</w:t>
            </w: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r w:rsidRPr="00937456">
              <w:t>Обновление информации на страницах по профориентации официальных сайтов, стендах общеобразовательных учреждений</w:t>
            </w:r>
          </w:p>
        </w:tc>
        <w:tc>
          <w:tcPr>
            <w:tcW w:w="226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t>сентябрь</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jc w:val="center"/>
            </w:pP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r w:rsidRPr="00937456">
              <w:t xml:space="preserve">Анализ профессиональных намерений обучающихся 9-х и 11-х классов </w:t>
            </w:r>
          </w:p>
        </w:tc>
        <w:tc>
          <w:tcPr>
            <w:tcW w:w="226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t>Сентябрь-октябрь</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rPr>
                <w:rFonts w:eastAsia="Calibri"/>
                <w:lang w:eastAsia="en-US"/>
              </w:rPr>
              <w:t>классные руководители</w:t>
            </w: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r w:rsidRPr="00937456">
              <w:t>Исследование профессионального самоопределения подростков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t>В течение года</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rPr>
                <w:rFonts w:eastAsia="Calibri"/>
                <w:lang w:eastAsia="en-US"/>
              </w:rPr>
              <w:t>классные руководители</w:t>
            </w: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r w:rsidRPr="00937456">
              <w:t>Групповая и индивидуальная работа по профинформированию, профориентации.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t>В течение года</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jc w:val="center"/>
            </w:pPr>
            <w:r w:rsidRPr="00937456">
              <w:rPr>
                <w:rFonts w:eastAsia="Calibri"/>
                <w:lang w:eastAsia="en-US"/>
              </w:rPr>
              <w:t>классные руководители</w:t>
            </w: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r w:rsidRPr="00937456">
              <w:t>Профориентация старших школьников и предпрофориентация (представители вузов СПб)</w:t>
            </w:r>
          </w:p>
        </w:tc>
        <w:tc>
          <w:tcPr>
            <w:tcW w:w="226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lang w:eastAsia="en-US"/>
              </w:rPr>
            </w:pPr>
            <w:r w:rsidRPr="00937456">
              <w:rPr>
                <w:rFonts w:eastAsia="Calibri"/>
                <w:lang w:eastAsia="en-US"/>
              </w:rPr>
              <w:t>В течение года</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rPr>
            </w:pP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r w:rsidRPr="00937456">
              <w:t>Лекция для родителей «Как помочь ребенку в выборе профессии»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lang w:eastAsia="en-US"/>
              </w:rPr>
            </w:pPr>
            <w:r w:rsidRPr="00937456">
              <w:rPr>
                <w:rFonts w:eastAsia="Calibri"/>
                <w:lang w:eastAsia="en-US"/>
              </w:rPr>
              <w:t>март</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r w:rsidRPr="00937456">
              <w:rPr>
                <w:rFonts w:eastAsia="Calibri"/>
                <w:color w:val="000000"/>
              </w:rPr>
              <w:t xml:space="preserve">Экскурсии в учебные заведения и на предприятия </w:t>
            </w:r>
          </w:p>
        </w:tc>
        <w:tc>
          <w:tcPr>
            <w:tcW w:w="226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lang w:eastAsia="en-US"/>
              </w:rPr>
            </w:pPr>
            <w:r w:rsidRPr="00937456">
              <w:rPr>
                <w:rFonts w:eastAsia="Calibri"/>
                <w:lang w:eastAsia="en-US"/>
              </w:rPr>
              <w:t>В течение года</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jc w:val="center"/>
            </w:pPr>
            <w:r w:rsidRPr="00937456">
              <w:rPr>
                <w:rFonts w:eastAsia="Calibri"/>
                <w:lang w:eastAsia="en-US"/>
              </w:rPr>
              <w:t>классные руководители</w:t>
            </w: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rPr>
                <w:b/>
              </w:rPr>
            </w:pPr>
            <w:r w:rsidRPr="00937456">
              <w:t>Посещение дней открытых дверей (в рамках программы по профориентации)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snapToGrid w:val="0"/>
              <w:jc w:val="center"/>
            </w:pPr>
            <w:r w:rsidRPr="00937456">
              <w:t>В течение года</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pStyle w:val="ad"/>
              <w:jc w:val="center"/>
            </w:pPr>
            <w:r w:rsidRPr="00937456">
              <w:rPr>
                <w:rFonts w:eastAsia="Calibri"/>
              </w:rPr>
              <w:t>классные руководители</w:t>
            </w: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r w:rsidRPr="00937456">
              <w:lastRenderedPageBreak/>
              <w:t>Кл</w:t>
            </w:r>
            <w:proofErr w:type="gramStart"/>
            <w:r w:rsidRPr="00937456">
              <w:t>.</w:t>
            </w:r>
            <w:proofErr w:type="gramEnd"/>
            <w:r w:rsidRPr="00937456">
              <w:t xml:space="preserve"> </w:t>
            </w:r>
            <w:proofErr w:type="gramStart"/>
            <w:r w:rsidRPr="00937456">
              <w:t>ч</w:t>
            </w:r>
            <w:proofErr w:type="gramEnd"/>
            <w:r w:rsidRPr="00937456">
              <w:t>асы «Рынок труда», «Новые специальности», «Типичные ошибки в выборе профессии»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snapToGrid w:val="0"/>
              <w:jc w:val="center"/>
            </w:pPr>
            <w:r w:rsidRPr="00937456">
              <w:t>февраль</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d"/>
              <w:jc w:val="center"/>
            </w:pPr>
            <w:r w:rsidRPr="00937456">
              <w:rPr>
                <w:rFonts w:eastAsia="Calibri"/>
              </w:rPr>
              <w:t>классные руководители</w:t>
            </w: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r w:rsidRPr="00937456">
              <w:t>Экскурсия</w:t>
            </w:r>
            <w:r w:rsidRPr="00937456">
              <w:rPr>
                <w:b/>
              </w:rPr>
              <w:t xml:space="preserve"> на предприятия Челябинска </w:t>
            </w:r>
          </w:p>
        </w:tc>
        <w:tc>
          <w:tcPr>
            <w:tcW w:w="2268"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 xml:space="preserve">в течение года </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rPr>
                <w:rFonts w:eastAsia="Calibri"/>
                <w:lang w:eastAsia="en-US"/>
              </w:rPr>
              <w:t>классные руководители</w:t>
            </w: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hd w:val="clear" w:color="auto" w:fill="FFFFFF"/>
            </w:pPr>
            <w:r w:rsidRPr="00937456">
              <w:rPr>
                <w:color w:val="000000"/>
              </w:rPr>
              <w:t>Конкурс творческих работ для школьников «В. В. Терешкова — первая в мире женщина — космонавт»</w:t>
            </w:r>
          </w:p>
        </w:tc>
        <w:tc>
          <w:tcPr>
            <w:tcW w:w="2268"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hd w:val="clear" w:color="auto" w:fill="FFFFFF"/>
              <w:jc w:val="center"/>
            </w:pPr>
            <w:r w:rsidRPr="00937456">
              <w:rPr>
                <w:color w:val="000000"/>
                <w:spacing w:val="-7"/>
              </w:rPr>
              <w:t>Сентябрь</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tc>
      </w:tr>
      <w:tr w:rsidR="007A5F27" w:rsidRPr="00B14409" w:rsidTr="00271502">
        <w:trPr>
          <w:trHeight w:val="669"/>
        </w:trPr>
        <w:tc>
          <w:tcPr>
            <w:tcW w:w="6805"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hd w:val="clear" w:color="auto" w:fill="FFFFFF"/>
            </w:pPr>
            <w:r w:rsidRPr="00937456">
              <w:rPr>
                <w:color w:val="000000"/>
              </w:rPr>
              <w:t xml:space="preserve">Открытые    уроки    на    тему:    «Космос человечеству» </w:t>
            </w:r>
          </w:p>
        </w:tc>
        <w:tc>
          <w:tcPr>
            <w:tcW w:w="2268"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hd w:val="clear" w:color="auto" w:fill="FFFFFF"/>
              <w:jc w:val="center"/>
            </w:pPr>
            <w:r w:rsidRPr="00937456">
              <w:rPr>
                <w:color w:val="000000"/>
                <w:spacing w:val="-6"/>
              </w:rPr>
              <w:t>Сентябрь-октябрь</w:t>
            </w:r>
          </w:p>
        </w:tc>
        <w:tc>
          <w:tcPr>
            <w:tcW w:w="4252"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t>предметники</w:t>
            </w:r>
          </w:p>
        </w:tc>
      </w:tr>
    </w:tbl>
    <w:p w:rsidR="007A5F27" w:rsidRPr="00B14409" w:rsidRDefault="007A5F27" w:rsidP="007A5F27">
      <w:pPr>
        <w:jc w:val="center"/>
        <w:rPr>
          <w:b/>
          <w:sz w:val="22"/>
          <w:szCs w:val="22"/>
        </w:rPr>
      </w:pPr>
    </w:p>
    <w:p w:rsidR="007A5F27" w:rsidRPr="00B14409" w:rsidRDefault="007A5F27" w:rsidP="007A5F27">
      <w:pPr>
        <w:jc w:val="center"/>
        <w:rPr>
          <w:b/>
          <w:sz w:val="22"/>
          <w:szCs w:val="22"/>
        </w:rPr>
      </w:pPr>
    </w:p>
    <w:p w:rsidR="007A5F27" w:rsidRPr="00B14409" w:rsidRDefault="007A5F27" w:rsidP="007A5F27">
      <w:pPr>
        <w:jc w:val="center"/>
        <w:rPr>
          <w:b/>
          <w:sz w:val="22"/>
          <w:szCs w:val="22"/>
        </w:rPr>
      </w:pPr>
    </w:p>
    <w:p w:rsidR="007A5F27" w:rsidRDefault="007A5F27" w:rsidP="007A5F27">
      <w:pPr>
        <w:rPr>
          <w:b/>
          <w:sz w:val="32"/>
          <w:szCs w:val="32"/>
        </w:rPr>
      </w:pPr>
    </w:p>
    <w:p w:rsidR="007A5F27" w:rsidRDefault="007A5F27" w:rsidP="007A5F27">
      <w:pPr>
        <w:jc w:val="center"/>
        <w:rPr>
          <w:b/>
          <w:sz w:val="32"/>
          <w:szCs w:val="32"/>
        </w:rPr>
      </w:pPr>
      <w:r>
        <w:rPr>
          <w:b/>
          <w:sz w:val="32"/>
          <w:szCs w:val="32"/>
        </w:rPr>
        <w:t>Интеллектуальное воспитание:</w:t>
      </w:r>
    </w:p>
    <w:p w:rsidR="007A5F27" w:rsidRDefault="007A5F27" w:rsidP="007A5F27">
      <w:pPr>
        <w:jc w:val="center"/>
        <w:rPr>
          <w:b/>
          <w:sz w:val="32"/>
          <w:szCs w:val="32"/>
        </w:rPr>
      </w:pPr>
    </w:p>
    <w:p w:rsidR="007A5F27" w:rsidRDefault="007A5F27" w:rsidP="007A5F27">
      <w:pPr>
        <w:jc w:val="center"/>
        <w:rPr>
          <w:b/>
          <w:sz w:val="32"/>
          <w:szCs w:val="32"/>
        </w:rPr>
      </w:pPr>
    </w:p>
    <w:tbl>
      <w:tblPr>
        <w:tblW w:w="1216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699"/>
        <w:gridCol w:w="2160"/>
        <w:gridCol w:w="3600"/>
      </w:tblGrid>
      <w:tr w:rsidR="007A5F27" w:rsidRPr="00931159" w:rsidTr="00271502">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096038" w:rsidRDefault="007A5F27" w:rsidP="00271502">
            <w:pPr>
              <w:jc w:val="center"/>
              <w:rPr>
                <w:rFonts w:eastAsia="Calibri"/>
                <w:b/>
                <w:lang w:eastAsia="en-US"/>
              </w:rPr>
            </w:pPr>
            <w:r w:rsidRPr="00096038">
              <w:rPr>
                <w:rFonts w:eastAsia="Calibri"/>
                <w:b/>
                <w:sz w:val="22"/>
                <w:szCs w:val="22"/>
                <w:lang w:eastAsia="en-US"/>
              </w:rPr>
              <w:t>№</w:t>
            </w:r>
          </w:p>
          <w:p w:rsidR="007A5F27" w:rsidRPr="00096038" w:rsidRDefault="007A5F27" w:rsidP="00271502">
            <w:pPr>
              <w:jc w:val="center"/>
              <w:rPr>
                <w:rFonts w:eastAsia="Calibri"/>
                <w:b/>
                <w:lang w:eastAsia="en-US"/>
              </w:rPr>
            </w:pPr>
            <w:proofErr w:type="gramStart"/>
            <w:r w:rsidRPr="00096038">
              <w:rPr>
                <w:rFonts w:eastAsia="Calibri"/>
                <w:b/>
                <w:sz w:val="22"/>
                <w:szCs w:val="22"/>
                <w:lang w:eastAsia="en-US"/>
              </w:rPr>
              <w:t>п</w:t>
            </w:r>
            <w:proofErr w:type="gramEnd"/>
            <w:r w:rsidRPr="00096038">
              <w:rPr>
                <w:rFonts w:eastAsia="Calibri"/>
                <w:b/>
                <w:sz w:val="22"/>
                <w:szCs w:val="22"/>
                <w:lang w:eastAsia="en-US"/>
              </w:rPr>
              <w:t>/п</w:t>
            </w:r>
          </w:p>
        </w:tc>
        <w:tc>
          <w:tcPr>
            <w:tcW w:w="5699" w:type="dxa"/>
            <w:tcBorders>
              <w:top w:val="single" w:sz="4" w:space="0" w:color="000000"/>
              <w:left w:val="single" w:sz="4" w:space="0" w:color="000000"/>
              <w:bottom w:val="single" w:sz="4" w:space="0" w:color="000000"/>
              <w:right w:val="single" w:sz="4" w:space="0" w:color="000000"/>
            </w:tcBorders>
          </w:tcPr>
          <w:p w:rsidR="007A5F27" w:rsidRPr="00096038" w:rsidRDefault="007A5F27" w:rsidP="00271502">
            <w:pPr>
              <w:spacing w:before="120"/>
              <w:jc w:val="center"/>
              <w:rPr>
                <w:rFonts w:eastAsia="Calibri"/>
                <w:b/>
                <w:lang w:eastAsia="en-US"/>
              </w:rPr>
            </w:pPr>
            <w:r w:rsidRPr="00096038">
              <w:rPr>
                <w:rFonts w:eastAsia="Calibri"/>
                <w:b/>
                <w:sz w:val="22"/>
                <w:szCs w:val="22"/>
                <w:lang w:eastAsia="en-US"/>
              </w:rPr>
              <w:t>Название мероприятия</w:t>
            </w:r>
          </w:p>
        </w:tc>
        <w:tc>
          <w:tcPr>
            <w:tcW w:w="2160" w:type="dxa"/>
            <w:tcBorders>
              <w:top w:val="single" w:sz="4" w:space="0" w:color="000000"/>
              <w:left w:val="single" w:sz="4" w:space="0" w:color="000000"/>
              <w:bottom w:val="single" w:sz="4" w:space="0" w:color="000000"/>
              <w:right w:val="single" w:sz="4" w:space="0" w:color="000000"/>
            </w:tcBorders>
          </w:tcPr>
          <w:p w:rsidR="007A5F27" w:rsidRPr="00096038" w:rsidRDefault="007A5F27" w:rsidP="00271502">
            <w:pPr>
              <w:spacing w:before="120"/>
              <w:jc w:val="center"/>
              <w:rPr>
                <w:rFonts w:eastAsia="Calibri"/>
                <w:b/>
                <w:lang w:eastAsia="en-US"/>
              </w:rPr>
            </w:pPr>
            <w:r w:rsidRPr="00096038">
              <w:rPr>
                <w:rFonts w:eastAsia="Calibri"/>
                <w:b/>
                <w:sz w:val="22"/>
                <w:szCs w:val="22"/>
                <w:lang w:eastAsia="en-US"/>
              </w:rPr>
              <w:t>Сроки проведения</w:t>
            </w:r>
          </w:p>
        </w:tc>
        <w:tc>
          <w:tcPr>
            <w:tcW w:w="3600" w:type="dxa"/>
            <w:tcBorders>
              <w:top w:val="single" w:sz="4" w:space="0" w:color="000000"/>
              <w:left w:val="single" w:sz="4" w:space="0" w:color="000000"/>
              <w:bottom w:val="single" w:sz="4" w:space="0" w:color="000000"/>
              <w:right w:val="single" w:sz="4" w:space="0" w:color="000000"/>
            </w:tcBorders>
            <w:vAlign w:val="center"/>
          </w:tcPr>
          <w:p w:rsidR="007A5F27" w:rsidRPr="00096038" w:rsidRDefault="007A5F27" w:rsidP="00271502">
            <w:pPr>
              <w:jc w:val="center"/>
              <w:rPr>
                <w:rFonts w:eastAsia="Calibri"/>
                <w:b/>
                <w:lang w:eastAsia="en-US"/>
              </w:rPr>
            </w:pPr>
            <w:r w:rsidRPr="00096038">
              <w:rPr>
                <w:rFonts w:eastAsia="Calibri"/>
                <w:b/>
                <w:sz w:val="22"/>
                <w:szCs w:val="22"/>
                <w:lang w:eastAsia="en-US"/>
              </w:rPr>
              <w:t>Ответственные</w:t>
            </w:r>
          </w:p>
        </w:tc>
      </w:tr>
      <w:tr w:rsidR="007A5F27" w:rsidRPr="00931159" w:rsidTr="00271502">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096038" w:rsidRDefault="007A5F27" w:rsidP="00230E1C">
            <w:pPr>
              <w:numPr>
                <w:ilvl w:val="0"/>
                <w:numId w:val="79"/>
              </w:numPr>
              <w:ind w:left="0" w:firstLine="0"/>
              <w:jc w:val="center"/>
              <w:rPr>
                <w:rFonts w:eastAsia="Calibri"/>
                <w:lang w:eastAsia="en-US"/>
              </w:rPr>
            </w:pPr>
          </w:p>
        </w:tc>
        <w:tc>
          <w:tcPr>
            <w:tcW w:w="5699"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firstLine="100"/>
              <w:jc w:val="both"/>
            </w:pPr>
            <w:r w:rsidRPr="00937456">
              <w:t>День Знаний</w:t>
            </w:r>
          </w:p>
          <w:p w:rsidR="007A5F27" w:rsidRPr="00937456" w:rsidRDefault="007A5F27" w:rsidP="00271502">
            <w:pPr>
              <w:jc w:val="center"/>
            </w:pPr>
          </w:p>
        </w:tc>
        <w:tc>
          <w:tcPr>
            <w:tcW w:w="2160"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p>
        </w:tc>
        <w:tc>
          <w:tcPr>
            <w:tcW w:w="3600"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jc w:val="center"/>
            </w:pPr>
          </w:p>
        </w:tc>
      </w:tr>
      <w:tr w:rsidR="007A5F27" w:rsidRPr="00931159" w:rsidTr="00271502">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096038" w:rsidRDefault="007A5F27" w:rsidP="00230E1C">
            <w:pPr>
              <w:numPr>
                <w:ilvl w:val="0"/>
                <w:numId w:val="79"/>
              </w:numPr>
              <w:ind w:left="0" w:firstLine="0"/>
              <w:jc w:val="center"/>
              <w:rPr>
                <w:rFonts w:eastAsia="Calibri"/>
                <w:lang w:eastAsia="en-US"/>
              </w:rPr>
            </w:pPr>
          </w:p>
        </w:tc>
        <w:tc>
          <w:tcPr>
            <w:tcW w:w="5699"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Предметные недели</w:t>
            </w:r>
          </w:p>
        </w:tc>
        <w:tc>
          <w:tcPr>
            <w:tcW w:w="2160"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в течение года</w:t>
            </w:r>
          </w:p>
        </w:tc>
        <w:tc>
          <w:tcPr>
            <w:tcW w:w="3600"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учителя-предметники</w:t>
            </w:r>
          </w:p>
        </w:tc>
      </w:tr>
      <w:tr w:rsidR="007A5F27" w:rsidRPr="00931159" w:rsidTr="00271502">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096038" w:rsidRDefault="007A5F27" w:rsidP="00230E1C">
            <w:pPr>
              <w:numPr>
                <w:ilvl w:val="0"/>
                <w:numId w:val="79"/>
              </w:numPr>
              <w:ind w:left="0" w:firstLine="0"/>
              <w:jc w:val="center"/>
              <w:rPr>
                <w:rFonts w:eastAsia="Calibri"/>
                <w:lang w:eastAsia="en-US"/>
              </w:rPr>
            </w:pPr>
          </w:p>
        </w:tc>
        <w:tc>
          <w:tcPr>
            <w:tcW w:w="5699"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firstLine="100"/>
              <w:jc w:val="both"/>
            </w:pPr>
            <w:r w:rsidRPr="00937456">
              <w:t>Интеллектуальный марафон</w:t>
            </w:r>
          </w:p>
          <w:p w:rsidR="007A5F27" w:rsidRPr="00937456" w:rsidRDefault="007A5F27" w:rsidP="00271502">
            <w:pPr>
              <w:jc w:val="center"/>
            </w:pPr>
          </w:p>
        </w:tc>
        <w:tc>
          <w:tcPr>
            <w:tcW w:w="2160"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p>
        </w:tc>
        <w:tc>
          <w:tcPr>
            <w:tcW w:w="3600"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jc w:val="center"/>
            </w:pPr>
            <w:r w:rsidRPr="00937456">
              <w:rPr>
                <w:rFonts w:eastAsia="Calibri"/>
              </w:rPr>
              <w:t>классные руководители</w:t>
            </w:r>
          </w:p>
        </w:tc>
      </w:tr>
      <w:tr w:rsidR="007A5F27" w:rsidRPr="00931159" w:rsidTr="00271502">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096038" w:rsidRDefault="007A5F27" w:rsidP="00230E1C">
            <w:pPr>
              <w:numPr>
                <w:ilvl w:val="0"/>
                <w:numId w:val="79"/>
              </w:numPr>
              <w:ind w:left="0" w:firstLine="0"/>
              <w:jc w:val="center"/>
              <w:rPr>
                <w:rFonts w:eastAsia="Calibri"/>
                <w:lang w:eastAsia="en-US"/>
              </w:rPr>
            </w:pPr>
          </w:p>
        </w:tc>
        <w:tc>
          <w:tcPr>
            <w:tcW w:w="5699"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firstLine="100"/>
              <w:jc w:val="both"/>
            </w:pPr>
            <w:r w:rsidRPr="00937456">
              <w:t>Научно-практическая конференция «Шаг в будущее»</w:t>
            </w:r>
          </w:p>
          <w:p w:rsidR="007A5F27" w:rsidRPr="00937456" w:rsidRDefault="007A5F27" w:rsidP="00271502">
            <w:pPr>
              <w:jc w:val="center"/>
            </w:pPr>
          </w:p>
        </w:tc>
        <w:tc>
          <w:tcPr>
            <w:tcW w:w="2160"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p>
        </w:tc>
        <w:tc>
          <w:tcPr>
            <w:tcW w:w="3600"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jc w:val="center"/>
            </w:pPr>
            <w:r w:rsidRPr="00937456">
              <w:t>предметники</w:t>
            </w:r>
          </w:p>
        </w:tc>
      </w:tr>
      <w:tr w:rsidR="007A5F27" w:rsidRPr="00931159" w:rsidTr="00271502">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096038" w:rsidRDefault="007A5F27" w:rsidP="00230E1C">
            <w:pPr>
              <w:numPr>
                <w:ilvl w:val="0"/>
                <w:numId w:val="79"/>
              </w:numPr>
              <w:ind w:left="0" w:firstLine="0"/>
              <w:jc w:val="center"/>
              <w:rPr>
                <w:rFonts w:eastAsia="Calibri"/>
                <w:lang w:eastAsia="en-US"/>
              </w:rPr>
            </w:pPr>
          </w:p>
        </w:tc>
        <w:tc>
          <w:tcPr>
            <w:tcW w:w="5699"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t>Духовные опасности нашего времени (секты, магия, оккультизм)</w:t>
            </w:r>
          </w:p>
        </w:tc>
        <w:tc>
          <w:tcPr>
            <w:tcW w:w="2160"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p>
        </w:tc>
        <w:tc>
          <w:tcPr>
            <w:tcW w:w="3600"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r w:rsidRPr="00937456">
              <w:rPr>
                <w:rFonts w:eastAsia="Calibri"/>
              </w:rPr>
              <w:t>классные руководители</w:t>
            </w:r>
          </w:p>
        </w:tc>
      </w:tr>
      <w:tr w:rsidR="007A5F27" w:rsidRPr="00931159" w:rsidTr="00271502">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096038" w:rsidRDefault="007A5F27" w:rsidP="00230E1C">
            <w:pPr>
              <w:numPr>
                <w:ilvl w:val="0"/>
                <w:numId w:val="79"/>
              </w:numPr>
              <w:ind w:left="0" w:firstLine="0"/>
              <w:jc w:val="center"/>
              <w:rPr>
                <w:rFonts w:eastAsia="Calibri"/>
                <w:lang w:eastAsia="en-US"/>
              </w:rPr>
            </w:pPr>
          </w:p>
        </w:tc>
        <w:tc>
          <w:tcPr>
            <w:tcW w:w="5699"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ind w:firstLine="100"/>
              <w:jc w:val="both"/>
            </w:pPr>
            <w:r w:rsidRPr="00937456">
              <w:t>Бал науки</w:t>
            </w:r>
          </w:p>
          <w:p w:rsidR="007A5F27" w:rsidRPr="00937456" w:rsidRDefault="007A5F27" w:rsidP="00271502">
            <w:pPr>
              <w:ind w:firstLine="100"/>
              <w:jc w:val="both"/>
            </w:pPr>
          </w:p>
        </w:tc>
        <w:tc>
          <w:tcPr>
            <w:tcW w:w="2160"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jc w:val="center"/>
            </w:pPr>
          </w:p>
        </w:tc>
        <w:tc>
          <w:tcPr>
            <w:tcW w:w="3600"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jc w:val="center"/>
            </w:pPr>
          </w:p>
        </w:tc>
      </w:tr>
    </w:tbl>
    <w:p w:rsidR="007A5F27" w:rsidRPr="00931159" w:rsidRDefault="007A5F27" w:rsidP="007A5F27">
      <w:pPr>
        <w:jc w:val="center"/>
        <w:rPr>
          <w:b/>
          <w:sz w:val="20"/>
          <w:szCs w:val="20"/>
        </w:rPr>
      </w:pPr>
    </w:p>
    <w:p w:rsidR="007A5F27" w:rsidRDefault="007A5F27" w:rsidP="007A5F27">
      <w:pPr>
        <w:jc w:val="center"/>
        <w:rPr>
          <w:b/>
          <w:sz w:val="32"/>
          <w:szCs w:val="32"/>
        </w:rPr>
      </w:pPr>
    </w:p>
    <w:p w:rsidR="007A5F27" w:rsidRDefault="007A5F27" w:rsidP="007A5F27">
      <w:pPr>
        <w:pStyle w:val="af1"/>
        <w:jc w:val="center"/>
        <w:rPr>
          <w:b/>
          <w:i/>
        </w:rPr>
      </w:pPr>
      <w:r>
        <w:rPr>
          <w:b/>
          <w:sz w:val="32"/>
          <w:szCs w:val="32"/>
        </w:rPr>
        <w:t>Здоровьесберегающее воспитание:</w:t>
      </w:r>
    </w:p>
    <w:p w:rsidR="007A5F27" w:rsidRDefault="007A5F27" w:rsidP="007A5F27">
      <w:pPr>
        <w:pStyle w:val="af1"/>
        <w:jc w:val="center"/>
        <w:rPr>
          <w:b/>
          <w:i/>
        </w:rPr>
      </w:pPr>
    </w:p>
    <w:p w:rsidR="007A5F27" w:rsidRPr="00CC3584" w:rsidRDefault="007A5F27" w:rsidP="007A5F27">
      <w:pPr>
        <w:pStyle w:val="af1"/>
        <w:jc w:val="center"/>
        <w:rPr>
          <w:b/>
          <w:i/>
        </w:rPr>
      </w:pPr>
      <w:r w:rsidRPr="00CC3584">
        <w:rPr>
          <w:b/>
          <w:i/>
        </w:rPr>
        <w:t>- организация профилактики вредных привычек и различных форм асоциального поведения;</w:t>
      </w:r>
    </w:p>
    <w:p w:rsidR="007A5F27" w:rsidRPr="00CC3584" w:rsidRDefault="007A5F27" w:rsidP="007A5F27">
      <w:pPr>
        <w:pStyle w:val="af1"/>
        <w:jc w:val="center"/>
        <w:rPr>
          <w:b/>
          <w:i/>
        </w:rPr>
      </w:pPr>
      <w:r w:rsidRPr="00CC3584">
        <w:rPr>
          <w:b/>
          <w:i/>
        </w:rPr>
        <w:t xml:space="preserve">- развитие здорового образа жизни и социального здоровья </w:t>
      </w:r>
      <w:proofErr w:type="gramStart"/>
      <w:r w:rsidRPr="00CC3584">
        <w:rPr>
          <w:b/>
          <w:i/>
        </w:rPr>
        <w:t>обучающихся</w:t>
      </w:r>
      <w:proofErr w:type="gramEnd"/>
      <w:r w:rsidRPr="00CC3584">
        <w:rPr>
          <w:b/>
          <w:i/>
        </w:rPr>
        <w:t>;</w:t>
      </w:r>
    </w:p>
    <w:p w:rsidR="007A5F27" w:rsidRPr="00CC3584" w:rsidRDefault="007A5F27" w:rsidP="007A5F27">
      <w:pPr>
        <w:pStyle w:val="af1"/>
        <w:jc w:val="center"/>
        <w:rPr>
          <w:b/>
          <w:i/>
        </w:rPr>
      </w:pPr>
      <w:r w:rsidRPr="00CC3584">
        <w:rPr>
          <w:b/>
          <w:i/>
        </w:rPr>
        <w:t>- развитие условий для занятий физической культурой и спортом</w:t>
      </w:r>
      <w:r>
        <w:rPr>
          <w:b/>
          <w:i/>
        </w:rPr>
        <w:t>;</w:t>
      </w:r>
    </w:p>
    <w:p w:rsidR="007A5F27" w:rsidRPr="00CC3584" w:rsidRDefault="007A5F27" w:rsidP="007A5F27">
      <w:pPr>
        <w:pStyle w:val="af1"/>
        <w:jc w:val="center"/>
        <w:rPr>
          <w:b/>
          <w:i/>
        </w:rPr>
      </w:pPr>
      <w:r w:rsidRPr="00CC3584">
        <w:rPr>
          <w:b/>
          <w:i/>
        </w:rPr>
        <w:t>- организация деятельности творческих объединений, проведение творческих конкурсов;</w:t>
      </w:r>
    </w:p>
    <w:p w:rsidR="007A5F27" w:rsidRDefault="007A5F27" w:rsidP="007A5F27">
      <w:pPr>
        <w:pStyle w:val="af1"/>
        <w:jc w:val="center"/>
        <w:rPr>
          <w:b/>
          <w:i/>
        </w:rPr>
      </w:pPr>
      <w:r w:rsidRPr="00CC3584">
        <w:rPr>
          <w:b/>
          <w:i/>
        </w:rPr>
        <w:t xml:space="preserve">- обеспечение физической, информационной и психологической безопасности </w:t>
      </w:r>
      <w:proofErr w:type="gramStart"/>
      <w:r w:rsidRPr="00CC3584">
        <w:rPr>
          <w:b/>
          <w:i/>
        </w:rPr>
        <w:t>обучающихся</w:t>
      </w:r>
      <w:proofErr w:type="gramEnd"/>
      <w:r>
        <w:rPr>
          <w:b/>
          <w:i/>
        </w:rPr>
        <w:t>;</w:t>
      </w:r>
    </w:p>
    <w:p w:rsidR="007A5F27" w:rsidRPr="00CC3584" w:rsidRDefault="007A5F27" w:rsidP="007A5F27">
      <w:pPr>
        <w:pStyle w:val="af1"/>
        <w:jc w:val="center"/>
        <w:rPr>
          <w:b/>
          <w:i/>
        </w:rPr>
      </w:pPr>
      <w:r w:rsidRPr="00CC3584">
        <w:rPr>
          <w:b/>
          <w:i/>
        </w:rPr>
        <w:t>- созданий условий формирования благоприятной и безопасной среды обитания</w:t>
      </w:r>
      <w:r>
        <w:rPr>
          <w:b/>
          <w:i/>
        </w:rPr>
        <w:t>.</w:t>
      </w:r>
    </w:p>
    <w:p w:rsidR="007A5F27" w:rsidRDefault="007A5F27" w:rsidP="007A5F27">
      <w:pPr>
        <w:pStyle w:val="af1"/>
        <w:jc w:val="center"/>
        <w:rPr>
          <w:b/>
          <w:i/>
        </w:rPr>
      </w:pPr>
    </w:p>
    <w:p w:rsidR="007A5F27" w:rsidRDefault="007A5F27" w:rsidP="007A5F27">
      <w:pPr>
        <w:pStyle w:val="af1"/>
        <w:rPr>
          <w:b/>
          <w:i/>
        </w:rPr>
      </w:pPr>
    </w:p>
    <w:p w:rsidR="007A5F27" w:rsidRDefault="007A5F27" w:rsidP="007A5F27">
      <w:pPr>
        <w:pStyle w:val="af1"/>
        <w:rPr>
          <w:b/>
          <w:i/>
        </w:rPr>
      </w:pPr>
    </w:p>
    <w:p w:rsidR="007A5F27" w:rsidRDefault="007A5F27" w:rsidP="007A5F27">
      <w:pPr>
        <w:pStyle w:val="af1"/>
        <w:rPr>
          <w:b/>
          <w:i/>
        </w:rPr>
      </w:pPr>
    </w:p>
    <w:p w:rsidR="007A5F27" w:rsidRPr="00CC3584" w:rsidRDefault="007A5F27" w:rsidP="007A5F27">
      <w:pPr>
        <w:pStyle w:val="af1"/>
        <w:rPr>
          <w:b/>
          <w:i/>
        </w:rPr>
      </w:pPr>
    </w:p>
    <w:tbl>
      <w:tblPr>
        <w:tblW w:w="11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567"/>
        <w:gridCol w:w="1874"/>
        <w:gridCol w:w="3346"/>
      </w:tblGrid>
      <w:tr w:rsidR="007A5F27" w:rsidRPr="008467F4" w:rsidTr="00271502">
        <w:trPr>
          <w:trHeight w:val="525"/>
          <w:tblHead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b/>
                <w:lang w:eastAsia="en-US"/>
              </w:rPr>
            </w:pPr>
            <w:r w:rsidRPr="00B14409">
              <w:rPr>
                <w:rFonts w:eastAsia="Calibri"/>
                <w:b/>
                <w:sz w:val="22"/>
                <w:szCs w:val="22"/>
                <w:lang w:eastAsia="en-US"/>
              </w:rPr>
              <w:t>№</w:t>
            </w:r>
          </w:p>
          <w:p w:rsidR="007A5F27" w:rsidRPr="00B14409" w:rsidRDefault="007A5F27" w:rsidP="00271502">
            <w:pPr>
              <w:jc w:val="center"/>
              <w:rPr>
                <w:rFonts w:eastAsia="Calibri"/>
                <w:b/>
                <w:lang w:eastAsia="en-US"/>
              </w:rPr>
            </w:pPr>
            <w:proofErr w:type="gramStart"/>
            <w:r w:rsidRPr="00B14409">
              <w:rPr>
                <w:rFonts w:eastAsia="Calibri"/>
                <w:b/>
                <w:sz w:val="22"/>
                <w:szCs w:val="22"/>
                <w:lang w:eastAsia="en-US"/>
              </w:rPr>
              <w:t>п</w:t>
            </w:r>
            <w:proofErr w:type="gramEnd"/>
            <w:r w:rsidRPr="00B14409">
              <w:rPr>
                <w:rFonts w:eastAsia="Calibri"/>
                <w:b/>
                <w:sz w:val="22"/>
                <w:szCs w:val="22"/>
                <w:lang w:eastAsia="en-US"/>
              </w:rPr>
              <w:t>/п</w:t>
            </w:r>
          </w:p>
        </w:tc>
        <w:tc>
          <w:tcPr>
            <w:tcW w:w="5567"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b/>
              </w:rPr>
            </w:pPr>
            <w:r w:rsidRPr="00937456">
              <w:rPr>
                <w:b/>
              </w:rPr>
              <w:t>Название мероприятия</w:t>
            </w:r>
          </w:p>
        </w:tc>
        <w:tc>
          <w:tcPr>
            <w:tcW w:w="1874"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b/>
                <w:lang w:eastAsia="en-US"/>
              </w:rPr>
            </w:pPr>
            <w:r w:rsidRPr="00937456">
              <w:rPr>
                <w:rFonts w:eastAsia="Calibri"/>
                <w:b/>
                <w:lang w:eastAsia="en-US"/>
              </w:rPr>
              <w:t>Сроки проведения</w:t>
            </w:r>
          </w:p>
        </w:tc>
        <w:tc>
          <w:tcPr>
            <w:tcW w:w="3346"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rPr>
                <w:rFonts w:eastAsia="Calibri"/>
                <w:b/>
                <w:lang w:eastAsia="en-US"/>
              </w:rPr>
            </w:pPr>
            <w:r w:rsidRPr="00937456">
              <w:rPr>
                <w:rFonts w:eastAsia="Calibri"/>
                <w:b/>
                <w:lang w:eastAsia="en-US"/>
              </w:rPr>
              <w:t>ответств</w:t>
            </w:r>
          </w:p>
        </w:tc>
      </w:tr>
      <w:tr w:rsidR="007A5F27"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30E1C">
            <w:pPr>
              <w:numPr>
                <w:ilvl w:val="0"/>
                <w:numId w:val="81"/>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r w:rsidRPr="00937456">
              <w:t>Ежедневная утренняя зарядка.</w:t>
            </w:r>
          </w:p>
        </w:tc>
        <w:tc>
          <w:tcPr>
            <w:tcW w:w="1874"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t>в течение учебного года</w:t>
            </w:r>
          </w:p>
        </w:tc>
        <w:tc>
          <w:tcPr>
            <w:tcW w:w="3346"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t>Дежурный класс</w:t>
            </w:r>
          </w:p>
        </w:tc>
      </w:tr>
      <w:tr w:rsidR="007A5F27" w:rsidRPr="00833145"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pStyle w:val="af0"/>
              <w:spacing w:before="120" w:beforeAutospacing="0" w:after="0"/>
            </w:pPr>
            <w:r w:rsidRPr="00937456">
              <w:t>Работа секций.</w:t>
            </w:r>
          </w:p>
        </w:tc>
        <w:tc>
          <w:tcPr>
            <w:tcW w:w="1874"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t>в течение учебного года</w:t>
            </w:r>
          </w:p>
        </w:tc>
        <w:tc>
          <w:tcPr>
            <w:tcW w:w="3346"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71502">
            <w:pPr>
              <w:jc w:val="center"/>
            </w:pPr>
            <w:r w:rsidRPr="00937456">
              <w:t>Педагоги доп. образования</w:t>
            </w:r>
          </w:p>
        </w:tc>
      </w:tr>
      <w:tr w:rsidR="007A5F27" w:rsidRPr="00833145"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pPr>
            <w:r w:rsidRPr="00937456">
              <w:t>Утверждение плана мероприятий по предупреждению школьного травматизма</w:t>
            </w:r>
          </w:p>
        </w:tc>
        <w:tc>
          <w:tcPr>
            <w:tcW w:w="1874"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r w:rsidRPr="00937456">
              <w:t>сентябрь-май</w:t>
            </w:r>
          </w:p>
        </w:tc>
        <w:tc>
          <w:tcPr>
            <w:tcW w:w="3346"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tc>
      </w:tr>
      <w:tr w:rsidR="007A5F27" w:rsidRPr="00833145"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pPr>
            <w:r w:rsidRPr="00937456">
              <w:t>Исследование риска компьютерной зависимости и риска злоупотребления ПАВ</w:t>
            </w:r>
          </w:p>
        </w:tc>
        <w:tc>
          <w:tcPr>
            <w:tcW w:w="1874"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r w:rsidRPr="00937456">
              <w:t>сентябрь-май</w:t>
            </w:r>
          </w:p>
          <w:p w:rsidR="007A5F27" w:rsidRPr="00937456" w:rsidRDefault="007A5F27" w:rsidP="00271502">
            <w:pPr>
              <w:spacing w:before="120"/>
              <w:jc w:val="center"/>
            </w:pPr>
          </w:p>
        </w:tc>
        <w:tc>
          <w:tcPr>
            <w:tcW w:w="3346"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spacing w:before="120"/>
              <w:jc w:val="center"/>
            </w:pPr>
            <w:r w:rsidRPr="00937456">
              <w:rPr>
                <w:rFonts w:eastAsia="Calibri"/>
              </w:rPr>
              <w:t>классные руководители</w:t>
            </w:r>
          </w:p>
        </w:tc>
      </w:tr>
      <w:tr w:rsidR="007A5F27" w:rsidRPr="00833145"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pPr>
            <w:r w:rsidRPr="00937456">
              <w:t>Познавательная игровая программа по пропаганде здорового образа жизни «Будь здоров»</w:t>
            </w:r>
          </w:p>
        </w:tc>
        <w:tc>
          <w:tcPr>
            <w:tcW w:w="1874"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p>
        </w:tc>
        <w:tc>
          <w:tcPr>
            <w:tcW w:w="3346"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spacing w:before="120"/>
              <w:jc w:val="center"/>
            </w:pPr>
            <w:r w:rsidRPr="00937456">
              <w:rPr>
                <w:rFonts w:eastAsia="Calibri"/>
              </w:rPr>
              <w:t>классные руководители</w:t>
            </w:r>
          </w:p>
        </w:tc>
      </w:tr>
      <w:tr w:rsidR="007A5F27" w:rsidRPr="00833145"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pPr>
            <w:r w:rsidRPr="00937456">
              <w:t xml:space="preserve">Лекции на тему: </w:t>
            </w:r>
          </w:p>
          <w:p w:rsidR="007A5F27" w:rsidRPr="00937456" w:rsidRDefault="007A5F27" w:rsidP="00271502">
            <w:pPr>
              <w:spacing w:before="120"/>
            </w:pPr>
            <w:r w:rsidRPr="00937456">
              <w:t>«Профилактика табакокурения и алкоголизма»</w:t>
            </w:r>
          </w:p>
          <w:p w:rsidR="007A5F27" w:rsidRPr="00937456" w:rsidRDefault="007A5F27" w:rsidP="00271502">
            <w:pPr>
              <w:spacing w:before="120"/>
            </w:pPr>
          </w:p>
        </w:tc>
        <w:tc>
          <w:tcPr>
            <w:tcW w:w="1874"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p>
        </w:tc>
        <w:tc>
          <w:tcPr>
            <w:tcW w:w="3346"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r w:rsidRPr="00937456">
              <w:rPr>
                <w:rFonts w:eastAsia="Calibri"/>
              </w:rPr>
              <w:t>классные руководители</w:t>
            </w:r>
          </w:p>
        </w:tc>
      </w:tr>
      <w:tr w:rsidR="007A5F27" w:rsidRPr="00833145"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pPr>
            <w:r w:rsidRPr="00937456">
              <w:t>Проведение кл. часов на тему: «Здоровый образ жизни».</w:t>
            </w:r>
          </w:p>
        </w:tc>
        <w:tc>
          <w:tcPr>
            <w:tcW w:w="1874"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p>
        </w:tc>
        <w:tc>
          <w:tcPr>
            <w:tcW w:w="3346"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r w:rsidRPr="00937456">
              <w:rPr>
                <w:rFonts w:eastAsia="Calibri"/>
              </w:rPr>
              <w:t>классные руководители</w:t>
            </w:r>
          </w:p>
        </w:tc>
      </w:tr>
      <w:tr w:rsidR="007A5F27" w:rsidRPr="00937456"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pPr>
            <w:r w:rsidRPr="00937456">
              <w:t>Групповые занятия по профилактике злоупотребления ПАВ и формированию здорового образа жизни</w:t>
            </w:r>
          </w:p>
        </w:tc>
        <w:tc>
          <w:tcPr>
            <w:tcW w:w="1874"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r w:rsidRPr="00937456">
              <w:t>январь</w:t>
            </w:r>
          </w:p>
          <w:p w:rsidR="007A5F27" w:rsidRPr="00937456" w:rsidRDefault="007A5F27" w:rsidP="00271502">
            <w:pPr>
              <w:spacing w:before="120"/>
              <w:jc w:val="center"/>
            </w:pPr>
          </w:p>
        </w:tc>
        <w:tc>
          <w:tcPr>
            <w:tcW w:w="3346"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spacing w:before="120"/>
              <w:jc w:val="center"/>
            </w:pPr>
            <w:r w:rsidRPr="00937456">
              <w:rPr>
                <w:rFonts w:eastAsia="Calibri"/>
              </w:rPr>
              <w:t>классные руководители</w:t>
            </w:r>
          </w:p>
        </w:tc>
      </w:tr>
      <w:tr w:rsidR="007A5F27" w:rsidRPr="00937456"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pPr>
            <w:r w:rsidRPr="00937456">
              <w:t>Игры по формированию ЗОЖ  и профилактике наркозависимости</w:t>
            </w:r>
          </w:p>
        </w:tc>
        <w:tc>
          <w:tcPr>
            <w:tcW w:w="1874"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pPr>
          </w:p>
        </w:tc>
        <w:tc>
          <w:tcPr>
            <w:tcW w:w="3346"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spacing w:before="120"/>
              <w:jc w:val="center"/>
            </w:pPr>
            <w:r w:rsidRPr="00937456">
              <w:rPr>
                <w:rFonts w:eastAsia="Calibri"/>
              </w:rPr>
              <w:t>классные руководители</w:t>
            </w:r>
          </w:p>
        </w:tc>
      </w:tr>
      <w:tr w:rsidR="007A5F27" w:rsidRPr="00937456"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pPr>
            <w:r w:rsidRPr="00937456">
              <w:t>Творческие конкурсы по ЗОЖ и профилактике злоупотребления ПАВ</w:t>
            </w:r>
          </w:p>
        </w:tc>
        <w:tc>
          <w:tcPr>
            <w:tcW w:w="1874"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rPr>
                <w:rFonts w:eastAsia="Calibri"/>
                <w:lang w:eastAsia="en-US"/>
              </w:rPr>
            </w:pPr>
            <w:r w:rsidRPr="00937456">
              <w:t>в течение учебного года</w:t>
            </w:r>
          </w:p>
        </w:tc>
        <w:tc>
          <w:tcPr>
            <w:tcW w:w="3346"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spacing w:before="120"/>
              <w:jc w:val="center"/>
              <w:rPr>
                <w:rFonts w:eastAsia="Calibri"/>
                <w:lang w:eastAsia="en-US"/>
              </w:rPr>
            </w:pPr>
            <w:r w:rsidRPr="00937456">
              <w:rPr>
                <w:rFonts w:eastAsia="Calibri"/>
              </w:rPr>
              <w:t>классные руководители</w:t>
            </w:r>
          </w:p>
        </w:tc>
      </w:tr>
      <w:tr w:rsidR="007A5F27" w:rsidRPr="00937456"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pPr>
            <w:r w:rsidRPr="00937456">
              <w:t xml:space="preserve">Творческий конкурс, посвященный </w:t>
            </w:r>
            <w:r w:rsidRPr="00937456">
              <w:rPr>
                <w:lang w:val="en-US"/>
              </w:rPr>
              <w:t>XXII</w:t>
            </w:r>
            <w:r w:rsidRPr="00937456">
              <w:t xml:space="preserve"> Зимним олимпийским играм</w:t>
            </w:r>
          </w:p>
        </w:tc>
        <w:tc>
          <w:tcPr>
            <w:tcW w:w="1874"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rPr>
                <w:rFonts w:eastAsia="Calibri"/>
                <w:lang w:eastAsia="en-US"/>
              </w:rPr>
            </w:pPr>
          </w:p>
        </w:tc>
        <w:tc>
          <w:tcPr>
            <w:tcW w:w="3346"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spacing w:before="120"/>
              <w:jc w:val="center"/>
              <w:rPr>
                <w:rFonts w:eastAsia="Calibri"/>
                <w:lang w:eastAsia="en-US"/>
              </w:rPr>
            </w:pPr>
            <w:r w:rsidRPr="00937456">
              <w:rPr>
                <w:rFonts w:eastAsia="Calibri"/>
              </w:rPr>
              <w:t>классные руководители</w:t>
            </w:r>
          </w:p>
        </w:tc>
      </w:tr>
      <w:tr w:rsidR="007A5F27" w:rsidRPr="00937456"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rPr>
                <w:rFonts w:eastAsia="Calibri"/>
                <w:lang w:eastAsia="en-US"/>
              </w:rPr>
            </w:pPr>
            <w:r w:rsidRPr="00937456">
              <w:t>«</w:t>
            </w:r>
            <w:proofErr w:type="gramStart"/>
            <w:r w:rsidRPr="00937456">
              <w:t>Живем-здоровея</w:t>
            </w:r>
            <w:proofErr w:type="gramEnd"/>
            <w:r w:rsidRPr="00937456">
              <w:t>» (игровая программа)</w:t>
            </w:r>
          </w:p>
        </w:tc>
        <w:tc>
          <w:tcPr>
            <w:tcW w:w="1874"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rPr>
                <w:rFonts w:eastAsia="Calibri"/>
                <w:lang w:eastAsia="en-US"/>
              </w:rPr>
            </w:pPr>
            <w:r w:rsidRPr="00937456">
              <w:rPr>
                <w:rFonts w:eastAsia="Calibri"/>
                <w:lang w:eastAsia="en-US"/>
              </w:rPr>
              <w:t>21-22 ноября</w:t>
            </w:r>
          </w:p>
        </w:tc>
        <w:tc>
          <w:tcPr>
            <w:tcW w:w="3346"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pStyle w:val="aff3"/>
              <w:snapToGrid w:val="0"/>
              <w:jc w:val="center"/>
              <w:rPr>
                <w:rFonts w:eastAsia="Calibri"/>
                <w:kern w:val="0"/>
                <w:lang w:eastAsia="en-US"/>
              </w:rPr>
            </w:pPr>
            <w:r w:rsidRPr="00937456">
              <w:rPr>
                <w:rFonts w:eastAsia="Calibri"/>
                <w:kern w:val="0"/>
                <w:lang w:eastAsia="en-US"/>
              </w:rPr>
              <w:t>Зам по УВР,</w:t>
            </w:r>
          </w:p>
          <w:p w:rsidR="007A5F27" w:rsidRPr="00937456" w:rsidRDefault="007A5F27" w:rsidP="00271502">
            <w:pPr>
              <w:spacing w:before="120"/>
              <w:jc w:val="center"/>
              <w:rPr>
                <w:rFonts w:eastAsia="Calibri"/>
                <w:lang w:eastAsia="en-US"/>
              </w:rPr>
            </w:pPr>
            <w:r w:rsidRPr="00937456">
              <w:rPr>
                <w:rFonts w:eastAsia="Calibri"/>
              </w:rPr>
              <w:t>классные руководители</w:t>
            </w:r>
          </w:p>
        </w:tc>
      </w:tr>
      <w:tr w:rsidR="007A5F27" w:rsidRPr="00937456"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rPr>
                <w:rFonts w:eastAsia="Calibri"/>
                <w:lang w:eastAsia="en-US"/>
              </w:rPr>
            </w:pPr>
            <w:r w:rsidRPr="00937456">
              <w:rPr>
                <w:rFonts w:eastAsia="Calibri"/>
                <w:lang w:eastAsia="en-US"/>
              </w:rPr>
              <w:t>Районные соревнования - Кросс</w:t>
            </w:r>
          </w:p>
        </w:tc>
        <w:tc>
          <w:tcPr>
            <w:tcW w:w="1874"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rPr>
                <w:rFonts w:eastAsia="Calibri"/>
                <w:lang w:eastAsia="en-US"/>
              </w:rPr>
            </w:pPr>
          </w:p>
        </w:tc>
        <w:tc>
          <w:tcPr>
            <w:tcW w:w="3346"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rPr>
                <w:rFonts w:eastAsia="Calibri"/>
                <w:lang w:eastAsia="en-US"/>
              </w:rPr>
            </w:pPr>
            <w:r w:rsidRPr="00937456">
              <w:rPr>
                <w:rFonts w:eastAsia="Calibri"/>
                <w:lang w:eastAsia="en-US"/>
              </w:rPr>
              <w:t>Физ</w:t>
            </w:r>
            <w:proofErr w:type="gramStart"/>
            <w:r w:rsidRPr="00937456">
              <w:rPr>
                <w:rFonts w:eastAsia="Calibri"/>
                <w:lang w:eastAsia="en-US"/>
              </w:rPr>
              <w:t>.р</w:t>
            </w:r>
            <w:proofErr w:type="gramEnd"/>
            <w:r w:rsidRPr="00937456">
              <w:rPr>
                <w:rFonts w:eastAsia="Calibri"/>
                <w:lang w:eastAsia="en-US"/>
              </w:rPr>
              <w:t>ук.</w:t>
            </w:r>
          </w:p>
        </w:tc>
      </w:tr>
      <w:tr w:rsidR="007A5F27" w:rsidRPr="00937456"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rPr>
                <w:rFonts w:eastAsia="Calibri"/>
                <w:lang w:eastAsia="en-US"/>
              </w:rPr>
            </w:pPr>
            <w:r w:rsidRPr="00937456">
              <w:rPr>
                <w:rFonts w:eastAsia="Calibri"/>
                <w:lang w:eastAsia="en-US"/>
              </w:rPr>
              <w:t>Участие в районных соревнованиях по  футболу, волейболу,</w:t>
            </w:r>
            <w:r w:rsidRPr="00937456">
              <w:t xml:space="preserve"> баскетболу, в эстафете, игре «Всерьёз»</w:t>
            </w:r>
          </w:p>
        </w:tc>
        <w:tc>
          <w:tcPr>
            <w:tcW w:w="1874"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rPr>
                <w:rFonts w:eastAsia="Calibri"/>
                <w:lang w:eastAsia="en-US"/>
              </w:rPr>
            </w:pPr>
            <w:r w:rsidRPr="00937456">
              <w:t>в течение учебного года</w:t>
            </w:r>
          </w:p>
        </w:tc>
        <w:tc>
          <w:tcPr>
            <w:tcW w:w="3346"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rPr>
                <w:rFonts w:eastAsia="Calibri"/>
                <w:lang w:eastAsia="en-US"/>
              </w:rPr>
            </w:pPr>
            <w:r w:rsidRPr="00937456">
              <w:rPr>
                <w:rFonts w:eastAsia="Calibri"/>
                <w:lang w:eastAsia="en-US"/>
              </w:rPr>
              <w:t>Физ</w:t>
            </w:r>
            <w:proofErr w:type="gramStart"/>
            <w:r w:rsidRPr="00937456">
              <w:rPr>
                <w:rFonts w:eastAsia="Calibri"/>
                <w:lang w:eastAsia="en-US"/>
              </w:rPr>
              <w:t>.р</w:t>
            </w:r>
            <w:proofErr w:type="gramEnd"/>
            <w:r w:rsidRPr="00937456">
              <w:rPr>
                <w:rFonts w:eastAsia="Calibri"/>
                <w:lang w:eastAsia="en-US"/>
              </w:rPr>
              <w:t>ук.</w:t>
            </w:r>
          </w:p>
        </w:tc>
      </w:tr>
      <w:tr w:rsidR="007A5F27" w:rsidRPr="00937456" w:rsidTr="00271502">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937456" w:rsidRDefault="007A5F27" w:rsidP="00230E1C">
            <w:pPr>
              <w:numPr>
                <w:ilvl w:val="0"/>
                <w:numId w:val="80"/>
              </w:numPr>
              <w:ind w:left="0" w:firstLine="0"/>
              <w:rPr>
                <w:rFonts w:eastAsia="Calibri"/>
                <w:lang w:eastAsia="en-US"/>
              </w:rPr>
            </w:pPr>
          </w:p>
        </w:tc>
        <w:tc>
          <w:tcPr>
            <w:tcW w:w="5567"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rPr>
                <w:rFonts w:eastAsia="Calibri"/>
                <w:lang w:eastAsia="en-US"/>
              </w:rPr>
            </w:pPr>
            <w:r w:rsidRPr="00937456">
              <w:rPr>
                <w:rFonts w:eastAsia="Calibri"/>
                <w:lang w:eastAsia="en-US"/>
              </w:rPr>
              <w:t>Школьные соревнования  - «Веселые старты»</w:t>
            </w:r>
          </w:p>
        </w:tc>
        <w:tc>
          <w:tcPr>
            <w:tcW w:w="1874"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rPr>
                <w:rFonts w:eastAsia="Calibri"/>
                <w:lang w:eastAsia="en-US"/>
              </w:rPr>
            </w:pPr>
          </w:p>
        </w:tc>
        <w:tc>
          <w:tcPr>
            <w:tcW w:w="3346" w:type="dxa"/>
            <w:tcBorders>
              <w:top w:val="single" w:sz="4" w:space="0" w:color="000000"/>
              <w:left w:val="single" w:sz="4" w:space="0" w:color="000000"/>
              <w:bottom w:val="single" w:sz="4" w:space="0" w:color="000000"/>
              <w:right w:val="single" w:sz="4" w:space="0" w:color="000000"/>
            </w:tcBorders>
          </w:tcPr>
          <w:p w:rsidR="007A5F27" w:rsidRPr="00937456" w:rsidRDefault="007A5F27" w:rsidP="00271502">
            <w:pPr>
              <w:spacing w:before="120"/>
              <w:jc w:val="center"/>
              <w:rPr>
                <w:rFonts w:eastAsia="Calibri"/>
                <w:lang w:eastAsia="en-US"/>
              </w:rPr>
            </w:pPr>
            <w:r w:rsidRPr="00937456">
              <w:rPr>
                <w:rFonts w:eastAsia="Calibri"/>
                <w:lang w:eastAsia="en-US"/>
              </w:rPr>
              <w:t>Физ</w:t>
            </w:r>
            <w:proofErr w:type="gramStart"/>
            <w:r w:rsidRPr="00937456">
              <w:rPr>
                <w:rFonts w:eastAsia="Calibri"/>
                <w:lang w:eastAsia="en-US"/>
              </w:rPr>
              <w:t>.р</w:t>
            </w:r>
            <w:proofErr w:type="gramEnd"/>
            <w:r w:rsidRPr="00937456">
              <w:rPr>
                <w:rFonts w:eastAsia="Calibri"/>
                <w:lang w:eastAsia="en-US"/>
              </w:rPr>
              <w:t>ук.</w:t>
            </w:r>
          </w:p>
        </w:tc>
      </w:tr>
    </w:tbl>
    <w:p w:rsidR="007A5F27" w:rsidRPr="00937456" w:rsidRDefault="007A5F27" w:rsidP="007A5F27"/>
    <w:p w:rsidR="007A5F27" w:rsidRDefault="007A5F27" w:rsidP="007A5F27">
      <w:pPr>
        <w:rPr>
          <w:b/>
          <w:sz w:val="32"/>
          <w:szCs w:val="32"/>
        </w:rPr>
      </w:pPr>
    </w:p>
    <w:p w:rsidR="007A5F27" w:rsidRDefault="007A5F27" w:rsidP="007A5F27">
      <w:pPr>
        <w:rPr>
          <w:b/>
          <w:sz w:val="32"/>
          <w:szCs w:val="32"/>
        </w:rPr>
      </w:pPr>
    </w:p>
    <w:p w:rsidR="007A5F27" w:rsidRDefault="007A5F27" w:rsidP="007A5F27">
      <w:pPr>
        <w:rPr>
          <w:b/>
          <w:sz w:val="32"/>
          <w:szCs w:val="32"/>
        </w:rPr>
      </w:pPr>
    </w:p>
    <w:p w:rsidR="007A5F27" w:rsidRDefault="007A5F27" w:rsidP="007A5F27">
      <w:pPr>
        <w:jc w:val="center"/>
        <w:rPr>
          <w:b/>
          <w:sz w:val="32"/>
          <w:szCs w:val="32"/>
        </w:rPr>
      </w:pPr>
      <w:r>
        <w:rPr>
          <w:b/>
          <w:sz w:val="32"/>
          <w:szCs w:val="32"/>
        </w:rPr>
        <w:t>Социокультурное и медиакультурное воспитание:</w:t>
      </w:r>
    </w:p>
    <w:p w:rsidR="00303F38" w:rsidRDefault="00303F38" w:rsidP="007A5F27">
      <w:pPr>
        <w:jc w:val="center"/>
        <w:rPr>
          <w:b/>
          <w:sz w:val="32"/>
          <w:szCs w:val="32"/>
        </w:rPr>
      </w:pPr>
    </w:p>
    <w:p w:rsidR="007A5F27" w:rsidRPr="00303F38" w:rsidRDefault="007A5F27" w:rsidP="007A5F27">
      <w:pPr>
        <w:rPr>
          <w:sz w:val="28"/>
          <w:szCs w:val="28"/>
        </w:rPr>
      </w:pPr>
      <w:r w:rsidRPr="00303F38">
        <w:rPr>
          <w:sz w:val="28"/>
          <w:szCs w:val="28"/>
        </w:rPr>
        <w:t xml:space="preserve">                -ценностное отношение к социальному устройству человеческой жизни.</w:t>
      </w:r>
    </w:p>
    <w:p w:rsidR="007A5F27" w:rsidRPr="00303F38" w:rsidRDefault="007A5F27" w:rsidP="007A5F27">
      <w:pPr>
        <w:rPr>
          <w:b/>
          <w:sz w:val="28"/>
          <w:szCs w:val="28"/>
        </w:rPr>
      </w:pPr>
      <w:r w:rsidRPr="00303F38">
        <w:rPr>
          <w:sz w:val="28"/>
          <w:szCs w:val="28"/>
        </w:rPr>
        <w:t xml:space="preserve">                -как научиться жить среди людей и строить с ними свои отношения</w:t>
      </w:r>
    </w:p>
    <w:p w:rsidR="007A5F27" w:rsidRPr="00303F38" w:rsidRDefault="007A5F27" w:rsidP="007A5F27">
      <w:pPr>
        <w:rPr>
          <w:sz w:val="28"/>
          <w:szCs w:val="28"/>
        </w:rPr>
      </w:pPr>
      <w:r w:rsidRPr="00303F38">
        <w:rPr>
          <w:sz w:val="28"/>
          <w:szCs w:val="28"/>
        </w:rPr>
        <w:t xml:space="preserve">                 -формирование представлений о человеке как субъекте жизни и наивысшей ценности на Земле</w:t>
      </w:r>
    </w:p>
    <w:p w:rsidR="007A5F27" w:rsidRDefault="007A5F27" w:rsidP="007A5F27">
      <w:pPr>
        <w:jc w:val="center"/>
        <w:rPr>
          <w:b/>
          <w:sz w:val="32"/>
          <w:szCs w:val="32"/>
        </w:rPr>
      </w:pP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485"/>
        <w:gridCol w:w="1603"/>
        <w:gridCol w:w="3260"/>
      </w:tblGrid>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rFonts w:eastAsia="Calibri"/>
                <w:b/>
                <w:sz w:val="28"/>
                <w:szCs w:val="28"/>
                <w:lang w:eastAsia="en-US"/>
              </w:rPr>
            </w:pPr>
            <w:r w:rsidRPr="00303F38">
              <w:rPr>
                <w:rFonts w:eastAsia="Calibri"/>
                <w:b/>
                <w:sz w:val="28"/>
                <w:szCs w:val="28"/>
                <w:lang w:eastAsia="en-US"/>
              </w:rPr>
              <w:lastRenderedPageBreak/>
              <w:t>№</w:t>
            </w:r>
          </w:p>
          <w:p w:rsidR="007A5F27" w:rsidRPr="00303F38" w:rsidRDefault="007A5F27" w:rsidP="00271502">
            <w:pPr>
              <w:jc w:val="center"/>
              <w:rPr>
                <w:rFonts w:eastAsia="Calibri"/>
                <w:b/>
                <w:sz w:val="28"/>
                <w:szCs w:val="28"/>
                <w:lang w:eastAsia="en-US"/>
              </w:rPr>
            </w:pPr>
            <w:proofErr w:type="gramStart"/>
            <w:r w:rsidRPr="00303F38">
              <w:rPr>
                <w:rFonts w:eastAsia="Calibri"/>
                <w:b/>
                <w:sz w:val="28"/>
                <w:szCs w:val="28"/>
                <w:lang w:eastAsia="en-US"/>
              </w:rPr>
              <w:t>п</w:t>
            </w:r>
            <w:proofErr w:type="gramEnd"/>
            <w:r w:rsidRPr="00303F38">
              <w:rPr>
                <w:rFonts w:eastAsia="Calibri"/>
                <w:b/>
                <w:sz w:val="28"/>
                <w:szCs w:val="28"/>
                <w:lang w:eastAsia="en-US"/>
              </w:rPr>
              <w:t>/п</w:t>
            </w:r>
          </w:p>
        </w:tc>
        <w:tc>
          <w:tcPr>
            <w:tcW w:w="5485"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spacing w:before="120"/>
              <w:jc w:val="center"/>
              <w:rPr>
                <w:rFonts w:eastAsia="Calibri"/>
                <w:b/>
                <w:sz w:val="28"/>
                <w:szCs w:val="28"/>
                <w:lang w:eastAsia="en-US"/>
              </w:rPr>
            </w:pPr>
            <w:r w:rsidRPr="00303F38">
              <w:rPr>
                <w:rFonts w:eastAsia="Calibri"/>
                <w:b/>
                <w:sz w:val="28"/>
                <w:szCs w:val="28"/>
                <w:lang w:eastAsia="en-US"/>
              </w:rPr>
              <w:t>Название мероприятия</w:t>
            </w:r>
          </w:p>
        </w:tc>
        <w:tc>
          <w:tcPr>
            <w:tcW w:w="1603"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spacing w:before="120"/>
              <w:jc w:val="center"/>
              <w:rPr>
                <w:rFonts w:eastAsia="Calibri"/>
                <w:b/>
                <w:sz w:val="28"/>
                <w:szCs w:val="28"/>
                <w:lang w:eastAsia="en-US"/>
              </w:rPr>
            </w:pPr>
            <w:r w:rsidRPr="00303F38">
              <w:rPr>
                <w:rFonts w:eastAsia="Calibri"/>
                <w:b/>
                <w:sz w:val="28"/>
                <w:szCs w:val="28"/>
                <w:lang w:eastAsia="en-US"/>
              </w:rPr>
              <w:t>Сроки проведения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rFonts w:eastAsia="Calibri"/>
                <w:b/>
                <w:sz w:val="28"/>
                <w:szCs w:val="28"/>
                <w:lang w:eastAsia="en-US"/>
              </w:rPr>
            </w:pPr>
            <w:r w:rsidRPr="00303F38">
              <w:rPr>
                <w:rFonts w:eastAsia="Calibri"/>
                <w:b/>
                <w:sz w:val="28"/>
                <w:szCs w:val="28"/>
                <w:lang w:eastAsia="en-US"/>
              </w:rPr>
              <w:t>Ответственные</w:t>
            </w:r>
          </w:p>
        </w:tc>
      </w:tr>
      <w:tr w:rsidR="007A5F27" w:rsidRPr="00B14409" w:rsidTr="00271502">
        <w:trPr>
          <w:cantSplit/>
          <w:trHeight w:val="89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ind w:left="180"/>
              <w:jc w:val="center"/>
              <w:rPr>
                <w:rFonts w:eastAsia="Calibri"/>
                <w:sz w:val="28"/>
                <w:szCs w:val="28"/>
                <w:lang w:eastAsia="en-US"/>
              </w:rPr>
            </w:pPr>
          </w:p>
        </w:tc>
        <w:tc>
          <w:tcPr>
            <w:tcW w:w="5485"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ind w:firstLine="100"/>
              <w:jc w:val="both"/>
              <w:rPr>
                <w:sz w:val="28"/>
                <w:szCs w:val="28"/>
              </w:rPr>
            </w:pPr>
            <w:r w:rsidRPr="00303F38">
              <w:rPr>
                <w:sz w:val="28"/>
                <w:szCs w:val="28"/>
              </w:rPr>
              <w:t>Экскурсии на художественные выставки, фотовыставки,</w:t>
            </w:r>
            <w:r w:rsidR="00303F38">
              <w:rPr>
                <w:sz w:val="28"/>
                <w:szCs w:val="28"/>
              </w:rPr>
              <w:t xml:space="preserve"> </w:t>
            </w:r>
            <w:r w:rsidRPr="00303F38">
              <w:rPr>
                <w:sz w:val="28"/>
                <w:szCs w:val="28"/>
              </w:rPr>
              <w:t xml:space="preserve">походы </w:t>
            </w:r>
          </w:p>
          <w:p w:rsidR="007A5F27" w:rsidRPr="00303F38" w:rsidRDefault="007A5F27" w:rsidP="00271502">
            <w:pPr>
              <w:ind w:firstLine="100"/>
              <w:jc w:val="both"/>
              <w:rPr>
                <w:sz w:val="28"/>
                <w:szCs w:val="28"/>
              </w:rPr>
            </w:pPr>
            <w:r w:rsidRPr="00303F38">
              <w:rPr>
                <w:sz w:val="28"/>
                <w:szCs w:val="28"/>
              </w:rPr>
              <w:t>Встречи с творческими людьми, КВН</w:t>
            </w:r>
          </w:p>
          <w:p w:rsidR="007A5F27" w:rsidRPr="00303F38" w:rsidRDefault="007A5F27" w:rsidP="00271502">
            <w:pPr>
              <w:ind w:firstLine="100"/>
              <w:jc w:val="both"/>
              <w:rPr>
                <w:sz w:val="28"/>
                <w:szCs w:val="28"/>
              </w:rPr>
            </w:pPr>
          </w:p>
          <w:p w:rsidR="007A5F27" w:rsidRPr="00303F38" w:rsidRDefault="007A5F27" w:rsidP="00271502">
            <w:pPr>
              <w:jc w:val="center"/>
              <w:rPr>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r w:rsidRPr="00303F38">
              <w:rPr>
                <w:sz w:val="28"/>
                <w:szCs w:val="28"/>
              </w:rPr>
              <w:t>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pStyle w:val="aff3"/>
              <w:snapToGrid w:val="0"/>
              <w:jc w:val="center"/>
              <w:rPr>
                <w:rFonts w:eastAsia="Calibri"/>
                <w:kern w:val="0"/>
                <w:sz w:val="28"/>
                <w:szCs w:val="28"/>
                <w:lang w:eastAsia="en-US"/>
              </w:rPr>
            </w:pPr>
            <w:r w:rsidRPr="00303F38">
              <w:rPr>
                <w:rFonts w:eastAsia="Calibri"/>
                <w:kern w:val="0"/>
                <w:sz w:val="28"/>
                <w:szCs w:val="28"/>
                <w:lang w:eastAsia="en-US"/>
              </w:rPr>
              <w:t>Зам по УВР,</w:t>
            </w:r>
          </w:p>
          <w:p w:rsidR="007A5F27" w:rsidRPr="00303F38" w:rsidRDefault="007A5F27" w:rsidP="00271502">
            <w:pPr>
              <w:jc w:val="center"/>
              <w:rPr>
                <w:sz w:val="28"/>
                <w:szCs w:val="28"/>
              </w:rPr>
            </w:pPr>
            <w:r w:rsidRPr="00303F38">
              <w:rPr>
                <w:rFonts w:eastAsia="Calibri"/>
                <w:sz w:val="28"/>
                <w:szCs w:val="28"/>
              </w:rPr>
              <w:t>классные руководители</w:t>
            </w:r>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ind w:left="180"/>
              <w:jc w:val="center"/>
              <w:rPr>
                <w:rFonts w:eastAsia="Calibri"/>
                <w:sz w:val="28"/>
                <w:szCs w:val="28"/>
                <w:lang w:eastAsia="en-US"/>
              </w:rPr>
            </w:pPr>
          </w:p>
        </w:tc>
        <w:tc>
          <w:tcPr>
            <w:tcW w:w="5485"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ind w:firstLine="100"/>
              <w:jc w:val="both"/>
              <w:rPr>
                <w:sz w:val="28"/>
                <w:szCs w:val="28"/>
              </w:rPr>
            </w:pPr>
            <w:r w:rsidRPr="00303F38">
              <w:rPr>
                <w:sz w:val="28"/>
                <w:szCs w:val="28"/>
              </w:rPr>
              <w:t>Праздник «Осенний бал»</w:t>
            </w:r>
          </w:p>
        </w:tc>
        <w:tc>
          <w:tcPr>
            <w:tcW w:w="1603"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r w:rsidRPr="00303F38">
              <w:rPr>
                <w:sz w:val="28"/>
                <w:szCs w:val="28"/>
              </w:rPr>
              <w:t xml:space="preserve">сентябрь </w:t>
            </w:r>
          </w:p>
        </w:tc>
        <w:tc>
          <w:tcPr>
            <w:tcW w:w="3260"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pStyle w:val="aff3"/>
              <w:snapToGrid w:val="0"/>
              <w:jc w:val="center"/>
              <w:rPr>
                <w:rFonts w:eastAsia="Calibri"/>
                <w:kern w:val="0"/>
                <w:sz w:val="28"/>
                <w:szCs w:val="28"/>
                <w:lang w:eastAsia="en-US"/>
              </w:rPr>
            </w:pPr>
            <w:r w:rsidRPr="00303F38">
              <w:rPr>
                <w:rFonts w:eastAsia="Calibri"/>
                <w:kern w:val="0"/>
                <w:sz w:val="28"/>
                <w:szCs w:val="28"/>
                <w:lang w:eastAsia="en-US"/>
              </w:rPr>
              <w:t>Зам по УВР,</w:t>
            </w:r>
          </w:p>
          <w:p w:rsidR="007A5F27" w:rsidRPr="00303F38" w:rsidRDefault="007A5F27" w:rsidP="00271502">
            <w:pPr>
              <w:jc w:val="center"/>
              <w:rPr>
                <w:sz w:val="28"/>
                <w:szCs w:val="28"/>
              </w:rPr>
            </w:pPr>
            <w:r w:rsidRPr="00303F38">
              <w:rPr>
                <w:rFonts w:eastAsia="Calibri"/>
                <w:sz w:val="28"/>
                <w:szCs w:val="28"/>
              </w:rPr>
              <w:t>классные руководители</w:t>
            </w:r>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ind w:left="180"/>
              <w:jc w:val="center"/>
              <w:rPr>
                <w:rFonts w:eastAsia="Calibri"/>
                <w:sz w:val="28"/>
                <w:szCs w:val="28"/>
                <w:lang w:eastAsia="en-US"/>
              </w:rPr>
            </w:pPr>
          </w:p>
        </w:tc>
        <w:tc>
          <w:tcPr>
            <w:tcW w:w="5485"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ind w:firstLine="100"/>
              <w:jc w:val="both"/>
              <w:rPr>
                <w:sz w:val="28"/>
                <w:szCs w:val="28"/>
              </w:rPr>
            </w:pPr>
            <w:r w:rsidRPr="00303F38">
              <w:rPr>
                <w:sz w:val="28"/>
                <w:szCs w:val="28"/>
              </w:rPr>
              <w:t>Башкирские народные праздники</w:t>
            </w:r>
          </w:p>
          <w:p w:rsidR="007A5F27" w:rsidRPr="00303F38" w:rsidRDefault="007A5F27" w:rsidP="00271502">
            <w:pPr>
              <w:jc w:val="center"/>
              <w:rPr>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r w:rsidRPr="00303F38">
              <w:rPr>
                <w:sz w:val="28"/>
                <w:szCs w:val="28"/>
              </w:rPr>
              <w:t>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r w:rsidRPr="00303F38">
              <w:rPr>
                <w:sz w:val="28"/>
                <w:szCs w:val="28"/>
              </w:rPr>
              <w:t>Учитель башкирского языка</w:t>
            </w:r>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ind w:left="180"/>
              <w:jc w:val="center"/>
              <w:rPr>
                <w:rFonts w:eastAsia="Calibri"/>
                <w:sz w:val="28"/>
                <w:szCs w:val="28"/>
                <w:lang w:eastAsia="en-US"/>
              </w:rPr>
            </w:pPr>
          </w:p>
        </w:tc>
        <w:tc>
          <w:tcPr>
            <w:tcW w:w="5485"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ind w:firstLine="100"/>
              <w:jc w:val="both"/>
              <w:rPr>
                <w:sz w:val="28"/>
                <w:szCs w:val="28"/>
              </w:rPr>
            </w:pPr>
            <w:r w:rsidRPr="00303F38">
              <w:rPr>
                <w:sz w:val="28"/>
                <w:szCs w:val="28"/>
              </w:rPr>
              <w:t>Кл</w:t>
            </w:r>
            <w:proofErr w:type="gramStart"/>
            <w:r w:rsidRPr="00303F38">
              <w:rPr>
                <w:sz w:val="28"/>
                <w:szCs w:val="28"/>
              </w:rPr>
              <w:t>.</w:t>
            </w:r>
            <w:proofErr w:type="gramEnd"/>
            <w:r w:rsidRPr="00303F38">
              <w:rPr>
                <w:sz w:val="28"/>
                <w:szCs w:val="28"/>
              </w:rPr>
              <w:t xml:space="preserve"> </w:t>
            </w:r>
            <w:proofErr w:type="gramStart"/>
            <w:r w:rsidRPr="00303F38">
              <w:rPr>
                <w:sz w:val="28"/>
                <w:szCs w:val="28"/>
              </w:rPr>
              <w:t>ч</w:t>
            </w:r>
            <w:proofErr w:type="gramEnd"/>
            <w:r w:rsidRPr="00303F38">
              <w:rPr>
                <w:sz w:val="28"/>
                <w:szCs w:val="28"/>
              </w:rPr>
              <w:t>асы «Нравственная жизнь и современная массовая культура»</w:t>
            </w:r>
          </w:p>
          <w:p w:rsidR="007A5F27" w:rsidRPr="00303F38" w:rsidRDefault="007A5F27" w:rsidP="00271502">
            <w:pPr>
              <w:ind w:firstLine="100"/>
              <w:jc w:val="both"/>
              <w:rPr>
                <w:sz w:val="28"/>
                <w:szCs w:val="28"/>
              </w:rPr>
            </w:pPr>
          </w:p>
          <w:p w:rsidR="007A5F27" w:rsidRPr="00303F38" w:rsidRDefault="007A5F27" w:rsidP="00271502">
            <w:pPr>
              <w:jc w:val="center"/>
              <w:rPr>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r w:rsidRPr="00303F38">
              <w:rPr>
                <w:sz w:val="28"/>
                <w:szCs w:val="28"/>
              </w:rPr>
              <w:t>ноябрь</w:t>
            </w:r>
          </w:p>
        </w:tc>
        <w:tc>
          <w:tcPr>
            <w:tcW w:w="3260"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r w:rsidRPr="00303F38">
              <w:rPr>
                <w:rFonts w:eastAsia="Calibri"/>
                <w:sz w:val="28"/>
                <w:szCs w:val="28"/>
              </w:rPr>
              <w:t>классные руководители</w:t>
            </w:r>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ind w:left="180"/>
              <w:jc w:val="center"/>
              <w:rPr>
                <w:rFonts w:eastAsia="Calibri"/>
                <w:sz w:val="28"/>
                <w:szCs w:val="28"/>
                <w:lang w:eastAsia="en-US"/>
              </w:rPr>
            </w:pPr>
          </w:p>
        </w:tc>
        <w:tc>
          <w:tcPr>
            <w:tcW w:w="5485"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ind w:firstLine="100"/>
              <w:jc w:val="both"/>
              <w:rPr>
                <w:sz w:val="28"/>
                <w:szCs w:val="28"/>
              </w:rPr>
            </w:pPr>
            <w:r w:rsidRPr="00303F38">
              <w:rPr>
                <w:sz w:val="28"/>
                <w:szCs w:val="28"/>
              </w:rPr>
              <w:t>Новогодние программы. «Веселый Новый год»</w:t>
            </w:r>
          </w:p>
          <w:p w:rsidR="007A5F27" w:rsidRPr="00303F38" w:rsidRDefault="007A5F27" w:rsidP="00271502">
            <w:pPr>
              <w:jc w:val="center"/>
              <w:rPr>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r w:rsidRPr="00303F38">
              <w:rPr>
                <w:sz w:val="28"/>
                <w:szCs w:val="28"/>
              </w:rPr>
              <w:t>декабрь</w:t>
            </w:r>
          </w:p>
        </w:tc>
        <w:tc>
          <w:tcPr>
            <w:tcW w:w="3260"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pStyle w:val="aff3"/>
              <w:snapToGrid w:val="0"/>
              <w:jc w:val="center"/>
              <w:rPr>
                <w:rFonts w:eastAsia="Calibri"/>
                <w:kern w:val="0"/>
                <w:sz w:val="28"/>
                <w:szCs w:val="28"/>
                <w:lang w:eastAsia="en-US"/>
              </w:rPr>
            </w:pPr>
            <w:r w:rsidRPr="00303F38">
              <w:rPr>
                <w:rFonts w:eastAsia="Calibri"/>
                <w:kern w:val="0"/>
                <w:sz w:val="28"/>
                <w:szCs w:val="28"/>
                <w:lang w:eastAsia="en-US"/>
              </w:rPr>
              <w:t>Зам по УВР,</w:t>
            </w:r>
          </w:p>
          <w:p w:rsidR="007A5F27" w:rsidRPr="00303F38" w:rsidRDefault="007A5F27" w:rsidP="00271502">
            <w:pPr>
              <w:jc w:val="center"/>
              <w:rPr>
                <w:sz w:val="28"/>
                <w:szCs w:val="28"/>
              </w:rPr>
            </w:pPr>
            <w:r w:rsidRPr="00303F38">
              <w:rPr>
                <w:rFonts w:eastAsia="Calibri"/>
                <w:sz w:val="28"/>
                <w:szCs w:val="28"/>
              </w:rPr>
              <w:t>классные руководители</w:t>
            </w:r>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ind w:left="180"/>
              <w:jc w:val="center"/>
              <w:rPr>
                <w:rFonts w:eastAsia="Calibri"/>
                <w:sz w:val="28"/>
                <w:szCs w:val="28"/>
                <w:lang w:eastAsia="en-US"/>
              </w:rPr>
            </w:pPr>
          </w:p>
        </w:tc>
        <w:tc>
          <w:tcPr>
            <w:tcW w:w="5485"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ind w:firstLine="100"/>
              <w:jc w:val="both"/>
              <w:rPr>
                <w:sz w:val="28"/>
                <w:szCs w:val="28"/>
              </w:rPr>
            </w:pPr>
            <w:r w:rsidRPr="00303F38">
              <w:rPr>
                <w:sz w:val="28"/>
                <w:szCs w:val="28"/>
              </w:rPr>
              <w:t>Участие в творческих конкурсах, фестивалях, проектах</w:t>
            </w:r>
          </w:p>
          <w:p w:rsidR="007A5F27" w:rsidRPr="00303F38" w:rsidRDefault="007A5F27" w:rsidP="00271502">
            <w:pPr>
              <w:jc w:val="center"/>
              <w:rPr>
                <w:sz w:val="28"/>
                <w:szCs w:val="28"/>
              </w:rPr>
            </w:pPr>
          </w:p>
        </w:tc>
        <w:tc>
          <w:tcPr>
            <w:tcW w:w="1603"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r w:rsidRPr="00303F38">
              <w:rPr>
                <w:sz w:val="28"/>
                <w:szCs w:val="28"/>
              </w:rPr>
              <w:t>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pStyle w:val="aff3"/>
              <w:snapToGrid w:val="0"/>
              <w:jc w:val="center"/>
              <w:rPr>
                <w:rFonts w:eastAsia="Calibri"/>
                <w:kern w:val="0"/>
                <w:sz w:val="28"/>
                <w:szCs w:val="28"/>
                <w:lang w:eastAsia="en-US"/>
              </w:rPr>
            </w:pPr>
            <w:r w:rsidRPr="00303F38">
              <w:rPr>
                <w:rFonts w:eastAsia="Calibri"/>
                <w:kern w:val="0"/>
                <w:sz w:val="28"/>
                <w:szCs w:val="28"/>
                <w:lang w:eastAsia="en-US"/>
              </w:rPr>
              <w:t>Зам по УВР,</w:t>
            </w:r>
          </w:p>
          <w:p w:rsidR="007A5F27" w:rsidRPr="00303F38" w:rsidRDefault="007A5F27" w:rsidP="00271502">
            <w:pPr>
              <w:jc w:val="center"/>
              <w:rPr>
                <w:sz w:val="28"/>
                <w:szCs w:val="28"/>
              </w:rPr>
            </w:pPr>
            <w:r w:rsidRPr="00303F38">
              <w:rPr>
                <w:rFonts w:eastAsia="Calibri"/>
                <w:sz w:val="28"/>
                <w:szCs w:val="28"/>
              </w:rPr>
              <w:t>классные руководители</w:t>
            </w:r>
          </w:p>
        </w:tc>
      </w:tr>
    </w:tbl>
    <w:p w:rsidR="007A5F27" w:rsidRDefault="007A5F27" w:rsidP="007A5F27">
      <w:pPr>
        <w:jc w:val="center"/>
        <w:rPr>
          <w:b/>
          <w:sz w:val="28"/>
          <w:szCs w:val="28"/>
        </w:rPr>
      </w:pPr>
      <w:r w:rsidRPr="00E82A4B">
        <w:rPr>
          <w:b/>
          <w:sz w:val="28"/>
          <w:szCs w:val="28"/>
        </w:rPr>
        <w:t>Культуротворческое  и эстетическое воспитание:</w:t>
      </w:r>
    </w:p>
    <w:p w:rsidR="007A5F27" w:rsidRPr="00E82A4B" w:rsidRDefault="007A5F27" w:rsidP="007A5F27">
      <w:pPr>
        <w:jc w:val="center"/>
        <w:rPr>
          <w:b/>
          <w:sz w:val="28"/>
          <w:szCs w:val="28"/>
        </w:rPr>
      </w:pPr>
    </w:p>
    <w:p w:rsidR="007A5F27" w:rsidRPr="00303F38" w:rsidRDefault="007A5F27" w:rsidP="007A5F27">
      <w:pPr>
        <w:jc w:val="center"/>
        <w:rPr>
          <w:b/>
          <w:sz w:val="28"/>
          <w:szCs w:val="28"/>
        </w:rPr>
      </w:pPr>
      <w:r w:rsidRPr="00303F38">
        <w:rPr>
          <w:sz w:val="28"/>
          <w:szCs w:val="28"/>
        </w:rPr>
        <w:t xml:space="preserve">-Понять и принять нормы культурной жизни, в основу  </w:t>
      </w:r>
      <w:proofErr w:type="gramStart"/>
      <w:r w:rsidRPr="00303F38">
        <w:rPr>
          <w:sz w:val="28"/>
          <w:szCs w:val="28"/>
        </w:rPr>
        <w:t>которого</w:t>
      </w:r>
      <w:proofErr w:type="gramEnd"/>
      <w:r w:rsidRPr="00303F38">
        <w:rPr>
          <w:sz w:val="28"/>
          <w:szCs w:val="28"/>
        </w:rPr>
        <w:t xml:space="preserve"> лежат единое – истина, добро и красота</w:t>
      </w:r>
    </w:p>
    <w:p w:rsidR="007A5F27" w:rsidRPr="00303F38" w:rsidRDefault="007A5F27" w:rsidP="007A5F27">
      <w:pPr>
        <w:jc w:val="center"/>
        <w:rPr>
          <w:b/>
          <w:sz w:val="28"/>
          <w:szCs w:val="28"/>
        </w:rPr>
      </w:pPr>
    </w:p>
    <w:p w:rsidR="007A5F27" w:rsidRPr="00303F38" w:rsidRDefault="007A5F27" w:rsidP="007A5F27">
      <w:pPr>
        <w:jc w:val="center"/>
        <w:rPr>
          <w:b/>
          <w:sz w:val="28"/>
          <w:szCs w:val="28"/>
        </w:rPr>
      </w:pP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245"/>
        <w:gridCol w:w="1843"/>
        <w:gridCol w:w="3260"/>
      </w:tblGrid>
      <w:tr w:rsidR="007A5F27" w:rsidRPr="00303F38"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rFonts w:eastAsia="Calibri"/>
                <w:b/>
                <w:sz w:val="28"/>
                <w:szCs w:val="28"/>
                <w:lang w:eastAsia="en-US"/>
              </w:rPr>
            </w:pPr>
            <w:r w:rsidRPr="00303F38">
              <w:rPr>
                <w:rFonts w:eastAsia="Calibri"/>
                <w:b/>
                <w:sz w:val="28"/>
                <w:szCs w:val="28"/>
                <w:lang w:eastAsia="en-US"/>
              </w:rPr>
              <w:t>№</w:t>
            </w:r>
          </w:p>
          <w:p w:rsidR="007A5F27" w:rsidRPr="00303F38" w:rsidRDefault="007A5F27" w:rsidP="00271502">
            <w:pPr>
              <w:jc w:val="center"/>
              <w:rPr>
                <w:rFonts w:eastAsia="Calibri"/>
                <w:b/>
                <w:sz w:val="28"/>
                <w:szCs w:val="28"/>
                <w:lang w:eastAsia="en-US"/>
              </w:rPr>
            </w:pPr>
            <w:proofErr w:type="gramStart"/>
            <w:r w:rsidRPr="00303F38">
              <w:rPr>
                <w:rFonts w:eastAsia="Calibri"/>
                <w:b/>
                <w:sz w:val="28"/>
                <w:szCs w:val="28"/>
                <w:lang w:eastAsia="en-US"/>
              </w:rPr>
              <w:t>п</w:t>
            </w:r>
            <w:proofErr w:type="gramEnd"/>
            <w:r w:rsidRPr="00303F38">
              <w:rPr>
                <w:rFonts w:eastAsia="Calibri"/>
                <w:b/>
                <w:sz w:val="28"/>
                <w:szCs w:val="28"/>
                <w:lang w:eastAsia="en-US"/>
              </w:rPr>
              <w:t>/п</w:t>
            </w:r>
          </w:p>
        </w:tc>
        <w:tc>
          <w:tcPr>
            <w:tcW w:w="5245"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spacing w:before="120"/>
              <w:jc w:val="center"/>
              <w:rPr>
                <w:rFonts w:eastAsia="Calibri"/>
                <w:b/>
                <w:sz w:val="28"/>
                <w:szCs w:val="28"/>
                <w:lang w:eastAsia="en-US"/>
              </w:rPr>
            </w:pPr>
            <w:r w:rsidRPr="00303F38">
              <w:rPr>
                <w:rFonts w:eastAsia="Calibri"/>
                <w:b/>
                <w:sz w:val="28"/>
                <w:szCs w:val="28"/>
                <w:lang w:eastAsia="en-US"/>
              </w:rPr>
              <w:t>Название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spacing w:before="120"/>
              <w:jc w:val="center"/>
              <w:rPr>
                <w:rFonts w:eastAsia="Calibri"/>
                <w:b/>
                <w:sz w:val="28"/>
                <w:szCs w:val="28"/>
                <w:lang w:eastAsia="en-US"/>
              </w:rPr>
            </w:pPr>
            <w:r w:rsidRPr="00303F38">
              <w:rPr>
                <w:rFonts w:eastAsia="Calibri"/>
                <w:b/>
                <w:sz w:val="28"/>
                <w:szCs w:val="28"/>
                <w:lang w:eastAsia="en-US"/>
              </w:rPr>
              <w:t>Сроки проведения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rFonts w:eastAsia="Calibri"/>
                <w:b/>
                <w:sz w:val="28"/>
                <w:szCs w:val="28"/>
                <w:lang w:eastAsia="en-US"/>
              </w:rPr>
            </w:pPr>
            <w:r w:rsidRPr="00303F38">
              <w:rPr>
                <w:rFonts w:eastAsia="Calibri"/>
                <w:b/>
                <w:sz w:val="28"/>
                <w:szCs w:val="28"/>
                <w:lang w:eastAsia="en-US"/>
              </w:rPr>
              <w:t>Ответственные</w:t>
            </w:r>
          </w:p>
        </w:tc>
      </w:tr>
      <w:tr w:rsidR="007A5F27" w:rsidRPr="00303F38"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ind w:left="425"/>
              <w:jc w:val="center"/>
              <w:rPr>
                <w:rFonts w:eastAsia="Calibri"/>
                <w:sz w:val="28"/>
                <w:szCs w:val="28"/>
                <w:lang w:eastAsia="en-US"/>
              </w:rPr>
            </w:pPr>
            <w:r w:rsidRPr="00303F38">
              <w:rPr>
                <w:rFonts w:eastAsia="Calibri"/>
                <w:sz w:val="28"/>
                <w:szCs w:val="28"/>
                <w:lang w:eastAsia="en-US"/>
              </w:rPr>
              <w:lastRenderedPageBreak/>
              <w:t>1</w:t>
            </w:r>
          </w:p>
        </w:tc>
        <w:tc>
          <w:tcPr>
            <w:tcW w:w="5245"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autoSpaceDE w:val="0"/>
              <w:autoSpaceDN w:val="0"/>
              <w:adjustRightInd w:val="0"/>
              <w:rPr>
                <w:sz w:val="28"/>
                <w:szCs w:val="28"/>
              </w:rPr>
            </w:pPr>
            <w:r w:rsidRPr="00303F38">
              <w:rPr>
                <w:sz w:val="28"/>
                <w:szCs w:val="28"/>
              </w:rPr>
              <w:t>Организация работы объединений дополнительного образования эстетической направленности</w:t>
            </w:r>
          </w:p>
          <w:p w:rsidR="007A5F27" w:rsidRPr="00303F38" w:rsidRDefault="007A5F27" w:rsidP="00271502">
            <w:pPr>
              <w:jc w:val="center"/>
              <w:rPr>
                <w:sz w:val="28"/>
                <w:szCs w:val="28"/>
              </w:rPr>
            </w:pPr>
            <w:r w:rsidRPr="00303F38">
              <w:rPr>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pStyle w:val="aff3"/>
              <w:snapToGrid w:val="0"/>
              <w:jc w:val="center"/>
              <w:rPr>
                <w:rFonts w:eastAsia="Calibri"/>
                <w:kern w:val="0"/>
                <w:sz w:val="28"/>
                <w:szCs w:val="28"/>
                <w:lang w:eastAsia="en-US"/>
              </w:rPr>
            </w:pPr>
            <w:r w:rsidRPr="00303F38">
              <w:rPr>
                <w:rFonts w:eastAsia="Calibri"/>
                <w:kern w:val="0"/>
                <w:sz w:val="28"/>
                <w:szCs w:val="28"/>
                <w:lang w:eastAsia="en-US"/>
              </w:rPr>
              <w:t>Зам по УВР</w:t>
            </w:r>
          </w:p>
        </w:tc>
      </w:tr>
      <w:tr w:rsidR="007A5F27" w:rsidRPr="00303F38"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303F38" w:rsidP="00271502">
            <w:pPr>
              <w:ind w:left="425"/>
              <w:jc w:val="center"/>
              <w:rPr>
                <w:rFonts w:eastAsia="Calibri"/>
                <w:sz w:val="28"/>
                <w:szCs w:val="28"/>
                <w:lang w:eastAsia="en-US"/>
              </w:rPr>
            </w:pPr>
            <w:r>
              <w:rPr>
                <w:rFonts w:eastAsia="Calibri"/>
                <w:sz w:val="28"/>
                <w:szCs w:val="28"/>
                <w:lang w:eastAsia="en-US"/>
              </w:rPr>
              <w:t>2</w:t>
            </w:r>
          </w:p>
        </w:tc>
        <w:tc>
          <w:tcPr>
            <w:tcW w:w="5245"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r w:rsidRPr="00303F38">
              <w:rPr>
                <w:sz w:val="28"/>
                <w:szCs w:val="28"/>
              </w:rPr>
              <w:t>Посещение музеев, выставок, картинной галереи в Челябинске.</w:t>
            </w:r>
          </w:p>
        </w:tc>
        <w:tc>
          <w:tcPr>
            <w:tcW w:w="1843"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r w:rsidRPr="00303F38">
              <w:rPr>
                <w:sz w:val="28"/>
                <w:szCs w:val="28"/>
              </w:rPr>
              <w:t>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p>
        </w:tc>
      </w:tr>
      <w:tr w:rsidR="007A5F27" w:rsidRPr="00303F38"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303F38" w:rsidP="00271502">
            <w:pPr>
              <w:ind w:left="425"/>
              <w:jc w:val="center"/>
              <w:rPr>
                <w:rFonts w:eastAsia="Calibri"/>
                <w:sz w:val="28"/>
                <w:szCs w:val="28"/>
                <w:lang w:eastAsia="en-US"/>
              </w:rPr>
            </w:pPr>
            <w:r>
              <w:rPr>
                <w:rFonts w:eastAsia="Calibri"/>
                <w:sz w:val="28"/>
                <w:szCs w:val="28"/>
                <w:lang w:eastAsia="en-US"/>
              </w:rPr>
              <w:t>3</w:t>
            </w:r>
          </w:p>
        </w:tc>
        <w:tc>
          <w:tcPr>
            <w:tcW w:w="5245"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r w:rsidRPr="00303F38">
              <w:rPr>
                <w:sz w:val="28"/>
                <w:szCs w:val="28"/>
              </w:rPr>
              <w:t>Отчётный концерт кружковой работы.</w:t>
            </w:r>
          </w:p>
        </w:tc>
        <w:tc>
          <w:tcPr>
            <w:tcW w:w="1843"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r w:rsidRPr="00303F38">
              <w:rPr>
                <w:sz w:val="28"/>
                <w:szCs w:val="28"/>
              </w:rPr>
              <w:t>апрель</w:t>
            </w:r>
          </w:p>
        </w:tc>
        <w:tc>
          <w:tcPr>
            <w:tcW w:w="3260"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jc w:val="center"/>
              <w:rPr>
                <w:sz w:val="28"/>
                <w:szCs w:val="28"/>
              </w:rPr>
            </w:pPr>
          </w:p>
        </w:tc>
      </w:tr>
    </w:tbl>
    <w:p w:rsidR="007A5F27" w:rsidRPr="00303F38" w:rsidRDefault="007A5F27" w:rsidP="007A5F27">
      <w:pPr>
        <w:jc w:val="center"/>
        <w:rPr>
          <w:b/>
          <w:sz w:val="28"/>
          <w:szCs w:val="28"/>
        </w:rPr>
      </w:pPr>
    </w:p>
    <w:p w:rsidR="007A5F27" w:rsidRPr="00B14409" w:rsidRDefault="007A5F27" w:rsidP="007A5F27">
      <w:pPr>
        <w:jc w:val="center"/>
        <w:rPr>
          <w:b/>
          <w:sz w:val="22"/>
          <w:szCs w:val="22"/>
        </w:rPr>
      </w:pPr>
    </w:p>
    <w:p w:rsidR="007A5F27" w:rsidRDefault="007A5F27" w:rsidP="007A5F27">
      <w:pPr>
        <w:jc w:val="center"/>
        <w:rPr>
          <w:b/>
          <w:sz w:val="32"/>
          <w:szCs w:val="32"/>
        </w:rPr>
      </w:pPr>
    </w:p>
    <w:p w:rsidR="007A5F27" w:rsidRDefault="007A5F27" w:rsidP="007A5F27">
      <w:pPr>
        <w:jc w:val="center"/>
        <w:rPr>
          <w:b/>
          <w:sz w:val="32"/>
          <w:szCs w:val="32"/>
        </w:rPr>
      </w:pPr>
      <w:r>
        <w:rPr>
          <w:b/>
          <w:sz w:val="32"/>
          <w:szCs w:val="32"/>
        </w:rPr>
        <w:t>Правовое воспитание и культура безопасности:</w:t>
      </w:r>
    </w:p>
    <w:p w:rsidR="00303F38" w:rsidRDefault="00303F38" w:rsidP="007A5F27">
      <w:pPr>
        <w:jc w:val="center"/>
        <w:rPr>
          <w:b/>
          <w:sz w:val="32"/>
          <w:szCs w:val="32"/>
        </w:rPr>
      </w:pPr>
    </w:p>
    <w:p w:rsidR="007A5F27" w:rsidRPr="00B56A8B" w:rsidRDefault="007A5F27" w:rsidP="007A5F27">
      <w:pPr>
        <w:pStyle w:val="af1"/>
        <w:rPr>
          <w:b/>
          <w:i/>
        </w:rPr>
      </w:pPr>
      <w:r w:rsidRPr="00B56A8B">
        <w:rPr>
          <w:b/>
          <w:i/>
        </w:rPr>
        <w:t>- организация нравственного просвещения;</w:t>
      </w:r>
    </w:p>
    <w:p w:rsidR="007A5F27" w:rsidRPr="00B56A8B" w:rsidRDefault="007A5F27" w:rsidP="007A5F27">
      <w:pPr>
        <w:pStyle w:val="af1"/>
        <w:rPr>
          <w:b/>
          <w:i/>
        </w:rPr>
      </w:pPr>
      <w:r w:rsidRPr="00B56A8B">
        <w:rPr>
          <w:b/>
          <w:i/>
        </w:rPr>
        <w:t xml:space="preserve">- организация формирования активной жизненной позиции </w:t>
      </w:r>
      <w:proofErr w:type="gramStart"/>
      <w:r w:rsidRPr="00B56A8B">
        <w:rPr>
          <w:b/>
          <w:i/>
        </w:rPr>
        <w:t>обучающихся</w:t>
      </w:r>
      <w:proofErr w:type="gramEnd"/>
      <w:r w:rsidRPr="00B56A8B">
        <w:rPr>
          <w:b/>
          <w:i/>
        </w:rPr>
        <w:t>;</w:t>
      </w:r>
    </w:p>
    <w:p w:rsidR="007A5F27" w:rsidRPr="00B56A8B" w:rsidRDefault="007A5F27" w:rsidP="007A5F27">
      <w:pPr>
        <w:pStyle w:val="af1"/>
        <w:rPr>
          <w:b/>
          <w:i/>
        </w:rPr>
      </w:pPr>
      <w:r w:rsidRPr="00B56A8B">
        <w:rPr>
          <w:b/>
          <w:i/>
        </w:rPr>
        <w:t>- организация профилактики вредных привычек и различных форм асоциального поведения;</w:t>
      </w:r>
    </w:p>
    <w:p w:rsidR="007A5F27" w:rsidRPr="00B56A8B" w:rsidRDefault="007A5F27" w:rsidP="007A5F27">
      <w:pPr>
        <w:pStyle w:val="af1"/>
        <w:rPr>
          <w:b/>
          <w:i/>
        </w:rPr>
      </w:pPr>
      <w:r w:rsidRPr="00B56A8B">
        <w:rPr>
          <w:b/>
          <w:i/>
        </w:rPr>
        <w:t>- организация предупреждения социальной агрессии и противоправной деятельности;</w:t>
      </w:r>
    </w:p>
    <w:p w:rsidR="007A5F27" w:rsidRPr="00B56A8B" w:rsidRDefault="007A5F27" w:rsidP="007A5F27">
      <w:pPr>
        <w:pStyle w:val="af1"/>
        <w:rPr>
          <w:b/>
          <w:i/>
        </w:rPr>
      </w:pPr>
      <w:r w:rsidRPr="00B56A8B">
        <w:rPr>
          <w:b/>
          <w:i/>
        </w:rPr>
        <w:t>- организация профилактики экстремизма, радикализма, нигилизма, ксенофобии и др.;</w:t>
      </w:r>
    </w:p>
    <w:p w:rsidR="007A5F27" w:rsidRPr="00B56A8B" w:rsidRDefault="007A5F27" w:rsidP="007A5F27">
      <w:pPr>
        <w:pStyle w:val="af1"/>
        <w:rPr>
          <w:b/>
          <w:i/>
        </w:rPr>
      </w:pPr>
      <w:r w:rsidRPr="00B56A8B">
        <w:rPr>
          <w:b/>
          <w:i/>
        </w:rPr>
        <w:t>- организация деятельности творческих объединений, проведение творческих конкурсов;</w:t>
      </w:r>
    </w:p>
    <w:p w:rsidR="007A5F27" w:rsidRPr="00B56A8B" w:rsidRDefault="007A5F27" w:rsidP="007A5F27">
      <w:pPr>
        <w:pStyle w:val="af1"/>
        <w:rPr>
          <w:b/>
          <w:i/>
        </w:rPr>
      </w:pPr>
      <w:r w:rsidRPr="00B56A8B">
        <w:rPr>
          <w:b/>
          <w:i/>
        </w:rPr>
        <w:t xml:space="preserve">- организация повышения правовой грамотности </w:t>
      </w:r>
      <w:proofErr w:type="gramStart"/>
      <w:r w:rsidRPr="00B56A8B">
        <w:rPr>
          <w:b/>
          <w:i/>
        </w:rPr>
        <w:t>обучающихся</w:t>
      </w:r>
      <w:proofErr w:type="gramEnd"/>
      <w:r w:rsidRPr="00B56A8B">
        <w:rPr>
          <w:b/>
          <w:i/>
        </w:rPr>
        <w:t>;</w:t>
      </w:r>
    </w:p>
    <w:p w:rsidR="007A5F27" w:rsidRPr="00B56A8B" w:rsidRDefault="007A5F27" w:rsidP="007A5F27">
      <w:pPr>
        <w:pStyle w:val="af1"/>
        <w:rPr>
          <w:b/>
          <w:i/>
        </w:rPr>
      </w:pPr>
      <w:r w:rsidRPr="00B56A8B">
        <w:rPr>
          <w:b/>
          <w:i/>
        </w:rPr>
        <w:t>- создание условий деятельности органов ученического самоуправления;</w:t>
      </w:r>
    </w:p>
    <w:p w:rsidR="007A5F27" w:rsidRDefault="007A5F27" w:rsidP="007A5F27">
      <w:pPr>
        <w:pStyle w:val="af1"/>
        <w:rPr>
          <w:b/>
          <w:i/>
        </w:rPr>
      </w:pPr>
      <w:r w:rsidRPr="00B56A8B">
        <w:rPr>
          <w:b/>
          <w:i/>
        </w:rPr>
        <w:t>- создание условий для развития школьных средств массовой информации.</w:t>
      </w:r>
    </w:p>
    <w:p w:rsidR="007A5F27" w:rsidRDefault="007A5F27" w:rsidP="007A5F27">
      <w:pPr>
        <w:pStyle w:val="af1"/>
        <w:rPr>
          <w:b/>
          <w:i/>
        </w:rPr>
      </w:pPr>
    </w:p>
    <w:p w:rsidR="007A5F27" w:rsidRPr="00B56A8B" w:rsidRDefault="007A5F27" w:rsidP="007A5F27">
      <w:pPr>
        <w:pStyle w:val="af1"/>
        <w:rPr>
          <w:b/>
          <w:i/>
        </w:rPr>
      </w:pPr>
    </w:p>
    <w:tbl>
      <w:tblPr>
        <w:tblW w:w="13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6662"/>
        <w:gridCol w:w="2127"/>
        <w:gridCol w:w="3969"/>
      </w:tblGrid>
      <w:tr w:rsidR="007A5F27" w:rsidRPr="00303F38"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lang w:eastAsia="en-US"/>
              </w:rPr>
            </w:pPr>
            <w:r w:rsidRPr="00B14409">
              <w:rPr>
                <w:rFonts w:eastAsia="Calibri"/>
                <w:sz w:val="22"/>
                <w:szCs w:val="22"/>
                <w:lang w:eastAsia="en-US"/>
              </w:rPr>
              <w:t>№</w:t>
            </w:r>
          </w:p>
          <w:p w:rsidR="007A5F27" w:rsidRPr="00B14409" w:rsidRDefault="007A5F27" w:rsidP="00271502">
            <w:pPr>
              <w:jc w:val="center"/>
              <w:rPr>
                <w:rFonts w:eastAsia="Calibri"/>
                <w:lang w:eastAsia="en-US"/>
              </w:rPr>
            </w:pPr>
            <w:proofErr w:type="gramStart"/>
            <w:r w:rsidRPr="00B14409">
              <w:rPr>
                <w:rFonts w:eastAsia="Calibri"/>
                <w:sz w:val="22"/>
                <w:szCs w:val="22"/>
                <w:lang w:eastAsia="en-US"/>
              </w:rPr>
              <w:t>п</w:t>
            </w:r>
            <w:proofErr w:type="gramEnd"/>
            <w:r w:rsidRPr="00B14409">
              <w:rPr>
                <w:rFonts w:eastAsia="Calibri"/>
                <w:sz w:val="22"/>
                <w:szCs w:val="22"/>
                <w:lang w:eastAsia="en-US"/>
              </w:rPr>
              <w:t>/п</w:t>
            </w: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rFonts w:eastAsia="Calibri"/>
                <w:sz w:val="28"/>
                <w:szCs w:val="28"/>
                <w:lang w:eastAsia="en-US"/>
              </w:rPr>
            </w:pPr>
            <w:r w:rsidRPr="00303F38">
              <w:rPr>
                <w:rFonts w:eastAsia="Calibri"/>
                <w:sz w:val="28"/>
                <w:szCs w:val="28"/>
                <w:lang w:eastAsia="en-US"/>
              </w:rPr>
              <w:t>Название мероприятия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rFonts w:eastAsia="Calibri"/>
                <w:sz w:val="28"/>
                <w:szCs w:val="28"/>
                <w:lang w:eastAsia="en-US"/>
              </w:rPr>
            </w:pPr>
            <w:r w:rsidRPr="00303F38">
              <w:rPr>
                <w:rFonts w:eastAsia="Calibri"/>
                <w:sz w:val="28"/>
                <w:szCs w:val="28"/>
                <w:lang w:eastAsia="en-US"/>
              </w:rPr>
              <w:t xml:space="preserve">Сроки </w:t>
            </w:r>
          </w:p>
          <w:p w:rsidR="007A5F27" w:rsidRPr="00303F38" w:rsidRDefault="007A5F27" w:rsidP="00271502">
            <w:pPr>
              <w:jc w:val="center"/>
              <w:rPr>
                <w:rFonts w:eastAsia="Calibri"/>
                <w:sz w:val="28"/>
                <w:szCs w:val="28"/>
                <w:lang w:eastAsia="en-US"/>
              </w:rPr>
            </w:pPr>
            <w:r w:rsidRPr="00303F38">
              <w:rPr>
                <w:rFonts w:eastAsia="Calibri"/>
                <w:sz w:val="28"/>
                <w:szCs w:val="28"/>
                <w:lang w:eastAsia="en-US"/>
              </w:rPr>
              <w:t>проведения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rFonts w:eastAsia="Calibri"/>
                <w:sz w:val="28"/>
                <w:szCs w:val="28"/>
                <w:lang w:eastAsia="en-US"/>
              </w:rPr>
            </w:pPr>
            <w:r w:rsidRPr="00303F38">
              <w:rPr>
                <w:rFonts w:eastAsia="Calibri"/>
                <w:sz w:val="28"/>
                <w:szCs w:val="28"/>
                <w:lang w:eastAsia="en-US"/>
              </w:rPr>
              <w:t>Ответствен</w:t>
            </w:r>
            <w:r w:rsidRPr="00303F38">
              <w:rPr>
                <w:rFonts w:eastAsia="Calibri"/>
                <w:sz w:val="28"/>
                <w:szCs w:val="28"/>
                <w:lang w:eastAsia="en-US"/>
              </w:rPr>
              <w:softHyphen/>
              <w:t>ные</w:t>
            </w:r>
          </w:p>
        </w:tc>
      </w:tr>
      <w:tr w:rsidR="007A5F27" w:rsidRPr="00303F38"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Утверждение Плана взаимодействия образовательного учреждения и инспекторов КДН как составной части Программы по формированию законопослушного поведения обучающихся.</w:t>
            </w:r>
          </w:p>
          <w:p w:rsidR="007A5F27" w:rsidRPr="00303F38" w:rsidRDefault="007A5F27" w:rsidP="00271502">
            <w:pPr>
              <w:rPr>
                <w:sz w:val="28"/>
                <w:szCs w:val="2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303F38" w:rsidP="00303F38">
            <w:pPr>
              <w:jc w:val="center"/>
              <w:rPr>
                <w:sz w:val="28"/>
                <w:szCs w:val="28"/>
              </w:rPr>
            </w:pPr>
            <w:r>
              <w:rPr>
                <w:sz w:val="28"/>
                <w:szCs w:val="28"/>
              </w:rPr>
              <w:t>до 12.09.</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 xml:space="preserve">зам по УВР, </w:t>
            </w:r>
          </w:p>
          <w:p w:rsidR="007A5F27" w:rsidRPr="00303F38" w:rsidRDefault="007A5F27" w:rsidP="00271502">
            <w:pPr>
              <w:rPr>
                <w:sz w:val="28"/>
                <w:szCs w:val="28"/>
              </w:rPr>
            </w:pPr>
            <w:r w:rsidRPr="00303F38">
              <w:rPr>
                <w:sz w:val="28"/>
                <w:szCs w:val="28"/>
              </w:rPr>
              <w:t>директор школы</w:t>
            </w:r>
          </w:p>
        </w:tc>
      </w:tr>
      <w:tr w:rsidR="007A5F27" w:rsidRPr="00303F38"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 xml:space="preserve">Утверждение плана работы школьного Совета профилактики как составной части программы по формированию законопослушного поведения </w:t>
            </w:r>
            <w:proofErr w:type="gramStart"/>
            <w:r w:rsidRPr="00303F38">
              <w:rPr>
                <w:sz w:val="28"/>
                <w:szCs w:val="28"/>
              </w:rPr>
              <w:t>обучающихся</w:t>
            </w:r>
            <w:proofErr w:type="gramEnd"/>
            <w:r w:rsidRPr="00303F38">
              <w:rPr>
                <w:sz w:val="28"/>
                <w:szCs w:val="28"/>
              </w:rPr>
              <w:t>.</w:t>
            </w:r>
          </w:p>
          <w:p w:rsidR="007A5F27" w:rsidRPr="00303F38" w:rsidRDefault="007A5F27" w:rsidP="00271502">
            <w:pPr>
              <w:rPr>
                <w:sz w:val="28"/>
                <w:szCs w:val="2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303F38" w:rsidP="00303F38">
            <w:pPr>
              <w:jc w:val="center"/>
              <w:rPr>
                <w:sz w:val="28"/>
                <w:szCs w:val="28"/>
              </w:rPr>
            </w:pPr>
            <w:r>
              <w:rPr>
                <w:sz w:val="28"/>
                <w:szCs w:val="28"/>
              </w:rPr>
              <w:t>до 15.09.</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 xml:space="preserve">зам по УВР, </w:t>
            </w:r>
          </w:p>
          <w:p w:rsidR="007A5F27" w:rsidRPr="00303F38" w:rsidRDefault="007A5F27" w:rsidP="00271502">
            <w:pPr>
              <w:rPr>
                <w:sz w:val="28"/>
                <w:szCs w:val="28"/>
              </w:rPr>
            </w:pPr>
            <w:r w:rsidRPr="00303F38">
              <w:rPr>
                <w:sz w:val="28"/>
                <w:szCs w:val="28"/>
              </w:rPr>
              <w:t>директор школы</w:t>
            </w:r>
          </w:p>
        </w:tc>
      </w:tr>
      <w:tr w:rsidR="007A5F27" w:rsidRPr="00303F38"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 xml:space="preserve">Утверждение плана работы по  пропаганде безопасного дорожного  движения как составной части Программы по формированию законопослушного поведения </w:t>
            </w:r>
            <w:proofErr w:type="gramStart"/>
            <w:r w:rsidRPr="00303F38">
              <w:rPr>
                <w:sz w:val="28"/>
                <w:szCs w:val="28"/>
              </w:rPr>
              <w:t>обучающихся</w:t>
            </w:r>
            <w:proofErr w:type="gramEnd"/>
            <w:r w:rsidRPr="00303F38">
              <w:rPr>
                <w:sz w:val="28"/>
                <w:szCs w:val="28"/>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303F38">
            <w:pPr>
              <w:jc w:val="center"/>
              <w:rPr>
                <w:sz w:val="28"/>
                <w:szCs w:val="28"/>
              </w:rPr>
            </w:pPr>
            <w:r w:rsidRPr="00303F38">
              <w:rPr>
                <w:sz w:val="28"/>
                <w:szCs w:val="28"/>
              </w:rPr>
              <w:t>до 12.09.</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зам по УВР</w:t>
            </w:r>
          </w:p>
        </w:tc>
      </w:tr>
      <w:tr w:rsidR="007A5F27" w:rsidRPr="00303F38"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Проведение тематических классных часов по административным правонарушениям подростков.</w:t>
            </w:r>
          </w:p>
          <w:p w:rsidR="007A5F27" w:rsidRPr="00303F38" w:rsidRDefault="007A5F27" w:rsidP="00271502">
            <w:pPr>
              <w:rPr>
                <w:sz w:val="28"/>
                <w:szCs w:val="2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sz w:val="28"/>
                <w:szCs w:val="28"/>
              </w:rPr>
            </w:pPr>
            <w:r w:rsidRPr="00303F38">
              <w:rPr>
                <w:sz w:val="28"/>
                <w:szCs w:val="28"/>
              </w:rPr>
              <w:t>В течение года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классные руководители</w:t>
            </w:r>
          </w:p>
        </w:tc>
      </w:tr>
      <w:tr w:rsidR="007A5F27" w:rsidRPr="00303F38"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Проведение профилактических мероприятий по предупреждению правонарушений среди несовершеннолетних</w:t>
            </w:r>
            <w:proofErr w:type="gramStart"/>
            <w:r w:rsidRPr="00303F38">
              <w:rPr>
                <w:sz w:val="28"/>
                <w:szCs w:val="28"/>
              </w:rPr>
              <w:t>..</w:t>
            </w:r>
            <w:proofErr w:type="gramEnd"/>
          </w:p>
          <w:p w:rsidR="007A5F27" w:rsidRPr="00303F38" w:rsidRDefault="007A5F27" w:rsidP="00271502">
            <w:pPr>
              <w:rPr>
                <w:sz w:val="28"/>
                <w:szCs w:val="2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sz w:val="28"/>
                <w:szCs w:val="28"/>
              </w:rPr>
            </w:pPr>
            <w:r w:rsidRPr="00303F38">
              <w:rPr>
                <w:sz w:val="28"/>
                <w:szCs w:val="28"/>
              </w:rPr>
              <w:t>В течение года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Классные руководители,</w:t>
            </w:r>
          </w:p>
          <w:p w:rsidR="007A5F27" w:rsidRPr="00303F38" w:rsidRDefault="007A5F27" w:rsidP="00271502">
            <w:pPr>
              <w:rPr>
                <w:sz w:val="28"/>
                <w:szCs w:val="28"/>
              </w:rPr>
            </w:pPr>
            <w:r w:rsidRPr="00303F38">
              <w:rPr>
                <w:sz w:val="28"/>
                <w:szCs w:val="28"/>
              </w:rPr>
              <w:t xml:space="preserve"> зам по УВР</w:t>
            </w:r>
          </w:p>
        </w:tc>
      </w:tr>
      <w:tr w:rsidR="007A5F27" w:rsidRPr="00303F38"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Проведение совместных профилактичес</w:t>
            </w:r>
            <w:r w:rsidR="00937456">
              <w:rPr>
                <w:sz w:val="28"/>
                <w:szCs w:val="28"/>
              </w:rPr>
              <w:t>ких мероприятий с инспекторами К</w:t>
            </w:r>
            <w:r w:rsidRPr="00303F38">
              <w:rPr>
                <w:sz w:val="28"/>
                <w:szCs w:val="28"/>
              </w:rPr>
              <w:t>ДН</w:t>
            </w:r>
          </w:p>
          <w:p w:rsidR="007A5F27" w:rsidRPr="00303F38" w:rsidRDefault="007A5F27" w:rsidP="00271502">
            <w:pPr>
              <w:rPr>
                <w:sz w:val="28"/>
                <w:szCs w:val="2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sz w:val="28"/>
                <w:szCs w:val="28"/>
              </w:rPr>
            </w:pPr>
            <w:r w:rsidRPr="00303F38">
              <w:rPr>
                <w:sz w:val="28"/>
                <w:szCs w:val="28"/>
              </w:rPr>
              <w:t>В течение года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зам по УВР, инспектора КДН, ПДД и т.д.</w:t>
            </w:r>
          </w:p>
        </w:tc>
      </w:tr>
      <w:tr w:rsidR="007A5F27" w:rsidRPr="00303F38"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Проведение тематических родительских собраний по формированию законопослушного поведения обучающихся.</w:t>
            </w:r>
          </w:p>
          <w:p w:rsidR="007A5F27" w:rsidRPr="00303F38" w:rsidRDefault="007A5F27" w:rsidP="00271502">
            <w:pPr>
              <w:rPr>
                <w:sz w:val="28"/>
                <w:szCs w:val="2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sz w:val="28"/>
                <w:szCs w:val="28"/>
              </w:rPr>
            </w:pPr>
            <w:r w:rsidRPr="00303F38">
              <w:rPr>
                <w:sz w:val="28"/>
                <w:szCs w:val="28"/>
              </w:rPr>
              <w:t>В течение года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зам по УВР</w:t>
            </w:r>
          </w:p>
        </w:tc>
      </w:tr>
      <w:tr w:rsidR="007A5F27" w:rsidRPr="00303F38"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Проведение единого правового дня для   обучающихся и их родителей с целью разъяснения основных положений административного и уголовного законодательства, предусматривающих ответственность несовершеннолетних за совершение правонарушений и преступлений</w:t>
            </w: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sz w:val="28"/>
                <w:szCs w:val="28"/>
              </w:rPr>
            </w:pPr>
            <w:r w:rsidRPr="00303F38">
              <w:rPr>
                <w:sz w:val="28"/>
                <w:szCs w:val="28"/>
              </w:rPr>
              <w:t>По плану РОО</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pStyle w:val="aff3"/>
              <w:snapToGrid w:val="0"/>
              <w:jc w:val="center"/>
              <w:rPr>
                <w:rFonts w:eastAsia="Calibri"/>
                <w:kern w:val="0"/>
                <w:sz w:val="28"/>
                <w:szCs w:val="28"/>
                <w:lang w:eastAsia="en-US"/>
              </w:rPr>
            </w:pPr>
            <w:r w:rsidRPr="00303F38">
              <w:rPr>
                <w:rFonts w:eastAsia="Calibri"/>
                <w:kern w:val="0"/>
                <w:sz w:val="28"/>
                <w:szCs w:val="28"/>
                <w:lang w:eastAsia="en-US"/>
              </w:rPr>
              <w:t>Зам по УВР,</w:t>
            </w:r>
          </w:p>
          <w:p w:rsidR="007A5F27" w:rsidRPr="00303F38" w:rsidRDefault="007A5F27" w:rsidP="00271502">
            <w:pPr>
              <w:rPr>
                <w:sz w:val="28"/>
                <w:szCs w:val="28"/>
              </w:rPr>
            </w:pPr>
            <w:r w:rsidRPr="00303F38">
              <w:rPr>
                <w:rFonts w:eastAsia="Calibri"/>
                <w:sz w:val="28"/>
                <w:szCs w:val="28"/>
              </w:rPr>
              <w:t>классные руководители</w:t>
            </w:r>
          </w:p>
        </w:tc>
      </w:tr>
      <w:tr w:rsidR="007A5F27" w:rsidRPr="00303F38"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Участие в районной игре «Всерьёз»</w:t>
            </w: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sz w:val="28"/>
                <w:szCs w:val="28"/>
              </w:rPr>
            </w:pPr>
            <w:r w:rsidRPr="00303F38">
              <w:rPr>
                <w:sz w:val="28"/>
                <w:szCs w:val="28"/>
              </w:rPr>
              <w:t>февраль</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Преподаватель ОБЖ</w:t>
            </w:r>
          </w:p>
        </w:tc>
      </w:tr>
      <w:tr w:rsidR="007A5F27" w:rsidRPr="00B14409"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spacing w:before="120"/>
              <w:rPr>
                <w:sz w:val="28"/>
                <w:szCs w:val="28"/>
              </w:rPr>
            </w:pPr>
            <w:r w:rsidRPr="00303F38">
              <w:rPr>
                <w:sz w:val="28"/>
                <w:szCs w:val="28"/>
              </w:rPr>
              <w:t>Кл</w:t>
            </w:r>
            <w:proofErr w:type="gramStart"/>
            <w:r w:rsidRPr="00303F38">
              <w:rPr>
                <w:sz w:val="28"/>
                <w:szCs w:val="28"/>
              </w:rPr>
              <w:t>.</w:t>
            </w:r>
            <w:proofErr w:type="gramEnd"/>
            <w:r w:rsidRPr="00303F38">
              <w:rPr>
                <w:sz w:val="28"/>
                <w:szCs w:val="28"/>
              </w:rPr>
              <w:t xml:space="preserve"> </w:t>
            </w:r>
            <w:proofErr w:type="gramStart"/>
            <w:r w:rsidRPr="00303F38">
              <w:rPr>
                <w:sz w:val="28"/>
                <w:szCs w:val="28"/>
              </w:rPr>
              <w:t>ч</w:t>
            </w:r>
            <w:proofErr w:type="gramEnd"/>
            <w:r w:rsidRPr="00303F38">
              <w:rPr>
                <w:sz w:val="28"/>
                <w:szCs w:val="28"/>
              </w:rPr>
              <w:t>асы:</w:t>
            </w:r>
          </w:p>
          <w:p w:rsidR="007A5F27" w:rsidRPr="00303F38" w:rsidRDefault="007A5F27" w:rsidP="00271502">
            <w:pPr>
              <w:spacing w:before="120"/>
              <w:rPr>
                <w:sz w:val="28"/>
                <w:szCs w:val="28"/>
              </w:rPr>
            </w:pPr>
            <w:r w:rsidRPr="00303F38">
              <w:rPr>
                <w:sz w:val="28"/>
                <w:szCs w:val="28"/>
              </w:rPr>
              <w:t xml:space="preserve">-«Ответственность за совершение противоправных деяний в сфере НОН» </w:t>
            </w:r>
          </w:p>
          <w:p w:rsidR="007A5F27" w:rsidRPr="00303F38" w:rsidRDefault="007A5F27" w:rsidP="00271502">
            <w:pPr>
              <w:rPr>
                <w:sz w:val="28"/>
                <w:szCs w:val="28"/>
              </w:rPr>
            </w:pPr>
            <w:r w:rsidRPr="00303F38">
              <w:rPr>
                <w:sz w:val="28"/>
                <w:szCs w:val="28"/>
              </w:rPr>
              <w:t>-«Как не стать жертвой преступления»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sz w:val="28"/>
                <w:szCs w:val="28"/>
              </w:rPr>
            </w:pPr>
            <w:r w:rsidRPr="00303F38">
              <w:rPr>
                <w:sz w:val="28"/>
                <w:szCs w:val="28"/>
              </w:rPr>
              <w:t>Октябрь, ноябрь</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rFonts w:eastAsia="Calibri"/>
                <w:sz w:val="28"/>
                <w:szCs w:val="28"/>
              </w:rPr>
              <w:t>классные руководители</w:t>
            </w:r>
          </w:p>
        </w:tc>
      </w:tr>
      <w:tr w:rsidR="007A5F27" w:rsidRPr="00B14409"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 xml:space="preserve">Организация досуговой деятельности </w:t>
            </w:r>
            <w:proofErr w:type="gramStart"/>
            <w:r w:rsidRPr="00303F38">
              <w:rPr>
                <w:sz w:val="28"/>
                <w:szCs w:val="28"/>
              </w:rPr>
              <w:t>обучающихся</w:t>
            </w:r>
            <w:proofErr w:type="gramEnd"/>
            <w:r w:rsidRPr="00303F38">
              <w:rPr>
                <w:sz w:val="28"/>
                <w:szCs w:val="28"/>
              </w:rPr>
              <w:t xml:space="preserve">  во внеурочное время.</w:t>
            </w: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sz w:val="28"/>
                <w:szCs w:val="28"/>
              </w:rPr>
            </w:pPr>
            <w:r w:rsidRPr="00303F38">
              <w:rPr>
                <w:sz w:val="28"/>
                <w:szCs w:val="28"/>
              </w:rPr>
              <w:t>В течение года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pStyle w:val="aff3"/>
              <w:snapToGrid w:val="0"/>
              <w:jc w:val="center"/>
              <w:rPr>
                <w:rFonts w:eastAsia="Calibri"/>
                <w:kern w:val="0"/>
                <w:sz w:val="28"/>
                <w:szCs w:val="28"/>
                <w:lang w:eastAsia="en-US"/>
              </w:rPr>
            </w:pPr>
            <w:r w:rsidRPr="00303F38">
              <w:rPr>
                <w:rFonts w:eastAsia="Calibri"/>
                <w:kern w:val="0"/>
                <w:sz w:val="28"/>
                <w:szCs w:val="28"/>
                <w:lang w:eastAsia="en-US"/>
              </w:rPr>
              <w:t>Зам по УВР,</w:t>
            </w:r>
          </w:p>
          <w:p w:rsidR="007A5F27" w:rsidRPr="00303F38" w:rsidRDefault="007A5F27" w:rsidP="00271502">
            <w:pPr>
              <w:rPr>
                <w:sz w:val="28"/>
                <w:szCs w:val="28"/>
              </w:rPr>
            </w:pPr>
            <w:r w:rsidRPr="00303F38">
              <w:rPr>
                <w:rFonts w:eastAsia="Calibri"/>
                <w:sz w:val="28"/>
                <w:szCs w:val="28"/>
              </w:rPr>
              <w:t>классные руководители</w:t>
            </w:r>
          </w:p>
        </w:tc>
      </w:tr>
      <w:tr w:rsidR="007A5F27" w:rsidRPr="00B14409"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jc w:val="cente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rPr>
                <w:sz w:val="28"/>
                <w:szCs w:val="28"/>
              </w:rPr>
            </w:pPr>
            <w:r w:rsidRPr="00303F38">
              <w:rPr>
                <w:sz w:val="28"/>
                <w:szCs w:val="28"/>
              </w:rPr>
              <w:t>Ведение информационной базы данных по учёту детей, состоящих на педагогическом учёте</w:t>
            </w:r>
            <w:proofErr w:type="gramStart"/>
            <w:r w:rsidRPr="00303F38">
              <w:rPr>
                <w:sz w:val="28"/>
                <w:szCs w:val="28"/>
              </w:rPr>
              <w:t>.»</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rFonts w:eastAsia="Calibri"/>
                <w:sz w:val="28"/>
                <w:szCs w:val="28"/>
                <w:lang w:eastAsia="en-US"/>
              </w:rPr>
            </w:pPr>
            <w:r w:rsidRPr="00303F38">
              <w:rPr>
                <w:rFonts w:eastAsia="Calibri"/>
                <w:sz w:val="28"/>
                <w:szCs w:val="28"/>
                <w:lang w:eastAsia="en-US"/>
              </w:rPr>
              <w:t>В течение года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pStyle w:val="aff3"/>
              <w:snapToGrid w:val="0"/>
              <w:jc w:val="center"/>
              <w:rPr>
                <w:rFonts w:eastAsia="Calibri"/>
                <w:kern w:val="0"/>
                <w:sz w:val="28"/>
                <w:szCs w:val="28"/>
                <w:lang w:eastAsia="en-US"/>
              </w:rPr>
            </w:pPr>
            <w:r w:rsidRPr="00303F38">
              <w:rPr>
                <w:rFonts w:eastAsia="Calibri"/>
                <w:kern w:val="0"/>
                <w:sz w:val="28"/>
                <w:szCs w:val="28"/>
                <w:lang w:eastAsia="en-US"/>
              </w:rPr>
              <w:t>Зам по УВР,</w:t>
            </w:r>
          </w:p>
          <w:p w:rsidR="007A5F27" w:rsidRPr="00303F38" w:rsidRDefault="007A5F27" w:rsidP="00271502">
            <w:pPr>
              <w:jc w:val="center"/>
              <w:rPr>
                <w:rFonts w:eastAsia="Calibri"/>
                <w:sz w:val="28"/>
                <w:szCs w:val="28"/>
                <w:lang w:eastAsia="en-US"/>
              </w:rPr>
            </w:pPr>
            <w:r w:rsidRPr="00303F38">
              <w:rPr>
                <w:rFonts w:eastAsia="Calibri"/>
                <w:sz w:val="28"/>
                <w:szCs w:val="28"/>
              </w:rPr>
              <w:t>классные руководители</w:t>
            </w:r>
          </w:p>
        </w:tc>
      </w:tr>
      <w:tr w:rsidR="007A5F27" w:rsidRPr="00B14409"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ind w:left="66"/>
              <w:rPr>
                <w:sz w:val="28"/>
                <w:szCs w:val="28"/>
              </w:rPr>
            </w:pPr>
            <w:r w:rsidRPr="00303F38">
              <w:rPr>
                <w:sz w:val="28"/>
                <w:szCs w:val="28"/>
              </w:rPr>
              <w:t>Операция «Внимание, дети!»</w:t>
            </w:r>
          </w:p>
          <w:p w:rsidR="007A5F27" w:rsidRPr="00303F38" w:rsidRDefault="007A5F27" w:rsidP="00271502">
            <w:pPr>
              <w:ind w:left="66"/>
              <w:rPr>
                <w:sz w:val="28"/>
                <w:szCs w:val="28"/>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rFonts w:eastAsia="Calibri"/>
                <w:sz w:val="28"/>
                <w:szCs w:val="28"/>
                <w:lang w:eastAsia="en-US"/>
              </w:rPr>
            </w:pPr>
            <w:r w:rsidRPr="00303F38">
              <w:rPr>
                <w:rFonts w:eastAsia="Calibri"/>
                <w:sz w:val="28"/>
                <w:szCs w:val="28"/>
                <w:lang w:eastAsia="en-US"/>
              </w:rPr>
              <w:t>сентябрь</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rFonts w:eastAsia="Calibri"/>
                <w:sz w:val="28"/>
                <w:szCs w:val="28"/>
                <w:lang w:eastAsia="en-US"/>
              </w:rPr>
            </w:pPr>
          </w:p>
        </w:tc>
      </w:tr>
      <w:tr w:rsidR="007A5F27" w:rsidRPr="00B14409"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Единый день правовой грамотности.</w:t>
            </w: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rFonts w:eastAsia="Calibri"/>
                <w:sz w:val="28"/>
                <w:szCs w:val="28"/>
                <w:lang w:eastAsia="en-US"/>
              </w:rPr>
            </w:pPr>
            <w:r w:rsidRPr="00303F38">
              <w:rPr>
                <w:rFonts w:eastAsia="Calibri"/>
                <w:sz w:val="28"/>
                <w:szCs w:val="28"/>
                <w:lang w:eastAsia="en-US"/>
              </w:rPr>
              <w:t>декабрь</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pStyle w:val="31"/>
              <w:jc w:val="center"/>
              <w:rPr>
                <w:szCs w:val="28"/>
              </w:rPr>
            </w:pPr>
            <w:r w:rsidRPr="00303F38">
              <w:rPr>
                <w:szCs w:val="28"/>
              </w:rPr>
              <w:t>Преподаватель ОБЖ</w:t>
            </w:r>
          </w:p>
        </w:tc>
      </w:tr>
      <w:tr w:rsidR="007A5F27" w:rsidRPr="00B14409"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spacing w:before="120"/>
              <w:rPr>
                <w:sz w:val="28"/>
                <w:szCs w:val="28"/>
              </w:rPr>
            </w:pPr>
            <w:r w:rsidRPr="00303F38">
              <w:rPr>
                <w:sz w:val="28"/>
                <w:szCs w:val="28"/>
              </w:rPr>
              <w:t>«Месячник пожарной безопасности» в образовательных учреждениях</w:t>
            </w:r>
          </w:p>
        </w:tc>
        <w:tc>
          <w:tcPr>
            <w:tcW w:w="2127"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spacing w:before="120"/>
              <w:jc w:val="center"/>
              <w:rPr>
                <w:sz w:val="28"/>
                <w:szCs w:val="28"/>
              </w:rPr>
            </w:pPr>
            <w:r w:rsidRPr="00303F38">
              <w:rPr>
                <w:sz w:val="28"/>
                <w:szCs w:val="28"/>
              </w:rPr>
              <w:t>сентябрь-октябрь</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pStyle w:val="31"/>
              <w:jc w:val="center"/>
              <w:rPr>
                <w:szCs w:val="28"/>
              </w:rPr>
            </w:pPr>
            <w:r w:rsidRPr="00303F38">
              <w:rPr>
                <w:szCs w:val="28"/>
              </w:rPr>
              <w:t>Преподаватель ОБЖ</w:t>
            </w:r>
          </w:p>
        </w:tc>
      </w:tr>
      <w:tr w:rsidR="007A5F27" w:rsidRPr="00B14409"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spacing w:before="120"/>
              <w:rPr>
                <w:sz w:val="28"/>
                <w:szCs w:val="28"/>
              </w:rPr>
            </w:pPr>
            <w:r w:rsidRPr="00303F38">
              <w:rPr>
                <w:sz w:val="28"/>
                <w:szCs w:val="28"/>
              </w:rPr>
              <w:t>Экскурсия  в пожарную часть района</w:t>
            </w:r>
          </w:p>
        </w:tc>
        <w:tc>
          <w:tcPr>
            <w:tcW w:w="2127"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spacing w:before="120"/>
              <w:jc w:val="center"/>
              <w:rPr>
                <w:sz w:val="28"/>
                <w:szCs w:val="28"/>
              </w:rPr>
            </w:pPr>
            <w:r w:rsidRPr="00303F38">
              <w:rPr>
                <w:sz w:val="28"/>
                <w:szCs w:val="28"/>
              </w:rPr>
              <w:t>В течение года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pStyle w:val="31"/>
              <w:jc w:val="center"/>
              <w:rPr>
                <w:szCs w:val="28"/>
              </w:rPr>
            </w:pPr>
            <w:r w:rsidRPr="00303F38">
              <w:rPr>
                <w:szCs w:val="28"/>
              </w:rPr>
              <w:t>Преподаватель ОБЖ</w:t>
            </w:r>
          </w:p>
        </w:tc>
      </w:tr>
      <w:tr w:rsidR="007A5F27" w:rsidRPr="00B14409"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spacing w:before="120"/>
              <w:rPr>
                <w:sz w:val="28"/>
                <w:szCs w:val="28"/>
              </w:rPr>
            </w:pPr>
            <w:r w:rsidRPr="00303F38">
              <w:rPr>
                <w:sz w:val="28"/>
                <w:szCs w:val="28"/>
              </w:rPr>
              <w:t>«День безопасности» в образовательных учреждениях</w:t>
            </w:r>
          </w:p>
        </w:tc>
        <w:tc>
          <w:tcPr>
            <w:tcW w:w="2127" w:type="dxa"/>
            <w:tcBorders>
              <w:top w:val="single" w:sz="4" w:space="0" w:color="000000"/>
              <w:left w:val="single" w:sz="4" w:space="0" w:color="000000"/>
              <w:bottom w:val="single" w:sz="4" w:space="0" w:color="000000"/>
              <w:right w:val="single" w:sz="4" w:space="0" w:color="000000"/>
            </w:tcBorders>
          </w:tcPr>
          <w:p w:rsidR="007A5F27" w:rsidRPr="00303F38" w:rsidRDefault="007A5F27" w:rsidP="00271502">
            <w:pPr>
              <w:spacing w:before="120"/>
              <w:jc w:val="center"/>
              <w:rPr>
                <w:sz w:val="28"/>
                <w:szCs w:val="28"/>
              </w:rPr>
            </w:pPr>
            <w:r w:rsidRPr="00303F38">
              <w:rPr>
                <w:sz w:val="28"/>
                <w:szCs w:val="28"/>
              </w:rPr>
              <w:t>март-май</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pStyle w:val="aff3"/>
              <w:snapToGrid w:val="0"/>
              <w:jc w:val="center"/>
              <w:rPr>
                <w:rFonts w:eastAsia="Calibri"/>
                <w:kern w:val="0"/>
                <w:sz w:val="28"/>
                <w:szCs w:val="28"/>
                <w:lang w:eastAsia="en-US"/>
              </w:rPr>
            </w:pPr>
            <w:r w:rsidRPr="00303F38">
              <w:rPr>
                <w:rFonts w:eastAsia="Calibri"/>
                <w:kern w:val="0"/>
                <w:sz w:val="28"/>
                <w:szCs w:val="28"/>
                <w:lang w:eastAsia="en-US"/>
              </w:rPr>
              <w:t>Зам по УВР,</w:t>
            </w:r>
          </w:p>
          <w:p w:rsidR="007A5F27" w:rsidRPr="00303F38" w:rsidRDefault="007A5F27" w:rsidP="00271502">
            <w:pPr>
              <w:pStyle w:val="31"/>
              <w:jc w:val="center"/>
              <w:rPr>
                <w:szCs w:val="28"/>
              </w:rPr>
            </w:pPr>
            <w:r w:rsidRPr="00303F38">
              <w:rPr>
                <w:rFonts w:eastAsia="Calibri"/>
                <w:szCs w:val="28"/>
              </w:rPr>
              <w:t>классные руководители</w:t>
            </w:r>
          </w:p>
        </w:tc>
      </w:tr>
      <w:tr w:rsidR="007A5F27" w:rsidRPr="00B14409"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rPr>
                <w:sz w:val="28"/>
                <w:szCs w:val="28"/>
              </w:rPr>
            </w:pPr>
            <w:r w:rsidRPr="00303F38">
              <w:rPr>
                <w:sz w:val="28"/>
                <w:szCs w:val="28"/>
              </w:rPr>
              <w:t xml:space="preserve">Соревнования «Знай, умей, применяй» (отработка умений и навыков поведения при теракте, пожаре и других чрезвычайных ситуациях  для подростков). </w:t>
            </w: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sz w:val="28"/>
                <w:szCs w:val="28"/>
              </w:rPr>
            </w:pPr>
            <w:r w:rsidRPr="00303F38">
              <w:rPr>
                <w:sz w:val="28"/>
                <w:szCs w:val="28"/>
              </w:rPr>
              <w:t>сентябрь</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pStyle w:val="31"/>
              <w:jc w:val="center"/>
              <w:rPr>
                <w:szCs w:val="28"/>
              </w:rPr>
            </w:pPr>
            <w:r w:rsidRPr="00303F38">
              <w:rPr>
                <w:szCs w:val="28"/>
              </w:rPr>
              <w:t>Преподаватель ОБЖ</w:t>
            </w:r>
          </w:p>
        </w:tc>
      </w:tr>
      <w:tr w:rsidR="007A5F27" w:rsidRPr="00B14409" w:rsidTr="00303F38">
        <w:trPr>
          <w:cantSplit/>
          <w:trHeight w:val="669"/>
        </w:trPr>
        <w:tc>
          <w:tcPr>
            <w:tcW w:w="284"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pStyle w:val="af0"/>
              <w:spacing w:before="0" w:beforeAutospacing="0" w:after="0"/>
              <w:rPr>
                <w:sz w:val="28"/>
                <w:szCs w:val="28"/>
              </w:rPr>
            </w:pPr>
            <w:r w:rsidRPr="00303F38">
              <w:rPr>
                <w:sz w:val="28"/>
                <w:szCs w:val="28"/>
              </w:rPr>
              <w:t>Месячник пожарной безопасности» в образовательных учреждениях.</w:t>
            </w:r>
          </w:p>
        </w:tc>
        <w:tc>
          <w:tcPr>
            <w:tcW w:w="2127"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jc w:val="center"/>
              <w:rPr>
                <w:rFonts w:eastAsia="Calibri"/>
                <w:sz w:val="28"/>
                <w:szCs w:val="28"/>
                <w:lang w:eastAsia="en-US"/>
              </w:rPr>
            </w:pPr>
            <w:r w:rsidRPr="00303F38">
              <w:rPr>
                <w:rFonts w:eastAsia="Calibri"/>
                <w:sz w:val="28"/>
                <w:szCs w:val="28"/>
                <w:lang w:eastAsia="en-US"/>
              </w:rPr>
              <w:t>сентябрь</w:t>
            </w:r>
          </w:p>
        </w:tc>
        <w:tc>
          <w:tcPr>
            <w:tcW w:w="3969" w:type="dxa"/>
            <w:tcBorders>
              <w:top w:val="single" w:sz="4" w:space="0" w:color="000000"/>
              <w:left w:val="single" w:sz="4" w:space="0" w:color="000000"/>
              <w:bottom w:val="single" w:sz="4" w:space="0" w:color="000000"/>
              <w:right w:val="single" w:sz="4" w:space="0" w:color="000000"/>
            </w:tcBorders>
            <w:vAlign w:val="center"/>
          </w:tcPr>
          <w:p w:rsidR="007A5F27" w:rsidRPr="00303F38" w:rsidRDefault="007A5F27" w:rsidP="00271502">
            <w:pPr>
              <w:pStyle w:val="31"/>
              <w:rPr>
                <w:szCs w:val="28"/>
              </w:rPr>
            </w:pPr>
            <w:r w:rsidRPr="00303F38">
              <w:rPr>
                <w:szCs w:val="28"/>
              </w:rPr>
              <w:t>Преподаватель ОБЖ</w:t>
            </w:r>
          </w:p>
        </w:tc>
      </w:tr>
    </w:tbl>
    <w:p w:rsidR="007A5F27" w:rsidRDefault="007A5F27" w:rsidP="007A5F27">
      <w:pPr>
        <w:jc w:val="center"/>
        <w:rPr>
          <w:b/>
          <w:sz w:val="22"/>
          <w:szCs w:val="22"/>
        </w:rPr>
      </w:pPr>
    </w:p>
    <w:p w:rsidR="007A5F27" w:rsidRDefault="007A5F27" w:rsidP="007A5F27">
      <w:pPr>
        <w:jc w:val="center"/>
        <w:rPr>
          <w:b/>
          <w:sz w:val="32"/>
          <w:szCs w:val="32"/>
        </w:rPr>
      </w:pPr>
      <w:r>
        <w:rPr>
          <w:b/>
          <w:sz w:val="32"/>
          <w:szCs w:val="32"/>
        </w:rPr>
        <w:t>Воспитание семейных ценностей:</w:t>
      </w:r>
    </w:p>
    <w:p w:rsidR="00303F38" w:rsidRDefault="00303F38" w:rsidP="007A5F27">
      <w:pPr>
        <w:jc w:val="center"/>
        <w:rPr>
          <w:b/>
          <w:sz w:val="32"/>
          <w:szCs w:val="32"/>
        </w:rPr>
      </w:pPr>
    </w:p>
    <w:p w:rsidR="007A5F27" w:rsidRPr="00303F38" w:rsidRDefault="007A5F27" w:rsidP="007A5F27">
      <w:pPr>
        <w:jc w:val="center"/>
        <w:rPr>
          <w:sz w:val="28"/>
          <w:szCs w:val="28"/>
        </w:rPr>
      </w:pPr>
      <w:r w:rsidRPr="00303F38">
        <w:rPr>
          <w:sz w:val="28"/>
          <w:szCs w:val="28"/>
        </w:rPr>
        <w:t>-семь</w:t>
      </w:r>
      <w:proofErr w:type="gramStart"/>
      <w:r w:rsidRPr="00303F38">
        <w:rPr>
          <w:sz w:val="28"/>
          <w:szCs w:val="28"/>
        </w:rPr>
        <w:t>я-</w:t>
      </w:r>
      <w:proofErr w:type="gramEnd"/>
      <w:r w:rsidRPr="00303F38">
        <w:rPr>
          <w:sz w:val="28"/>
          <w:szCs w:val="28"/>
        </w:rPr>
        <w:t xml:space="preserve"> это самое дорогое в жизни человека</w:t>
      </w:r>
    </w:p>
    <w:p w:rsidR="007A5F27" w:rsidRDefault="007A5F27" w:rsidP="007A5F27">
      <w:pPr>
        <w:jc w:val="center"/>
        <w:rPr>
          <w:sz w:val="28"/>
          <w:szCs w:val="28"/>
        </w:rPr>
      </w:pPr>
      <w:r w:rsidRPr="00303F38">
        <w:rPr>
          <w:sz w:val="28"/>
          <w:szCs w:val="28"/>
        </w:rPr>
        <w:t>-взаимоуважение к родителям – основа семейного воспитания</w:t>
      </w:r>
    </w:p>
    <w:p w:rsidR="00303F38" w:rsidRPr="00303F38" w:rsidRDefault="00303F38" w:rsidP="007A5F27">
      <w:pPr>
        <w:jc w:val="center"/>
        <w:rPr>
          <w:sz w:val="28"/>
          <w:szCs w:val="28"/>
        </w:rPr>
      </w:pP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245"/>
        <w:gridCol w:w="1843"/>
        <w:gridCol w:w="3260"/>
      </w:tblGrid>
      <w:tr w:rsidR="007A5F27" w:rsidRPr="00303F38"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jc w:val="center"/>
              <w:rPr>
                <w:rFonts w:eastAsia="Calibri"/>
                <w:b/>
                <w:lang w:eastAsia="en-US"/>
              </w:rPr>
            </w:pPr>
            <w:r w:rsidRPr="00235089">
              <w:rPr>
                <w:rFonts w:eastAsia="Calibri"/>
                <w:b/>
                <w:lang w:eastAsia="en-US"/>
              </w:rPr>
              <w:lastRenderedPageBreak/>
              <w:t>№</w:t>
            </w:r>
          </w:p>
          <w:p w:rsidR="007A5F27" w:rsidRPr="00235089" w:rsidRDefault="007A5F27" w:rsidP="00271502">
            <w:pPr>
              <w:jc w:val="center"/>
              <w:rPr>
                <w:rFonts w:eastAsia="Calibri"/>
                <w:b/>
                <w:lang w:eastAsia="en-US"/>
              </w:rPr>
            </w:pPr>
            <w:proofErr w:type="gramStart"/>
            <w:r w:rsidRPr="00235089">
              <w:rPr>
                <w:rFonts w:eastAsia="Calibri"/>
                <w:b/>
                <w:lang w:eastAsia="en-US"/>
              </w:rPr>
              <w:t>п</w:t>
            </w:r>
            <w:proofErr w:type="gramEnd"/>
            <w:r w:rsidRPr="00235089">
              <w:rPr>
                <w:rFonts w:eastAsia="Calibri"/>
                <w:b/>
                <w:lang w:eastAsia="en-US"/>
              </w:rPr>
              <w:t>/п</w:t>
            </w:r>
          </w:p>
        </w:tc>
        <w:tc>
          <w:tcPr>
            <w:tcW w:w="5245"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spacing w:before="120"/>
              <w:jc w:val="center"/>
              <w:rPr>
                <w:rFonts w:eastAsia="Calibri"/>
                <w:b/>
                <w:lang w:eastAsia="en-US"/>
              </w:rPr>
            </w:pPr>
            <w:r w:rsidRPr="00235089">
              <w:rPr>
                <w:rFonts w:eastAsia="Calibri"/>
                <w:b/>
                <w:lang w:eastAsia="en-US"/>
              </w:rPr>
              <w:t>Название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spacing w:before="120"/>
              <w:jc w:val="center"/>
              <w:rPr>
                <w:rFonts w:eastAsia="Calibri"/>
                <w:b/>
                <w:lang w:eastAsia="en-US"/>
              </w:rPr>
            </w:pPr>
            <w:r w:rsidRPr="00235089">
              <w:rPr>
                <w:rFonts w:eastAsia="Calibri"/>
                <w:b/>
                <w:lang w:eastAsia="en-US"/>
              </w:rPr>
              <w:t>Сроки проведения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jc w:val="center"/>
              <w:rPr>
                <w:rFonts w:eastAsia="Calibri"/>
                <w:b/>
                <w:lang w:eastAsia="en-US"/>
              </w:rPr>
            </w:pPr>
            <w:r w:rsidRPr="00235089">
              <w:rPr>
                <w:rFonts w:eastAsia="Calibri"/>
                <w:b/>
                <w:lang w:eastAsia="en-US"/>
              </w:rPr>
              <w:t>Ответственные</w:t>
            </w:r>
          </w:p>
        </w:tc>
      </w:tr>
      <w:tr w:rsidR="007A5F27" w:rsidRPr="00303F38" w:rsidTr="00271502">
        <w:trPr>
          <w:cantSplit/>
          <w:trHeight w:val="83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1</w:t>
            </w:r>
          </w:p>
        </w:tc>
        <w:tc>
          <w:tcPr>
            <w:tcW w:w="5245"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ind w:firstLine="100"/>
              <w:jc w:val="both"/>
            </w:pPr>
            <w:r w:rsidRPr="00235089">
              <w:t>Анкетирование учащихся с целью выяснения отношений в семье</w:t>
            </w:r>
          </w:p>
          <w:p w:rsidR="007A5F27" w:rsidRPr="00235089" w:rsidRDefault="007A5F27" w:rsidP="00271502">
            <w:pPr>
              <w:ind w:firstLine="100"/>
              <w:jc w:val="both"/>
            </w:pPr>
          </w:p>
          <w:p w:rsidR="007A5F27" w:rsidRPr="00235089" w:rsidRDefault="007A5F27" w:rsidP="00271502">
            <w:pPr>
              <w:jc w:val="center"/>
            </w:pP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t>октябрь</w:t>
            </w:r>
          </w:p>
        </w:tc>
        <w:tc>
          <w:tcPr>
            <w:tcW w:w="3260"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f3"/>
              <w:snapToGrid w:val="0"/>
              <w:jc w:val="center"/>
              <w:rPr>
                <w:rFonts w:eastAsia="Calibri"/>
                <w:kern w:val="0"/>
                <w:lang w:eastAsia="en-US"/>
              </w:rPr>
            </w:pPr>
            <w:r w:rsidRPr="00235089">
              <w:rPr>
                <w:rFonts w:eastAsia="Calibri"/>
                <w:kern w:val="0"/>
                <w:lang w:eastAsia="en-US"/>
              </w:rPr>
              <w:t>Зам по УВР,</w:t>
            </w:r>
          </w:p>
          <w:p w:rsidR="007A5F27" w:rsidRPr="00235089" w:rsidRDefault="007A5F27" w:rsidP="00271502">
            <w:pPr>
              <w:jc w:val="center"/>
            </w:pPr>
          </w:p>
        </w:tc>
      </w:tr>
      <w:tr w:rsidR="007A5F27" w:rsidRPr="00303F38"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2</w:t>
            </w:r>
          </w:p>
        </w:tc>
        <w:tc>
          <w:tcPr>
            <w:tcW w:w="5245"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ind w:firstLine="100"/>
              <w:jc w:val="both"/>
              <w:rPr>
                <w:rFonts w:ascii="Calibri" w:hAnsi="Calibri"/>
              </w:rPr>
            </w:pPr>
            <w:r w:rsidRPr="00235089">
              <w:t>Классные часы: «Отцы и дети»,  «Пора взросления»,  «Я и моя будущая семья», «Мой дом – моя крепость» (о нравственных основах построения семьи)</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t>ноябрь</w:t>
            </w:r>
          </w:p>
        </w:tc>
        <w:tc>
          <w:tcPr>
            <w:tcW w:w="3260"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rPr>
                <w:rFonts w:eastAsia="Calibri"/>
              </w:rPr>
              <w:t>классные руководители</w:t>
            </w:r>
          </w:p>
        </w:tc>
      </w:tr>
      <w:tr w:rsidR="007A5F27" w:rsidRPr="00303F38" w:rsidTr="00271502">
        <w:trPr>
          <w:cantSplit/>
          <w:trHeight w:val="64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3</w:t>
            </w:r>
          </w:p>
        </w:tc>
        <w:tc>
          <w:tcPr>
            <w:tcW w:w="5245"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ind w:firstLine="100"/>
              <w:jc w:val="both"/>
            </w:pPr>
            <w:r w:rsidRPr="00235089">
              <w:t>Концерт, посвященный Дню Матери</w:t>
            </w:r>
          </w:p>
          <w:p w:rsidR="007A5F27" w:rsidRPr="00235089" w:rsidRDefault="007A5F27" w:rsidP="00271502">
            <w:pPr>
              <w:jc w:val="center"/>
            </w:pP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t>Ноябрь</w:t>
            </w:r>
          </w:p>
        </w:tc>
        <w:tc>
          <w:tcPr>
            <w:tcW w:w="3260"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f3"/>
              <w:snapToGrid w:val="0"/>
              <w:jc w:val="center"/>
              <w:rPr>
                <w:rFonts w:eastAsia="Calibri"/>
                <w:kern w:val="0"/>
                <w:lang w:eastAsia="en-US"/>
              </w:rPr>
            </w:pPr>
            <w:r w:rsidRPr="00235089">
              <w:rPr>
                <w:rFonts w:eastAsia="Calibri"/>
                <w:kern w:val="0"/>
                <w:lang w:eastAsia="en-US"/>
              </w:rPr>
              <w:t>Зам по УВР,</w:t>
            </w:r>
          </w:p>
          <w:p w:rsidR="007A5F27" w:rsidRPr="00235089" w:rsidRDefault="007A5F27" w:rsidP="00271502">
            <w:pPr>
              <w:jc w:val="center"/>
            </w:pPr>
            <w:r w:rsidRPr="00235089">
              <w:rPr>
                <w:rFonts w:eastAsia="Calibri"/>
              </w:rPr>
              <w:t>классные руководители</w:t>
            </w:r>
          </w:p>
        </w:tc>
      </w:tr>
      <w:tr w:rsidR="007A5F27" w:rsidRPr="00303F38"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4</w:t>
            </w:r>
          </w:p>
        </w:tc>
        <w:tc>
          <w:tcPr>
            <w:tcW w:w="5245"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ind w:firstLine="100"/>
              <w:jc w:val="both"/>
              <w:rPr>
                <w:rFonts w:ascii="Calibri" w:hAnsi="Calibri"/>
              </w:rPr>
            </w:pPr>
            <w:r w:rsidRPr="00235089">
              <w:t>Фотовыставки:   «Фотографии из семейного альбома», «Мои родные защитники Родины</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t>февраль</w:t>
            </w:r>
          </w:p>
        </w:tc>
        <w:tc>
          <w:tcPr>
            <w:tcW w:w="3260"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f3"/>
              <w:snapToGrid w:val="0"/>
              <w:jc w:val="center"/>
              <w:rPr>
                <w:rFonts w:eastAsia="Calibri"/>
                <w:kern w:val="0"/>
                <w:lang w:eastAsia="en-US"/>
              </w:rPr>
            </w:pPr>
            <w:r w:rsidRPr="00235089">
              <w:rPr>
                <w:rFonts w:eastAsia="Calibri"/>
                <w:kern w:val="0"/>
                <w:lang w:eastAsia="en-US"/>
              </w:rPr>
              <w:t>Зам по УВР,</w:t>
            </w:r>
          </w:p>
          <w:p w:rsidR="007A5F27" w:rsidRPr="00235089" w:rsidRDefault="007A5F27" w:rsidP="00271502">
            <w:pPr>
              <w:jc w:val="center"/>
            </w:pPr>
          </w:p>
        </w:tc>
      </w:tr>
      <w:tr w:rsidR="007A5F27" w:rsidRPr="00303F38"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5</w:t>
            </w:r>
          </w:p>
        </w:tc>
        <w:tc>
          <w:tcPr>
            <w:tcW w:w="5245"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ind w:firstLine="100"/>
              <w:jc w:val="both"/>
            </w:pPr>
            <w:r w:rsidRPr="00235089">
              <w:t>Классные часы: «Наши корни», «Ценности трех поколений»</w:t>
            </w:r>
          </w:p>
          <w:p w:rsidR="007A5F27" w:rsidRPr="00235089" w:rsidRDefault="007A5F27" w:rsidP="00271502">
            <w:pPr>
              <w:jc w:val="center"/>
            </w:pP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t>апрель</w:t>
            </w:r>
          </w:p>
        </w:tc>
        <w:tc>
          <w:tcPr>
            <w:tcW w:w="3260"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rPr>
                <w:rFonts w:eastAsia="Calibri"/>
              </w:rPr>
              <w:t>классные руководители</w:t>
            </w:r>
          </w:p>
        </w:tc>
      </w:tr>
    </w:tbl>
    <w:p w:rsidR="007A5F27" w:rsidRPr="00303F38" w:rsidRDefault="007A5F27" w:rsidP="007A5F27">
      <w:pPr>
        <w:jc w:val="center"/>
        <w:rPr>
          <w:b/>
          <w:sz w:val="28"/>
          <w:szCs w:val="28"/>
        </w:rPr>
      </w:pPr>
    </w:p>
    <w:p w:rsidR="007A5F27" w:rsidRPr="00303F38" w:rsidRDefault="007A5F27" w:rsidP="007A5F27">
      <w:pPr>
        <w:jc w:val="center"/>
        <w:rPr>
          <w:b/>
          <w:sz w:val="28"/>
          <w:szCs w:val="28"/>
        </w:rPr>
      </w:pPr>
    </w:p>
    <w:p w:rsidR="007A5F27" w:rsidRDefault="007A5F27" w:rsidP="007A5F27">
      <w:pPr>
        <w:jc w:val="center"/>
        <w:rPr>
          <w:b/>
          <w:sz w:val="32"/>
          <w:szCs w:val="32"/>
        </w:rPr>
      </w:pPr>
    </w:p>
    <w:p w:rsidR="007A5F27" w:rsidRDefault="007A5F27" w:rsidP="007A5F27">
      <w:pPr>
        <w:jc w:val="center"/>
        <w:rPr>
          <w:b/>
          <w:sz w:val="32"/>
          <w:szCs w:val="32"/>
        </w:rPr>
      </w:pPr>
      <w:r>
        <w:rPr>
          <w:b/>
          <w:sz w:val="32"/>
          <w:szCs w:val="32"/>
        </w:rPr>
        <w:t>Формирование коммуникативной культуры:</w:t>
      </w:r>
    </w:p>
    <w:p w:rsidR="007A5F27" w:rsidRDefault="007A5F27" w:rsidP="007A5F27">
      <w:pPr>
        <w:ind w:firstLine="708"/>
        <w:jc w:val="center"/>
        <w:rPr>
          <w:b/>
          <w:i/>
        </w:rPr>
      </w:pPr>
    </w:p>
    <w:p w:rsidR="007A5F27" w:rsidRPr="00B55AE4" w:rsidRDefault="007A5F27" w:rsidP="007A5F27">
      <w:pPr>
        <w:ind w:firstLine="708"/>
        <w:jc w:val="center"/>
        <w:rPr>
          <w:b/>
          <w:i/>
        </w:rPr>
      </w:pPr>
      <w:r w:rsidRPr="00B55AE4">
        <w:rPr>
          <w:b/>
          <w:i/>
        </w:rPr>
        <w:t>- организация приобщения к культурам народов Российской Федерации;</w:t>
      </w:r>
    </w:p>
    <w:p w:rsidR="007A5F27" w:rsidRPr="00B55AE4" w:rsidRDefault="007A5F27" w:rsidP="007A5F27">
      <w:pPr>
        <w:ind w:firstLine="708"/>
        <w:jc w:val="center"/>
        <w:rPr>
          <w:b/>
          <w:i/>
        </w:rPr>
      </w:pPr>
      <w:r w:rsidRPr="00B55AE4">
        <w:rPr>
          <w:b/>
          <w:i/>
        </w:rPr>
        <w:t>- организация формирования культуры толерантности;</w:t>
      </w:r>
    </w:p>
    <w:p w:rsidR="007A5F27" w:rsidRPr="00B55AE4" w:rsidRDefault="007A5F27" w:rsidP="007A5F27">
      <w:pPr>
        <w:ind w:firstLine="708"/>
        <w:jc w:val="center"/>
        <w:rPr>
          <w:b/>
          <w:i/>
        </w:rPr>
      </w:pPr>
      <w:r w:rsidRPr="00B55AE4">
        <w:rPr>
          <w:b/>
          <w:i/>
        </w:rPr>
        <w:t xml:space="preserve">- организация формирования активной жизненной позиции </w:t>
      </w:r>
      <w:proofErr w:type="gramStart"/>
      <w:r w:rsidRPr="00B55AE4">
        <w:rPr>
          <w:b/>
          <w:i/>
        </w:rPr>
        <w:t>обучающихся</w:t>
      </w:r>
      <w:proofErr w:type="gramEnd"/>
      <w:r w:rsidRPr="00B55AE4">
        <w:rPr>
          <w:b/>
          <w:i/>
        </w:rPr>
        <w:t>;</w:t>
      </w:r>
    </w:p>
    <w:p w:rsidR="007A5F27" w:rsidRPr="00B55AE4" w:rsidRDefault="007A5F27" w:rsidP="007A5F27">
      <w:pPr>
        <w:ind w:firstLine="708"/>
        <w:jc w:val="center"/>
        <w:rPr>
          <w:b/>
          <w:i/>
        </w:rPr>
      </w:pPr>
      <w:r w:rsidRPr="00B55AE4">
        <w:rPr>
          <w:b/>
          <w:i/>
        </w:rPr>
        <w:t>- организация выявления, поддержки и развития творческих способностей обучающихся;</w:t>
      </w:r>
    </w:p>
    <w:p w:rsidR="007A5F27" w:rsidRPr="00B55AE4" w:rsidRDefault="007A5F27" w:rsidP="007A5F27">
      <w:pPr>
        <w:ind w:firstLine="708"/>
        <w:jc w:val="center"/>
        <w:rPr>
          <w:b/>
          <w:i/>
        </w:rPr>
      </w:pPr>
      <w:r w:rsidRPr="00B55AE4">
        <w:rPr>
          <w:b/>
          <w:i/>
        </w:rPr>
        <w:t>- организация повышения уровня межкультурной коммуникации;</w:t>
      </w:r>
    </w:p>
    <w:p w:rsidR="007A5F27" w:rsidRPr="00B55AE4" w:rsidRDefault="007A5F27" w:rsidP="007A5F27">
      <w:pPr>
        <w:ind w:firstLine="708"/>
        <w:jc w:val="center"/>
        <w:rPr>
          <w:b/>
          <w:i/>
        </w:rPr>
      </w:pPr>
      <w:r w:rsidRPr="00B55AE4">
        <w:rPr>
          <w:b/>
          <w:i/>
        </w:rPr>
        <w:t>- создание условий для посещения музеев, выставок и др.;</w:t>
      </w:r>
    </w:p>
    <w:p w:rsidR="007A5F27" w:rsidRPr="00B55AE4" w:rsidRDefault="007A5F27" w:rsidP="007A5F27">
      <w:pPr>
        <w:ind w:firstLine="708"/>
        <w:jc w:val="center"/>
        <w:rPr>
          <w:b/>
          <w:i/>
        </w:rPr>
      </w:pPr>
      <w:r w:rsidRPr="00B55AE4">
        <w:rPr>
          <w:b/>
          <w:i/>
        </w:rPr>
        <w:t>- организация повышения уровня межкультурной коммуникации;</w:t>
      </w:r>
    </w:p>
    <w:p w:rsidR="007A5F27" w:rsidRPr="00B55AE4" w:rsidRDefault="007A5F27" w:rsidP="007A5F27">
      <w:pPr>
        <w:ind w:firstLine="708"/>
        <w:jc w:val="center"/>
        <w:rPr>
          <w:b/>
          <w:i/>
        </w:rPr>
      </w:pPr>
    </w:p>
    <w:p w:rsidR="007A5F27" w:rsidRDefault="007A5F27" w:rsidP="007A5F27">
      <w:pPr>
        <w:ind w:firstLine="708"/>
        <w:jc w:val="center"/>
        <w:rPr>
          <w:b/>
        </w:rPr>
      </w:pPr>
    </w:p>
    <w:p w:rsidR="007A5F27" w:rsidRPr="00B55AE4" w:rsidRDefault="007A5F27" w:rsidP="007A5F27">
      <w:pPr>
        <w:ind w:firstLine="708"/>
        <w:jc w:val="center"/>
        <w:rPr>
          <w:b/>
        </w:rPr>
      </w:pP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768"/>
        <w:gridCol w:w="1843"/>
        <w:gridCol w:w="2737"/>
      </w:tblGrid>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jc w:val="center"/>
              <w:rPr>
                <w:rFonts w:eastAsia="Calibri"/>
                <w:b/>
                <w:lang w:eastAsia="en-US"/>
              </w:rPr>
            </w:pPr>
            <w:r w:rsidRPr="00235089">
              <w:rPr>
                <w:rFonts w:eastAsia="Calibri"/>
                <w:b/>
                <w:lang w:eastAsia="en-US"/>
              </w:rPr>
              <w:lastRenderedPageBreak/>
              <w:t>№</w:t>
            </w:r>
          </w:p>
          <w:p w:rsidR="007A5F27" w:rsidRPr="00235089" w:rsidRDefault="007A5F27" w:rsidP="00271502">
            <w:pPr>
              <w:jc w:val="center"/>
              <w:rPr>
                <w:rFonts w:eastAsia="Calibri"/>
                <w:b/>
                <w:lang w:eastAsia="en-US"/>
              </w:rPr>
            </w:pPr>
            <w:proofErr w:type="gramStart"/>
            <w:r w:rsidRPr="00235089">
              <w:rPr>
                <w:rFonts w:eastAsia="Calibri"/>
                <w:b/>
                <w:lang w:eastAsia="en-US"/>
              </w:rPr>
              <w:t>п</w:t>
            </w:r>
            <w:proofErr w:type="gramEnd"/>
            <w:r w:rsidRPr="00235089">
              <w:rPr>
                <w:rFonts w:eastAsia="Calibri"/>
                <w:b/>
                <w:lang w:eastAsia="en-US"/>
              </w:rPr>
              <w:t>/п</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spacing w:before="120"/>
              <w:jc w:val="center"/>
              <w:rPr>
                <w:rFonts w:eastAsia="Calibri"/>
                <w:b/>
                <w:lang w:eastAsia="en-US"/>
              </w:rPr>
            </w:pPr>
            <w:r w:rsidRPr="00235089">
              <w:rPr>
                <w:rFonts w:eastAsia="Calibri"/>
                <w:b/>
                <w:lang w:eastAsia="en-US"/>
              </w:rPr>
              <w:t>Название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spacing w:before="120"/>
              <w:jc w:val="center"/>
              <w:rPr>
                <w:rFonts w:eastAsia="Calibri"/>
                <w:b/>
                <w:lang w:eastAsia="en-US"/>
              </w:rPr>
            </w:pPr>
            <w:r w:rsidRPr="00235089">
              <w:rPr>
                <w:rFonts w:eastAsia="Calibri"/>
                <w:b/>
                <w:lang w:eastAsia="en-US"/>
              </w:rPr>
              <w:t>Сроки проведения</w:t>
            </w:r>
          </w:p>
        </w:tc>
        <w:tc>
          <w:tcPr>
            <w:tcW w:w="2737"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jc w:val="center"/>
              <w:rPr>
                <w:rFonts w:eastAsia="Calibri"/>
                <w:b/>
                <w:lang w:eastAsia="en-US"/>
              </w:rPr>
            </w:pPr>
            <w:r w:rsidRPr="00235089">
              <w:rPr>
                <w:rFonts w:eastAsia="Calibri"/>
                <w:b/>
                <w:lang w:eastAsia="en-US"/>
              </w:rPr>
              <w:t>Ответственные</w:t>
            </w:r>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1</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31"/>
              <w:spacing w:before="120"/>
              <w:jc w:val="center"/>
              <w:rPr>
                <w:b w:val="0"/>
                <w:sz w:val="24"/>
                <w:szCs w:val="24"/>
              </w:rPr>
            </w:pPr>
            <w:r w:rsidRPr="00235089">
              <w:rPr>
                <w:b w:val="0"/>
                <w:sz w:val="24"/>
                <w:szCs w:val="24"/>
              </w:rPr>
              <w:t>Оформление информационных стендов в учреждениях образования по пропаганде этнокультурной толерантности в молодежной среде</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31"/>
              <w:spacing w:before="120"/>
              <w:jc w:val="center"/>
              <w:rPr>
                <w:b w:val="0"/>
                <w:sz w:val="24"/>
                <w:szCs w:val="24"/>
              </w:rPr>
            </w:pPr>
            <w:r w:rsidRPr="00235089">
              <w:rPr>
                <w:b w:val="0"/>
                <w:sz w:val="24"/>
                <w:szCs w:val="24"/>
              </w:rPr>
              <w:t>12 сентября</w:t>
            </w:r>
          </w:p>
        </w:tc>
        <w:tc>
          <w:tcPr>
            <w:tcW w:w="2737"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pStyle w:val="aff3"/>
              <w:snapToGrid w:val="0"/>
              <w:jc w:val="center"/>
              <w:rPr>
                <w:rFonts w:eastAsia="Calibri"/>
                <w:kern w:val="0"/>
                <w:lang w:eastAsia="en-US"/>
              </w:rPr>
            </w:pPr>
            <w:r w:rsidRPr="00235089">
              <w:rPr>
                <w:rFonts w:eastAsia="Calibri"/>
                <w:kern w:val="0"/>
                <w:lang w:eastAsia="en-US"/>
              </w:rPr>
              <w:t>Зам по УВР,</w:t>
            </w:r>
          </w:p>
          <w:p w:rsidR="007A5F27" w:rsidRPr="00235089" w:rsidRDefault="007A5F27" w:rsidP="00271502">
            <w:pPr>
              <w:pStyle w:val="31"/>
              <w:jc w:val="center"/>
              <w:rPr>
                <w:b w:val="0"/>
                <w:sz w:val="24"/>
                <w:szCs w:val="24"/>
              </w:rPr>
            </w:pPr>
            <w:r w:rsidRPr="00235089">
              <w:rPr>
                <w:rFonts w:eastAsia="Calibri"/>
                <w:b w:val="0"/>
                <w:sz w:val="24"/>
                <w:szCs w:val="24"/>
              </w:rPr>
              <w:t>классные руководители</w:t>
            </w:r>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2</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0"/>
              <w:spacing w:before="120" w:beforeAutospacing="0" w:after="0"/>
              <w:jc w:val="center"/>
            </w:pPr>
            <w:r w:rsidRPr="00235089">
              <w:t>Познавательная игровая программа «Игры народов мира»</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0"/>
              <w:spacing w:before="120" w:beforeAutospacing="0" w:after="0"/>
              <w:jc w:val="center"/>
            </w:pPr>
            <w:r w:rsidRPr="00235089">
              <w:t>октябрь – апрель</w:t>
            </w:r>
          </w:p>
          <w:p w:rsidR="007A5F27" w:rsidRPr="00235089" w:rsidRDefault="007A5F27" w:rsidP="00271502">
            <w:pPr>
              <w:pStyle w:val="af0"/>
              <w:spacing w:before="120" w:beforeAutospacing="0" w:after="0"/>
              <w:jc w:val="center"/>
            </w:pPr>
            <w:r w:rsidRPr="00235089">
              <w:t>(классных руководителей)</w:t>
            </w:r>
          </w:p>
        </w:tc>
        <w:tc>
          <w:tcPr>
            <w:tcW w:w="2737"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f3"/>
              <w:snapToGrid w:val="0"/>
              <w:jc w:val="center"/>
              <w:rPr>
                <w:rFonts w:eastAsia="Calibri"/>
                <w:kern w:val="0"/>
                <w:lang w:eastAsia="en-US"/>
              </w:rPr>
            </w:pPr>
            <w:r w:rsidRPr="00235089">
              <w:rPr>
                <w:rFonts w:eastAsia="Calibri"/>
                <w:kern w:val="0"/>
                <w:lang w:eastAsia="en-US"/>
              </w:rPr>
              <w:t>Зам по УВР,</w:t>
            </w:r>
          </w:p>
          <w:p w:rsidR="007A5F27" w:rsidRPr="00235089" w:rsidRDefault="007A5F27" w:rsidP="00271502">
            <w:pPr>
              <w:jc w:val="center"/>
            </w:pPr>
            <w:r w:rsidRPr="00235089">
              <w:rPr>
                <w:rFonts w:eastAsia="Calibri"/>
              </w:rPr>
              <w:t>классные руководители</w:t>
            </w:r>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3</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tabs>
                <w:tab w:val="num" w:pos="900"/>
              </w:tabs>
              <w:spacing w:before="120"/>
              <w:jc w:val="center"/>
            </w:pPr>
            <w:r w:rsidRPr="00235089">
              <w:t xml:space="preserve">Районная выставка  рисунков «Сказки народов мира», </w:t>
            </w:r>
            <w:r w:rsidRPr="00235089">
              <w:rPr>
                <w:bCs/>
              </w:rPr>
              <w:t xml:space="preserve">посвященная Дню Толерантности </w:t>
            </w:r>
            <w:proofErr w:type="gramStart"/>
            <w:r w:rsidRPr="00235089">
              <w:t>для</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0"/>
              <w:spacing w:before="120" w:beforeAutospacing="0" w:after="0"/>
              <w:jc w:val="center"/>
            </w:pPr>
            <w:r w:rsidRPr="00235089">
              <w:t>01 - 15 ноября</w:t>
            </w:r>
          </w:p>
        </w:tc>
        <w:tc>
          <w:tcPr>
            <w:tcW w:w="2737"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rPr>
                <w:rFonts w:eastAsia="Calibri"/>
              </w:rPr>
            </w:pPr>
            <w:r w:rsidRPr="00235089">
              <w:rPr>
                <w:rFonts w:eastAsia="Calibri"/>
              </w:rPr>
              <w:t xml:space="preserve">Преподаватель </w:t>
            </w:r>
            <w:proofErr w:type="gramStart"/>
            <w:r w:rsidRPr="00235089">
              <w:rPr>
                <w:rFonts w:eastAsia="Calibri"/>
              </w:rPr>
              <w:t>ИЗО</w:t>
            </w:r>
            <w:proofErr w:type="gramEnd"/>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4</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tabs>
                <w:tab w:val="num" w:pos="900"/>
              </w:tabs>
              <w:spacing w:before="120"/>
              <w:jc w:val="center"/>
              <w:rPr>
                <w:bCs/>
              </w:rPr>
            </w:pPr>
            <w:r w:rsidRPr="00235089">
              <w:t xml:space="preserve">Круглый стол «Мы – дети разных народов, но мы вместе!», посвященный </w:t>
            </w:r>
            <w:proofErr w:type="gramStart"/>
            <w:r w:rsidRPr="00235089">
              <w:t>Международному</w:t>
            </w:r>
            <w:proofErr w:type="gramEnd"/>
            <w:r w:rsidRPr="00235089">
              <w:t xml:space="preserve"> дно Толерантности</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0"/>
              <w:spacing w:before="120" w:beforeAutospacing="0" w:after="0"/>
              <w:jc w:val="center"/>
            </w:pPr>
            <w:r w:rsidRPr="00235089">
              <w:t>ноябрь</w:t>
            </w:r>
          </w:p>
        </w:tc>
        <w:tc>
          <w:tcPr>
            <w:tcW w:w="2737"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ind w:left="180"/>
              <w:jc w:val="center"/>
              <w:rPr>
                <w:rFonts w:eastAsia="Calibri"/>
                <w:lang w:eastAsia="en-US"/>
              </w:rPr>
            </w:pPr>
            <w:r w:rsidRPr="00B14409">
              <w:rPr>
                <w:rFonts w:eastAsia="Calibri"/>
                <w:sz w:val="22"/>
                <w:szCs w:val="22"/>
                <w:lang w:eastAsia="en-US"/>
              </w:rPr>
              <w:t>5</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rPr>
                <w:bCs/>
              </w:rPr>
            </w:pPr>
          </w:p>
          <w:p w:rsidR="007A5F27" w:rsidRPr="00235089" w:rsidRDefault="007A5F27" w:rsidP="00230E1C">
            <w:pPr>
              <w:numPr>
                <w:ilvl w:val="0"/>
                <w:numId w:val="82"/>
              </w:numPr>
              <w:jc w:val="center"/>
              <w:rPr>
                <w:bCs/>
              </w:rPr>
            </w:pPr>
            <w:r w:rsidRPr="00235089">
              <w:rPr>
                <w:bCs/>
              </w:rPr>
              <w:t>Проведение Недели толерантности, посвященной   Международному Дню толерантности</w:t>
            </w:r>
          </w:p>
          <w:p w:rsidR="007A5F27" w:rsidRPr="00235089" w:rsidRDefault="007A5F27" w:rsidP="00230E1C">
            <w:pPr>
              <w:numPr>
                <w:ilvl w:val="0"/>
                <w:numId w:val="82"/>
              </w:numPr>
              <w:jc w:val="center"/>
              <w:rPr>
                <w:bCs/>
              </w:rPr>
            </w:pPr>
            <w:r w:rsidRPr="00235089">
              <w:rPr>
                <w:bCs/>
              </w:rPr>
              <w:t>Тематические классные часы</w:t>
            </w:r>
          </w:p>
          <w:p w:rsidR="007A5F27" w:rsidRPr="00235089" w:rsidRDefault="007A5F27" w:rsidP="00230E1C">
            <w:pPr>
              <w:numPr>
                <w:ilvl w:val="0"/>
                <w:numId w:val="82"/>
              </w:numPr>
              <w:jc w:val="center"/>
              <w:rPr>
                <w:bCs/>
              </w:rPr>
            </w:pPr>
            <w:r w:rsidRPr="00235089">
              <w:rPr>
                <w:bCs/>
              </w:rPr>
              <w:t xml:space="preserve">Конкурс детского творчества (рисунков, стихов) – «О. спорт, ты мир»»» </w:t>
            </w:r>
          </w:p>
          <w:p w:rsidR="007A5F27" w:rsidRPr="00235089" w:rsidRDefault="007A5F27" w:rsidP="00230E1C">
            <w:pPr>
              <w:numPr>
                <w:ilvl w:val="0"/>
                <w:numId w:val="82"/>
              </w:numPr>
              <w:jc w:val="center"/>
              <w:rPr>
                <w:bCs/>
              </w:rPr>
            </w:pPr>
            <w:r w:rsidRPr="00235089">
              <w:rPr>
                <w:bCs/>
              </w:rPr>
              <w:t xml:space="preserve">Конкурс классных газет  – «Знаменитые олимпийские чемпионы мира»» </w:t>
            </w:r>
          </w:p>
          <w:p w:rsidR="007A5F27" w:rsidRPr="00235089" w:rsidRDefault="007A5F27" w:rsidP="00230E1C">
            <w:pPr>
              <w:numPr>
                <w:ilvl w:val="0"/>
                <w:numId w:val="82"/>
              </w:numPr>
              <w:jc w:val="center"/>
              <w:rPr>
                <w:bCs/>
              </w:rPr>
            </w:pPr>
            <w:r w:rsidRPr="00235089">
              <w:rPr>
                <w:bCs/>
              </w:rPr>
              <w:t>Устный журнал для учащихся  «Знаменитые олимпийцы»»</w:t>
            </w:r>
          </w:p>
          <w:p w:rsidR="007A5F27" w:rsidRPr="00235089" w:rsidRDefault="007A5F27" w:rsidP="00271502">
            <w:pPr>
              <w:ind w:left="540"/>
              <w:jc w:val="center"/>
              <w:rPr>
                <w:bCs/>
              </w:rPr>
            </w:pP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235089" w:rsidP="00235089">
            <w:pPr>
              <w:jc w:val="center"/>
            </w:pPr>
            <w:r>
              <w:t>16-23.11</w:t>
            </w:r>
          </w:p>
        </w:tc>
        <w:tc>
          <w:tcPr>
            <w:tcW w:w="2737"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pStyle w:val="aff3"/>
              <w:snapToGrid w:val="0"/>
              <w:jc w:val="center"/>
              <w:rPr>
                <w:rFonts w:eastAsia="Calibri"/>
                <w:kern w:val="0"/>
                <w:lang w:eastAsia="en-US"/>
              </w:rPr>
            </w:pPr>
            <w:r w:rsidRPr="00235089">
              <w:rPr>
                <w:rFonts w:eastAsia="Calibri"/>
                <w:kern w:val="0"/>
                <w:lang w:eastAsia="en-US"/>
              </w:rPr>
              <w:t>Зам по УВР,</w:t>
            </w:r>
          </w:p>
          <w:p w:rsidR="007A5F27" w:rsidRPr="00235089" w:rsidRDefault="007A5F27" w:rsidP="00271502">
            <w:pPr>
              <w:jc w:val="center"/>
            </w:pPr>
            <w:r w:rsidRPr="00235089">
              <w:rPr>
                <w:rFonts w:eastAsia="Calibri"/>
              </w:rPr>
              <w:t>классные руководители</w:t>
            </w:r>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ind w:left="180"/>
              <w:jc w:val="center"/>
              <w:rPr>
                <w:rFonts w:eastAsia="Calibri"/>
                <w:lang w:eastAsia="en-US"/>
              </w:rPr>
            </w:pPr>
            <w:r w:rsidRPr="00B14409">
              <w:rPr>
                <w:rFonts w:eastAsia="Calibri"/>
                <w:sz w:val="22"/>
                <w:szCs w:val="22"/>
                <w:lang w:eastAsia="en-US"/>
              </w:rPr>
              <w:t>7</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0"/>
              <w:spacing w:before="120" w:beforeAutospacing="0" w:after="0"/>
              <w:jc w:val="center"/>
            </w:pPr>
            <w:r w:rsidRPr="00235089">
              <w:t>Игровая программа «Калейдоскоп игр разных народов», посвященная Дню толерантности</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0"/>
              <w:spacing w:before="120" w:beforeAutospacing="0" w:after="0"/>
              <w:jc w:val="center"/>
            </w:pPr>
            <w:r w:rsidRPr="00235089">
              <w:t>ноябрь</w:t>
            </w:r>
          </w:p>
          <w:p w:rsidR="007A5F27" w:rsidRPr="00235089" w:rsidRDefault="007A5F27" w:rsidP="00271502">
            <w:pPr>
              <w:pStyle w:val="af0"/>
              <w:spacing w:before="120" w:beforeAutospacing="0" w:after="0"/>
              <w:jc w:val="center"/>
            </w:pPr>
          </w:p>
        </w:tc>
        <w:tc>
          <w:tcPr>
            <w:tcW w:w="2737"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ind w:left="180"/>
              <w:jc w:val="center"/>
              <w:rPr>
                <w:rFonts w:eastAsia="Calibri"/>
                <w:lang w:eastAsia="en-US"/>
              </w:rPr>
            </w:pPr>
            <w:r w:rsidRPr="00B14409">
              <w:rPr>
                <w:rFonts w:eastAsia="Calibri"/>
                <w:sz w:val="22"/>
                <w:szCs w:val="22"/>
                <w:lang w:eastAsia="en-US"/>
              </w:rPr>
              <w:t>8</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0"/>
              <w:spacing w:before="120" w:beforeAutospacing="0" w:after="0"/>
              <w:jc w:val="center"/>
              <w:rPr>
                <w:highlight w:val="yellow"/>
              </w:rPr>
            </w:pPr>
            <w:r w:rsidRPr="00235089">
              <w:t>Конкурс постеров «Толерантность - наш выбор!», посвященный Дню толерантности</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0"/>
              <w:spacing w:before="120" w:beforeAutospacing="0" w:after="0"/>
              <w:jc w:val="center"/>
            </w:pPr>
            <w:r w:rsidRPr="00235089">
              <w:t>ноябрь</w:t>
            </w:r>
          </w:p>
        </w:tc>
        <w:tc>
          <w:tcPr>
            <w:tcW w:w="2737"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f3"/>
              <w:snapToGrid w:val="0"/>
              <w:jc w:val="center"/>
              <w:rPr>
                <w:rFonts w:eastAsia="Calibri"/>
                <w:kern w:val="0"/>
                <w:lang w:eastAsia="en-US"/>
              </w:rPr>
            </w:pPr>
            <w:r w:rsidRPr="00235089">
              <w:rPr>
                <w:rFonts w:eastAsia="Calibri"/>
                <w:kern w:val="0"/>
                <w:lang w:eastAsia="en-US"/>
              </w:rPr>
              <w:t>Зам по УВР,</w:t>
            </w:r>
          </w:p>
          <w:p w:rsidR="007A5F27" w:rsidRPr="00235089" w:rsidRDefault="007A5F27" w:rsidP="00271502">
            <w:pPr>
              <w:pStyle w:val="af0"/>
              <w:spacing w:before="0" w:beforeAutospacing="0" w:after="0"/>
              <w:jc w:val="center"/>
            </w:pPr>
            <w:r w:rsidRPr="00235089">
              <w:rPr>
                <w:rFonts w:eastAsia="Calibri"/>
              </w:rPr>
              <w:t>классные руководители</w:t>
            </w:r>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ind w:left="180"/>
              <w:jc w:val="center"/>
              <w:rPr>
                <w:rFonts w:eastAsia="Calibri"/>
                <w:lang w:eastAsia="en-US"/>
              </w:rPr>
            </w:pPr>
            <w:r w:rsidRPr="00B14409">
              <w:rPr>
                <w:rFonts w:eastAsia="Calibri"/>
                <w:sz w:val="22"/>
                <w:szCs w:val="22"/>
                <w:lang w:eastAsia="en-US"/>
              </w:rPr>
              <w:lastRenderedPageBreak/>
              <w:t>9</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spacing w:before="120"/>
              <w:jc w:val="center"/>
            </w:pPr>
            <w:r w:rsidRPr="00235089">
              <w:t>Игра по станциям (по воспитанию толерантности) в рамках Конкурса по профилактике правонарушений, безнадзорности и наркозависимости «Будь здоров, играя» (профилактика экстремизма)</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spacing w:before="120"/>
              <w:jc w:val="center"/>
            </w:pPr>
            <w:r w:rsidRPr="00235089">
              <w:t>январь-апрель</w:t>
            </w:r>
          </w:p>
        </w:tc>
        <w:tc>
          <w:tcPr>
            <w:tcW w:w="2737"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pStyle w:val="aff3"/>
              <w:snapToGrid w:val="0"/>
              <w:jc w:val="center"/>
              <w:rPr>
                <w:rFonts w:eastAsia="Calibri"/>
                <w:kern w:val="0"/>
                <w:lang w:eastAsia="en-US"/>
              </w:rPr>
            </w:pPr>
            <w:r w:rsidRPr="00235089">
              <w:rPr>
                <w:rFonts w:eastAsia="Calibri"/>
                <w:kern w:val="0"/>
                <w:lang w:eastAsia="en-US"/>
              </w:rPr>
              <w:t>Зам по УВР,</w:t>
            </w:r>
          </w:p>
          <w:p w:rsidR="007A5F27" w:rsidRPr="00235089" w:rsidRDefault="007A5F27" w:rsidP="00271502">
            <w:pPr>
              <w:pStyle w:val="aff3"/>
              <w:snapToGrid w:val="0"/>
              <w:jc w:val="center"/>
              <w:rPr>
                <w:rFonts w:eastAsia="Times New Roman"/>
                <w:kern w:val="0"/>
                <w:lang w:eastAsia="ru-RU"/>
              </w:rPr>
            </w:pPr>
            <w:r w:rsidRPr="00235089">
              <w:rPr>
                <w:rFonts w:eastAsia="Calibri"/>
              </w:rPr>
              <w:t>классные руководители</w:t>
            </w:r>
          </w:p>
        </w:tc>
      </w:tr>
      <w:tr w:rsidR="007A5F27" w:rsidRPr="00B14409"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B14409" w:rsidRDefault="007A5F27" w:rsidP="00271502">
            <w:pPr>
              <w:ind w:left="180"/>
              <w:jc w:val="center"/>
              <w:rPr>
                <w:rFonts w:eastAsia="Calibri"/>
                <w:lang w:eastAsia="en-US"/>
              </w:rPr>
            </w:pPr>
            <w:r w:rsidRPr="00B14409">
              <w:rPr>
                <w:rFonts w:eastAsia="Calibri"/>
                <w:sz w:val="22"/>
                <w:szCs w:val="22"/>
                <w:lang w:eastAsia="en-US"/>
              </w:rPr>
              <w:t>11</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ind w:left="180"/>
              <w:jc w:val="center"/>
            </w:pPr>
            <w:r w:rsidRPr="00235089">
              <w:t>Классные часы, посвященные выводу войск из Афганистана</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35089">
            <w:pPr>
              <w:jc w:val="center"/>
            </w:pPr>
            <w:r w:rsidRPr="00235089">
              <w:t>15.02.</w:t>
            </w:r>
          </w:p>
        </w:tc>
        <w:tc>
          <w:tcPr>
            <w:tcW w:w="2737"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rPr>
                <w:rFonts w:eastAsia="Calibri"/>
              </w:rPr>
              <w:t>классные руководители</w:t>
            </w:r>
          </w:p>
        </w:tc>
      </w:tr>
    </w:tbl>
    <w:p w:rsidR="007A5F27" w:rsidRDefault="007A5F27" w:rsidP="007A5F27">
      <w:pPr>
        <w:pStyle w:val="af1"/>
        <w:rPr>
          <w:b/>
          <w:sz w:val="20"/>
          <w:szCs w:val="20"/>
        </w:rPr>
      </w:pPr>
    </w:p>
    <w:p w:rsidR="007A5F27" w:rsidRDefault="007A5F27" w:rsidP="007A5F27">
      <w:pPr>
        <w:pStyle w:val="af1"/>
        <w:rPr>
          <w:b/>
          <w:sz w:val="20"/>
          <w:szCs w:val="20"/>
        </w:rPr>
      </w:pPr>
    </w:p>
    <w:p w:rsidR="007A5F27" w:rsidRPr="00931159" w:rsidRDefault="007A5F27" w:rsidP="007A5F27">
      <w:pPr>
        <w:pStyle w:val="af1"/>
        <w:rPr>
          <w:b/>
          <w:sz w:val="20"/>
          <w:szCs w:val="20"/>
        </w:rPr>
      </w:pPr>
    </w:p>
    <w:p w:rsidR="0054744D" w:rsidRDefault="007A5F27" w:rsidP="007A5F27">
      <w:pPr>
        <w:rPr>
          <w:b/>
        </w:rPr>
      </w:pPr>
      <w:r>
        <w:rPr>
          <w:b/>
        </w:rPr>
        <w:t xml:space="preserve">                                                                       </w:t>
      </w:r>
    </w:p>
    <w:p w:rsidR="0054744D" w:rsidRDefault="0054744D" w:rsidP="007A5F27">
      <w:pPr>
        <w:rPr>
          <w:b/>
        </w:rPr>
      </w:pPr>
    </w:p>
    <w:p w:rsidR="007A5F27" w:rsidRDefault="007F5F3F" w:rsidP="007A5F27">
      <w:pPr>
        <w:rPr>
          <w:b/>
          <w:sz w:val="32"/>
          <w:szCs w:val="32"/>
        </w:rPr>
      </w:pPr>
      <w:r>
        <w:rPr>
          <w:b/>
        </w:rPr>
        <w:t xml:space="preserve">                                                                                   </w:t>
      </w:r>
      <w:r w:rsidR="007A5F27">
        <w:rPr>
          <w:b/>
          <w:sz w:val="32"/>
          <w:szCs w:val="32"/>
        </w:rPr>
        <w:t>Экологическое воспитание:</w:t>
      </w:r>
    </w:p>
    <w:p w:rsidR="00235089" w:rsidRDefault="00235089" w:rsidP="007A5F27">
      <w:pPr>
        <w:rPr>
          <w:b/>
          <w:sz w:val="32"/>
          <w:szCs w:val="32"/>
        </w:rPr>
      </w:pPr>
    </w:p>
    <w:p w:rsidR="007A5F27" w:rsidRPr="0054744D" w:rsidRDefault="007A5F27" w:rsidP="007A5F27">
      <w:pPr>
        <w:rPr>
          <w:sz w:val="28"/>
          <w:szCs w:val="28"/>
        </w:rPr>
      </w:pPr>
      <w:r w:rsidRPr="00235089">
        <w:t xml:space="preserve">                                                          </w:t>
      </w:r>
      <w:r w:rsidRPr="0054744D">
        <w:rPr>
          <w:sz w:val="28"/>
          <w:szCs w:val="28"/>
        </w:rPr>
        <w:t xml:space="preserve">-формирование отношения к природе как общему дому человечества </w:t>
      </w:r>
    </w:p>
    <w:p w:rsidR="007A5F27" w:rsidRPr="0054744D" w:rsidRDefault="007A5F27" w:rsidP="007A5F27">
      <w:pPr>
        <w:jc w:val="center"/>
        <w:rPr>
          <w:b/>
          <w:sz w:val="28"/>
          <w:szCs w:val="28"/>
        </w:rPr>
      </w:pPr>
    </w:p>
    <w:p w:rsidR="007A5F27" w:rsidRDefault="007A5F27" w:rsidP="007A5F27">
      <w:pPr>
        <w:jc w:val="center"/>
        <w:rPr>
          <w:b/>
          <w:sz w:val="32"/>
          <w:szCs w:val="32"/>
        </w:rPr>
      </w:pP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768"/>
        <w:gridCol w:w="1843"/>
        <w:gridCol w:w="2737"/>
      </w:tblGrid>
      <w:tr w:rsidR="007A5F27" w:rsidRPr="00B55AE4"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jc w:val="center"/>
              <w:rPr>
                <w:rFonts w:eastAsia="Calibri"/>
                <w:b/>
                <w:lang w:eastAsia="en-US"/>
              </w:rPr>
            </w:pPr>
            <w:r w:rsidRPr="00235089">
              <w:rPr>
                <w:rFonts w:eastAsia="Calibri"/>
                <w:b/>
                <w:lang w:eastAsia="en-US"/>
              </w:rPr>
              <w:t>№</w:t>
            </w:r>
          </w:p>
          <w:p w:rsidR="007A5F27" w:rsidRPr="00235089" w:rsidRDefault="007A5F27" w:rsidP="00271502">
            <w:pPr>
              <w:jc w:val="center"/>
              <w:rPr>
                <w:rFonts w:eastAsia="Calibri"/>
                <w:b/>
                <w:lang w:eastAsia="en-US"/>
              </w:rPr>
            </w:pPr>
            <w:proofErr w:type="gramStart"/>
            <w:r w:rsidRPr="00235089">
              <w:rPr>
                <w:rFonts w:eastAsia="Calibri"/>
                <w:b/>
                <w:lang w:eastAsia="en-US"/>
              </w:rPr>
              <w:t>п</w:t>
            </w:r>
            <w:proofErr w:type="gramEnd"/>
            <w:r w:rsidRPr="00235089">
              <w:rPr>
                <w:rFonts w:eastAsia="Calibri"/>
                <w:b/>
                <w:lang w:eastAsia="en-US"/>
              </w:rPr>
              <w:t>/п</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spacing w:before="120"/>
              <w:jc w:val="center"/>
              <w:rPr>
                <w:rFonts w:eastAsia="Calibri"/>
                <w:b/>
                <w:lang w:eastAsia="en-US"/>
              </w:rPr>
            </w:pPr>
            <w:r w:rsidRPr="00235089">
              <w:rPr>
                <w:rFonts w:eastAsia="Calibri"/>
                <w:b/>
                <w:lang w:eastAsia="en-US"/>
              </w:rPr>
              <w:t>Название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spacing w:before="120"/>
              <w:jc w:val="center"/>
              <w:rPr>
                <w:rFonts w:eastAsia="Calibri"/>
                <w:b/>
                <w:lang w:eastAsia="en-US"/>
              </w:rPr>
            </w:pPr>
            <w:r w:rsidRPr="00235089">
              <w:rPr>
                <w:rFonts w:eastAsia="Calibri"/>
                <w:b/>
                <w:lang w:eastAsia="en-US"/>
              </w:rPr>
              <w:t>Сроки проведения</w:t>
            </w:r>
          </w:p>
        </w:tc>
        <w:tc>
          <w:tcPr>
            <w:tcW w:w="2737"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jc w:val="center"/>
              <w:rPr>
                <w:rFonts w:eastAsia="Calibri"/>
                <w:b/>
                <w:lang w:eastAsia="en-US"/>
              </w:rPr>
            </w:pPr>
            <w:r w:rsidRPr="00235089">
              <w:rPr>
                <w:rFonts w:eastAsia="Calibri"/>
                <w:b/>
                <w:lang w:eastAsia="en-US"/>
              </w:rPr>
              <w:t>Ответственные</w:t>
            </w:r>
          </w:p>
        </w:tc>
      </w:tr>
      <w:tr w:rsidR="007A5F27" w:rsidRPr="00B55AE4" w:rsidTr="00271502">
        <w:trPr>
          <w:cantSplit/>
          <w:trHeight w:val="96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1</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p>
          <w:p w:rsidR="007A5F27" w:rsidRPr="00235089" w:rsidRDefault="007A5F27" w:rsidP="00271502">
            <w:pPr>
              <w:ind w:firstLine="100"/>
              <w:jc w:val="both"/>
            </w:pPr>
            <w:r w:rsidRPr="00235089">
              <w:t>Я и природа (самооценка отношения к природе)</w:t>
            </w:r>
          </w:p>
          <w:p w:rsidR="007A5F27" w:rsidRPr="00235089" w:rsidRDefault="007A5F27" w:rsidP="00271502">
            <w:pPr>
              <w:jc w:val="center"/>
            </w:pP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t>Сентябрь</w:t>
            </w:r>
          </w:p>
        </w:tc>
        <w:tc>
          <w:tcPr>
            <w:tcW w:w="2737"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f3"/>
              <w:snapToGrid w:val="0"/>
              <w:jc w:val="center"/>
              <w:rPr>
                <w:rFonts w:eastAsia="Calibri"/>
                <w:kern w:val="0"/>
                <w:lang w:eastAsia="en-US"/>
              </w:rPr>
            </w:pPr>
            <w:r w:rsidRPr="00235089">
              <w:rPr>
                <w:rFonts w:eastAsia="Calibri"/>
                <w:kern w:val="0"/>
                <w:lang w:eastAsia="en-US"/>
              </w:rPr>
              <w:t>Зам по УВР,</w:t>
            </w:r>
          </w:p>
          <w:p w:rsidR="007A5F27" w:rsidRPr="00235089" w:rsidRDefault="007A5F27" w:rsidP="00271502">
            <w:pPr>
              <w:jc w:val="center"/>
            </w:pPr>
          </w:p>
        </w:tc>
      </w:tr>
      <w:tr w:rsidR="007A5F27" w:rsidRPr="00B55AE4"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2</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ind w:firstLine="100"/>
              <w:jc w:val="both"/>
            </w:pPr>
            <w:r w:rsidRPr="00235089">
              <w:t>Экологический проект «Деревня, в которой я живу»</w:t>
            </w:r>
          </w:p>
          <w:p w:rsidR="007A5F27" w:rsidRPr="00235089" w:rsidRDefault="007A5F27" w:rsidP="00271502">
            <w:pPr>
              <w:jc w:val="center"/>
            </w:pP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t>октябрь</w:t>
            </w:r>
          </w:p>
        </w:tc>
        <w:tc>
          <w:tcPr>
            <w:tcW w:w="2737"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rPr>
                <w:rFonts w:eastAsia="Calibri"/>
              </w:rPr>
              <w:t>классные руководители</w:t>
            </w:r>
          </w:p>
        </w:tc>
      </w:tr>
      <w:tr w:rsidR="007A5F27" w:rsidRPr="00B55AE4"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rPr>
                <w:rFonts w:eastAsia="Calibri"/>
                <w:lang w:eastAsia="en-US"/>
              </w:rPr>
            </w:pPr>
            <w:r w:rsidRPr="00235089">
              <w:rPr>
                <w:rFonts w:eastAsia="Calibri"/>
                <w:lang w:eastAsia="en-US"/>
              </w:rPr>
              <w:t>3</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autoSpaceDE w:val="0"/>
              <w:autoSpaceDN w:val="0"/>
              <w:adjustRightInd w:val="0"/>
            </w:pPr>
            <w:r w:rsidRPr="00235089">
              <w:t>Кл</w:t>
            </w:r>
            <w:proofErr w:type="gramStart"/>
            <w:r w:rsidRPr="00235089">
              <w:t>.</w:t>
            </w:r>
            <w:proofErr w:type="gramEnd"/>
            <w:r w:rsidRPr="00235089">
              <w:t xml:space="preserve"> </w:t>
            </w:r>
            <w:proofErr w:type="gramStart"/>
            <w:r w:rsidRPr="00235089">
              <w:t>ч</w:t>
            </w:r>
            <w:proofErr w:type="gramEnd"/>
            <w:r w:rsidRPr="00235089">
              <w:t>ас «Нравственное отношение к окружающему миру и к самому себе».</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t>январь</w:t>
            </w:r>
          </w:p>
        </w:tc>
        <w:tc>
          <w:tcPr>
            <w:tcW w:w="2737"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rPr>
                <w:rFonts w:eastAsia="Calibri"/>
              </w:rPr>
              <w:t>классные руководители</w:t>
            </w:r>
          </w:p>
        </w:tc>
      </w:tr>
      <w:tr w:rsidR="007A5F27" w:rsidRPr="00B55AE4" w:rsidTr="00271502">
        <w:trPr>
          <w:cantSplit/>
          <w:trHeight w:val="59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4</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autoSpaceDE w:val="0"/>
              <w:autoSpaceDN w:val="0"/>
              <w:adjustRightInd w:val="0"/>
            </w:pPr>
            <w:r w:rsidRPr="00235089">
              <w:t>Акция «Школьный двор - лучший двор» (уборка территории школы</w:t>
            </w:r>
            <w:proofErr w:type="gramStart"/>
            <w:r w:rsidRPr="00235089">
              <w:t xml:space="preserve"> )</w:t>
            </w:r>
            <w:proofErr w:type="gramEnd"/>
          </w:p>
          <w:p w:rsidR="007A5F27" w:rsidRPr="00235089" w:rsidRDefault="007A5F27" w:rsidP="00271502">
            <w:pPr>
              <w:ind w:firstLine="100"/>
              <w:jc w:val="both"/>
            </w:pPr>
          </w:p>
          <w:p w:rsidR="007A5F27" w:rsidRPr="00235089" w:rsidRDefault="007A5F27" w:rsidP="00271502">
            <w:pPr>
              <w:jc w:val="center"/>
            </w:pP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t>апрель</w:t>
            </w:r>
          </w:p>
        </w:tc>
        <w:tc>
          <w:tcPr>
            <w:tcW w:w="2737"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f3"/>
              <w:snapToGrid w:val="0"/>
              <w:jc w:val="center"/>
              <w:rPr>
                <w:rFonts w:eastAsia="Calibri"/>
                <w:kern w:val="0"/>
                <w:lang w:eastAsia="en-US"/>
              </w:rPr>
            </w:pPr>
            <w:r w:rsidRPr="00235089">
              <w:rPr>
                <w:rFonts w:eastAsia="Calibri"/>
                <w:kern w:val="0"/>
                <w:lang w:eastAsia="en-US"/>
              </w:rPr>
              <w:t>Зам по УВР,</w:t>
            </w:r>
          </w:p>
          <w:p w:rsidR="007A5F27" w:rsidRPr="00235089" w:rsidRDefault="007A5F27" w:rsidP="00271502">
            <w:pPr>
              <w:jc w:val="center"/>
            </w:pPr>
            <w:r w:rsidRPr="00235089">
              <w:rPr>
                <w:rFonts w:eastAsia="Calibri"/>
              </w:rPr>
              <w:t>классные руководители</w:t>
            </w:r>
          </w:p>
        </w:tc>
      </w:tr>
      <w:tr w:rsidR="007A5F27" w:rsidRPr="00B55AE4"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5</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ind w:firstLine="100"/>
              <w:jc w:val="both"/>
            </w:pPr>
            <w:r w:rsidRPr="00235089">
              <w:t>Акция «Каждому участку земли экологическую заботу»</w:t>
            </w:r>
          </w:p>
          <w:p w:rsidR="007A5F27" w:rsidRPr="00235089" w:rsidRDefault="007A5F27" w:rsidP="00271502">
            <w:pPr>
              <w:jc w:val="center"/>
            </w:pP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t>май</w:t>
            </w:r>
          </w:p>
        </w:tc>
        <w:tc>
          <w:tcPr>
            <w:tcW w:w="2737"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pStyle w:val="aff3"/>
              <w:snapToGrid w:val="0"/>
              <w:jc w:val="center"/>
              <w:rPr>
                <w:rFonts w:eastAsia="Calibri"/>
                <w:kern w:val="0"/>
                <w:lang w:eastAsia="en-US"/>
              </w:rPr>
            </w:pPr>
            <w:r w:rsidRPr="00235089">
              <w:rPr>
                <w:rFonts w:eastAsia="Calibri"/>
                <w:kern w:val="0"/>
                <w:lang w:eastAsia="en-US"/>
              </w:rPr>
              <w:t>Зам по УВР,</w:t>
            </w:r>
          </w:p>
          <w:p w:rsidR="007A5F27" w:rsidRPr="00235089" w:rsidRDefault="007A5F27" w:rsidP="00271502">
            <w:pPr>
              <w:jc w:val="center"/>
            </w:pPr>
            <w:r w:rsidRPr="00235089">
              <w:rPr>
                <w:rFonts w:eastAsia="Calibri"/>
              </w:rPr>
              <w:t>классные руководители</w:t>
            </w:r>
          </w:p>
        </w:tc>
      </w:tr>
      <w:tr w:rsidR="007A5F27" w:rsidRPr="00B55AE4"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lastRenderedPageBreak/>
              <w:t>6</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t>Экологический десант</w:t>
            </w: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t>май</w:t>
            </w:r>
          </w:p>
        </w:tc>
        <w:tc>
          <w:tcPr>
            <w:tcW w:w="2737"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r w:rsidRPr="00235089">
              <w:rPr>
                <w:rFonts w:eastAsia="Calibri"/>
              </w:rPr>
              <w:t>классные руководители,</w:t>
            </w:r>
            <w:r w:rsidRPr="00235089">
              <w:t xml:space="preserve"> биолог</w:t>
            </w:r>
          </w:p>
        </w:tc>
      </w:tr>
      <w:tr w:rsidR="007A5F27" w:rsidRPr="00B55AE4" w:rsidTr="00271502">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A5F27" w:rsidRPr="00235089" w:rsidRDefault="007A5F27" w:rsidP="00271502">
            <w:pPr>
              <w:ind w:left="180"/>
              <w:jc w:val="center"/>
              <w:rPr>
                <w:rFonts w:eastAsia="Calibri"/>
                <w:lang w:eastAsia="en-US"/>
              </w:rPr>
            </w:pPr>
            <w:r w:rsidRPr="00235089">
              <w:rPr>
                <w:rFonts w:eastAsia="Calibri"/>
                <w:lang w:eastAsia="en-US"/>
              </w:rPr>
              <w:t>7</w:t>
            </w:r>
          </w:p>
        </w:tc>
        <w:tc>
          <w:tcPr>
            <w:tcW w:w="5768"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ind w:firstLine="100"/>
              <w:jc w:val="both"/>
            </w:pPr>
            <w:r w:rsidRPr="00235089">
              <w:t>День планеты</w:t>
            </w:r>
          </w:p>
          <w:p w:rsidR="007A5F27" w:rsidRPr="00235089" w:rsidRDefault="007A5F27" w:rsidP="00271502">
            <w:pPr>
              <w:ind w:firstLine="100"/>
              <w:jc w:val="both"/>
            </w:pPr>
          </w:p>
        </w:tc>
        <w:tc>
          <w:tcPr>
            <w:tcW w:w="1843"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p>
        </w:tc>
        <w:tc>
          <w:tcPr>
            <w:tcW w:w="2737" w:type="dxa"/>
            <w:tcBorders>
              <w:top w:val="single" w:sz="4" w:space="0" w:color="000000"/>
              <w:left w:val="single" w:sz="4" w:space="0" w:color="000000"/>
              <w:bottom w:val="single" w:sz="4" w:space="0" w:color="000000"/>
              <w:right w:val="single" w:sz="4" w:space="0" w:color="000000"/>
            </w:tcBorders>
          </w:tcPr>
          <w:p w:rsidR="007A5F27" w:rsidRPr="00235089" w:rsidRDefault="007A5F27" w:rsidP="00271502">
            <w:pPr>
              <w:jc w:val="center"/>
            </w:pPr>
          </w:p>
        </w:tc>
      </w:tr>
    </w:tbl>
    <w:p w:rsidR="007A5F27" w:rsidRDefault="007A5F27" w:rsidP="007A5F27">
      <w:pPr>
        <w:shd w:val="clear" w:color="auto" w:fill="FFFFFF"/>
        <w:jc w:val="center"/>
        <w:rPr>
          <w:b/>
        </w:rPr>
      </w:pPr>
    </w:p>
    <w:p w:rsidR="007A5F27" w:rsidRDefault="007A5F27" w:rsidP="007A5F27">
      <w:pPr>
        <w:shd w:val="clear" w:color="auto" w:fill="FFFFFF"/>
        <w:rPr>
          <w:b/>
        </w:rPr>
      </w:pPr>
    </w:p>
    <w:p w:rsidR="007A5F27" w:rsidRDefault="007A5F27" w:rsidP="007A5F27">
      <w:pPr>
        <w:shd w:val="clear" w:color="auto" w:fill="FFFFFF"/>
        <w:rPr>
          <w:b/>
        </w:rPr>
      </w:pPr>
      <w:r>
        <w:rPr>
          <w:b/>
        </w:rPr>
        <w:t xml:space="preserve">                                                                                        </w:t>
      </w:r>
    </w:p>
    <w:p w:rsidR="007A5F27" w:rsidRDefault="007A5F27" w:rsidP="007A5F27">
      <w:pPr>
        <w:shd w:val="clear" w:color="auto" w:fill="FFFFFF"/>
        <w:rPr>
          <w:b/>
        </w:rPr>
      </w:pPr>
    </w:p>
    <w:p w:rsidR="007A5F27" w:rsidRPr="0054744D" w:rsidRDefault="007A5F27" w:rsidP="007A5F27">
      <w:pPr>
        <w:shd w:val="clear" w:color="auto" w:fill="FFFFFF"/>
        <w:jc w:val="center"/>
        <w:rPr>
          <w:b/>
          <w:sz w:val="32"/>
          <w:szCs w:val="32"/>
        </w:rPr>
      </w:pPr>
      <w:r w:rsidRPr="0054744D">
        <w:rPr>
          <w:b/>
          <w:sz w:val="32"/>
          <w:szCs w:val="32"/>
        </w:rPr>
        <w:t>Ожидаемый результат</w:t>
      </w:r>
    </w:p>
    <w:p w:rsidR="00235089" w:rsidRDefault="00235089" w:rsidP="007A5F27">
      <w:pPr>
        <w:shd w:val="clear" w:color="auto" w:fill="FFFFFF"/>
        <w:jc w:val="center"/>
        <w:rPr>
          <w:b/>
          <w:sz w:val="28"/>
          <w:szCs w:val="28"/>
        </w:rPr>
      </w:pPr>
    </w:p>
    <w:p w:rsidR="00235089" w:rsidRPr="00B14409" w:rsidRDefault="00235089" w:rsidP="007A5F27">
      <w:pPr>
        <w:shd w:val="clear" w:color="auto" w:fill="FFFFFF"/>
        <w:jc w:val="center"/>
        <w:rPr>
          <w:b/>
          <w:sz w:val="28"/>
          <w:szCs w:val="28"/>
        </w:rPr>
      </w:pPr>
    </w:p>
    <w:p w:rsidR="007A5F27" w:rsidRPr="0054744D" w:rsidRDefault="007A5F27" w:rsidP="007A5F27">
      <w:pPr>
        <w:ind w:firstLine="360"/>
        <w:jc w:val="both"/>
        <w:rPr>
          <w:sz w:val="28"/>
          <w:szCs w:val="28"/>
        </w:rPr>
      </w:pPr>
      <w:r w:rsidRPr="00D72C35">
        <w:t>1</w:t>
      </w:r>
      <w:r w:rsidRPr="0054744D">
        <w:rPr>
          <w:sz w:val="28"/>
          <w:szCs w:val="28"/>
        </w:rPr>
        <w:t xml:space="preserve">.    Знание и понимание учащимися истоков отечественной материальной и духовной культуры, осознание духовных основ русской культуры,  способность к творчеству в пространстве русской культуры, умение жить по законам гармонии и красоты. </w:t>
      </w:r>
    </w:p>
    <w:p w:rsidR="007A5F27" w:rsidRPr="0054744D" w:rsidRDefault="007A5F27" w:rsidP="007A5F27">
      <w:pPr>
        <w:ind w:firstLine="360"/>
        <w:jc w:val="both"/>
        <w:rPr>
          <w:sz w:val="28"/>
          <w:szCs w:val="28"/>
        </w:rPr>
      </w:pPr>
      <w:r w:rsidRPr="0054744D">
        <w:rPr>
          <w:sz w:val="28"/>
          <w:szCs w:val="28"/>
        </w:rPr>
        <w:t xml:space="preserve">2.  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 </w:t>
      </w:r>
    </w:p>
    <w:p w:rsidR="007A5F27" w:rsidRPr="0054744D" w:rsidRDefault="007A5F27" w:rsidP="007A5F27">
      <w:pPr>
        <w:ind w:firstLine="360"/>
        <w:jc w:val="both"/>
        <w:rPr>
          <w:sz w:val="28"/>
          <w:szCs w:val="28"/>
        </w:rPr>
      </w:pPr>
      <w:r w:rsidRPr="0054744D">
        <w:rPr>
          <w:sz w:val="28"/>
          <w:szCs w:val="28"/>
        </w:rPr>
        <w:t xml:space="preserve">3.  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 </w:t>
      </w:r>
    </w:p>
    <w:p w:rsidR="007A5F27" w:rsidRPr="0054744D" w:rsidRDefault="007A5F27" w:rsidP="007A5F27">
      <w:pPr>
        <w:ind w:firstLine="360"/>
        <w:jc w:val="both"/>
        <w:rPr>
          <w:sz w:val="28"/>
          <w:szCs w:val="28"/>
        </w:rPr>
      </w:pPr>
      <w:r w:rsidRPr="0054744D">
        <w:rPr>
          <w:sz w:val="28"/>
          <w:szCs w:val="28"/>
        </w:rPr>
        <w:t xml:space="preserve">4.  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p>
    <w:p w:rsidR="007A5F27" w:rsidRPr="0054744D" w:rsidRDefault="007A5F27" w:rsidP="007A5F27">
      <w:pPr>
        <w:ind w:firstLine="360"/>
        <w:jc w:val="both"/>
        <w:rPr>
          <w:sz w:val="28"/>
          <w:szCs w:val="28"/>
        </w:rPr>
      </w:pPr>
      <w:r w:rsidRPr="0054744D">
        <w:rPr>
          <w:sz w:val="28"/>
          <w:szCs w:val="28"/>
        </w:rPr>
        <w:t xml:space="preserve">5.  Взаимодействие семьи и школы в процессе духовно-нравственного воспитания, школа – центр социокультурной среды. </w:t>
      </w:r>
    </w:p>
    <w:p w:rsidR="007A5F27" w:rsidRPr="0054744D" w:rsidRDefault="007A5F27" w:rsidP="007A5F27">
      <w:pPr>
        <w:ind w:firstLine="360"/>
        <w:jc w:val="both"/>
        <w:rPr>
          <w:sz w:val="28"/>
          <w:szCs w:val="28"/>
        </w:rPr>
      </w:pPr>
      <w:r w:rsidRPr="0054744D">
        <w:rPr>
          <w:sz w:val="28"/>
          <w:szCs w:val="28"/>
        </w:rPr>
        <w:t xml:space="preserve">6. Убежденность учащихся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 </w:t>
      </w:r>
    </w:p>
    <w:p w:rsidR="007A5F27" w:rsidRPr="0054744D" w:rsidRDefault="007A5F27" w:rsidP="007A5F27">
      <w:pPr>
        <w:ind w:firstLine="360"/>
        <w:jc w:val="both"/>
        <w:rPr>
          <w:sz w:val="28"/>
          <w:szCs w:val="28"/>
        </w:rPr>
      </w:pPr>
      <w:r w:rsidRPr="0054744D">
        <w:rPr>
          <w:sz w:val="28"/>
          <w:szCs w:val="28"/>
        </w:rPr>
        <w:t>7.   Настоящий гражданин любит и бережет природу, занимает активную позицию в борьбе за сохранение мира на Земле. Воспитание экологической культуры.</w:t>
      </w:r>
    </w:p>
    <w:p w:rsidR="007A5F27" w:rsidRPr="0054744D" w:rsidRDefault="007A5F27" w:rsidP="007A5F27">
      <w:pPr>
        <w:ind w:firstLine="360"/>
        <w:jc w:val="both"/>
        <w:rPr>
          <w:b/>
          <w:i/>
          <w:sz w:val="28"/>
          <w:szCs w:val="28"/>
          <w:u w:val="single"/>
        </w:rPr>
      </w:pPr>
    </w:p>
    <w:p w:rsidR="007A5F27" w:rsidRPr="00D72C35" w:rsidRDefault="007A5F27" w:rsidP="007A5F27">
      <w:pPr>
        <w:ind w:firstLine="360"/>
        <w:jc w:val="both"/>
        <w:rPr>
          <w:b/>
          <w:i/>
          <w:u w:val="single"/>
        </w:rPr>
      </w:pPr>
    </w:p>
    <w:p w:rsidR="00235089" w:rsidRDefault="00235089" w:rsidP="007A5F27">
      <w:pPr>
        <w:ind w:firstLine="360"/>
        <w:jc w:val="center"/>
        <w:rPr>
          <w:b/>
          <w:sz w:val="28"/>
          <w:szCs w:val="28"/>
        </w:rPr>
      </w:pPr>
    </w:p>
    <w:p w:rsidR="007F5F3F" w:rsidRPr="007F5F3F" w:rsidRDefault="007A5F27" w:rsidP="007A5F27">
      <w:pPr>
        <w:ind w:firstLine="360"/>
        <w:jc w:val="center"/>
        <w:rPr>
          <w:b/>
          <w:sz w:val="40"/>
          <w:szCs w:val="40"/>
        </w:rPr>
      </w:pPr>
      <w:r w:rsidRPr="007F5F3F">
        <w:rPr>
          <w:b/>
          <w:sz w:val="40"/>
          <w:szCs w:val="40"/>
        </w:rPr>
        <w:t xml:space="preserve">Программа  формирования культуры здорового и </w:t>
      </w:r>
    </w:p>
    <w:p w:rsidR="007A5F27" w:rsidRPr="007F5F3F" w:rsidRDefault="007A5F27" w:rsidP="007A5F27">
      <w:pPr>
        <w:ind w:firstLine="360"/>
        <w:jc w:val="center"/>
        <w:rPr>
          <w:b/>
          <w:sz w:val="40"/>
          <w:szCs w:val="40"/>
        </w:rPr>
      </w:pPr>
      <w:r w:rsidRPr="007F5F3F">
        <w:rPr>
          <w:b/>
          <w:sz w:val="40"/>
          <w:szCs w:val="40"/>
        </w:rPr>
        <w:t>безопасного образа жизни «Здоровье»</w:t>
      </w:r>
    </w:p>
    <w:p w:rsidR="007A5F27" w:rsidRPr="007F5F3F" w:rsidRDefault="007A5F27" w:rsidP="007A5F27">
      <w:pPr>
        <w:autoSpaceDE w:val="0"/>
        <w:autoSpaceDN w:val="0"/>
        <w:adjustRightInd w:val="0"/>
        <w:ind w:firstLine="360"/>
        <w:jc w:val="both"/>
        <w:rPr>
          <w:b/>
          <w:sz w:val="40"/>
          <w:szCs w:val="40"/>
        </w:rPr>
      </w:pPr>
    </w:p>
    <w:p w:rsidR="007A5F27" w:rsidRPr="00235089" w:rsidRDefault="007A5F27" w:rsidP="007A5F27">
      <w:pPr>
        <w:pStyle w:val="af0"/>
        <w:spacing w:before="0" w:beforeAutospacing="0" w:after="0" w:afterAutospacing="0"/>
        <w:ind w:firstLine="720"/>
        <w:jc w:val="both"/>
        <w:rPr>
          <w:sz w:val="32"/>
          <w:szCs w:val="32"/>
        </w:rPr>
      </w:pPr>
    </w:p>
    <w:p w:rsidR="007A5F27" w:rsidRPr="00D72C35" w:rsidRDefault="007A5F27" w:rsidP="007A5F27">
      <w:pPr>
        <w:pStyle w:val="af0"/>
        <w:spacing w:before="0" w:beforeAutospacing="0" w:after="0" w:afterAutospacing="0"/>
        <w:ind w:firstLine="720"/>
        <w:jc w:val="both"/>
      </w:pPr>
      <w:r w:rsidRPr="00D72C35">
        <w:t>В программе по формированию здорового образа жизни объединен весь позитивный опыт, накопленный педагогическим коллективом, детской организацией, родителями учащихся.</w:t>
      </w:r>
    </w:p>
    <w:p w:rsidR="007A5F27" w:rsidRPr="00D72C35" w:rsidRDefault="007A5F27" w:rsidP="007A5F27">
      <w:pPr>
        <w:autoSpaceDE w:val="0"/>
        <w:autoSpaceDN w:val="0"/>
        <w:adjustRightInd w:val="0"/>
        <w:ind w:firstLine="720"/>
        <w:jc w:val="both"/>
      </w:pPr>
      <w:r w:rsidRPr="00D72C35">
        <w:t>Анализ физического здоровья и образа жизни  школы выявил та</w:t>
      </w:r>
      <w:r w:rsidRPr="00D72C35">
        <w:softHyphen/>
        <w:t>кие проблемы как:</w:t>
      </w:r>
    </w:p>
    <w:p w:rsidR="007A5F27" w:rsidRPr="00D72C35" w:rsidRDefault="007A5F27" w:rsidP="007A5F27">
      <w:pPr>
        <w:autoSpaceDE w:val="0"/>
        <w:autoSpaceDN w:val="0"/>
        <w:adjustRightInd w:val="0"/>
        <w:ind w:firstLine="720"/>
        <w:jc w:val="both"/>
      </w:pPr>
      <w:r w:rsidRPr="00D72C35">
        <w:rPr>
          <w:noProof/>
        </w:rPr>
        <w:t>-</w:t>
      </w:r>
      <w:r w:rsidRPr="00D72C35">
        <w:t xml:space="preserve"> несоблюдение режима дня и отдыха (около 60 - 70% учащихся);</w:t>
      </w:r>
    </w:p>
    <w:p w:rsidR="007A5F27" w:rsidRPr="00D72C35" w:rsidRDefault="007A5F27" w:rsidP="007A5F27">
      <w:pPr>
        <w:autoSpaceDE w:val="0"/>
        <w:autoSpaceDN w:val="0"/>
        <w:adjustRightInd w:val="0"/>
        <w:ind w:firstLine="720"/>
        <w:jc w:val="both"/>
      </w:pPr>
      <w:r w:rsidRPr="00D72C35">
        <w:rPr>
          <w:noProof/>
        </w:rPr>
        <w:t>-</w:t>
      </w:r>
      <w:r w:rsidRPr="00D72C35">
        <w:t xml:space="preserve"> неправильное питание (70% учащихся);</w:t>
      </w:r>
    </w:p>
    <w:p w:rsidR="007A5F27" w:rsidRPr="00D72C35" w:rsidRDefault="007A5F27" w:rsidP="007A5F27">
      <w:pPr>
        <w:autoSpaceDE w:val="0"/>
        <w:autoSpaceDN w:val="0"/>
        <w:adjustRightInd w:val="0"/>
        <w:ind w:firstLine="720"/>
        <w:jc w:val="both"/>
      </w:pPr>
      <w:r w:rsidRPr="00D72C35">
        <w:rPr>
          <w:noProof/>
        </w:rPr>
        <w:t>-</w:t>
      </w:r>
      <w:r w:rsidRPr="00D72C35">
        <w:t xml:space="preserve"> малая подвижность (гиподинамия) - в младших классах 50% учащихся, а в старших классах увеличивается до 75% учащихся.</w:t>
      </w:r>
    </w:p>
    <w:p w:rsidR="007A5F27" w:rsidRPr="00D72C35" w:rsidRDefault="007A5F27" w:rsidP="007A5F27">
      <w:pPr>
        <w:autoSpaceDE w:val="0"/>
        <w:autoSpaceDN w:val="0"/>
        <w:adjustRightInd w:val="0"/>
        <w:ind w:firstLine="720"/>
        <w:jc w:val="both"/>
      </w:pPr>
      <w:r w:rsidRPr="00D72C35">
        <w:t>Комплексные медицинские осмотры показали, что хроническая патология школьников находится на крайне высоком уровне (66% - 72%), лишь 28% - 34% из общего числа обследуемых детей являются здоровыми.</w:t>
      </w:r>
    </w:p>
    <w:p w:rsidR="007A5F27" w:rsidRPr="00D72C35" w:rsidRDefault="007A5F27" w:rsidP="007A5F27">
      <w:pPr>
        <w:autoSpaceDE w:val="0"/>
        <w:autoSpaceDN w:val="0"/>
        <w:adjustRightInd w:val="0"/>
        <w:ind w:firstLine="720"/>
        <w:jc w:val="both"/>
      </w:pPr>
      <w:r w:rsidRPr="00D72C35">
        <w:t>Таким образом, возникает необходимость создания программы «Здоровье», направленной на формирование здорового образа жизни учащихся, осоз</w:t>
      </w:r>
      <w:r w:rsidRPr="00D72C35">
        <w:softHyphen/>
        <w:t>нанного отношения к своему здоровью.</w:t>
      </w:r>
    </w:p>
    <w:p w:rsidR="007A5F27" w:rsidRDefault="007A5F27" w:rsidP="007A5F27">
      <w:pPr>
        <w:autoSpaceDE w:val="0"/>
        <w:autoSpaceDN w:val="0"/>
        <w:adjustRightInd w:val="0"/>
        <w:ind w:firstLine="720"/>
        <w:jc w:val="both"/>
        <w:rPr>
          <w:b/>
        </w:rPr>
      </w:pPr>
    </w:p>
    <w:p w:rsidR="007A5F27" w:rsidRPr="00D72C35" w:rsidRDefault="007A5F27" w:rsidP="007A5F27">
      <w:pPr>
        <w:autoSpaceDE w:val="0"/>
        <w:autoSpaceDN w:val="0"/>
        <w:adjustRightInd w:val="0"/>
        <w:ind w:firstLine="720"/>
        <w:jc w:val="both"/>
      </w:pPr>
      <w:r w:rsidRPr="00D72C35">
        <w:rPr>
          <w:b/>
        </w:rPr>
        <w:t>Цель программы</w:t>
      </w:r>
      <w:r w:rsidRPr="00D72C35">
        <w:t xml:space="preserve"> - создание содержательных и организационных условий для обеспечения, сохранения и укрепления физического и психологического здоровья учащихся, направленных на формирование у учащихся потреб</w:t>
      </w:r>
      <w:r w:rsidRPr="00D72C35">
        <w:softHyphen/>
        <w:t>ности в здоровом образе жизни и физической культуре.</w:t>
      </w:r>
    </w:p>
    <w:p w:rsidR="007A5F27" w:rsidRPr="00D72C35" w:rsidRDefault="007A5F27" w:rsidP="007A5F27">
      <w:pPr>
        <w:ind w:firstLine="720"/>
        <w:jc w:val="both"/>
      </w:pPr>
    </w:p>
    <w:p w:rsidR="007A5F27" w:rsidRDefault="007A5F27" w:rsidP="007A5F27">
      <w:pPr>
        <w:autoSpaceDE w:val="0"/>
        <w:autoSpaceDN w:val="0"/>
        <w:adjustRightInd w:val="0"/>
        <w:ind w:firstLine="360"/>
        <w:jc w:val="both"/>
        <w:rPr>
          <w:b/>
        </w:rPr>
      </w:pPr>
      <w:r w:rsidRPr="00D72C35">
        <w:rPr>
          <w:b/>
        </w:rPr>
        <w:t>Задачи программы:</w:t>
      </w:r>
    </w:p>
    <w:p w:rsidR="007A5F27" w:rsidRPr="00D72C35" w:rsidRDefault="007A5F27" w:rsidP="007A5F27">
      <w:pPr>
        <w:autoSpaceDE w:val="0"/>
        <w:autoSpaceDN w:val="0"/>
        <w:adjustRightInd w:val="0"/>
        <w:ind w:firstLine="360"/>
        <w:jc w:val="both"/>
        <w:rPr>
          <w:b/>
        </w:rPr>
      </w:pPr>
    </w:p>
    <w:p w:rsidR="007A5F27" w:rsidRPr="00D72C35" w:rsidRDefault="007A5F27" w:rsidP="00230E1C">
      <w:pPr>
        <w:numPr>
          <w:ilvl w:val="0"/>
          <w:numId w:val="31"/>
        </w:numPr>
        <w:autoSpaceDE w:val="0"/>
        <w:autoSpaceDN w:val="0"/>
        <w:adjustRightInd w:val="0"/>
        <w:ind w:left="0" w:firstLine="360"/>
        <w:jc w:val="both"/>
      </w:pPr>
      <w:r w:rsidRPr="00D72C35">
        <w:t xml:space="preserve">Мониторинг состояния физического и психологического здоровья школьников на разных возрастных этапах обучения и развития. </w:t>
      </w:r>
    </w:p>
    <w:p w:rsidR="007A5F27" w:rsidRPr="00D72C35" w:rsidRDefault="007A5F27" w:rsidP="00230E1C">
      <w:pPr>
        <w:numPr>
          <w:ilvl w:val="0"/>
          <w:numId w:val="31"/>
        </w:numPr>
        <w:autoSpaceDE w:val="0"/>
        <w:autoSpaceDN w:val="0"/>
        <w:adjustRightInd w:val="0"/>
        <w:ind w:left="0" w:firstLine="360"/>
        <w:jc w:val="both"/>
      </w:pPr>
      <w:r w:rsidRPr="00D72C35">
        <w:t>Создание системы физкультурно-оздоровительной и лечебно-профилактической работы.</w:t>
      </w:r>
    </w:p>
    <w:p w:rsidR="007A5F27" w:rsidRPr="00D72C35" w:rsidRDefault="007A5F27" w:rsidP="007A5F27">
      <w:pPr>
        <w:autoSpaceDE w:val="0"/>
        <w:autoSpaceDN w:val="0"/>
        <w:adjustRightInd w:val="0"/>
        <w:ind w:firstLine="360"/>
        <w:jc w:val="both"/>
      </w:pPr>
      <w:r w:rsidRPr="00D72C35">
        <w:rPr>
          <w:noProof/>
        </w:rPr>
        <w:t>3.</w:t>
      </w:r>
      <w:r w:rsidRPr="00D72C35">
        <w:t xml:space="preserve"> Создание системы работы с </w:t>
      </w:r>
      <w:proofErr w:type="gramStart"/>
      <w:r w:rsidRPr="00D72C35">
        <w:t>обучающимися</w:t>
      </w:r>
      <w:proofErr w:type="gramEnd"/>
      <w:r w:rsidRPr="00D72C35">
        <w:t>, направленной на формирование ценностей здоровья, здорового образа жизни. («Культура здоровья школьника»).</w:t>
      </w:r>
    </w:p>
    <w:p w:rsidR="007A5F27" w:rsidRPr="00D72C35" w:rsidRDefault="007A5F27" w:rsidP="00230E1C">
      <w:pPr>
        <w:numPr>
          <w:ilvl w:val="0"/>
          <w:numId w:val="32"/>
        </w:numPr>
        <w:autoSpaceDE w:val="0"/>
        <w:autoSpaceDN w:val="0"/>
        <w:adjustRightInd w:val="0"/>
        <w:ind w:left="0" w:firstLine="360"/>
        <w:jc w:val="both"/>
      </w:pPr>
      <w:r w:rsidRPr="00D72C35">
        <w:t>Повышение квалификации участников образовательного процесса в вопросах охраны здоровья, рациональной организации учебного про</w:t>
      </w:r>
      <w:r w:rsidRPr="00D72C35">
        <w:softHyphen/>
        <w:t>цесса, ликвидации учебных перегрузок. («Культура здоровья учите</w:t>
      </w:r>
      <w:r w:rsidRPr="00D72C35">
        <w:softHyphen/>
        <w:t>ля»).</w:t>
      </w:r>
    </w:p>
    <w:p w:rsidR="007A5F27" w:rsidRPr="00D72C35" w:rsidRDefault="007A5F27" w:rsidP="007A5F27">
      <w:pPr>
        <w:ind w:firstLine="360"/>
        <w:jc w:val="both"/>
      </w:pPr>
      <w:r w:rsidRPr="00D72C35">
        <w:rPr>
          <w:noProof/>
        </w:rPr>
        <w:t>6.</w:t>
      </w:r>
      <w:r w:rsidRPr="00D72C35">
        <w:t xml:space="preserve"> Повышение уровня знаний родителей в вопросах охраны здоровья, предупреждения школьных проблем и помощи детям с трудностями школьной и социальной адаптации. («Культура здоровья родителей»).</w:t>
      </w:r>
    </w:p>
    <w:p w:rsidR="007A5F27" w:rsidRDefault="007A5F27" w:rsidP="007A5F27">
      <w:pPr>
        <w:pStyle w:val="af0"/>
        <w:spacing w:before="0" w:beforeAutospacing="0" w:after="0" w:afterAutospacing="0"/>
        <w:ind w:firstLine="360"/>
        <w:jc w:val="both"/>
        <w:rPr>
          <w:b/>
          <w:bCs/>
        </w:rPr>
      </w:pPr>
    </w:p>
    <w:p w:rsidR="0054744D" w:rsidRDefault="0054744D" w:rsidP="007A5F27">
      <w:pPr>
        <w:pStyle w:val="af0"/>
        <w:spacing w:before="0" w:beforeAutospacing="0" w:after="0" w:afterAutospacing="0"/>
        <w:ind w:firstLine="360"/>
        <w:jc w:val="both"/>
        <w:rPr>
          <w:b/>
          <w:bCs/>
        </w:rPr>
      </w:pPr>
    </w:p>
    <w:p w:rsidR="0054744D" w:rsidRDefault="0054744D" w:rsidP="007A5F27">
      <w:pPr>
        <w:pStyle w:val="af0"/>
        <w:spacing w:before="0" w:beforeAutospacing="0" w:after="0" w:afterAutospacing="0"/>
        <w:ind w:firstLine="360"/>
        <w:jc w:val="both"/>
        <w:rPr>
          <w:b/>
          <w:bCs/>
        </w:rPr>
      </w:pPr>
    </w:p>
    <w:p w:rsidR="007A5F27" w:rsidRPr="00D72C35" w:rsidRDefault="007A5F27" w:rsidP="007A5F27">
      <w:pPr>
        <w:pStyle w:val="af0"/>
        <w:spacing w:before="0" w:beforeAutospacing="0" w:after="0" w:afterAutospacing="0"/>
        <w:ind w:firstLine="360"/>
        <w:jc w:val="both"/>
        <w:rPr>
          <w:b/>
          <w:bCs/>
        </w:rPr>
      </w:pPr>
      <w:r w:rsidRPr="00D72C35">
        <w:rPr>
          <w:b/>
          <w:bCs/>
        </w:rPr>
        <w:t>Участники программы:</w:t>
      </w:r>
    </w:p>
    <w:p w:rsidR="007A5F27" w:rsidRPr="00D72C35" w:rsidRDefault="007A5F27" w:rsidP="00230E1C">
      <w:pPr>
        <w:numPr>
          <w:ilvl w:val="0"/>
          <w:numId w:val="40"/>
        </w:numPr>
        <w:ind w:left="0" w:firstLine="360"/>
        <w:jc w:val="both"/>
      </w:pPr>
      <w:r w:rsidRPr="00D72C35">
        <w:t xml:space="preserve">Учащиеся; </w:t>
      </w:r>
    </w:p>
    <w:p w:rsidR="007A5F27" w:rsidRPr="00D72C35" w:rsidRDefault="007A5F27" w:rsidP="00230E1C">
      <w:pPr>
        <w:numPr>
          <w:ilvl w:val="0"/>
          <w:numId w:val="40"/>
        </w:numPr>
        <w:ind w:left="0" w:firstLine="360"/>
        <w:jc w:val="both"/>
      </w:pPr>
      <w:r w:rsidRPr="00D72C35">
        <w:t xml:space="preserve">Классные руководители; </w:t>
      </w:r>
    </w:p>
    <w:p w:rsidR="007A5F27" w:rsidRPr="00D72C35" w:rsidRDefault="007A5F27" w:rsidP="00230E1C">
      <w:pPr>
        <w:numPr>
          <w:ilvl w:val="0"/>
          <w:numId w:val="40"/>
        </w:numPr>
        <w:ind w:left="0" w:firstLine="360"/>
        <w:jc w:val="both"/>
      </w:pPr>
      <w:r w:rsidRPr="00D72C35">
        <w:t xml:space="preserve">Учителя – предметники (ОБЖ, биология, физкультура); </w:t>
      </w:r>
    </w:p>
    <w:p w:rsidR="007A5F27" w:rsidRPr="00D72C35" w:rsidRDefault="007A5F27" w:rsidP="00230E1C">
      <w:pPr>
        <w:numPr>
          <w:ilvl w:val="0"/>
          <w:numId w:val="40"/>
        </w:numPr>
        <w:ind w:left="0" w:firstLine="360"/>
        <w:jc w:val="both"/>
      </w:pPr>
      <w:r w:rsidRPr="00D72C35">
        <w:t xml:space="preserve">Врач – педиатр, закреплённый за учреждением; </w:t>
      </w:r>
    </w:p>
    <w:p w:rsidR="007A5F27" w:rsidRPr="00D72C35" w:rsidRDefault="007A5F27" w:rsidP="00230E1C">
      <w:pPr>
        <w:numPr>
          <w:ilvl w:val="0"/>
          <w:numId w:val="40"/>
        </w:numPr>
        <w:ind w:left="0" w:firstLine="360"/>
        <w:jc w:val="both"/>
      </w:pPr>
      <w:r w:rsidRPr="00D72C35">
        <w:t xml:space="preserve">Родители. </w:t>
      </w:r>
    </w:p>
    <w:p w:rsidR="007A5F27" w:rsidRDefault="007A5F27" w:rsidP="007A5F27">
      <w:pPr>
        <w:pStyle w:val="af0"/>
        <w:spacing w:before="0" w:beforeAutospacing="0" w:after="0" w:afterAutospacing="0"/>
        <w:ind w:firstLine="360"/>
        <w:jc w:val="both"/>
        <w:rPr>
          <w:b/>
          <w:bCs/>
        </w:rPr>
      </w:pPr>
    </w:p>
    <w:p w:rsidR="007A5F27" w:rsidRPr="00D72C35" w:rsidRDefault="007A5F27" w:rsidP="007A5F27">
      <w:pPr>
        <w:pStyle w:val="af0"/>
        <w:spacing w:before="0" w:beforeAutospacing="0" w:after="0" w:afterAutospacing="0"/>
        <w:ind w:firstLine="360"/>
        <w:jc w:val="both"/>
        <w:rPr>
          <w:b/>
          <w:bCs/>
        </w:rPr>
      </w:pPr>
      <w:r w:rsidRPr="00D72C35">
        <w:rPr>
          <w:b/>
          <w:bCs/>
        </w:rPr>
        <w:t>Педагогические средства:</w:t>
      </w:r>
    </w:p>
    <w:p w:rsidR="007A5F27" w:rsidRPr="00D72C35" w:rsidRDefault="007A5F27" w:rsidP="00230E1C">
      <w:pPr>
        <w:numPr>
          <w:ilvl w:val="0"/>
          <w:numId w:val="41"/>
        </w:numPr>
        <w:ind w:left="0" w:firstLine="360"/>
        <w:jc w:val="both"/>
      </w:pPr>
      <w:r w:rsidRPr="00D72C35">
        <w:t xml:space="preserve">Анкета склонности к вредным привычкам. </w:t>
      </w:r>
    </w:p>
    <w:p w:rsidR="007A5F27" w:rsidRPr="00D72C35" w:rsidRDefault="007A5F27" w:rsidP="00230E1C">
      <w:pPr>
        <w:numPr>
          <w:ilvl w:val="0"/>
          <w:numId w:val="41"/>
        </w:numPr>
        <w:ind w:left="0" w:firstLine="360"/>
        <w:jc w:val="both"/>
      </w:pPr>
      <w:r w:rsidRPr="00D72C35">
        <w:t xml:space="preserve">Методические рекомендации классным руководителям, воспитателям по формированию у школьников гигиенических навыков. </w:t>
      </w:r>
    </w:p>
    <w:p w:rsidR="007A5F27" w:rsidRPr="00D72C35" w:rsidRDefault="007A5F27" w:rsidP="00230E1C">
      <w:pPr>
        <w:numPr>
          <w:ilvl w:val="0"/>
          <w:numId w:val="41"/>
        </w:numPr>
        <w:ind w:left="0" w:firstLine="360"/>
        <w:jc w:val="both"/>
      </w:pPr>
      <w:r w:rsidRPr="00D72C35">
        <w:t>Учебные предметы (ОБЖ, биология</w:t>
      </w:r>
      <w:proofErr w:type="gramStart"/>
      <w:r w:rsidRPr="00D72C35">
        <w:t xml:space="preserve"> )</w:t>
      </w:r>
      <w:proofErr w:type="gramEnd"/>
      <w:r w:rsidRPr="00D72C35">
        <w:t xml:space="preserve">, формирующие основы здорового образа жизни; </w:t>
      </w:r>
    </w:p>
    <w:p w:rsidR="007A5F27" w:rsidRPr="00D72C35" w:rsidRDefault="007A5F27" w:rsidP="007A5F27">
      <w:pPr>
        <w:jc w:val="both"/>
      </w:pPr>
    </w:p>
    <w:p w:rsidR="007A5F27" w:rsidRPr="00D72C35" w:rsidRDefault="007A5F27" w:rsidP="007A5F27">
      <w:pPr>
        <w:jc w:val="both"/>
      </w:pPr>
      <w:r w:rsidRPr="00D72C35">
        <w:t xml:space="preserve">Основополагающие </w:t>
      </w:r>
      <w:r w:rsidRPr="00D72C35">
        <w:rPr>
          <w:b/>
        </w:rPr>
        <w:t>принципы</w:t>
      </w:r>
      <w:r w:rsidRPr="00D72C35">
        <w:t xml:space="preserve"> построения программы:</w:t>
      </w:r>
    </w:p>
    <w:p w:rsidR="007A5F27" w:rsidRPr="00D72C35" w:rsidRDefault="007A5F27" w:rsidP="00230E1C">
      <w:pPr>
        <w:numPr>
          <w:ilvl w:val="0"/>
          <w:numId w:val="42"/>
        </w:numPr>
        <w:ind w:left="0" w:firstLine="360"/>
        <w:jc w:val="both"/>
      </w:pPr>
      <w:r w:rsidRPr="00D72C35">
        <w:t xml:space="preserve">Поддержание интереса к двигательной и познавательной активности. </w:t>
      </w:r>
    </w:p>
    <w:p w:rsidR="007A5F27" w:rsidRPr="00D72C35" w:rsidRDefault="007A5F27" w:rsidP="00230E1C">
      <w:pPr>
        <w:numPr>
          <w:ilvl w:val="0"/>
          <w:numId w:val="42"/>
        </w:numPr>
        <w:ind w:left="0" w:firstLine="360"/>
        <w:jc w:val="both"/>
      </w:pPr>
      <w:r w:rsidRPr="00D72C35">
        <w:t xml:space="preserve">Учёт познавательной активности в двигательной деятельности. </w:t>
      </w:r>
    </w:p>
    <w:p w:rsidR="007A5F27" w:rsidRPr="00D72C35" w:rsidRDefault="007A5F27" w:rsidP="00230E1C">
      <w:pPr>
        <w:numPr>
          <w:ilvl w:val="0"/>
          <w:numId w:val="42"/>
        </w:numPr>
        <w:ind w:left="0" w:firstLine="360"/>
        <w:jc w:val="both"/>
      </w:pPr>
      <w:r w:rsidRPr="00D72C35">
        <w:t xml:space="preserve">Единство физического и психического развития. </w:t>
      </w:r>
    </w:p>
    <w:p w:rsidR="007A5F27" w:rsidRPr="00D72C35" w:rsidRDefault="007A5F27" w:rsidP="00230E1C">
      <w:pPr>
        <w:numPr>
          <w:ilvl w:val="0"/>
          <w:numId w:val="42"/>
        </w:numPr>
        <w:ind w:left="0" w:firstLine="360"/>
        <w:jc w:val="both"/>
      </w:pPr>
      <w:r w:rsidRPr="00D72C35">
        <w:t xml:space="preserve">Наглядность. </w:t>
      </w:r>
    </w:p>
    <w:p w:rsidR="007A5F27" w:rsidRPr="00D72C35" w:rsidRDefault="007A5F27" w:rsidP="00230E1C">
      <w:pPr>
        <w:numPr>
          <w:ilvl w:val="0"/>
          <w:numId w:val="42"/>
        </w:numPr>
        <w:ind w:left="0" w:firstLine="360"/>
        <w:jc w:val="both"/>
      </w:pPr>
      <w:r w:rsidRPr="00D72C35">
        <w:t xml:space="preserve">Принцип целостности человека, </w:t>
      </w:r>
      <w:r>
        <w:t>с</w:t>
      </w:r>
      <w:r w:rsidRPr="00D72C35">
        <w:t xml:space="preserve">оциокультурного единства. При этом приоритетными компонентами деятельности должны выступают самореализация, саморазвитие и творчество, находящиеся в гармонии с двигательной активностью человека. </w:t>
      </w:r>
    </w:p>
    <w:p w:rsidR="007A5F27" w:rsidRPr="00D72C35" w:rsidRDefault="007A5F27" w:rsidP="00230E1C">
      <w:pPr>
        <w:numPr>
          <w:ilvl w:val="0"/>
          <w:numId w:val="42"/>
        </w:numPr>
        <w:ind w:left="0" w:firstLine="360"/>
        <w:jc w:val="both"/>
      </w:pPr>
      <w:r w:rsidRPr="00D72C35">
        <w:t xml:space="preserve">Принцип непрерывности физического воспитания и образования личности на всех этапах жизнедеятельности. </w:t>
      </w:r>
    </w:p>
    <w:p w:rsidR="007A5F27" w:rsidRPr="00D72C35" w:rsidRDefault="007A5F27" w:rsidP="00230E1C">
      <w:pPr>
        <w:numPr>
          <w:ilvl w:val="0"/>
          <w:numId w:val="42"/>
        </w:numPr>
        <w:ind w:left="0" w:firstLine="360"/>
        <w:jc w:val="both"/>
      </w:pPr>
      <w:r w:rsidRPr="00D72C35">
        <w:t xml:space="preserve">Принцип дифференцированного подхода к организации мероприятий по развитию физической культуры. </w:t>
      </w:r>
    </w:p>
    <w:p w:rsidR="007A5F27" w:rsidRPr="00D72C35" w:rsidRDefault="007A5F27" w:rsidP="00230E1C">
      <w:pPr>
        <w:numPr>
          <w:ilvl w:val="0"/>
          <w:numId w:val="42"/>
        </w:numPr>
        <w:ind w:left="0" w:firstLine="360"/>
        <w:jc w:val="both"/>
      </w:pPr>
      <w:r w:rsidRPr="00D72C35">
        <w:t>Учёт возрастно-половых особенностей учащихся в содержании учебного материала.</w:t>
      </w:r>
    </w:p>
    <w:p w:rsidR="007A5F27" w:rsidRPr="00D72C35" w:rsidRDefault="007A5F27" w:rsidP="007A5F27">
      <w:pPr>
        <w:autoSpaceDE w:val="0"/>
        <w:autoSpaceDN w:val="0"/>
        <w:adjustRightInd w:val="0"/>
        <w:ind w:firstLine="360"/>
        <w:jc w:val="both"/>
        <w:rPr>
          <w:b/>
        </w:rPr>
      </w:pPr>
    </w:p>
    <w:p w:rsidR="007A5F27" w:rsidRPr="00D72C35" w:rsidRDefault="007A5F27" w:rsidP="007A5F27">
      <w:pPr>
        <w:autoSpaceDE w:val="0"/>
        <w:autoSpaceDN w:val="0"/>
        <w:adjustRightInd w:val="0"/>
        <w:ind w:firstLine="360"/>
        <w:jc w:val="both"/>
        <w:rPr>
          <w:b/>
        </w:rPr>
      </w:pPr>
      <w:r w:rsidRPr="00D72C35">
        <w:rPr>
          <w:b/>
        </w:rPr>
        <w:t>Критерии и показатели оценки результатов.</w:t>
      </w:r>
    </w:p>
    <w:p w:rsidR="007A5F27" w:rsidRPr="00D72C35" w:rsidRDefault="007A5F27" w:rsidP="007A5F27">
      <w:pPr>
        <w:autoSpaceDE w:val="0"/>
        <w:autoSpaceDN w:val="0"/>
        <w:adjustRightInd w:val="0"/>
        <w:ind w:firstLine="360"/>
        <w:jc w:val="both"/>
        <w:rPr>
          <w:b/>
        </w:rPr>
      </w:pPr>
    </w:p>
    <w:p w:rsidR="007A5F27" w:rsidRPr="00D72C35" w:rsidRDefault="007A5F27" w:rsidP="00230E1C">
      <w:pPr>
        <w:numPr>
          <w:ilvl w:val="0"/>
          <w:numId w:val="33"/>
        </w:numPr>
        <w:autoSpaceDE w:val="0"/>
        <w:autoSpaceDN w:val="0"/>
        <w:adjustRightInd w:val="0"/>
        <w:ind w:left="0" w:firstLine="360"/>
        <w:jc w:val="both"/>
      </w:pPr>
      <w:r w:rsidRPr="00D72C35">
        <w:t>Состояние физического и психологического здоровья школьников на разных этапах обучения.</w:t>
      </w:r>
    </w:p>
    <w:p w:rsidR="007A5F27" w:rsidRPr="00D72C35" w:rsidRDefault="007A5F27" w:rsidP="007A5F27">
      <w:pPr>
        <w:autoSpaceDE w:val="0"/>
        <w:autoSpaceDN w:val="0"/>
        <w:adjustRightInd w:val="0"/>
        <w:ind w:firstLine="360"/>
        <w:jc w:val="both"/>
      </w:pPr>
      <w:r w:rsidRPr="00D72C35">
        <w:rPr>
          <w:noProof/>
        </w:rPr>
        <w:t>2.</w:t>
      </w:r>
      <w:r w:rsidRPr="00D72C35">
        <w:t xml:space="preserve"> Результативность физкультурно-оздоровительной и лечебно-профилактической работы школы.</w:t>
      </w:r>
    </w:p>
    <w:p w:rsidR="007A5F27" w:rsidRPr="00D72C35" w:rsidRDefault="007A5F27" w:rsidP="007A5F27">
      <w:pPr>
        <w:autoSpaceDE w:val="0"/>
        <w:autoSpaceDN w:val="0"/>
        <w:adjustRightInd w:val="0"/>
        <w:ind w:firstLine="360"/>
        <w:jc w:val="both"/>
      </w:pPr>
      <w:r w:rsidRPr="00D72C35">
        <w:rPr>
          <w:noProof/>
        </w:rPr>
        <w:t>3.</w:t>
      </w:r>
      <w:r w:rsidRPr="00D72C35">
        <w:t xml:space="preserve"> Удовлетворённость участников образовательного процесса физкуль</w:t>
      </w:r>
      <w:r w:rsidRPr="00D72C35">
        <w:softHyphen/>
        <w:t>турно-оздоровительной и лечебно-профилактической работой в школе.</w:t>
      </w:r>
    </w:p>
    <w:p w:rsidR="007A5F27" w:rsidRPr="00D72C35" w:rsidRDefault="007A5F27" w:rsidP="007A5F27">
      <w:pPr>
        <w:autoSpaceDE w:val="0"/>
        <w:autoSpaceDN w:val="0"/>
        <w:adjustRightInd w:val="0"/>
        <w:ind w:firstLine="360"/>
        <w:jc w:val="both"/>
      </w:pPr>
    </w:p>
    <w:p w:rsidR="007A5F27" w:rsidRPr="00D72C35" w:rsidRDefault="007A5F27" w:rsidP="007A5F27">
      <w:pPr>
        <w:autoSpaceDE w:val="0"/>
        <w:autoSpaceDN w:val="0"/>
        <w:adjustRightInd w:val="0"/>
        <w:ind w:firstLine="360"/>
        <w:jc w:val="both"/>
        <w:rPr>
          <w:b/>
        </w:rPr>
      </w:pPr>
      <w:r w:rsidRPr="00D72C35">
        <w:rPr>
          <w:b/>
        </w:rPr>
        <w:t>Прогноз ожидаемых результатов.</w:t>
      </w:r>
    </w:p>
    <w:p w:rsidR="007A5F27" w:rsidRPr="00D72C35" w:rsidRDefault="007A5F27" w:rsidP="007A5F27">
      <w:pPr>
        <w:autoSpaceDE w:val="0"/>
        <w:autoSpaceDN w:val="0"/>
        <w:adjustRightInd w:val="0"/>
        <w:ind w:firstLine="360"/>
        <w:jc w:val="both"/>
      </w:pPr>
      <w:r w:rsidRPr="00D72C35">
        <w:t>Реализация программы «Здоровье» повышает эффективность физкультурно-оздоровительной и лечебно-профилактической работы и способствует укреплению и сохранению физического и психологического здоровья участников образовательного процесса.</w:t>
      </w:r>
    </w:p>
    <w:p w:rsidR="007A5F27" w:rsidRPr="00A712DD" w:rsidRDefault="007A5F27" w:rsidP="007A5F27">
      <w:pPr>
        <w:autoSpaceDE w:val="0"/>
        <w:autoSpaceDN w:val="0"/>
        <w:adjustRightInd w:val="0"/>
        <w:ind w:firstLine="360"/>
        <w:jc w:val="center"/>
        <w:rPr>
          <w:b/>
          <w:sz w:val="32"/>
          <w:szCs w:val="32"/>
        </w:rPr>
      </w:pPr>
      <w:r w:rsidRPr="00A712DD">
        <w:rPr>
          <w:b/>
          <w:sz w:val="32"/>
          <w:szCs w:val="32"/>
        </w:rPr>
        <w:lastRenderedPageBreak/>
        <w:t>Основные блоки программы «Здоровье».</w:t>
      </w:r>
    </w:p>
    <w:p w:rsidR="007A5F27" w:rsidRPr="00D72C35" w:rsidRDefault="007A5F27" w:rsidP="007A5F27">
      <w:pPr>
        <w:autoSpaceDE w:val="0"/>
        <w:autoSpaceDN w:val="0"/>
        <w:adjustRightInd w:val="0"/>
        <w:ind w:firstLine="360"/>
        <w:jc w:val="both"/>
      </w:pPr>
      <w:r w:rsidRPr="00D72C35">
        <w:rPr>
          <w:noProof/>
        </w:rPr>
        <w:t>1</w:t>
      </w:r>
      <w:r w:rsidRPr="00D72C35">
        <w:t xml:space="preserve"> блок:  «Культура здоровья школьника». </w:t>
      </w:r>
    </w:p>
    <w:p w:rsidR="007A5F27" w:rsidRPr="00D72C35" w:rsidRDefault="007A5F27" w:rsidP="007A5F27">
      <w:pPr>
        <w:autoSpaceDE w:val="0"/>
        <w:autoSpaceDN w:val="0"/>
        <w:adjustRightInd w:val="0"/>
        <w:ind w:firstLine="360"/>
        <w:jc w:val="both"/>
      </w:pPr>
      <w:r w:rsidRPr="00D72C35">
        <w:t>Цель: Формирование осознанного отношения учащихся к собственному здоровью, ведению здорового образа жизни.</w:t>
      </w:r>
    </w:p>
    <w:p w:rsidR="007A5F27" w:rsidRPr="00D72C35" w:rsidRDefault="007A5F27" w:rsidP="007A5F27">
      <w:pPr>
        <w:autoSpaceDE w:val="0"/>
        <w:autoSpaceDN w:val="0"/>
        <w:adjustRightInd w:val="0"/>
        <w:ind w:firstLine="360"/>
        <w:jc w:val="both"/>
      </w:pPr>
      <w:r w:rsidRPr="00D72C35">
        <w:rPr>
          <w:noProof/>
        </w:rPr>
        <w:t>2</w:t>
      </w:r>
      <w:r w:rsidRPr="00D72C35">
        <w:t xml:space="preserve"> блок:    «Культура здоровья учителя».</w:t>
      </w:r>
    </w:p>
    <w:p w:rsidR="007A5F27" w:rsidRPr="00D72C35" w:rsidRDefault="007A5F27" w:rsidP="007A5F27">
      <w:pPr>
        <w:autoSpaceDE w:val="0"/>
        <w:autoSpaceDN w:val="0"/>
        <w:adjustRightInd w:val="0"/>
        <w:ind w:firstLine="360"/>
        <w:jc w:val="both"/>
      </w:pPr>
      <w:r w:rsidRPr="00D72C35">
        <w:t>Цель: Повышение уровня валеологических знаний, приобщение к здоровому образу жизни.</w:t>
      </w:r>
    </w:p>
    <w:p w:rsidR="007A5F27" w:rsidRPr="00D72C35" w:rsidRDefault="007A5F27" w:rsidP="007A5F27">
      <w:pPr>
        <w:autoSpaceDE w:val="0"/>
        <w:autoSpaceDN w:val="0"/>
        <w:adjustRightInd w:val="0"/>
        <w:ind w:firstLine="360"/>
        <w:jc w:val="both"/>
      </w:pPr>
      <w:r>
        <w:t>3</w:t>
      </w:r>
      <w:r w:rsidRPr="00D72C35">
        <w:t xml:space="preserve"> блок:  «Культура здоровья родителей».</w:t>
      </w:r>
    </w:p>
    <w:p w:rsidR="007A5F27" w:rsidRPr="00D72C35" w:rsidRDefault="007A5F27" w:rsidP="007A5F27">
      <w:pPr>
        <w:autoSpaceDE w:val="0"/>
        <w:autoSpaceDN w:val="0"/>
        <w:adjustRightInd w:val="0"/>
        <w:ind w:firstLine="360"/>
        <w:jc w:val="both"/>
        <w:rPr>
          <w:b/>
        </w:rPr>
      </w:pPr>
      <w:r w:rsidRPr="00D72C35">
        <w:t>Цель:   Повышение уровня валеологических знаний родителей.</w:t>
      </w:r>
    </w:p>
    <w:p w:rsidR="007A5F27" w:rsidRPr="00D72C35" w:rsidRDefault="007A5F27" w:rsidP="007A5F27">
      <w:pPr>
        <w:ind w:firstLine="709"/>
        <w:jc w:val="both"/>
        <w:rPr>
          <w:iCs/>
        </w:rPr>
      </w:pPr>
      <w:r w:rsidRPr="00D72C35">
        <w:t>Главное условие для успешного обучения здоровью - воспитание соответствующей культуры у педагога и ученика по отношению к своему здоровью:</w:t>
      </w:r>
    </w:p>
    <w:p w:rsidR="007A5F27" w:rsidRPr="00D72C35" w:rsidRDefault="007A5F27" w:rsidP="00230E1C">
      <w:pPr>
        <w:numPr>
          <w:ilvl w:val="0"/>
          <w:numId w:val="43"/>
        </w:numPr>
        <w:jc w:val="both"/>
      </w:pPr>
      <w:r w:rsidRPr="00D72C35">
        <w:t>культуры физической - управление движением;</w:t>
      </w:r>
    </w:p>
    <w:p w:rsidR="007A5F27" w:rsidRPr="00D72C35" w:rsidRDefault="007A5F27" w:rsidP="00230E1C">
      <w:pPr>
        <w:numPr>
          <w:ilvl w:val="0"/>
          <w:numId w:val="43"/>
        </w:numPr>
        <w:jc w:val="both"/>
      </w:pPr>
      <w:r w:rsidRPr="00D72C35">
        <w:t>культуры физиологической - управление процессами в теле;</w:t>
      </w:r>
    </w:p>
    <w:p w:rsidR="007A5F27" w:rsidRPr="00D72C35" w:rsidRDefault="007A5F27" w:rsidP="00230E1C">
      <w:pPr>
        <w:numPr>
          <w:ilvl w:val="0"/>
          <w:numId w:val="43"/>
        </w:numPr>
        <w:jc w:val="both"/>
      </w:pPr>
      <w:r w:rsidRPr="00D72C35">
        <w:t>культуры психологической - управление своими ощущениями и внутренним состоянием;</w:t>
      </w:r>
    </w:p>
    <w:p w:rsidR="007A5F27" w:rsidRPr="00235089" w:rsidRDefault="00FD06E5" w:rsidP="00230E1C">
      <w:pPr>
        <w:numPr>
          <w:ilvl w:val="0"/>
          <w:numId w:val="43"/>
        </w:numPr>
        <w:ind w:left="709" w:firstLine="709"/>
        <w:jc w:val="center"/>
        <w:rPr>
          <w:b/>
        </w:rPr>
      </w:pPr>
      <w:r>
        <w:rPr>
          <w:b/>
          <w:noProof/>
        </w:rPr>
        <w:pict>
          <v:group id="_x0000_s1026" style="position:absolute;left:0;text-align:left;margin-left:27pt;margin-top:5.15pt;width:555.4pt;height:404.4pt;z-index:251660288" coordorigin="1391,2007" coordsize="9900,6504">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7" type="#_x0000_t122" style="position:absolute;left:4631;top:2007;width:3600;height:1080">
              <v:textbox style="mso-next-textbox:#_x0000_s1027">
                <w:txbxContent>
                  <w:p w:rsidR="0054744D" w:rsidRPr="006C14B3" w:rsidRDefault="0054744D" w:rsidP="007A5F27">
                    <w:pPr>
                      <w:pStyle w:val="20"/>
                      <w:jc w:val="center"/>
                      <w:rPr>
                        <w:sz w:val="32"/>
                        <w:szCs w:val="32"/>
                      </w:rPr>
                    </w:pPr>
                    <w:r w:rsidRPr="006C14B3">
                      <w:rPr>
                        <w:sz w:val="32"/>
                        <w:szCs w:val="32"/>
                      </w:rPr>
                      <w:t>Модель здоровья</w:t>
                    </w:r>
                  </w:p>
                </w:txbxContent>
              </v:textbox>
            </v:shape>
            <v:rect id="_x0000_s1028" style="position:absolute;left:1571;top:3087;width:2880;height:2520">
              <v:textbox style="mso-next-textbox:#_x0000_s1028">
                <w:txbxContent>
                  <w:p w:rsidR="0054744D" w:rsidRPr="00FA1512" w:rsidRDefault="0054744D" w:rsidP="007A5F27">
                    <w:pPr>
                      <w:jc w:val="center"/>
                      <w:rPr>
                        <w:b/>
                        <w:bCs/>
                        <w:i/>
                        <w:iCs/>
                        <w:u w:val="single"/>
                      </w:rPr>
                    </w:pPr>
                    <w:r w:rsidRPr="00FA1512">
                      <w:rPr>
                        <w:b/>
                        <w:bCs/>
                        <w:i/>
                        <w:iCs/>
                        <w:u w:val="single"/>
                      </w:rPr>
                      <w:t>Духовно-нравственное</w:t>
                    </w:r>
                  </w:p>
                  <w:p w:rsidR="0054744D" w:rsidRPr="00FA1512" w:rsidRDefault="0054744D" w:rsidP="007A5F27">
                    <w:pPr>
                      <w:jc w:val="center"/>
                    </w:pPr>
                    <w:r w:rsidRPr="00FA1512">
                      <w:t>сила духа человека и иерархия его жизненных ценностей, на основе которой формируется индивидуальная</w:t>
                    </w:r>
                    <w:r w:rsidRPr="00E22A48">
                      <w:t xml:space="preserve"> </w:t>
                    </w:r>
                    <w:r w:rsidRPr="00FA1512">
                      <w:t>программа жизнедеятельности.</w:t>
                    </w:r>
                  </w:p>
                </w:txbxContent>
              </v:textbox>
            </v:rect>
            <v:rect id="_x0000_s1029" style="position:absolute;left:5171;top:3479;width:2520;height:1768">
              <v:textbox style="mso-next-textbox:#_x0000_s1029">
                <w:txbxContent>
                  <w:p w:rsidR="0054744D" w:rsidRPr="00FA1512" w:rsidRDefault="0054744D" w:rsidP="007A5F27">
                    <w:pPr>
                      <w:pStyle w:val="50"/>
                      <w:spacing w:line="240" w:lineRule="auto"/>
                      <w:jc w:val="center"/>
                      <w:rPr>
                        <w:sz w:val="24"/>
                      </w:rPr>
                    </w:pPr>
                    <w:r w:rsidRPr="00FA1512">
                      <w:rPr>
                        <w:sz w:val="24"/>
                      </w:rPr>
                      <w:t>Социальное</w:t>
                    </w:r>
                  </w:p>
                  <w:p w:rsidR="0054744D" w:rsidRPr="00FA1512" w:rsidRDefault="0054744D" w:rsidP="007A5F27">
                    <w:pPr>
                      <w:jc w:val="center"/>
                    </w:pPr>
                  </w:p>
                  <w:p w:rsidR="0054744D" w:rsidRPr="00FA1512" w:rsidRDefault="0054744D" w:rsidP="007A5F27">
                    <w:pPr>
                      <w:jc w:val="center"/>
                    </w:pPr>
                    <w:r w:rsidRPr="00FA1512">
                      <w:t>умение адаптироваться в жизни и социуме</w:t>
                    </w:r>
                    <w:r w:rsidRPr="00E22A48">
                      <w:t xml:space="preserve"> </w:t>
                    </w:r>
                    <w:r w:rsidRPr="00FA1512">
                      <w:t>обладать социально ролевой саморегуляцией.</w:t>
                    </w:r>
                  </w:p>
                </w:txbxContent>
              </v:textbox>
            </v:rect>
            <v:rect id="_x0000_s1030" style="position:absolute;left:8591;top:3087;width:2340;height:2520">
              <v:textbox style="mso-next-textbox:#_x0000_s1030">
                <w:txbxContent>
                  <w:p w:rsidR="0054744D" w:rsidRPr="00FA1512" w:rsidRDefault="0054744D" w:rsidP="007A5F27">
                    <w:pPr>
                      <w:jc w:val="center"/>
                      <w:rPr>
                        <w:b/>
                        <w:u w:val="single"/>
                      </w:rPr>
                    </w:pPr>
                    <w:r w:rsidRPr="00FA1512">
                      <w:rPr>
                        <w:b/>
                        <w:u w:val="single"/>
                      </w:rPr>
                      <w:t>Репродуктивное</w:t>
                    </w:r>
                  </w:p>
                  <w:p w:rsidR="0054744D" w:rsidRPr="00FA1512" w:rsidRDefault="0054744D" w:rsidP="007A5F27">
                    <w:pPr>
                      <w:jc w:val="center"/>
                    </w:pPr>
                  </w:p>
                  <w:p w:rsidR="0054744D" w:rsidRPr="00FA1512" w:rsidRDefault="0054744D" w:rsidP="007A5F27">
                    <w:pPr>
                      <w:jc w:val="center"/>
                    </w:pPr>
                    <w:r w:rsidRPr="00FA1512">
                      <w:t>способность к продлению рода, к рождению здоровых детей.</w:t>
                    </w:r>
                  </w:p>
                </w:txbxContent>
              </v:textbox>
            </v:rect>
            <v:rect id="_x0000_s1031" style="position:absolute;left:1391;top:6147;width:4320;height:2340">
              <v:textbox style="mso-next-textbox:#_x0000_s1031">
                <w:txbxContent>
                  <w:p w:rsidR="0054744D" w:rsidRPr="00FA1512" w:rsidRDefault="0054744D" w:rsidP="007A5F27">
                    <w:pPr>
                      <w:pStyle w:val="4"/>
                      <w:spacing w:before="0" w:after="0"/>
                      <w:jc w:val="center"/>
                      <w:rPr>
                        <w:sz w:val="24"/>
                        <w:szCs w:val="24"/>
                      </w:rPr>
                    </w:pPr>
                    <w:r w:rsidRPr="00FA1512">
                      <w:rPr>
                        <w:sz w:val="24"/>
                        <w:szCs w:val="24"/>
                      </w:rPr>
                      <w:t>Эмоциональное</w:t>
                    </w:r>
                  </w:p>
                  <w:p w:rsidR="0054744D" w:rsidRPr="00FA1512" w:rsidRDefault="0054744D" w:rsidP="007A5F27">
                    <w:pPr>
                      <w:jc w:val="center"/>
                    </w:pPr>
                  </w:p>
                  <w:p w:rsidR="0054744D" w:rsidRPr="00FA1512" w:rsidRDefault="0054744D" w:rsidP="007A5F27">
                    <w:pPr>
                      <w:jc w:val="center"/>
                    </w:pPr>
                    <w:r w:rsidRPr="00FA1512">
                      <w:t>эмоциональная устойчивость, способность противостоять стрессам, адекватно оценивать эмоции окружающих, проявлять свои эмоции и управлять ими.</w:t>
                    </w:r>
                  </w:p>
                  <w:p w:rsidR="0054744D" w:rsidRPr="00E22A48" w:rsidRDefault="0054744D" w:rsidP="007A5F27">
                    <w:pPr>
                      <w:jc w:val="center"/>
                    </w:pPr>
                  </w:p>
                </w:txbxContent>
              </v:textbox>
            </v:rect>
            <v:rect id="_x0000_s1032" style="position:absolute;left:6431;top:6147;width:4860;height:2364">
              <v:textbox style="mso-next-textbox:#_x0000_s1032">
                <w:txbxContent>
                  <w:p w:rsidR="0054744D" w:rsidRPr="00FA1512" w:rsidRDefault="0054744D" w:rsidP="007A5F27">
                    <w:pPr>
                      <w:jc w:val="center"/>
                      <w:rPr>
                        <w:b/>
                        <w:bCs/>
                        <w:i/>
                        <w:iCs/>
                        <w:u w:val="single"/>
                      </w:rPr>
                    </w:pPr>
                    <w:r w:rsidRPr="00FA1512">
                      <w:rPr>
                        <w:b/>
                        <w:bCs/>
                        <w:i/>
                        <w:iCs/>
                        <w:u w:val="single"/>
                      </w:rPr>
                      <w:t>Физическое (соматическое)</w:t>
                    </w:r>
                  </w:p>
                  <w:p w:rsidR="0054744D" w:rsidRPr="00FA1512" w:rsidRDefault="0054744D" w:rsidP="007A5F27">
                    <w:pPr>
                      <w:jc w:val="center"/>
                      <w:rPr>
                        <w:b/>
                        <w:bCs/>
                        <w:i/>
                        <w:iCs/>
                        <w:u w:val="single"/>
                      </w:rPr>
                    </w:pPr>
                  </w:p>
                  <w:p w:rsidR="0054744D" w:rsidRPr="00FA1512" w:rsidRDefault="0054744D" w:rsidP="007A5F27">
                    <w:pPr>
                      <w:jc w:val="center"/>
                    </w:pPr>
                    <w:r w:rsidRPr="00FA1512">
                      <w:t>естественное состояние организма, когда все показатели деятельности органов и систем соответствуют возрастно-половой норме, являющееся выражением его совершенной саморегуляции, гармоничного</w:t>
                    </w:r>
                    <w:r w:rsidRPr="00E22A48">
                      <w:t xml:space="preserve"> </w:t>
                    </w:r>
                    <w:r w:rsidRPr="00FA1512">
                      <w:t>взаимодействия всех органов и систем и динамическим равновесием с окружающей средой.</w:t>
                    </w:r>
                  </w:p>
                </w:txbxContent>
              </v:textbox>
            </v:rect>
          </v:group>
        </w:pict>
      </w:r>
      <w:r w:rsidR="007A5F27" w:rsidRPr="00D72C35">
        <w:t>культуры интеллектуальной - управление мыслью и размышлениями.</w:t>
      </w:r>
    </w:p>
    <w:p w:rsidR="007A5F27" w:rsidRPr="00D72C35" w:rsidRDefault="007A5F27" w:rsidP="007A5F27">
      <w:pPr>
        <w:ind w:firstLine="709"/>
        <w:jc w:val="center"/>
        <w:rPr>
          <w:b/>
        </w:rPr>
      </w:pPr>
    </w:p>
    <w:p w:rsidR="007A5F27" w:rsidRPr="00FA1512" w:rsidRDefault="007A5F27" w:rsidP="007A5F27">
      <w:pPr>
        <w:jc w:val="both"/>
        <w:rPr>
          <w:sz w:val="28"/>
          <w:szCs w:val="28"/>
        </w:rPr>
      </w:pPr>
    </w:p>
    <w:p w:rsidR="007A5F27" w:rsidRPr="00FA1512" w:rsidRDefault="007A5F27" w:rsidP="007A5F27">
      <w:pPr>
        <w:jc w:val="both"/>
        <w:rPr>
          <w:sz w:val="28"/>
          <w:szCs w:val="28"/>
        </w:rPr>
      </w:pPr>
    </w:p>
    <w:p w:rsidR="007A5F27" w:rsidRPr="00FA1512" w:rsidRDefault="007A5F27" w:rsidP="007A5F27">
      <w:pPr>
        <w:jc w:val="both"/>
        <w:rPr>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Default="007A5F27" w:rsidP="007A5F27">
      <w:pPr>
        <w:autoSpaceDE w:val="0"/>
        <w:autoSpaceDN w:val="0"/>
        <w:adjustRightInd w:val="0"/>
        <w:jc w:val="both"/>
        <w:rPr>
          <w:b/>
          <w:sz w:val="28"/>
          <w:szCs w:val="28"/>
        </w:rPr>
      </w:pPr>
    </w:p>
    <w:p w:rsidR="007A5F27" w:rsidRPr="008B7712" w:rsidRDefault="007A5F27" w:rsidP="007A5F27">
      <w:pPr>
        <w:autoSpaceDE w:val="0"/>
        <w:autoSpaceDN w:val="0"/>
        <w:adjustRightInd w:val="0"/>
        <w:rPr>
          <w:b/>
          <w:sz w:val="28"/>
          <w:szCs w:val="28"/>
        </w:rPr>
      </w:pPr>
      <w:r>
        <w:rPr>
          <w:b/>
          <w:sz w:val="28"/>
          <w:szCs w:val="28"/>
        </w:rPr>
        <w:t>Напра</w:t>
      </w:r>
      <w:r w:rsidRPr="008B7712">
        <w:rPr>
          <w:b/>
          <w:sz w:val="28"/>
          <w:szCs w:val="28"/>
        </w:rPr>
        <w:t>вления работы программы «Здоровье».</w:t>
      </w:r>
    </w:p>
    <w:p w:rsidR="007A5F27" w:rsidRDefault="007A5F27" w:rsidP="007A5F27">
      <w:pPr>
        <w:autoSpaceDE w:val="0"/>
        <w:autoSpaceDN w:val="0"/>
        <w:adjustRightInd w:val="0"/>
        <w:ind w:firstLine="360"/>
        <w:rPr>
          <w:noProof/>
        </w:rPr>
      </w:pPr>
    </w:p>
    <w:p w:rsidR="007A5F27" w:rsidRPr="00D72C35" w:rsidRDefault="007A5F27" w:rsidP="007A5F27">
      <w:pPr>
        <w:autoSpaceDE w:val="0"/>
        <w:autoSpaceDN w:val="0"/>
        <w:adjustRightInd w:val="0"/>
        <w:ind w:firstLine="360"/>
      </w:pPr>
      <w:r w:rsidRPr="00D72C35">
        <w:rPr>
          <w:noProof/>
        </w:rPr>
        <w:t>1.</w:t>
      </w:r>
      <w:r w:rsidRPr="00D72C35">
        <w:t xml:space="preserve"> Диагностическое.</w:t>
      </w:r>
    </w:p>
    <w:p w:rsidR="007A5F27" w:rsidRPr="00D72C35" w:rsidRDefault="007A5F27" w:rsidP="007A5F27">
      <w:pPr>
        <w:autoSpaceDE w:val="0"/>
        <w:autoSpaceDN w:val="0"/>
        <w:adjustRightInd w:val="0"/>
        <w:ind w:firstLine="360"/>
      </w:pPr>
      <w:r w:rsidRPr="00D72C35">
        <w:rPr>
          <w:noProof/>
        </w:rPr>
        <w:t>2.</w:t>
      </w:r>
      <w:r w:rsidRPr="00D72C35">
        <w:t xml:space="preserve"> Физкультурно-оздоровительное.</w:t>
      </w:r>
    </w:p>
    <w:p w:rsidR="007A5F27" w:rsidRPr="00D72C35" w:rsidRDefault="007A5F27" w:rsidP="007A5F27">
      <w:pPr>
        <w:autoSpaceDE w:val="0"/>
        <w:autoSpaceDN w:val="0"/>
        <w:adjustRightInd w:val="0"/>
        <w:ind w:firstLine="360"/>
        <w:jc w:val="both"/>
      </w:pPr>
      <w:r w:rsidRPr="00D72C35">
        <w:rPr>
          <w:noProof/>
        </w:rPr>
        <w:t>3.</w:t>
      </w:r>
      <w:r w:rsidRPr="00D72C35">
        <w:t xml:space="preserve"> Образовательное (научно-методическое).</w:t>
      </w:r>
    </w:p>
    <w:p w:rsidR="007A5F27" w:rsidRPr="00D72C35" w:rsidRDefault="007A5F27" w:rsidP="007A5F27">
      <w:pPr>
        <w:autoSpaceDE w:val="0"/>
        <w:autoSpaceDN w:val="0"/>
        <w:adjustRightInd w:val="0"/>
        <w:ind w:firstLine="360"/>
        <w:jc w:val="both"/>
      </w:pPr>
      <w:r w:rsidRPr="00D72C35">
        <w:rPr>
          <w:noProof/>
        </w:rPr>
        <w:t>4.</w:t>
      </w:r>
      <w:r w:rsidRPr="00D72C35">
        <w:t xml:space="preserve"> Информационно-просветительское.</w:t>
      </w:r>
    </w:p>
    <w:p w:rsidR="007A5F27" w:rsidRPr="00D72C35" w:rsidRDefault="007A5F27" w:rsidP="007A5F27">
      <w:pPr>
        <w:autoSpaceDE w:val="0"/>
        <w:autoSpaceDN w:val="0"/>
        <w:adjustRightInd w:val="0"/>
        <w:ind w:firstLine="360"/>
        <w:jc w:val="both"/>
      </w:pPr>
    </w:p>
    <w:p w:rsidR="007A5F27" w:rsidRDefault="007A5F27" w:rsidP="007A5F27">
      <w:pPr>
        <w:autoSpaceDE w:val="0"/>
        <w:autoSpaceDN w:val="0"/>
        <w:adjustRightInd w:val="0"/>
        <w:ind w:firstLine="360"/>
        <w:jc w:val="both"/>
        <w:rPr>
          <w:b/>
        </w:rPr>
      </w:pPr>
    </w:p>
    <w:p w:rsidR="007A5F27" w:rsidRPr="00D72C35" w:rsidRDefault="007A5F27" w:rsidP="007A5F27">
      <w:pPr>
        <w:autoSpaceDE w:val="0"/>
        <w:autoSpaceDN w:val="0"/>
        <w:adjustRightInd w:val="0"/>
        <w:ind w:firstLine="360"/>
        <w:jc w:val="both"/>
        <w:rPr>
          <w:b/>
        </w:rPr>
      </w:pPr>
      <w:r w:rsidRPr="00D72C35">
        <w:rPr>
          <w:b/>
        </w:rPr>
        <w:t>Диагностическое направление работы.</w:t>
      </w:r>
    </w:p>
    <w:p w:rsidR="007A5F27" w:rsidRDefault="007A5F27" w:rsidP="007A5F27">
      <w:pPr>
        <w:autoSpaceDE w:val="0"/>
        <w:autoSpaceDN w:val="0"/>
        <w:adjustRightInd w:val="0"/>
        <w:ind w:firstLine="360"/>
        <w:jc w:val="both"/>
      </w:pPr>
    </w:p>
    <w:p w:rsidR="007A5F27" w:rsidRPr="00D72C35" w:rsidRDefault="007A5F27" w:rsidP="007A5F27">
      <w:pPr>
        <w:autoSpaceDE w:val="0"/>
        <w:autoSpaceDN w:val="0"/>
        <w:adjustRightInd w:val="0"/>
        <w:ind w:firstLine="360"/>
        <w:jc w:val="both"/>
      </w:pPr>
      <w:r w:rsidRPr="00D72C35">
        <w:t>Задачи:</w:t>
      </w:r>
    </w:p>
    <w:p w:rsidR="007A5F27" w:rsidRPr="00D72C35" w:rsidRDefault="007A5F27" w:rsidP="00230E1C">
      <w:pPr>
        <w:numPr>
          <w:ilvl w:val="0"/>
          <w:numId w:val="34"/>
        </w:numPr>
        <w:autoSpaceDE w:val="0"/>
        <w:autoSpaceDN w:val="0"/>
        <w:adjustRightInd w:val="0"/>
        <w:ind w:left="0" w:firstLine="360"/>
        <w:jc w:val="both"/>
      </w:pPr>
      <w:r w:rsidRPr="00D72C35">
        <w:t>Мониторинг физического здоровья школьников на разных возрастных этапах развития.</w:t>
      </w:r>
    </w:p>
    <w:p w:rsidR="007A5F27" w:rsidRPr="00D72C35" w:rsidRDefault="007A5F27" w:rsidP="00230E1C">
      <w:pPr>
        <w:numPr>
          <w:ilvl w:val="0"/>
          <w:numId w:val="34"/>
        </w:numPr>
        <w:autoSpaceDE w:val="0"/>
        <w:autoSpaceDN w:val="0"/>
        <w:adjustRightInd w:val="0"/>
        <w:ind w:left="0" w:firstLine="360"/>
        <w:jc w:val="both"/>
      </w:pPr>
      <w:r w:rsidRPr="00D72C35">
        <w:t>Изучение особенностей физкультурно-оздоровительной  работы в школе.</w:t>
      </w:r>
    </w:p>
    <w:p w:rsidR="007A5F27" w:rsidRPr="00D72C35" w:rsidRDefault="007A5F27" w:rsidP="00230E1C">
      <w:pPr>
        <w:numPr>
          <w:ilvl w:val="0"/>
          <w:numId w:val="34"/>
        </w:numPr>
        <w:autoSpaceDE w:val="0"/>
        <w:autoSpaceDN w:val="0"/>
        <w:adjustRightInd w:val="0"/>
        <w:ind w:left="0" w:firstLine="360"/>
        <w:jc w:val="both"/>
      </w:pPr>
      <w:r w:rsidRPr="00D72C35">
        <w:t xml:space="preserve">Изучение и контроль учебной нагрузки </w:t>
      </w:r>
      <w:proofErr w:type="gramStart"/>
      <w:r w:rsidRPr="00D72C35">
        <w:t>обучающихся</w:t>
      </w:r>
      <w:proofErr w:type="gramEnd"/>
      <w:r w:rsidRPr="00D72C35">
        <w:t>.</w:t>
      </w:r>
    </w:p>
    <w:p w:rsidR="007A5F27" w:rsidRPr="00D72C35" w:rsidRDefault="007A5F27" w:rsidP="00230E1C">
      <w:pPr>
        <w:numPr>
          <w:ilvl w:val="0"/>
          <w:numId w:val="34"/>
        </w:numPr>
        <w:ind w:left="0" w:firstLine="360"/>
        <w:jc w:val="both"/>
      </w:pPr>
      <w:r w:rsidRPr="00D72C35">
        <w:t>Определение критериев оценки физического и психологического здоро</w:t>
      </w:r>
      <w:r w:rsidRPr="00D72C35">
        <w:softHyphen/>
        <w:t>вья обучающихся на разных возрастных этапах обучения.</w:t>
      </w:r>
    </w:p>
    <w:p w:rsidR="007A5F27" w:rsidRPr="00D72C35" w:rsidRDefault="007A5F27" w:rsidP="007A5F27">
      <w:pPr>
        <w:ind w:firstLine="360"/>
        <w:jc w:val="both"/>
      </w:pPr>
    </w:p>
    <w:p w:rsidR="007A5F27" w:rsidRPr="00D72C35" w:rsidRDefault="007A5F27" w:rsidP="007A5F27">
      <w:pPr>
        <w:autoSpaceDE w:val="0"/>
        <w:autoSpaceDN w:val="0"/>
        <w:adjustRightInd w:val="0"/>
        <w:ind w:firstLine="360"/>
        <w:jc w:val="center"/>
        <w:rPr>
          <w:b/>
        </w:rPr>
      </w:pPr>
      <w:r w:rsidRPr="008B7712">
        <w:rPr>
          <w:b/>
          <w:sz w:val="28"/>
          <w:szCs w:val="28"/>
        </w:rPr>
        <w:t>Физкультурно-оздоровительное направление работы</w:t>
      </w:r>
      <w:r w:rsidRPr="00D72C35">
        <w:rPr>
          <w:b/>
        </w:rPr>
        <w:t>.</w:t>
      </w:r>
    </w:p>
    <w:p w:rsidR="007A5F27" w:rsidRDefault="007A5F27" w:rsidP="007A5F27">
      <w:pPr>
        <w:autoSpaceDE w:val="0"/>
        <w:autoSpaceDN w:val="0"/>
        <w:adjustRightInd w:val="0"/>
        <w:ind w:firstLine="360"/>
        <w:jc w:val="both"/>
      </w:pPr>
    </w:p>
    <w:p w:rsidR="007A5F27" w:rsidRPr="00D72C35" w:rsidRDefault="007A5F27" w:rsidP="007A5F27">
      <w:pPr>
        <w:autoSpaceDE w:val="0"/>
        <w:autoSpaceDN w:val="0"/>
        <w:adjustRightInd w:val="0"/>
        <w:ind w:firstLine="360"/>
        <w:jc w:val="both"/>
      </w:pPr>
      <w:r w:rsidRPr="00D72C35">
        <w:t>Задачи:</w:t>
      </w:r>
    </w:p>
    <w:p w:rsidR="007A5F27" w:rsidRPr="00D72C35" w:rsidRDefault="007A5F27" w:rsidP="00230E1C">
      <w:pPr>
        <w:numPr>
          <w:ilvl w:val="0"/>
          <w:numId w:val="35"/>
        </w:numPr>
        <w:autoSpaceDE w:val="0"/>
        <w:autoSpaceDN w:val="0"/>
        <w:adjustRightInd w:val="0"/>
        <w:ind w:left="0" w:firstLine="360"/>
        <w:jc w:val="both"/>
      </w:pPr>
      <w:r w:rsidRPr="00D72C35">
        <w:t>Довести объём двигательного режима школьников до 8-10 часов в неделю.</w:t>
      </w:r>
    </w:p>
    <w:p w:rsidR="007A5F27" w:rsidRPr="00D72C35" w:rsidRDefault="007A5F27" w:rsidP="00230E1C">
      <w:pPr>
        <w:numPr>
          <w:ilvl w:val="0"/>
          <w:numId w:val="35"/>
        </w:numPr>
        <w:autoSpaceDE w:val="0"/>
        <w:autoSpaceDN w:val="0"/>
        <w:adjustRightInd w:val="0"/>
        <w:ind w:left="0" w:firstLine="360"/>
        <w:jc w:val="both"/>
      </w:pPr>
      <w:r w:rsidRPr="00D72C35">
        <w:t>Ежедневно проводить в школе утреннюю гимнастик</w:t>
      </w:r>
      <w:r w:rsidR="00937456">
        <w:t>у</w:t>
      </w:r>
      <w:r w:rsidRPr="00D72C35">
        <w:t>.</w:t>
      </w:r>
    </w:p>
    <w:p w:rsidR="007A5F27" w:rsidRPr="00D72C35" w:rsidRDefault="007A5F27" w:rsidP="00230E1C">
      <w:pPr>
        <w:numPr>
          <w:ilvl w:val="0"/>
          <w:numId w:val="35"/>
        </w:numPr>
        <w:autoSpaceDE w:val="0"/>
        <w:autoSpaceDN w:val="0"/>
        <w:adjustRightInd w:val="0"/>
        <w:ind w:left="0" w:firstLine="360"/>
        <w:jc w:val="both"/>
      </w:pPr>
      <w:r w:rsidRPr="00D72C35">
        <w:t>Организовать и продолжить проведение в школе спортивных праздни</w:t>
      </w:r>
      <w:r w:rsidRPr="00D72C35">
        <w:softHyphen/>
        <w:t>ков здоровья: «Весёлые старты», «Месяч</w:t>
      </w:r>
      <w:r w:rsidR="00937456">
        <w:t>ник здоровья», «Зарница»</w:t>
      </w:r>
      <w:r w:rsidRPr="00D72C35">
        <w:t>. Продолжить проведение традиционных спортивных массовых мероприятий: день бегуна,  лыжника.</w:t>
      </w:r>
    </w:p>
    <w:p w:rsidR="007A5F27" w:rsidRPr="00D72C35" w:rsidRDefault="007A5F27" w:rsidP="00230E1C">
      <w:pPr>
        <w:numPr>
          <w:ilvl w:val="0"/>
          <w:numId w:val="35"/>
        </w:numPr>
        <w:autoSpaceDE w:val="0"/>
        <w:autoSpaceDN w:val="0"/>
        <w:adjustRightInd w:val="0"/>
        <w:ind w:left="0" w:firstLine="360"/>
        <w:jc w:val="both"/>
      </w:pPr>
      <w:r w:rsidRPr="00D72C35">
        <w:t>Принимать участие в общешкольных, районных соревнованиях по различным видам спорта.</w:t>
      </w:r>
    </w:p>
    <w:p w:rsidR="007A5F27" w:rsidRPr="00D72C35" w:rsidRDefault="007A5F27" w:rsidP="00230E1C">
      <w:pPr>
        <w:numPr>
          <w:ilvl w:val="0"/>
          <w:numId w:val="35"/>
        </w:numPr>
        <w:autoSpaceDE w:val="0"/>
        <w:autoSpaceDN w:val="0"/>
        <w:adjustRightInd w:val="0"/>
        <w:ind w:left="0" w:firstLine="360"/>
        <w:jc w:val="both"/>
      </w:pPr>
      <w:r w:rsidRPr="00D72C35">
        <w:t xml:space="preserve">Проводить соревнования по </w:t>
      </w:r>
      <w:r>
        <w:t>волейболу, баскетболу, футболу</w:t>
      </w:r>
      <w:r w:rsidRPr="00D72C35">
        <w:t xml:space="preserve"> между  учащимися школы.</w:t>
      </w:r>
    </w:p>
    <w:p w:rsidR="007A5F27" w:rsidRPr="00D72C35" w:rsidRDefault="007A5F27" w:rsidP="00230E1C">
      <w:pPr>
        <w:numPr>
          <w:ilvl w:val="0"/>
          <w:numId w:val="35"/>
        </w:numPr>
        <w:autoSpaceDE w:val="0"/>
        <w:autoSpaceDN w:val="0"/>
        <w:adjustRightInd w:val="0"/>
        <w:ind w:left="0" w:firstLine="360"/>
        <w:jc w:val="both"/>
      </w:pPr>
      <w:r w:rsidRPr="00D72C35">
        <w:t xml:space="preserve">Обеспечить охват всех учащихся занятиями </w:t>
      </w:r>
      <w:r>
        <w:t>в спортивных круж</w:t>
      </w:r>
      <w:r>
        <w:softHyphen/>
        <w:t>ках и секциях</w:t>
      </w:r>
      <w:r w:rsidRPr="00D72C35">
        <w:t>. Продолжить работу спортивных секций по различным ви</w:t>
      </w:r>
      <w:r w:rsidRPr="00D72C35">
        <w:softHyphen/>
        <w:t>дам с</w:t>
      </w:r>
      <w:r>
        <w:t xml:space="preserve">порта: баскетболу,  волейболу, </w:t>
      </w:r>
      <w:r w:rsidRPr="00D72C35">
        <w:t xml:space="preserve"> </w:t>
      </w:r>
      <w:r>
        <w:t>легкой атлетике</w:t>
      </w:r>
      <w:r w:rsidRPr="00D72C35">
        <w:t>.</w:t>
      </w:r>
    </w:p>
    <w:p w:rsidR="007A5F27" w:rsidRPr="00D72C35" w:rsidRDefault="007A5F27" w:rsidP="00230E1C">
      <w:pPr>
        <w:numPr>
          <w:ilvl w:val="0"/>
          <w:numId w:val="35"/>
        </w:numPr>
        <w:autoSpaceDE w:val="0"/>
        <w:autoSpaceDN w:val="0"/>
        <w:adjustRightInd w:val="0"/>
        <w:ind w:left="0" w:firstLine="360"/>
        <w:jc w:val="both"/>
      </w:pPr>
      <w:r w:rsidRPr="00D72C35">
        <w:t>Приобретать необходимый инвентарь и оборудование для качественного проведения занятий по физической культуре. Обеспечить максимальную загруженность спортивных   сооружений школы.</w:t>
      </w:r>
    </w:p>
    <w:p w:rsidR="007A5F27" w:rsidRPr="00D72C35" w:rsidRDefault="007A5F27" w:rsidP="007A5F27">
      <w:pPr>
        <w:autoSpaceDE w:val="0"/>
        <w:autoSpaceDN w:val="0"/>
        <w:adjustRightInd w:val="0"/>
        <w:ind w:firstLine="360"/>
        <w:jc w:val="both"/>
        <w:rPr>
          <w:b/>
        </w:rPr>
      </w:pPr>
    </w:p>
    <w:p w:rsidR="007A5F27" w:rsidRDefault="007A5F27" w:rsidP="007A5F27">
      <w:pPr>
        <w:autoSpaceDE w:val="0"/>
        <w:autoSpaceDN w:val="0"/>
        <w:adjustRightInd w:val="0"/>
        <w:ind w:firstLine="360"/>
        <w:jc w:val="center"/>
        <w:rPr>
          <w:b/>
          <w:sz w:val="28"/>
          <w:szCs w:val="28"/>
        </w:rPr>
      </w:pPr>
    </w:p>
    <w:p w:rsidR="003441CE" w:rsidRDefault="003441CE" w:rsidP="007A5F27">
      <w:pPr>
        <w:autoSpaceDE w:val="0"/>
        <w:autoSpaceDN w:val="0"/>
        <w:adjustRightInd w:val="0"/>
        <w:ind w:firstLine="360"/>
        <w:jc w:val="center"/>
        <w:rPr>
          <w:b/>
          <w:sz w:val="28"/>
          <w:szCs w:val="28"/>
        </w:rPr>
      </w:pPr>
    </w:p>
    <w:p w:rsidR="003441CE" w:rsidRDefault="003441CE" w:rsidP="007A5F27">
      <w:pPr>
        <w:autoSpaceDE w:val="0"/>
        <w:autoSpaceDN w:val="0"/>
        <w:adjustRightInd w:val="0"/>
        <w:ind w:firstLine="360"/>
        <w:jc w:val="center"/>
        <w:rPr>
          <w:b/>
          <w:sz w:val="28"/>
          <w:szCs w:val="28"/>
        </w:rPr>
      </w:pPr>
    </w:p>
    <w:p w:rsidR="007A5F27" w:rsidRDefault="007A5F27" w:rsidP="007A5F27">
      <w:pPr>
        <w:autoSpaceDE w:val="0"/>
        <w:autoSpaceDN w:val="0"/>
        <w:adjustRightInd w:val="0"/>
        <w:ind w:firstLine="360"/>
        <w:jc w:val="center"/>
        <w:rPr>
          <w:b/>
          <w:sz w:val="28"/>
          <w:szCs w:val="28"/>
        </w:rPr>
      </w:pPr>
    </w:p>
    <w:p w:rsidR="007A5F27" w:rsidRDefault="007A5F27" w:rsidP="007A5F27">
      <w:pPr>
        <w:autoSpaceDE w:val="0"/>
        <w:autoSpaceDN w:val="0"/>
        <w:adjustRightInd w:val="0"/>
        <w:ind w:firstLine="360"/>
        <w:jc w:val="center"/>
        <w:rPr>
          <w:b/>
          <w:sz w:val="28"/>
          <w:szCs w:val="28"/>
        </w:rPr>
      </w:pPr>
    </w:p>
    <w:p w:rsidR="007A5F27" w:rsidRPr="008B7712" w:rsidRDefault="007A5F27" w:rsidP="007A5F27">
      <w:pPr>
        <w:autoSpaceDE w:val="0"/>
        <w:autoSpaceDN w:val="0"/>
        <w:adjustRightInd w:val="0"/>
        <w:ind w:firstLine="360"/>
        <w:jc w:val="center"/>
        <w:rPr>
          <w:b/>
          <w:sz w:val="28"/>
          <w:szCs w:val="28"/>
        </w:rPr>
      </w:pPr>
      <w:r w:rsidRPr="00F64DB0">
        <w:rPr>
          <w:b/>
          <w:sz w:val="32"/>
          <w:szCs w:val="32"/>
        </w:rPr>
        <w:lastRenderedPageBreak/>
        <w:t>Образовательное (научно-методическое) направление работы</w:t>
      </w:r>
      <w:r w:rsidRPr="008B7712">
        <w:rPr>
          <w:b/>
          <w:sz w:val="28"/>
          <w:szCs w:val="28"/>
        </w:rPr>
        <w:t>.</w:t>
      </w:r>
    </w:p>
    <w:p w:rsidR="007A5F27" w:rsidRPr="00D72C35" w:rsidRDefault="007A5F27" w:rsidP="007A5F27">
      <w:pPr>
        <w:autoSpaceDE w:val="0"/>
        <w:autoSpaceDN w:val="0"/>
        <w:adjustRightInd w:val="0"/>
        <w:ind w:firstLine="360"/>
        <w:jc w:val="both"/>
      </w:pPr>
      <w:r w:rsidRPr="00D72C35">
        <w:t>Задачи:</w:t>
      </w:r>
    </w:p>
    <w:p w:rsidR="007A5F27" w:rsidRPr="00D72C35" w:rsidRDefault="007A5F27" w:rsidP="00230E1C">
      <w:pPr>
        <w:numPr>
          <w:ilvl w:val="0"/>
          <w:numId w:val="36"/>
        </w:numPr>
        <w:autoSpaceDE w:val="0"/>
        <w:autoSpaceDN w:val="0"/>
        <w:adjustRightInd w:val="0"/>
        <w:ind w:left="0" w:firstLine="360"/>
        <w:jc w:val="both"/>
      </w:pPr>
      <w:r w:rsidRPr="00D72C35">
        <w:t>Научно-методическое обеспечение программы «Здоровье».</w:t>
      </w:r>
    </w:p>
    <w:p w:rsidR="007A5F27" w:rsidRPr="00D72C35" w:rsidRDefault="007A5F27" w:rsidP="00230E1C">
      <w:pPr>
        <w:numPr>
          <w:ilvl w:val="0"/>
          <w:numId w:val="36"/>
        </w:numPr>
        <w:autoSpaceDE w:val="0"/>
        <w:autoSpaceDN w:val="0"/>
        <w:adjustRightInd w:val="0"/>
        <w:ind w:left="0" w:firstLine="360"/>
        <w:jc w:val="both"/>
      </w:pPr>
      <w:r w:rsidRPr="00D72C35">
        <w:t>Использование инновационных технологий в преподавании уроков физи</w:t>
      </w:r>
      <w:r w:rsidRPr="00D72C35">
        <w:softHyphen/>
        <w:t xml:space="preserve">ческой культуры. </w:t>
      </w:r>
    </w:p>
    <w:p w:rsidR="007A5F27" w:rsidRPr="00D72C35" w:rsidRDefault="007A5F27" w:rsidP="00230E1C">
      <w:pPr>
        <w:numPr>
          <w:ilvl w:val="0"/>
          <w:numId w:val="36"/>
        </w:numPr>
        <w:autoSpaceDE w:val="0"/>
        <w:autoSpaceDN w:val="0"/>
        <w:adjustRightInd w:val="0"/>
        <w:ind w:left="0" w:firstLine="360"/>
        <w:jc w:val="both"/>
      </w:pPr>
      <w:r w:rsidRPr="00D72C35">
        <w:t>Создание условий для повышения уровня профессионального мастерства учителей физической культуры, биологии, ОБЖ (курсы повышения квалификации учителей, семинарские занятия).</w:t>
      </w:r>
    </w:p>
    <w:p w:rsidR="007A5F27" w:rsidRPr="00D72C35" w:rsidRDefault="007A5F27" w:rsidP="00230E1C">
      <w:pPr>
        <w:numPr>
          <w:ilvl w:val="0"/>
          <w:numId w:val="36"/>
        </w:numPr>
        <w:autoSpaceDE w:val="0"/>
        <w:autoSpaceDN w:val="0"/>
        <w:adjustRightInd w:val="0"/>
        <w:ind w:left="0" w:firstLine="360"/>
        <w:jc w:val="both"/>
      </w:pPr>
      <w:r w:rsidRPr="00D72C35">
        <w:t>Введение в учебный план  школы дисциплин, способствующих форми</w:t>
      </w:r>
      <w:r w:rsidRPr="00D72C35">
        <w:softHyphen/>
        <w:t>рованию здорового образа</w:t>
      </w:r>
      <w:r>
        <w:t xml:space="preserve"> жизни учащихся: ОБЖ</w:t>
      </w:r>
      <w:r w:rsidRPr="00D72C35">
        <w:t>.</w:t>
      </w:r>
    </w:p>
    <w:p w:rsidR="007A5F27" w:rsidRPr="00680C4B" w:rsidRDefault="007A5F27" w:rsidP="007A5F27">
      <w:pPr>
        <w:autoSpaceDE w:val="0"/>
        <w:autoSpaceDN w:val="0"/>
        <w:adjustRightInd w:val="0"/>
        <w:jc w:val="both"/>
        <w:rPr>
          <w:b/>
        </w:rPr>
      </w:pPr>
      <w:r>
        <w:t xml:space="preserve"> </w:t>
      </w:r>
    </w:p>
    <w:p w:rsidR="007A5F27" w:rsidRPr="00F64DB0" w:rsidRDefault="007A5F27" w:rsidP="007A5F27">
      <w:pPr>
        <w:autoSpaceDE w:val="0"/>
        <w:autoSpaceDN w:val="0"/>
        <w:adjustRightInd w:val="0"/>
        <w:ind w:firstLine="360"/>
        <w:jc w:val="both"/>
        <w:rPr>
          <w:b/>
          <w:sz w:val="28"/>
          <w:szCs w:val="28"/>
        </w:rPr>
      </w:pPr>
      <w:r w:rsidRPr="00F64DB0">
        <w:rPr>
          <w:b/>
          <w:sz w:val="28"/>
          <w:szCs w:val="28"/>
        </w:rPr>
        <w:t>Информационно-просветительское направление работы.</w:t>
      </w:r>
    </w:p>
    <w:p w:rsidR="007A5F27" w:rsidRPr="00D72C35" w:rsidRDefault="007A5F27" w:rsidP="007A5F27">
      <w:pPr>
        <w:autoSpaceDE w:val="0"/>
        <w:autoSpaceDN w:val="0"/>
        <w:adjustRightInd w:val="0"/>
        <w:ind w:firstLine="360"/>
        <w:jc w:val="both"/>
      </w:pPr>
      <w:r w:rsidRPr="00D72C35">
        <w:t>Задачи:</w:t>
      </w:r>
    </w:p>
    <w:p w:rsidR="007A5F27" w:rsidRPr="00D72C35" w:rsidRDefault="007A5F27" w:rsidP="00230E1C">
      <w:pPr>
        <w:numPr>
          <w:ilvl w:val="0"/>
          <w:numId w:val="37"/>
        </w:numPr>
        <w:tabs>
          <w:tab w:val="num" w:pos="0"/>
        </w:tabs>
        <w:autoSpaceDE w:val="0"/>
        <w:autoSpaceDN w:val="0"/>
        <w:adjustRightInd w:val="0"/>
        <w:ind w:left="0" w:firstLine="360"/>
        <w:jc w:val="both"/>
      </w:pPr>
      <w:r w:rsidRPr="00D72C35">
        <w:t>Создание банка данных физического здоровья обучающихся, особенностей физкультурно-оздоровительной и лечебно-профилактической работы в школе.</w:t>
      </w:r>
    </w:p>
    <w:p w:rsidR="007A5F27" w:rsidRPr="00D72C35" w:rsidRDefault="007A5F27" w:rsidP="00230E1C">
      <w:pPr>
        <w:numPr>
          <w:ilvl w:val="0"/>
          <w:numId w:val="37"/>
        </w:numPr>
        <w:tabs>
          <w:tab w:val="num" w:pos="0"/>
        </w:tabs>
        <w:autoSpaceDE w:val="0"/>
        <w:autoSpaceDN w:val="0"/>
        <w:adjustRightInd w:val="0"/>
        <w:ind w:left="0" w:firstLine="360"/>
        <w:jc w:val="both"/>
      </w:pPr>
      <w:r w:rsidRPr="00D72C35">
        <w:t>Наглядное оформление классов, школы по приобщению детей и взрослых к здоровому образу жизни.</w:t>
      </w:r>
    </w:p>
    <w:p w:rsidR="007A5F27" w:rsidRPr="00D72C35" w:rsidRDefault="007A5F27" w:rsidP="00230E1C">
      <w:pPr>
        <w:numPr>
          <w:ilvl w:val="0"/>
          <w:numId w:val="37"/>
        </w:numPr>
        <w:autoSpaceDE w:val="0"/>
        <w:autoSpaceDN w:val="0"/>
        <w:adjustRightInd w:val="0"/>
        <w:ind w:left="0" w:firstLine="360"/>
        <w:jc w:val="both"/>
      </w:pPr>
      <w:r w:rsidRPr="00D72C35">
        <w:t>Разработка и проведение лекториев, бесед, диспутов,</w:t>
      </w:r>
      <w:r>
        <w:t xml:space="preserve"> тематических классных часов</w:t>
      </w:r>
      <w:r w:rsidRPr="00D72C35">
        <w:t xml:space="preserve"> по проблеме здорового образа жизни.</w:t>
      </w:r>
    </w:p>
    <w:p w:rsidR="007A5F27" w:rsidRPr="00D72C35" w:rsidRDefault="007A5F27" w:rsidP="00230E1C">
      <w:pPr>
        <w:numPr>
          <w:ilvl w:val="0"/>
          <w:numId w:val="37"/>
        </w:numPr>
        <w:autoSpaceDE w:val="0"/>
        <w:autoSpaceDN w:val="0"/>
        <w:adjustRightInd w:val="0"/>
        <w:ind w:left="0" w:firstLine="360"/>
        <w:jc w:val="both"/>
      </w:pPr>
      <w:r w:rsidRPr="00D72C35">
        <w:t>Пропаганда и агитация здорового образа жизни с помощью стенгазет,  видео и кинофильмов по профилактике наркомании, алкоголиз</w:t>
      </w:r>
      <w:r w:rsidRPr="00D72C35">
        <w:softHyphen/>
        <w:t>ма, курения и СПИДа.</w:t>
      </w:r>
    </w:p>
    <w:p w:rsidR="007A5F27" w:rsidRPr="00F64DB0" w:rsidRDefault="007A5F27" w:rsidP="007A5F27">
      <w:pPr>
        <w:autoSpaceDE w:val="0"/>
        <w:autoSpaceDN w:val="0"/>
        <w:adjustRightInd w:val="0"/>
        <w:ind w:firstLine="360"/>
        <w:jc w:val="both"/>
        <w:rPr>
          <w:b/>
          <w:sz w:val="28"/>
          <w:szCs w:val="28"/>
        </w:rPr>
      </w:pPr>
      <w:r w:rsidRPr="00F64DB0">
        <w:rPr>
          <w:b/>
          <w:sz w:val="28"/>
          <w:szCs w:val="28"/>
        </w:rPr>
        <w:t>Лечебно-профилактическое направление работы.</w:t>
      </w:r>
    </w:p>
    <w:p w:rsidR="007A5F27" w:rsidRPr="00F64DB0" w:rsidRDefault="007A5F27" w:rsidP="007A5F27">
      <w:pPr>
        <w:autoSpaceDE w:val="0"/>
        <w:autoSpaceDN w:val="0"/>
        <w:adjustRightInd w:val="0"/>
        <w:ind w:firstLine="360"/>
        <w:jc w:val="both"/>
        <w:rPr>
          <w:sz w:val="28"/>
          <w:szCs w:val="28"/>
        </w:rPr>
      </w:pPr>
      <w:r w:rsidRPr="00F64DB0">
        <w:rPr>
          <w:sz w:val="28"/>
          <w:szCs w:val="28"/>
        </w:rPr>
        <w:t>Задачи:</w:t>
      </w:r>
    </w:p>
    <w:p w:rsidR="007A5F27" w:rsidRPr="00D72C35" w:rsidRDefault="007A5F27" w:rsidP="00230E1C">
      <w:pPr>
        <w:numPr>
          <w:ilvl w:val="0"/>
          <w:numId w:val="38"/>
        </w:numPr>
        <w:tabs>
          <w:tab w:val="num" w:pos="0"/>
        </w:tabs>
        <w:autoSpaceDE w:val="0"/>
        <w:autoSpaceDN w:val="0"/>
        <w:adjustRightInd w:val="0"/>
        <w:ind w:left="0" w:firstLine="360"/>
        <w:jc w:val="both"/>
      </w:pPr>
      <w:r w:rsidRPr="00D72C35">
        <w:t xml:space="preserve">Проведение углубленного медицинского осмотра с целью определения состояния здоровья </w:t>
      </w:r>
      <w:proofErr w:type="gramStart"/>
      <w:r w:rsidRPr="00D72C35">
        <w:t>обучающихся</w:t>
      </w:r>
      <w:proofErr w:type="gramEnd"/>
      <w:r w:rsidRPr="00D72C35">
        <w:t>.</w:t>
      </w:r>
    </w:p>
    <w:p w:rsidR="007A5F27" w:rsidRPr="00D72C35" w:rsidRDefault="007A5F27" w:rsidP="00230E1C">
      <w:pPr>
        <w:numPr>
          <w:ilvl w:val="0"/>
          <w:numId w:val="38"/>
        </w:numPr>
        <w:autoSpaceDE w:val="0"/>
        <w:autoSpaceDN w:val="0"/>
        <w:adjustRightInd w:val="0"/>
        <w:ind w:left="0" w:firstLine="360"/>
        <w:jc w:val="both"/>
      </w:pPr>
      <w:r w:rsidRPr="00D72C35">
        <w:t>Консультации и рекомендации врачей - педиатров по профилактике и лечению заболеваний для обучающихся, учителей и родителей. Медико-просветительская работа.</w:t>
      </w:r>
    </w:p>
    <w:p w:rsidR="007A5F27" w:rsidRPr="00D72C35" w:rsidRDefault="007A5F27" w:rsidP="00230E1C">
      <w:pPr>
        <w:numPr>
          <w:ilvl w:val="0"/>
          <w:numId w:val="38"/>
        </w:numPr>
        <w:autoSpaceDE w:val="0"/>
        <w:autoSpaceDN w:val="0"/>
        <w:adjustRightInd w:val="0"/>
        <w:ind w:left="0" w:firstLine="360"/>
        <w:jc w:val="both"/>
      </w:pPr>
      <w:r w:rsidRPr="00D72C35">
        <w:t>Контроль за санитарно-гигиеническим реж</w:t>
      </w:r>
      <w:r>
        <w:t xml:space="preserve">имом школы (столовая, спортивный зал, </w:t>
      </w:r>
      <w:r w:rsidRPr="00D72C35">
        <w:t>территория школы).</w:t>
      </w:r>
    </w:p>
    <w:p w:rsidR="007A5F27" w:rsidRPr="00D72C35" w:rsidRDefault="007A5F27" w:rsidP="007A5F27">
      <w:pPr>
        <w:autoSpaceDE w:val="0"/>
        <w:autoSpaceDN w:val="0"/>
        <w:adjustRightInd w:val="0"/>
        <w:jc w:val="both"/>
      </w:pPr>
    </w:p>
    <w:p w:rsidR="007A5F27" w:rsidRPr="00D72C35" w:rsidRDefault="007A5F27" w:rsidP="00230E1C">
      <w:pPr>
        <w:numPr>
          <w:ilvl w:val="0"/>
          <w:numId w:val="38"/>
        </w:numPr>
        <w:autoSpaceDE w:val="0"/>
        <w:autoSpaceDN w:val="0"/>
        <w:adjustRightInd w:val="0"/>
        <w:ind w:left="0" w:firstLine="360"/>
        <w:jc w:val="both"/>
      </w:pPr>
      <w:r w:rsidRPr="00D72C35">
        <w:t xml:space="preserve">Организация летнего  отдыха  для </w:t>
      </w:r>
      <w:proofErr w:type="gramStart"/>
      <w:r w:rsidRPr="00D72C35">
        <w:t>обучающихся</w:t>
      </w:r>
      <w:proofErr w:type="gramEnd"/>
      <w:r w:rsidRPr="00D72C35">
        <w:t xml:space="preserve">  школы.</w:t>
      </w:r>
    </w:p>
    <w:p w:rsidR="00235089" w:rsidRDefault="00235089" w:rsidP="007A5F27">
      <w:pPr>
        <w:ind w:firstLine="709"/>
        <w:jc w:val="both"/>
        <w:rPr>
          <w:b/>
          <w:sz w:val="28"/>
          <w:szCs w:val="28"/>
        </w:rPr>
      </w:pPr>
    </w:p>
    <w:p w:rsidR="007A5F27" w:rsidRPr="00F64DB0" w:rsidRDefault="007A5F27" w:rsidP="007A5F27">
      <w:pPr>
        <w:ind w:firstLine="709"/>
        <w:jc w:val="both"/>
        <w:rPr>
          <w:b/>
          <w:sz w:val="28"/>
          <w:szCs w:val="28"/>
        </w:rPr>
      </w:pPr>
      <w:r w:rsidRPr="00F64DB0">
        <w:rPr>
          <w:b/>
          <w:sz w:val="28"/>
          <w:szCs w:val="28"/>
        </w:rPr>
        <w:t xml:space="preserve">Формирование ценности здорового образа жизни </w:t>
      </w:r>
      <w:proofErr w:type="gramStart"/>
      <w:r w:rsidRPr="00F64DB0">
        <w:rPr>
          <w:b/>
          <w:sz w:val="28"/>
          <w:szCs w:val="28"/>
        </w:rPr>
        <w:t>обучающихся</w:t>
      </w:r>
      <w:proofErr w:type="gramEnd"/>
      <w:r w:rsidRPr="00F64DB0">
        <w:rPr>
          <w:b/>
          <w:sz w:val="28"/>
          <w:szCs w:val="28"/>
        </w:rPr>
        <w:t xml:space="preserve"> посредством просветительско – воспитательной работы на классном часе</w:t>
      </w:r>
    </w:p>
    <w:p w:rsidR="007A5F27" w:rsidRPr="00D72C35" w:rsidRDefault="007A5F27" w:rsidP="007A5F27">
      <w:pPr>
        <w:ind w:firstLine="709"/>
        <w:jc w:val="both"/>
        <w:rPr>
          <w:b/>
        </w:rPr>
      </w:pPr>
    </w:p>
    <w:p w:rsidR="007A5F27" w:rsidRPr="00D72C35" w:rsidRDefault="007A5F27" w:rsidP="007A5F27">
      <w:pPr>
        <w:ind w:firstLine="720"/>
        <w:jc w:val="both"/>
      </w:pPr>
      <w:r w:rsidRPr="00D72C35">
        <w:t xml:space="preserve">Тематические разделы занятий с </w:t>
      </w:r>
      <w:proofErr w:type="gramStart"/>
      <w:r w:rsidRPr="00D72C35">
        <w:t>обучающимися</w:t>
      </w:r>
      <w:proofErr w:type="gramEnd"/>
      <w:r w:rsidRPr="00D72C35">
        <w:t>:</w:t>
      </w:r>
    </w:p>
    <w:p w:rsidR="007A5F27" w:rsidRPr="00D72C35" w:rsidRDefault="007A5F27" w:rsidP="00230E1C">
      <w:pPr>
        <w:numPr>
          <w:ilvl w:val="0"/>
          <w:numId w:val="46"/>
        </w:numPr>
        <w:ind w:left="0" w:firstLine="720"/>
        <w:jc w:val="both"/>
      </w:pPr>
      <w:r w:rsidRPr="00D72C35">
        <w:t>«Самопознание» - знание своего тела</w:t>
      </w:r>
    </w:p>
    <w:p w:rsidR="007A5F27" w:rsidRPr="00D72C35" w:rsidRDefault="007A5F27" w:rsidP="00230E1C">
      <w:pPr>
        <w:numPr>
          <w:ilvl w:val="0"/>
          <w:numId w:val="46"/>
        </w:numPr>
        <w:ind w:left="0" w:firstLine="720"/>
        <w:jc w:val="both"/>
      </w:pPr>
      <w:r w:rsidRPr="00D72C35">
        <w:t>«Я и другие» - правила межличностного общения</w:t>
      </w:r>
    </w:p>
    <w:p w:rsidR="007A5F27" w:rsidRPr="00D72C35" w:rsidRDefault="007A5F27" w:rsidP="00230E1C">
      <w:pPr>
        <w:numPr>
          <w:ilvl w:val="0"/>
          <w:numId w:val="46"/>
        </w:numPr>
        <w:ind w:left="0" w:firstLine="720"/>
        <w:jc w:val="both"/>
      </w:pPr>
      <w:r w:rsidRPr="00D72C35">
        <w:t>«Гигиенические правила и предупреждение инфекционных заболеваний» - гигиена тела, полости рта, труда и отдыха, профилактика информационных заболеваний</w:t>
      </w:r>
      <w:r>
        <w:t>.</w:t>
      </w:r>
      <w:r w:rsidRPr="00D72C35">
        <w:t xml:space="preserve"> Питание и здоровье</w:t>
      </w:r>
    </w:p>
    <w:p w:rsidR="007A5F27" w:rsidRPr="00D72C35" w:rsidRDefault="007A5F27" w:rsidP="00230E1C">
      <w:pPr>
        <w:numPr>
          <w:ilvl w:val="0"/>
          <w:numId w:val="46"/>
        </w:numPr>
        <w:ind w:left="0" w:firstLine="720"/>
        <w:jc w:val="both"/>
      </w:pPr>
      <w:r w:rsidRPr="00D72C35">
        <w:t>Основы личной безопасности и профилактики травматизма</w:t>
      </w:r>
    </w:p>
    <w:p w:rsidR="007A5F27" w:rsidRPr="00D72C35" w:rsidRDefault="007A5F27" w:rsidP="00230E1C">
      <w:pPr>
        <w:numPr>
          <w:ilvl w:val="0"/>
          <w:numId w:val="46"/>
        </w:numPr>
        <w:ind w:left="0" w:firstLine="720"/>
        <w:jc w:val="both"/>
      </w:pPr>
      <w:r w:rsidRPr="00D72C35">
        <w:lastRenderedPageBreak/>
        <w:t>Предупреждение употребления ПАВ (лекции, беседы по проблемам сохранения и укрепления здоровья согласно воспитательным планам)</w:t>
      </w:r>
    </w:p>
    <w:p w:rsidR="007A5F27" w:rsidRPr="00D72C35" w:rsidRDefault="007A5F27" w:rsidP="00230E1C">
      <w:pPr>
        <w:numPr>
          <w:ilvl w:val="0"/>
          <w:numId w:val="46"/>
        </w:numPr>
        <w:ind w:left="0" w:firstLine="720"/>
        <w:jc w:val="both"/>
      </w:pPr>
      <w:r w:rsidRPr="00D72C35">
        <w:t>Здоровье человека и окружающая среда</w:t>
      </w:r>
    </w:p>
    <w:p w:rsidR="007A5F27" w:rsidRPr="00F64DB0" w:rsidRDefault="007A5F27" w:rsidP="007A5F27">
      <w:pPr>
        <w:ind w:firstLine="720"/>
        <w:jc w:val="both"/>
        <w:rPr>
          <w:b/>
          <w:sz w:val="32"/>
          <w:szCs w:val="32"/>
        </w:rPr>
      </w:pPr>
      <w:r w:rsidRPr="00F64DB0">
        <w:rPr>
          <w:b/>
          <w:sz w:val="32"/>
          <w:szCs w:val="32"/>
        </w:rPr>
        <w:t xml:space="preserve">Внеклассные формы обучения и воспитания по формированию здоровья </w:t>
      </w:r>
      <w:proofErr w:type="gramStart"/>
      <w:r w:rsidRPr="00F64DB0">
        <w:rPr>
          <w:b/>
          <w:sz w:val="32"/>
          <w:szCs w:val="32"/>
        </w:rPr>
        <w:t>обучающихся</w:t>
      </w:r>
      <w:proofErr w:type="gramEnd"/>
    </w:p>
    <w:p w:rsidR="007A5F27" w:rsidRPr="00D72C35" w:rsidRDefault="007A5F27" w:rsidP="007A5F27">
      <w:pPr>
        <w:ind w:firstLine="709"/>
        <w:jc w:val="center"/>
        <w:rPr>
          <w:b/>
        </w:rPr>
      </w:pPr>
    </w:p>
    <w:p w:rsidR="007A5F27" w:rsidRPr="00D72C35" w:rsidRDefault="007A5F27" w:rsidP="00230E1C">
      <w:pPr>
        <w:numPr>
          <w:ilvl w:val="0"/>
          <w:numId w:val="45"/>
        </w:numPr>
        <w:ind w:left="0" w:firstLine="709"/>
        <w:jc w:val="both"/>
      </w:pPr>
      <w:r w:rsidRPr="00D72C35">
        <w:t xml:space="preserve">Составление, оформление, разъяснение правил для дежурного по классу, столовой, школе, а так же </w:t>
      </w:r>
      <w:proofErr w:type="gramStart"/>
      <w:r w:rsidRPr="00D72C35">
        <w:t>контроль за</w:t>
      </w:r>
      <w:proofErr w:type="gramEnd"/>
      <w:r w:rsidRPr="00D72C35">
        <w:t xml:space="preserve"> их </w:t>
      </w:r>
      <w:r>
        <w:t>выполнен</w:t>
      </w:r>
      <w:r w:rsidRPr="00D72C35">
        <w:t>ием</w:t>
      </w:r>
    </w:p>
    <w:p w:rsidR="007A5F27" w:rsidRPr="00D72C35" w:rsidRDefault="007A5F27" w:rsidP="00230E1C">
      <w:pPr>
        <w:numPr>
          <w:ilvl w:val="0"/>
          <w:numId w:val="45"/>
        </w:numPr>
        <w:ind w:left="0" w:firstLine="709"/>
        <w:jc w:val="both"/>
      </w:pPr>
      <w:r w:rsidRPr="00D72C35">
        <w:t>Подготовка и проведение экскурсий, туристических походов, отдыха на природе</w:t>
      </w:r>
    </w:p>
    <w:p w:rsidR="007A5F27" w:rsidRPr="00D72C35" w:rsidRDefault="007A5F27" w:rsidP="00230E1C">
      <w:pPr>
        <w:numPr>
          <w:ilvl w:val="0"/>
          <w:numId w:val="45"/>
        </w:numPr>
        <w:ind w:left="0" w:firstLine="709"/>
        <w:jc w:val="both"/>
      </w:pPr>
      <w:r w:rsidRPr="00D72C35">
        <w:t>Обучение гигиеническим правилам, контроль  их выполнения</w:t>
      </w:r>
    </w:p>
    <w:p w:rsidR="007A5F27" w:rsidRPr="00D72C35" w:rsidRDefault="007A5F27" w:rsidP="00230E1C">
      <w:pPr>
        <w:numPr>
          <w:ilvl w:val="0"/>
          <w:numId w:val="45"/>
        </w:numPr>
        <w:ind w:left="0" w:firstLine="709"/>
        <w:jc w:val="both"/>
      </w:pPr>
      <w:r w:rsidRPr="00D72C35">
        <w:t>Организация работы обучающихся по благоустройству школьных помещений, пришкольного участка</w:t>
      </w:r>
    </w:p>
    <w:p w:rsidR="007A5F27" w:rsidRPr="00D72C35" w:rsidRDefault="007A5F27" w:rsidP="007A5F27">
      <w:pPr>
        <w:rPr>
          <w:b/>
        </w:rPr>
      </w:pPr>
    </w:p>
    <w:p w:rsidR="007A5F27" w:rsidRPr="00D72C35" w:rsidRDefault="007A5F27" w:rsidP="007A5F27">
      <w:pPr>
        <w:ind w:firstLine="709"/>
        <w:jc w:val="both"/>
        <w:rPr>
          <w:b/>
        </w:rPr>
      </w:pPr>
      <w:r w:rsidRPr="00D72C35">
        <w:rPr>
          <w:b/>
        </w:rPr>
        <w:t>Организация физкультурно-оздоровительной работы школы</w:t>
      </w:r>
    </w:p>
    <w:p w:rsidR="007A5F27" w:rsidRPr="00D72C35" w:rsidRDefault="007A5F27" w:rsidP="007A5F27">
      <w:pPr>
        <w:ind w:firstLine="709"/>
        <w:jc w:val="both"/>
      </w:pPr>
    </w:p>
    <w:p w:rsidR="007A5F27" w:rsidRPr="00D72C35" w:rsidRDefault="007A5F27" w:rsidP="00230E1C">
      <w:pPr>
        <w:numPr>
          <w:ilvl w:val="0"/>
          <w:numId w:val="44"/>
        </w:numPr>
        <w:ind w:left="0" w:firstLine="709"/>
        <w:jc w:val="both"/>
      </w:pPr>
      <w:r w:rsidRPr="00D72C35">
        <w:t>Участие в районных спортивных соревнованиях</w:t>
      </w:r>
    </w:p>
    <w:p w:rsidR="007A5F27" w:rsidRPr="00D72C35" w:rsidRDefault="007A5F27" w:rsidP="00230E1C">
      <w:pPr>
        <w:numPr>
          <w:ilvl w:val="0"/>
          <w:numId w:val="44"/>
        </w:numPr>
        <w:ind w:left="0" w:firstLine="709"/>
        <w:jc w:val="both"/>
      </w:pPr>
      <w:r w:rsidRPr="00D72C35">
        <w:t>Организация спортивных секций</w:t>
      </w:r>
    </w:p>
    <w:p w:rsidR="007A5F27" w:rsidRPr="00D72C35" w:rsidRDefault="007A5F27" w:rsidP="00230E1C">
      <w:pPr>
        <w:numPr>
          <w:ilvl w:val="0"/>
          <w:numId w:val="44"/>
        </w:numPr>
        <w:ind w:left="0" w:firstLine="709"/>
        <w:jc w:val="both"/>
      </w:pPr>
      <w:r w:rsidRPr="00D72C35">
        <w:t>Проведение общешкольных дней Здоровья разной направленности:</w:t>
      </w:r>
    </w:p>
    <w:p w:rsidR="007A5F27" w:rsidRPr="00D72C35" w:rsidRDefault="007A5F27" w:rsidP="007A5F27">
      <w:pPr>
        <w:ind w:firstLine="709"/>
        <w:jc w:val="both"/>
      </w:pPr>
      <w:r w:rsidRPr="00D72C35">
        <w:t>- легкоатлетическое многоборье</w:t>
      </w:r>
    </w:p>
    <w:p w:rsidR="007A5F27" w:rsidRPr="00D72C35" w:rsidRDefault="007A5F27" w:rsidP="007A5F27">
      <w:pPr>
        <w:ind w:firstLine="709"/>
        <w:jc w:val="both"/>
      </w:pPr>
      <w:r w:rsidRPr="00D72C35">
        <w:t>- полоса препятствий</w:t>
      </w:r>
    </w:p>
    <w:p w:rsidR="007A5F27" w:rsidRPr="00D72C35" w:rsidRDefault="007A5F27" w:rsidP="007A5F27">
      <w:pPr>
        <w:ind w:firstLine="709"/>
        <w:jc w:val="both"/>
      </w:pPr>
      <w:r w:rsidRPr="00D72C35">
        <w:t>- «Веселые старты»</w:t>
      </w:r>
    </w:p>
    <w:p w:rsidR="007A5F27" w:rsidRPr="00D72C35" w:rsidRDefault="007A5F27" w:rsidP="007A5F27">
      <w:pPr>
        <w:ind w:firstLine="709"/>
        <w:jc w:val="both"/>
      </w:pPr>
      <w:r w:rsidRPr="00D72C35">
        <w:t>- лыжные эстафеты</w:t>
      </w:r>
    </w:p>
    <w:p w:rsidR="007A5F27" w:rsidRPr="00D72C35" w:rsidRDefault="007A5F27" w:rsidP="007A5F27">
      <w:pPr>
        <w:ind w:firstLine="709"/>
        <w:jc w:val="both"/>
      </w:pPr>
      <w:r w:rsidRPr="00D72C35">
        <w:t>- спортивные игры</w:t>
      </w:r>
    </w:p>
    <w:p w:rsidR="007A5F27" w:rsidRPr="00D72C35" w:rsidRDefault="007A5F27" w:rsidP="00230E1C">
      <w:pPr>
        <w:numPr>
          <w:ilvl w:val="0"/>
          <w:numId w:val="44"/>
        </w:numPr>
        <w:ind w:left="0" w:firstLine="709"/>
        <w:jc w:val="both"/>
      </w:pPr>
      <w:r w:rsidRPr="00D72C35">
        <w:t>Организация спортивно-оздоровительной работы в классе</w:t>
      </w:r>
    </w:p>
    <w:p w:rsidR="007A5F27" w:rsidRPr="00D72C35" w:rsidRDefault="007A5F27" w:rsidP="00230E1C">
      <w:pPr>
        <w:numPr>
          <w:ilvl w:val="0"/>
          <w:numId w:val="44"/>
        </w:numPr>
        <w:ind w:left="0" w:firstLine="709"/>
        <w:jc w:val="both"/>
      </w:pPr>
      <w:r w:rsidRPr="00D72C35">
        <w:t>Проведение традиционных соревнований и турниров</w:t>
      </w:r>
    </w:p>
    <w:p w:rsidR="007A5F27" w:rsidRPr="00D72C35" w:rsidRDefault="007A5F27" w:rsidP="007A5F27">
      <w:pPr>
        <w:jc w:val="both"/>
        <w:rPr>
          <w:b/>
        </w:rPr>
      </w:pPr>
    </w:p>
    <w:p w:rsidR="007A5F27" w:rsidRDefault="007A5F27" w:rsidP="007A5F27">
      <w:pPr>
        <w:tabs>
          <w:tab w:val="left" w:pos="3105"/>
        </w:tabs>
        <w:ind w:firstLine="709"/>
        <w:jc w:val="both"/>
        <w:rPr>
          <w:b/>
          <w:bCs/>
          <w:sz w:val="32"/>
          <w:szCs w:val="32"/>
        </w:rPr>
      </w:pPr>
    </w:p>
    <w:p w:rsidR="007A5F27" w:rsidRPr="00F64DB0" w:rsidRDefault="007A5F27" w:rsidP="007A5F27">
      <w:pPr>
        <w:tabs>
          <w:tab w:val="left" w:pos="3105"/>
        </w:tabs>
        <w:ind w:firstLine="709"/>
        <w:jc w:val="center"/>
        <w:rPr>
          <w:b/>
          <w:bCs/>
          <w:sz w:val="32"/>
          <w:szCs w:val="32"/>
        </w:rPr>
      </w:pPr>
      <w:r w:rsidRPr="00F64DB0">
        <w:rPr>
          <w:b/>
          <w:bCs/>
          <w:sz w:val="32"/>
          <w:szCs w:val="32"/>
        </w:rPr>
        <w:t>Профилактика школьного травматизма</w:t>
      </w:r>
    </w:p>
    <w:p w:rsidR="007A5F27" w:rsidRPr="00D72C35" w:rsidRDefault="007A5F27" w:rsidP="007A5F27">
      <w:pPr>
        <w:tabs>
          <w:tab w:val="left" w:pos="3105"/>
        </w:tabs>
        <w:ind w:firstLine="709"/>
        <w:jc w:val="both"/>
        <w:rPr>
          <w:b/>
          <w:bCs/>
        </w:rPr>
      </w:pPr>
    </w:p>
    <w:p w:rsidR="007A5F27" w:rsidRPr="00D72C35" w:rsidRDefault="007A5F27" w:rsidP="007A5F27">
      <w:pPr>
        <w:autoSpaceDE w:val="0"/>
        <w:autoSpaceDN w:val="0"/>
        <w:adjustRightInd w:val="0"/>
        <w:ind w:firstLine="720"/>
        <w:jc w:val="both"/>
        <w:rPr>
          <w:noProof/>
        </w:rPr>
      </w:pPr>
      <w:r w:rsidRPr="00D72C35">
        <w:rPr>
          <w:bCs/>
        </w:rPr>
        <w:t>По общемировой статистике, несчастные случаи, происходящие с учащимися в стенах школы и во время учебного процесса, являются причиной почти 15% всех детских травм. При этом до 80% школьников получают травмы на переменах. Поскольку взаимосвязь между возникновением травм и индивидуально-психологическими особенностями детей очевидна, профилактическую работу в школе требует организовывать с учетом этих особенностей.</w:t>
      </w:r>
    </w:p>
    <w:p w:rsidR="007A5F27" w:rsidRPr="00D72C35" w:rsidRDefault="007A5F27" w:rsidP="007A5F27">
      <w:pPr>
        <w:autoSpaceDE w:val="0"/>
        <w:autoSpaceDN w:val="0"/>
        <w:adjustRightInd w:val="0"/>
        <w:ind w:firstLine="720"/>
        <w:jc w:val="both"/>
        <w:rPr>
          <w:noProof/>
        </w:rPr>
      </w:pPr>
      <w:r w:rsidRPr="00D72C35">
        <w:rPr>
          <w:noProof/>
        </w:rPr>
        <w:t>Основная форма профилактики травматизма - тренинговые занятия, которые позволяют в модельных условиях отработать поведенческие стратегии в типовых жизненных ситуациях. В то же время структура занятия и применяемые методы предоставляют возможность развивать необходимые навыки, опираясь на знания, передаваемые на ярком эмоциональном фоне.</w:t>
      </w:r>
    </w:p>
    <w:p w:rsidR="007A5F27" w:rsidRPr="00D72C35" w:rsidRDefault="007A5F27" w:rsidP="007A5F27">
      <w:pPr>
        <w:autoSpaceDE w:val="0"/>
        <w:autoSpaceDN w:val="0"/>
        <w:adjustRightInd w:val="0"/>
        <w:ind w:firstLine="360"/>
        <w:jc w:val="both"/>
        <w:rPr>
          <w:noProof/>
        </w:rPr>
      </w:pPr>
    </w:p>
    <w:p w:rsidR="007A5F27" w:rsidRDefault="007A5F27" w:rsidP="007A5F27">
      <w:pPr>
        <w:autoSpaceDE w:val="0"/>
        <w:autoSpaceDN w:val="0"/>
        <w:adjustRightInd w:val="0"/>
        <w:ind w:firstLine="360"/>
        <w:jc w:val="both"/>
        <w:rPr>
          <w:noProof/>
          <w:u w:val="single"/>
        </w:rPr>
      </w:pPr>
      <w:r w:rsidRPr="00D72C35">
        <w:rPr>
          <w:noProof/>
          <w:u w:val="single"/>
        </w:rPr>
        <w:lastRenderedPageBreak/>
        <w:t>Тренинг «Мы, наши права и наши обязанности»</w:t>
      </w:r>
    </w:p>
    <w:p w:rsidR="007A5F27" w:rsidRPr="00D72C35" w:rsidRDefault="007A5F27" w:rsidP="007A5F27">
      <w:pPr>
        <w:autoSpaceDE w:val="0"/>
        <w:autoSpaceDN w:val="0"/>
        <w:adjustRightInd w:val="0"/>
        <w:ind w:firstLine="360"/>
        <w:jc w:val="both"/>
        <w:rPr>
          <w:noProof/>
          <w:u w:val="single"/>
        </w:rPr>
      </w:pPr>
    </w:p>
    <w:p w:rsidR="007A5F27" w:rsidRPr="00D72C35" w:rsidRDefault="007A5F27" w:rsidP="007A5F27">
      <w:pPr>
        <w:autoSpaceDE w:val="0"/>
        <w:autoSpaceDN w:val="0"/>
        <w:adjustRightInd w:val="0"/>
        <w:ind w:firstLine="720"/>
        <w:jc w:val="both"/>
        <w:rPr>
          <w:noProof/>
        </w:rPr>
      </w:pPr>
      <w:r w:rsidRPr="00D72C35">
        <w:rPr>
          <w:noProof/>
        </w:rPr>
        <w:t>Цели: развитие представлений о своих правах, их взаимосвязи с правами других людей и о своих обязанностях; дальнейшее развитие навыка уважать чужие права и стремления отстаивать свои.</w:t>
      </w:r>
    </w:p>
    <w:p w:rsidR="007A5F27" w:rsidRPr="00D72C35" w:rsidRDefault="007A5F27" w:rsidP="007A5F27">
      <w:pPr>
        <w:autoSpaceDE w:val="0"/>
        <w:autoSpaceDN w:val="0"/>
        <w:adjustRightInd w:val="0"/>
        <w:ind w:firstLine="720"/>
        <w:jc w:val="both"/>
        <w:rPr>
          <w:noProof/>
        </w:rPr>
      </w:pPr>
      <w:r w:rsidRPr="00D72C35">
        <w:rPr>
          <w:noProof/>
        </w:rPr>
        <w:t>Задачи: актуализировать представления о правах и обязанностях; развивать убеждения в необходимости уважать права других и отстаивать свои права; осмыслить полученный опыт.</w:t>
      </w:r>
    </w:p>
    <w:p w:rsidR="007A5F27" w:rsidRPr="00D72C35" w:rsidRDefault="007A5F27" w:rsidP="007A5F27">
      <w:pPr>
        <w:autoSpaceDE w:val="0"/>
        <w:autoSpaceDN w:val="0"/>
        <w:adjustRightInd w:val="0"/>
        <w:ind w:firstLine="360"/>
        <w:jc w:val="both"/>
        <w:rPr>
          <w:noProof/>
        </w:rPr>
      </w:pPr>
    </w:p>
    <w:p w:rsidR="007A5F27" w:rsidRDefault="007A5F27" w:rsidP="007A5F27">
      <w:pPr>
        <w:autoSpaceDE w:val="0"/>
        <w:autoSpaceDN w:val="0"/>
        <w:adjustRightInd w:val="0"/>
        <w:ind w:firstLine="360"/>
        <w:jc w:val="both"/>
        <w:rPr>
          <w:noProof/>
          <w:u w:val="single"/>
        </w:rPr>
      </w:pPr>
    </w:p>
    <w:p w:rsidR="007A5F27" w:rsidRDefault="007A5F27" w:rsidP="007A5F27">
      <w:pPr>
        <w:autoSpaceDE w:val="0"/>
        <w:autoSpaceDN w:val="0"/>
        <w:adjustRightInd w:val="0"/>
        <w:ind w:firstLine="360"/>
        <w:jc w:val="both"/>
        <w:rPr>
          <w:noProof/>
          <w:u w:val="single"/>
        </w:rPr>
      </w:pPr>
    </w:p>
    <w:p w:rsidR="007A5F27" w:rsidRDefault="007A5F27" w:rsidP="007A5F27">
      <w:pPr>
        <w:autoSpaceDE w:val="0"/>
        <w:autoSpaceDN w:val="0"/>
        <w:adjustRightInd w:val="0"/>
        <w:ind w:firstLine="360"/>
        <w:jc w:val="both"/>
        <w:rPr>
          <w:noProof/>
          <w:u w:val="single"/>
        </w:rPr>
      </w:pPr>
      <w:r w:rsidRPr="00D72C35">
        <w:rPr>
          <w:noProof/>
          <w:u w:val="single"/>
        </w:rPr>
        <w:t>Тренинг «Я – уверенный, неуверенный или грубый?»</w:t>
      </w:r>
    </w:p>
    <w:p w:rsidR="007A5F27" w:rsidRPr="00D72C35" w:rsidRDefault="007A5F27" w:rsidP="007A5F27">
      <w:pPr>
        <w:autoSpaceDE w:val="0"/>
        <w:autoSpaceDN w:val="0"/>
        <w:adjustRightInd w:val="0"/>
        <w:ind w:firstLine="360"/>
        <w:jc w:val="both"/>
        <w:rPr>
          <w:noProof/>
          <w:u w:val="single"/>
        </w:rPr>
      </w:pPr>
    </w:p>
    <w:p w:rsidR="007A5F27" w:rsidRPr="00D72C35" w:rsidRDefault="007A5F27" w:rsidP="007A5F27">
      <w:pPr>
        <w:autoSpaceDE w:val="0"/>
        <w:autoSpaceDN w:val="0"/>
        <w:adjustRightInd w:val="0"/>
        <w:ind w:firstLine="720"/>
        <w:jc w:val="both"/>
        <w:rPr>
          <w:noProof/>
        </w:rPr>
      </w:pPr>
      <w:r w:rsidRPr="00D72C35">
        <w:rPr>
          <w:noProof/>
        </w:rPr>
        <w:t xml:space="preserve">Цели: развитие убеждений в преимуществах уверенного поведения перед грубым и понимания, что грубость не является признаком силы. </w:t>
      </w:r>
    </w:p>
    <w:p w:rsidR="007A5F27" w:rsidRPr="00D72C35" w:rsidRDefault="007A5F27" w:rsidP="007A5F27">
      <w:pPr>
        <w:autoSpaceDE w:val="0"/>
        <w:autoSpaceDN w:val="0"/>
        <w:adjustRightInd w:val="0"/>
        <w:ind w:firstLine="720"/>
        <w:jc w:val="both"/>
        <w:rPr>
          <w:noProof/>
        </w:rPr>
      </w:pPr>
      <w:r w:rsidRPr="00D72C35">
        <w:rPr>
          <w:noProof/>
        </w:rPr>
        <w:t>Задачи: развивать умение дифференцировать проявления уверенности, неуверенности и грубости в повседневной жизни людей; формировать убеждения в преимуществах уверенного поведения, необходимости воздерживаться от грубого поведения, с пониманием относиться к проявлениям неуверенности, оказывать поддержку более слабым; осмыслить полученный опыт.</w:t>
      </w:r>
    </w:p>
    <w:p w:rsidR="007A5F27" w:rsidRPr="00D72C35" w:rsidRDefault="007A5F27" w:rsidP="007A5F27">
      <w:pPr>
        <w:autoSpaceDE w:val="0"/>
        <w:autoSpaceDN w:val="0"/>
        <w:adjustRightInd w:val="0"/>
        <w:ind w:firstLine="360"/>
        <w:jc w:val="both"/>
        <w:rPr>
          <w:noProof/>
        </w:rPr>
      </w:pPr>
    </w:p>
    <w:p w:rsidR="007A5F27" w:rsidRDefault="007A5F27" w:rsidP="007A5F27">
      <w:pPr>
        <w:autoSpaceDE w:val="0"/>
        <w:autoSpaceDN w:val="0"/>
        <w:adjustRightInd w:val="0"/>
        <w:ind w:firstLine="360"/>
        <w:jc w:val="both"/>
        <w:rPr>
          <w:noProof/>
          <w:u w:val="single"/>
        </w:rPr>
      </w:pPr>
    </w:p>
    <w:p w:rsidR="007A5F27" w:rsidRDefault="007A5F27" w:rsidP="007A5F27">
      <w:pPr>
        <w:autoSpaceDE w:val="0"/>
        <w:autoSpaceDN w:val="0"/>
        <w:adjustRightInd w:val="0"/>
        <w:ind w:firstLine="360"/>
        <w:jc w:val="both"/>
        <w:rPr>
          <w:noProof/>
          <w:u w:val="single"/>
        </w:rPr>
      </w:pPr>
      <w:r w:rsidRPr="00D72C35">
        <w:rPr>
          <w:noProof/>
          <w:u w:val="single"/>
        </w:rPr>
        <w:t>Тренинг «Я и моя безопасность»</w:t>
      </w:r>
    </w:p>
    <w:p w:rsidR="007A5F27" w:rsidRPr="00D72C35" w:rsidRDefault="007A5F27" w:rsidP="007A5F27">
      <w:pPr>
        <w:autoSpaceDE w:val="0"/>
        <w:autoSpaceDN w:val="0"/>
        <w:adjustRightInd w:val="0"/>
        <w:ind w:firstLine="360"/>
        <w:jc w:val="both"/>
        <w:rPr>
          <w:noProof/>
          <w:u w:val="single"/>
        </w:rPr>
      </w:pPr>
    </w:p>
    <w:p w:rsidR="007A5F27" w:rsidRPr="00D72C35" w:rsidRDefault="007A5F27" w:rsidP="007A5F27">
      <w:pPr>
        <w:autoSpaceDE w:val="0"/>
        <w:autoSpaceDN w:val="0"/>
        <w:adjustRightInd w:val="0"/>
        <w:ind w:firstLine="720"/>
        <w:jc w:val="both"/>
        <w:rPr>
          <w:noProof/>
        </w:rPr>
      </w:pPr>
      <w:r w:rsidRPr="00D72C35">
        <w:rPr>
          <w:noProof/>
        </w:rPr>
        <w:t>Цели: актуализация темы об опасных жизненных ситуациях; развитие представлений о тактических действиях в опасной ситуации, понимания, что часто они возникают из-за неправильного поведения подростков; формирование убеждения в том, что стремление избежать опасности или минимизировать ее, а также обращение за помощью к окружающим являются проявлением осмотрительности и зрелости.</w:t>
      </w:r>
    </w:p>
    <w:p w:rsidR="007A5F27" w:rsidRDefault="007A5F27" w:rsidP="007A5F27">
      <w:pPr>
        <w:autoSpaceDE w:val="0"/>
        <w:autoSpaceDN w:val="0"/>
        <w:adjustRightInd w:val="0"/>
        <w:ind w:firstLine="720"/>
        <w:jc w:val="both"/>
        <w:rPr>
          <w:noProof/>
        </w:rPr>
      </w:pPr>
      <w:r w:rsidRPr="00D72C35">
        <w:rPr>
          <w:noProof/>
        </w:rPr>
        <w:t>Задачи: актуализировать личный опыт, связанный с типовыми опасными ситуациями в жизни обучающихся; формировать убеждение в том, что соблюдение принятых правил поведения является гарантией безопасности; осмыслить полученный опыт и отработать алгоритм поведения в опасных ситуациях.</w:t>
      </w:r>
    </w:p>
    <w:p w:rsidR="007A5F27" w:rsidRDefault="007A5F27" w:rsidP="007A5F27">
      <w:pPr>
        <w:autoSpaceDE w:val="0"/>
        <w:autoSpaceDN w:val="0"/>
        <w:adjustRightInd w:val="0"/>
        <w:ind w:firstLine="720"/>
        <w:jc w:val="both"/>
        <w:rPr>
          <w:noProof/>
        </w:rPr>
      </w:pPr>
    </w:p>
    <w:p w:rsidR="007A5F27" w:rsidRPr="00D72C35" w:rsidRDefault="007A5F27" w:rsidP="007A5F27">
      <w:pPr>
        <w:autoSpaceDE w:val="0"/>
        <w:autoSpaceDN w:val="0"/>
        <w:adjustRightInd w:val="0"/>
        <w:ind w:firstLine="360"/>
        <w:jc w:val="both"/>
        <w:rPr>
          <w:noProof/>
        </w:rPr>
      </w:pPr>
    </w:p>
    <w:p w:rsidR="007A5F27" w:rsidRPr="00235089" w:rsidRDefault="007A5F27" w:rsidP="007A5F27">
      <w:pPr>
        <w:autoSpaceDE w:val="0"/>
        <w:autoSpaceDN w:val="0"/>
        <w:adjustRightInd w:val="0"/>
        <w:ind w:firstLine="360"/>
        <w:jc w:val="center"/>
        <w:rPr>
          <w:b/>
          <w:noProof/>
          <w:sz w:val="32"/>
          <w:szCs w:val="32"/>
        </w:rPr>
      </w:pPr>
      <w:r w:rsidRPr="00235089">
        <w:rPr>
          <w:b/>
          <w:noProof/>
          <w:sz w:val="32"/>
          <w:szCs w:val="32"/>
        </w:rPr>
        <w:t>Взаимодействие с родителями по сохранению здоровья школьников</w:t>
      </w:r>
    </w:p>
    <w:p w:rsidR="007A5F27" w:rsidRPr="00D72C35" w:rsidRDefault="007A5F27" w:rsidP="007A5F27">
      <w:pPr>
        <w:autoSpaceDE w:val="0"/>
        <w:autoSpaceDN w:val="0"/>
        <w:adjustRightInd w:val="0"/>
        <w:ind w:firstLine="360"/>
        <w:jc w:val="both"/>
        <w:rPr>
          <w:b/>
          <w:noProof/>
        </w:rPr>
      </w:pPr>
    </w:p>
    <w:p w:rsidR="007A5F27" w:rsidRPr="00D72C35" w:rsidRDefault="007A5F27" w:rsidP="007A5F27">
      <w:pPr>
        <w:autoSpaceDE w:val="0"/>
        <w:autoSpaceDN w:val="0"/>
        <w:adjustRightInd w:val="0"/>
        <w:ind w:firstLine="720"/>
        <w:jc w:val="both"/>
        <w:rPr>
          <w:noProof/>
        </w:rPr>
      </w:pPr>
      <w:r w:rsidRPr="00D72C35">
        <w:rPr>
          <w:noProof/>
        </w:rPr>
        <w:t xml:space="preserve">Первичные и наиболее фундаментальные основы здоровья ребенка закладываются в семье. Как свидетельствуют результаты исследований, проводимых в школе, степень влияния внутрисемейных факторов на здоровье учащихся 5-6-х классов составляет 21%. К подростковому возрасту факторный вес семьи несколько уменьшается (до 15%), а затем вновь возрастает к старшему школьному возрасту (до 19%). </w:t>
      </w:r>
    </w:p>
    <w:p w:rsidR="007A5F27" w:rsidRPr="00D72C35" w:rsidRDefault="007A5F27" w:rsidP="007A5F27">
      <w:pPr>
        <w:autoSpaceDE w:val="0"/>
        <w:autoSpaceDN w:val="0"/>
        <w:adjustRightInd w:val="0"/>
        <w:ind w:firstLine="720"/>
        <w:jc w:val="both"/>
        <w:rPr>
          <w:noProof/>
        </w:rPr>
      </w:pPr>
      <w:r w:rsidRPr="00D72C35">
        <w:rPr>
          <w:noProof/>
        </w:rPr>
        <w:t>Основные направления работы с семьей по сохранению здоровья школьников:</w:t>
      </w:r>
    </w:p>
    <w:p w:rsidR="007A5F27" w:rsidRPr="00D72C35" w:rsidRDefault="007A5F27" w:rsidP="007A5F27">
      <w:pPr>
        <w:autoSpaceDE w:val="0"/>
        <w:autoSpaceDN w:val="0"/>
        <w:adjustRightInd w:val="0"/>
        <w:ind w:firstLine="720"/>
        <w:jc w:val="both"/>
        <w:rPr>
          <w:noProof/>
        </w:rPr>
      </w:pPr>
      <w:r w:rsidRPr="00D72C35">
        <w:rPr>
          <w:noProof/>
        </w:rPr>
        <w:lastRenderedPageBreak/>
        <w:t xml:space="preserve">- изучение и анализ семей, условий воспитания и оздоровления; </w:t>
      </w:r>
    </w:p>
    <w:p w:rsidR="007A5F27" w:rsidRPr="00D72C35" w:rsidRDefault="007A5F27" w:rsidP="007A5F27">
      <w:pPr>
        <w:autoSpaceDE w:val="0"/>
        <w:autoSpaceDN w:val="0"/>
        <w:adjustRightInd w:val="0"/>
        <w:ind w:firstLine="720"/>
        <w:jc w:val="both"/>
        <w:rPr>
          <w:noProof/>
        </w:rPr>
      </w:pPr>
      <w:r w:rsidRPr="00D72C35">
        <w:rPr>
          <w:noProof/>
        </w:rPr>
        <w:t>- просвещение родителей в вопросах медицинской акт</w:t>
      </w:r>
      <w:r>
        <w:rPr>
          <w:noProof/>
        </w:rPr>
        <w:t xml:space="preserve">ивности семьи, здоровья и ЗОЖ; </w:t>
      </w:r>
      <w:r w:rsidRPr="00D72C35">
        <w:rPr>
          <w:noProof/>
        </w:rPr>
        <w:t xml:space="preserve">; </w:t>
      </w:r>
    </w:p>
    <w:p w:rsidR="007A5F27" w:rsidRPr="00D72C35" w:rsidRDefault="007A5F27" w:rsidP="007A5F27">
      <w:pPr>
        <w:autoSpaceDE w:val="0"/>
        <w:autoSpaceDN w:val="0"/>
        <w:adjustRightInd w:val="0"/>
        <w:ind w:firstLine="720"/>
        <w:jc w:val="both"/>
        <w:rPr>
          <w:noProof/>
        </w:rPr>
      </w:pPr>
      <w:r w:rsidRPr="00D72C35">
        <w:rPr>
          <w:noProof/>
        </w:rPr>
        <w:t xml:space="preserve">- привлечение родителей в органы школьного самоуправления; </w:t>
      </w:r>
    </w:p>
    <w:p w:rsidR="007A5F27" w:rsidRPr="00D72C35" w:rsidRDefault="007A5F27" w:rsidP="007A5F27">
      <w:pPr>
        <w:autoSpaceDE w:val="0"/>
        <w:autoSpaceDN w:val="0"/>
        <w:adjustRightInd w:val="0"/>
        <w:ind w:firstLine="720"/>
        <w:jc w:val="both"/>
        <w:rPr>
          <w:noProof/>
        </w:rPr>
      </w:pPr>
      <w:r w:rsidRPr="00D72C35">
        <w:rPr>
          <w:noProof/>
        </w:rPr>
        <w:t>- проведение совместных с родителями акций и мероприятий.</w:t>
      </w:r>
    </w:p>
    <w:p w:rsidR="007A5F27" w:rsidRPr="00FA1512" w:rsidRDefault="007A5F27" w:rsidP="007A5F27">
      <w:pPr>
        <w:autoSpaceDE w:val="0"/>
        <w:autoSpaceDN w:val="0"/>
        <w:adjustRightInd w:val="0"/>
        <w:ind w:firstLine="360"/>
        <w:jc w:val="both"/>
        <w:rPr>
          <w:b/>
          <w:noProof/>
          <w:sz w:val="28"/>
          <w:szCs w:val="28"/>
        </w:rPr>
      </w:pPr>
    </w:p>
    <w:p w:rsidR="007A5F27" w:rsidRDefault="007A5F27" w:rsidP="007A5F27">
      <w:pPr>
        <w:autoSpaceDE w:val="0"/>
        <w:autoSpaceDN w:val="0"/>
        <w:adjustRightInd w:val="0"/>
        <w:ind w:firstLine="360"/>
        <w:jc w:val="both"/>
        <w:rPr>
          <w:b/>
          <w:noProof/>
          <w:sz w:val="28"/>
          <w:szCs w:val="28"/>
        </w:rPr>
      </w:pPr>
    </w:p>
    <w:p w:rsidR="007A5F27" w:rsidRDefault="007A5F27" w:rsidP="007A5F27">
      <w:pPr>
        <w:autoSpaceDE w:val="0"/>
        <w:autoSpaceDN w:val="0"/>
        <w:adjustRightInd w:val="0"/>
        <w:ind w:firstLine="360"/>
        <w:jc w:val="both"/>
        <w:rPr>
          <w:b/>
          <w:noProof/>
          <w:sz w:val="28"/>
          <w:szCs w:val="28"/>
        </w:rPr>
      </w:pPr>
    </w:p>
    <w:p w:rsidR="007A5F27" w:rsidRDefault="007A5F27" w:rsidP="007A5F27">
      <w:pPr>
        <w:autoSpaceDE w:val="0"/>
        <w:autoSpaceDN w:val="0"/>
        <w:adjustRightInd w:val="0"/>
        <w:ind w:firstLine="360"/>
        <w:jc w:val="both"/>
        <w:rPr>
          <w:b/>
          <w:noProof/>
          <w:sz w:val="28"/>
          <w:szCs w:val="28"/>
        </w:rPr>
      </w:pPr>
    </w:p>
    <w:p w:rsidR="007A5F27" w:rsidRPr="00F64DB0" w:rsidRDefault="007A5F27" w:rsidP="007A5F27">
      <w:pPr>
        <w:autoSpaceDE w:val="0"/>
        <w:autoSpaceDN w:val="0"/>
        <w:adjustRightInd w:val="0"/>
        <w:ind w:firstLine="360"/>
        <w:jc w:val="both"/>
        <w:rPr>
          <w:b/>
          <w:sz w:val="32"/>
          <w:szCs w:val="32"/>
        </w:rPr>
      </w:pPr>
      <w:r w:rsidRPr="00F64DB0">
        <w:rPr>
          <w:b/>
          <w:noProof/>
          <w:sz w:val="32"/>
          <w:szCs w:val="32"/>
        </w:rPr>
        <w:t>1</w:t>
      </w:r>
      <w:r w:rsidRPr="00F64DB0">
        <w:rPr>
          <w:b/>
          <w:sz w:val="32"/>
          <w:szCs w:val="32"/>
        </w:rPr>
        <w:t xml:space="preserve"> блок «Культура здоровья школьника».</w:t>
      </w:r>
    </w:p>
    <w:p w:rsidR="007A5F27" w:rsidRDefault="007A5F27" w:rsidP="007A5F27">
      <w:pPr>
        <w:pStyle w:val="31"/>
        <w:spacing w:before="0" w:line="240" w:lineRule="auto"/>
        <w:ind w:firstLine="360"/>
        <w:jc w:val="both"/>
        <w:rPr>
          <w:szCs w:val="28"/>
        </w:rPr>
      </w:pPr>
      <w:r w:rsidRPr="008B7712">
        <w:rPr>
          <w:szCs w:val="28"/>
        </w:rPr>
        <w:t xml:space="preserve"> Цель: Формирование осознанного отношения </w:t>
      </w:r>
      <w:proofErr w:type="gramStart"/>
      <w:r w:rsidRPr="008B7712">
        <w:rPr>
          <w:szCs w:val="28"/>
        </w:rPr>
        <w:t>обучающихся</w:t>
      </w:r>
      <w:proofErr w:type="gramEnd"/>
      <w:r w:rsidRPr="008B7712">
        <w:rPr>
          <w:szCs w:val="28"/>
        </w:rPr>
        <w:t xml:space="preserve"> к собственному здоровью, ведение здорового образа жизни.</w:t>
      </w:r>
    </w:p>
    <w:p w:rsidR="007A5F27" w:rsidRPr="008B7712" w:rsidRDefault="007A5F27" w:rsidP="007A5F27">
      <w:pPr>
        <w:pStyle w:val="31"/>
        <w:spacing w:before="0" w:line="240" w:lineRule="auto"/>
        <w:ind w:firstLine="360"/>
        <w:jc w:val="both"/>
        <w:rPr>
          <w:b w:val="0"/>
          <w:szCs w:val="28"/>
        </w:rPr>
      </w:pPr>
    </w:p>
    <w:tbl>
      <w:tblPr>
        <w:tblW w:w="13200" w:type="dxa"/>
        <w:tblInd w:w="40" w:type="dxa"/>
        <w:tblLayout w:type="fixed"/>
        <w:tblCellMar>
          <w:left w:w="40" w:type="dxa"/>
          <w:right w:w="40" w:type="dxa"/>
        </w:tblCellMar>
        <w:tblLook w:val="0000"/>
      </w:tblPr>
      <w:tblGrid>
        <w:gridCol w:w="538"/>
        <w:gridCol w:w="3598"/>
        <w:gridCol w:w="3240"/>
        <w:gridCol w:w="3601"/>
        <w:gridCol w:w="179"/>
        <w:gridCol w:w="2044"/>
      </w:tblGrid>
      <w:tr w:rsidR="007A5F27" w:rsidRPr="00D72C35" w:rsidTr="00271502">
        <w:trPr>
          <w:gridAfter w:val="1"/>
          <w:wAfter w:w="2043" w:type="dxa"/>
          <w:trHeight w:hRule="exact" w:val="1147"/>
        </w:trPr>
        <w:tc>
          <w:tcPr>
            <w:tcW w:w="539" w:type="dxa"/>
            <w:tcBorders>
              <w:top w:val="single" w:sz="6" w:space="0" w:color="auto"/>
              <w:left w:val="single" w:sz="6" w:space="0" w:color="auto"/>
              <w:bottom w:val="single" w:sz="6" w:space="0" w:color="auto"/>
              <w:right w:val="single" w:sz="6" w:space="0" w:color="auto"/>
            </w:tcBorders>
            <w:vAlign w:val="center"/>
          </w:tcPr>
          <w:p w:rsidR="007A5F27" w:rsidRPr="00D72C35" w:rsidRDefault="007A5F27" w:rsidP="00271502">
            <w:pPr>
              <w:autoSpaceDE w:val="0"/>
              <w:autoSpaceDN w:val="0"/>
              <w:adjustRightInd w:val="0"/>
              <w:jc w:val="center"/>
              <w:rPr>
                <w:noProof/>
                <w:color w:val="000000"/>
              </w:rPr>
            </w:pPr>
            <w:r w:rsidRPr="00D72C35">
              <w:rPr>
                <w:noProof/>
                <w:color w:val="000000"/>
              </w:rPr>
              <w:t>№</w:t>
            </w:r>
          </w:p>
          <w:p w:rsidR="007A5F27" w:rsidRPr="00D72C35" w:rsidRDefault="007A5F27" w:rsidP="00271502">
            <w:pPr>
              <w:autoSpaceDE w:val="0"/>
              <w:autoSpaceDN w:val="0"/>
              <w:adjustRightInd w:val="0"/>
              <w:jc w:val="center"/>
              <w:rPr>
                <w:color w:val="000000"/>
              </w:rPr>
            </w:pPr>
            <w:proofErr w:type="gramStart"/>
            <w:r w:rsidRPr="00D72C35">
              <w:rPr>
                <w:color w:val="000000"/>
              </w:rPr>
              <w:t>п</w:t>
            </w:r>
            <w:proofErr w:type="gramEnd"/>
            <w:r w:rsidRPr="00D72C35">
              <w:rPr>
                <w:color w:val="000000"/>
              </w:rPr>
              <w:t>/п</w:t>
            </w:r>
          </w:p>
          <w:p w:rsidR="007A5F27" w:rsidRPr="00D72C35" w:rsidRDefault="007A5F27" w:rsidP="00271502">
            <w:pPr>
              <w:autoSpaceDE w:val="0"/>
              <w:autoSpaceDN w:val="0"/>
              <w:adjustRightInd w:val="0"/>
              <w:jc w:val="center"/>
              <w:rPr>
                <w:color w:val="000000"/>
              </w:rPr>
            </w:pPr>
          </w:p>
        </w:tc>
        <w:tc>
          <w:tcPr>
            <w:tcW w:w="3598" w:type="dxa"/>
            <w:tcBorders>
              <w:top w:val="single" w:sz="6" w:space="0" w:color="auto"/>
              <w:left w:val="single" w:sz="6" w:space="0" w:color="auto"/>
              <w:bottom w:val="single" w:sz="6" w:space="0" w:color="auto"/>
              <w:right w:val="single" w:sz="6" w:space="0" w:color="auto"/>
            </w:tcBorders>
            <w:vAlign w:val="center"/>
          </w:tcPr>
          <w:p w:rsidR="007A5F27" w:rsidRPr="00D72C35" w:rsidRDefault="007A5F27" w:rsidP="00271502">
            <w:pPr>
              <w:autoSpaceDE w:val="0"/>
              <w:autoSpaceDN w:val="0"/>
              <w:adjustRightInd w:val="0"/>
              <w:jc w:val="center"/>
              <w:rPr>
                <w:color w:val="000000"/>
              </w:rPr>
            </w:pPr>
            <w:r w:rsidRPr="00D72C35">
              <w:rPr>
                <w:color w:val="000000"/>
              </w:rPr>
              <w:t>Содержание</w:t>
            </w:r>
          </w:p>
          <w:p w:rsidR="007A5F27" w:rsidRPr="00D72C35" w:rsidRDefault="007A5F27" w:rsidP="00271502">
            <w:pPr>
              <w:autoSpaceDE w:val="0"/>
              <w:autoSpaceDN w:val="0"/>
              <w:adjustRightInd w:val="0"/>
              <w:jc w:val="center"/>
              <w:rPr>
                <w:color w:val="000000"/>
              </w:rPr>
            </w:pPr>
          </w:p>
        </w:tc>
        <w:tc>
          <w:tcPr>
            <w:tcW w:w="3240" w:type="dxa"/>
            <w:tcBorders>
              <w:top w:val="single" w:sz="6" w:space="0" w:color="auto"/>
              <w:left w:val="single" w:sz="6" w:space="0" w:color="auto"/>
              <w:bottom w:val="single" w:sz="6" w:space="0" w:color="auto"/>
              <w:right w:val="single" w:sz="6" w:space="0" w:color="auto"/>
            </w:tcBorders>
            <w:vAlign w:val="center"/>
          </w:tcPr>
          <w:p w:rsidR="007A5F27" w:rsidRPr="00D72C35" w:rsidRDefault="007A5F27" w:rsidP="00271502">
            <w:pPr>
              <w:autoSpaceDE w:val="0"/>
              <w:autoSpaceDN w:val="0"/>
              <w:adjustRightInd w:val="0"/>
              <w:jc w:val="center"/>
              <w:rPr>
                <w:color w:val="000000"/>
              </w:rPr>
            </w:pPr>
            <w:r w:rsidRPr="00D72C35">
              <w:rPr>
                <w:color w:val="000000"/>
              </w:rPr>
              <w:t>Исполнители</w:t>
            </w:r>
          </w:p>
          <w:p w:rsidR="007A5F27" w:rsidRPr="00D72C35" w:rsidRDefault="007A5F27" w:rsidP="00271502">
            <w:pPr>
              <w:autoSpaceDE w:val="0"/>
              <w:autoSpaceDN w:val="0"/>
              <w:adjustRightInd w:val="0"/>
              <w:jc w:val="center"/>
              <w:rPr>
                <w:color w:val="000000"/>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7A5F27" w:rsidRPr="00D72C35" w:rsidRDefault="007A5F27" w:rsidP="00271502">
            <w:pPr>
              <w:autoSpaceDE w:val="0"/>
              <w:autoSpaceDN w:val="0"/>
              <w:adjustRightInd w:val="0"/>
              <w:jc w:val="center"/>
              <w:rPr>
                <w:color w:val="000000"/>
              </w:rPr>
            </w:pPr>
            <w:r w:rsidRPr="00D72C35">
              <w:rPr>
                <w:color w:val="000000"/>
              </w:rPr>
              <w:t>Умения и психологические установки</w:t>
            </w:r>
          </w:p>
          <w:p w:rsidR="007A5F27" w:rsidRPr="00D72C35" w:rsidRDefault="007A5F27" w:rsidP="00271502">
            <w:pPr>
              <w:autoSpaceDE w:val="0"/>
              <w:autoSpaceDN w:val="0"/>
              <w:adjustRightInd w:val="0"/>
              <w:jc w:val="center"/>
              <w:rPr>
                <w:color w:val="000000"/>
              </w:rPr>
            </w:pPr>
          </w:p>
        </w:tc>
      </w:tr>
      <w:tr w:rsidR="007A5F27" w:rsidRPr="00D72C35" w:rsidTr="00271502">
        <w:trPr>
          <w:trHeight w:val="320"/>
        </w:trPr>
        <w:tc>
          <w:tcPr>
            <w:tcW w:w="11157" w:type="dxa"/>
            <w:gridSpan w:val="5"/>
            <w:tcBorders>
              <w:top w:val="single" w:sz="6" w:space="0" w:color="auto"/>
              <w:left w:val="single" w:sz="6" w:space="0" w:color="auto"/>
              <w:bottom w:val="single" w:sz="6" w:space="0" w:color="auto"/>
              <w:right w:val="single" w:sz="4" w:space="0" w:color="auto"/>
            </w:tcBorders>
          </w:tcPr>
          <w:p w:rsidR="007A5F27" w:rsidRPr="00D72C35" w:rsidRDefault="007A5F27" w:rsidP="00271502">
            <w:pPr>
              <w:autoSpaceDE w:val="0"/>
              <w:autoSpaceDN w:val="0"/>
              <w:adjustRightInd w:val="0"/>
              <w:jc w:val="center"/>
              <w:rPr>
                <w:color w:val="000000"/>
              </w:rPr>
            </w:pPr>
            <w:r w:rsidRPr="00D72C35">
              <w:rPr>
                <w:color w:val="000000"/>
              </w:rPr>
              <w:t xml:space="preserve">Создание условий для здорового образа жизни </w:t>
            </w:r>
          </w:p>
          <w:p w:rsidR="007A5F27" w:rsidRPr="00D72C35" w:rsidRDefault="007A5F27" w:rsidP="00271502">
            <w:pPr>
              <w:autoSpaceDE w:val="0"/>
              <w:autoSpaceDN w:val="0"/>
              <w:adjustRightInd w:val="0"/>
              <w:jc w:val="center"/>
              <w:rPr>
                <w:color w:val="000000"/>
              </w:rPr>
            </w:pPr>
            <w:r w:rsidRPr="00D72C35">
              <w:rPr>
                <w:color w:val="000000"/>
              </w:rPr>
              <w:t xml:space="preserve">в условиях работы </w:t>
            </w:r>
            <w:proofErr w:type="gramStart"/>
            <w:r w:rsidRPr="00D72C35">
              <w:rPr>
                <w:color w:val="000000"/>
              </w:rPr>
              <w:t>школы полного дня</w:t>
            </w:r>
            <w:proofErr w:type="gramEnd"/>
            <w:r w:rsidRPr="00D72C35">
              <w:rPr>
                <w:color w:val="000000"/>
              </w:rPr>
              <w:t>.</w:t>
            </w:r>
          </w:p>
        </w:tc>
        <w:tc>
          <w:tcPr>
            <w:tcW w:w="2043" w:type="dxa"/>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center"/>
              <w:rPr>
                <w:color w:val="000000"/>
              </w:rPr>
            </w:pPr>
          </w:p>
        </w:tc>
      </w:tr>
      <w:tr w:rsidR="007A5F27" w:rsidRPr="00D72C35" w:rsidTr="00271502">
        <w:trPr>
          <w:trHeight w:hRule="exact" w:val="1920"/>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1.</w:t>
            </w:r>
          </w:p>
          <w:p w:rsidR="007A5F27" w:rsidRPr="00D72C35" w:rsidRDefault="007A5F27" w:rsidP="00271502">
            <w:pPr>
              <w:autoSpaceDE w:val="0"/>
              <w:autoSpaceDN w:val="0"/>
              <w:adjustRightInd w:val="0"/>
              <w:jc w:val="both"/>
              <w:rPr>
                <w:noProof/>
                <w:color w:val="000000"/>
              </w:rPr>
            </w:pP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pStyle w:val="ad"/>
              <w:spacing w:after="0"/>
            </w:pPr>
            <w:r w:rsidRPr="00D72C35">
              <w:t>Соблюдение режима дня - залог здоровья: особенности режима дня детей с ослабленным здоровьем, страдающих хроническими заболеваниями и школьников-акселератов.</w:t>
            </w:r>
          </w:p>
          <w:p w:rsidR="007A5F27" w:rsidRPr="00D72C35" w:rsidRDefault="007A5F27" w:rsidP="00271502">
            <w:pPr>
              <w:autoSpaceDE w:val="0"/>
              <w:autoSpaceDN w:val="0"/>
              <w:adjustRightInd w:val="0"/>
              <w:jc w:val="both"/>
              <w:rPr>
                <w:color w:val="000000"/>
              </w:rPr>
            </w:pP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начальных классов, классные руководители, родители.</w:t>
            </w:r>
          </w:p>
          <w:p w:rsidR="007A5F27" w:rsidRPr="00D72C35" w:rsidRDefault="007A5F27" w:rsidP="00271502">
            <w:pPr>
              <w:autoSpaceDE w:val="0"/>
              <w:autoSpaceDN w:val="0"/>
              <w:adjustRightInd w:val="0"/>
              <w:jc w:val="both"/>
              <w:rPr>
                <w:color w:val="000000"/>
              </w:rPr>
            </w:pPr>
          </w:p>
        </w:tc>
        <w:tc>
          <w:tcPr>
            <w:tcW w:w="3780" w:type="dxa"/>
            <w:gridSpan w:val="2"/>
            <w:tcBorders>
              <w:top w:val="single" w:sz="6" w:space="0" w:color="auto"/>
              <w:left w:val="single" w:sz="6" w:space="0" w:color="auto"/>
              <w:bottom w:val="single" w:sz="6" w:space="0" w:color="auto"/>
              <w:right w:val="single" w:sz="4" w:space="0" w:color="auto"/>
            </w:tcBorders>
          </w:tcPr>
          <w:p w:rsidR="007A5F27" w:rsidRPr="00D72C35" w:rsidRDefault="007A5F27" w:rsidP="00271502">
            <w:pPr>
              <w:autoSpaceDE w:val="0"/>
              <w:autoSpaceDN w:val="0"/>
              <w:adjustRightInd w:val="0"/>
              <w:jc w:val="both"/>
              <w:rPr>
                <w:color w:val="000000"/>
              </w:rPr>
            </w:pPr>
            <w:r w:rsidRPr="00D72C35">
              <w:rPr>
                <w:color w:val="000000"/>
              </w:rPr>
              <w:t>Соблюдение распорядка дня.</w:t>
            </w:r>
          </w:p>
          <w:p w:rsidR="007A5F27" w:rsidRPr="00D72C35" w:rsidRDefault="007A5F27" w:rsidP="00271502">
            <w:pPr>
              <w:autoSpaceDE w:val="0"/>
              <w:autoSpaceDN w:val="0"/>
              <w:adjustRightInd w:val="0"/>
              <w:jc w:val="both"/>
              <w:rPr>
                <w:color w:val="000000"/>
              </w:rPr>
            </w:pPr>
          </w:p>
        </w:tc>
        <w:tc>
          <w:tcPr>
            <w:tcW w:w="2043" w:type="dxa"/>
            <w:tcBorders>
              <w:top w:val="single" w:sz="6" w:space="0" w:color="auto"/>
              <w:left w:val="single" w:sz="4"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678"/>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2.</w:t>
            </w:r>
          </w:p>
          <w:p w:rsidR="007A5F27" w:rsidRPr="00D72C35" w:rsidRDefault="007A5F27" w:rsidP="00271502">
            <w:pPr>
              <w:autoSpaceDE w:val="0"/>
              <w:autoSpaceDN w:val="0"/>
              <w:adjustRightInd w:val="0"/>
              <w:jc w:val="both"/>
              <w:rPr>
                <w:noProof/>
                <w:color w:val="000000"/>
              </w:rPr>
            </w:pP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pStyle w:val="ad"/>
              <w:spacing w:after="0"/>
            </w:pPr>
            <w:r w:rsidRPr="00D72C35">
              <w:t>Строение и особенности опорно-двигательной системы на раз</w:t>
            </w:r>
            <w:r w:rsidRPr="00D72C35">
              <w:softHyphen/>
              <w:t>личных этапах развития ребенка. Нарушение осанки и ее причины.</w:t>
            </w:r>
          </w:p>
          <w:p w:rsidR="007A5F27" w:rsidRPr="00D72C35" w:rsidRDefault="007A5F27" w:rsidP="00271502">
            <w:pPr>
              <w:autoSpaceDE w:val="0"/>
              <w:autoSpaceDN w:val="0"/>
              <w:adjustRightInd w:val="0"/>
              <w:jc w:val="both"/>
              <w:rPr>
                <w:color w:val="000000"/>
              </w:rPr>
            </w:pP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937456" w:rsidP="00271502">
            <w:pPr>
              <w:autoSpaceDE w:val="0"/>
              <w:autoSpaceDN w:val="0"/>
              <w:adjustRightInd w:val="0"/>
              <w:jc w:val="both"/>
              <w:rPr>
                <w:color w:val="000000"/>
              </w:rPr>
            </w:pPr>
            <w:r>
              <w:rPr>
                <w:color w:val="000000"/>
              </w:rPr>
              <w:t>Учителя биологии</w:t>
            </w:r>
          </w:p>
          <w:p w:rsidR="007A5F27" w:rsidRPr="00D72C35" w:rsidRDefault="007A5F27" w:rsidP="00271502">
            <w:pPr>
              <w:autoSpaceDE w:val="0"/>
              <w:autoSpaceDN w:val="0"/>
              <w:adjustRightInd w:val="0"/>
              <w:jc w:val="both"/>
              <w:rPr>
                <w:color w:val="000000"/>
              </w:rPr>
            </w:pPr>
          </w:p>
        </w:tc>
        <w:tc>
          <w:tcPr>
            <w:tcW w:w="3780" w:type="dxa"/>
            <w:gridSpan w:val="2"/>
            <w:tcBorders>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Умение следить за осанкой</w:t>
            </w:r>
          </w:p>
          <w:p w:rsidR="007A5F27" w:rsidRPr="00D72C35" w:rsidRDefault="007A5F27" w:rsidP="00271502">
            <w:pPr>
              <w:autoSpaceDE w:val="0"/>
              <w:autoSpaceDN w:val="0"/>
              <w:adjustRightInd w:val="0"/>
              <w:jc w:val="both"/>
              <w:rPr>
                <w:color w:val="000000"/>
              </w:rPr>
            </w:pPr>
            <w:r w:rsidRPr="00D72C35">
              <w:rPr>
                <w:color w:val="000000"/>
              </w:rPr>
              <w:t xml:space="preserve"> и постоянно себя контролировать.</w:t>
            </w:r>
          </w:p>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c>
          <w:tcPr>
            <w:tcW w:w="2043" w:type="dxa"/>
            <w:tcBorders>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079"/>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3.</w:t>
            </w:r>
          </w:p>
          <w:p w:rsidR="007A5F27" w:rsidRPr="00D72C35" w:rsidRDefault="007A5F27" w:rsidP="00271502">
            <w:pPr>
              <w:autoSpaceDE w:val="0"/>
              <w:autoSpaceDN w:val="0"/>
              <w:adjustRightInd w:val="0"/>
              <w:jc w:val="both"/>
              <w:rPr>
                <w:noProof/>
                <w:color w:val="000000"/>
              </w:rPr>
            </w:pP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Значение утренней гимнастики.</w:t>
            </w:r>
          </w:p>
          <w:p w:rsidR="007A5F27" w:rsidRPr="00D72C35" w:rsidRDefault="007A5F27" w:rsidP="00271502">
            <w:pPr>
              <w:autoSpaceDE w:val="0"/>
              <w:autoSpaceDN w:val="0"/>
              <w:adjustRightInd w:val="0"/>
              <w:jc w:val="both"/>
              <w:rPr>
                <w:color w:val="000000"/>
              </w:rPr>
            </w:pP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физкультуры, родители.</w:t>
            </w:r>
          </w:p>
          <w:p w:rsidR="007A5F27" w:rsidRPr="00D72C35" w:rsidRDefault="007A5F27" w:rsidP="00271502">
            <w:pPr>
              <w:autoSpaceDE w:val="0"/>
              <w:autoSpaceDN w:val="0"/>
              <w:adjustRightInd w:val="0"/>
              <w:jc w:val="both"/>
              <w:rPr>
                <w:color w:val="000000"/>
              </w:rPr>
            </w:pPr>
          </w:p>
        </w:tc>
        <w:tc>
          <w:tcPr>
            <w:tcW w:w="3780" w:type="dxa"/>
            <w:gridSpan w:val="2"/>
            <w:tcBorders>
              <w:top w:val="single" w:sz="6" w:space="0" w:color="auto"/>
              <w:left w:val="single" w:sz="6" w:space="0" w:color="auto"/>
              <w:bottom w:val="single" w:sz="6" w:space="0" w:color="auto"/>
              <w:right w:val="single" w:sz="4" w:space="0" w:color="auto"/>
            </w:tcBorders>
          </w:tcPr>
          <w:p w:rsidR="007A5F27" w:rsidRPr="00D72C35" w:rsidRDefault="007A5F27" w:rsidP="00271502">
            <w:pPr>
              <w:autoSpaceDE w:val="0"/>
              <w:autoSpaceDN w:val="0"/>
              <w:adjustRightInd w:val="0"/>
              <w:jc w:val="both"/>
              <w:rPr>
                <w:color w:val="000000"/>
              </w:rPr>
            </w:pPr>
            <w:r w:rsidRPr="00D72C35">
              <w:rPr>
                <w:color w:val="000000"/>
              </w:rPr>
              <w:t>Ежедневная утренняя гимнастика.</w:t>
            </w: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c>
          <w:tcPr>
            <w:tcW w:w="2043" w:type="dxa"/>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261"/>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lastRenderedPageBreak/>
              <w:t>4.</w:t>
            </w:r>
          </w:p>
          <w:p w:rsidR="007A5F27" w:rsidRPr="00D72C35" w:rsidRDefault="007A5F27" w:rsidP="00271502">
            <w:pPr>
              <w:autoSpaceDE w:val="0"/>
              <w:autoSpaceDN w:val="0"/>
              <w:adjustRightInd w:val="0"/>
              <w:jc w:val="both"/>
              <w:rPr>
                <w:noProof/>
                <w:color w:val="000000"/>
              </w:rPr>
            </w:pP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Подвижные игры и спортивные занятия.</w:t>
            </w:r>
          </w:p>
          <w:p w:rsidR="007A5F27" w:rsidRPr="00D72C35" w:rsidRDefault="007A5F27" w:rsidP="00271502">
            <w:pPr>
              <w:autoSpaceDE w:val="0"/>
              <w:autoSpaceDN w:val="0"/>
              <w:adjustRightInd w:val="0"/>
              <w:jc w:val="both"/>
              <w:rPr>
                <w:color w:val="000000"/>
              </w:rPr>
            </w:pP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физической культуры, воспитатели ГПД.</w:t>
            </w:r>
          </w:p>
        </w:tc>
        <w:tc>
          <w:tcPr>
            <w:tcW w:w="3780" w:type="dxa"/>
            <w:gridSpan w:val="2"/>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Повышение активности </w:t>
            </w:r>
          </w:p>
          <w:p w:rsidR="007A5F27" w:rsidRPr="00D72C35" w:rsidRDefault="007A5F27" w:rsidP="00271502">
            <w:pPr>
              <w:autoSpaceDE w:val="0"/>
              <w:autoSpaceDN w:val="0"/>
              <w:adjustRightInd w:val="0"/>
              <w:jc w:val="both"/>
              <w:rPr>
                <w:color w:val="000000"/>
              </w:rPr>
            </w:pPr>
            <w:r w:rsidRPr="00D72C35">
              <w:rPr>
                <w:color w:val="000000"/>
              </w:rPr>
              <w:t>физической культуры.</w:t>
            </w:r>
          </w:p>
          <w:p w:rsidR="007A5F27" w:rsidRPr="00D72C35" w:rsidRDefault="007A5F27" w:rsidP="00271502">
            <w:pPr>
              <w:autoSpaceDE w:val="0"/>
              <w:autoSpaceDN w:val="0"/>
              <w:adjustRightInd w:val="0"/>
              <w:jc w:val="both"/>
              <w:rPr>
                <w:color w:val="000000"/>
              </w:rPr>
            </w:pPr>
          </w:p>
        </w:tc>
        <w:tc>
          <w:tcPr>
            <w:tcW w:w="2043" w:type="dxa"/>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157"/>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5.</w:t>
            </w:r>
          </w:p>
          <w:p w:rsidR="007A5F27" w:rsidRPr="00D72C35" w:rsidRDefault="007A5F27" w:rsidP="00271502">
            <w:pPr>
              <w:autoSpaceDE w:val="0"/>
              <w:autoSpaceDN w:val="0"/>
              <w:adjustRightInd w:val="0"/>
              <w:jc w:val="both"/>
              <w:rPr>
                <w:noProof/>
                <w:color w:val="000000"/>
              </w:rPr>
            </w:pP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Прогулки, экскурсии, туризм и их гигиена. Соблюдение личной гигиены участников.</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Руководители ОБЖ, классные руководители.</w:t>
            </w:r>
          </w:p>
        </w:tc>
        <w:tc>
          <w:tcPr>
            <w:tcW w:w="3780" w:type="dxa"/>
            <w:gridSpan w:val="2"/>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Развитие самостоятельности, </w:t>
            </w:r>
          </w:p>
          <w:p w:rsidR="007A5F27" w:rsidRPr="00D72C35" w:rsidRDefault="007A5F27" w:rsidP="00271502">
            <w:pPr>
              <w:autoSpaceDE w:val="0"/>
              <w:autoSpaceDN w:val="0"/>
              <w:adjustRightInd w:val="0"/>
              <w:jc w:val="both"/>
              <w:rPr>
                <w:color w:val="000000"/>
              </w:rPr>
            </w:pPr>
            <w:r w:rsidRPr="00D72C35">
              <w:rPr>
                <w:color w:val="000000"/>
              </w:rPr>
              <w:t>чувства коллективизма.</w:t>
            </w:r>
          </w:p>
        </w:tc>
        <w:tc>
          <w:tcPr>
            <w:tcW w:w="2043" w:type="dxa"/>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2982"/>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6.</w:t>
            </w:r>
          </w:p>
          <w:p w:rsidR="007A5F27" w:rsidRPr="00D72C35" w:rsidRDefault="007A5F27" w:rsidP="00271502">
            <w:pPr>
              <w:autoSpaceDE w:val="0"/>
              <w:autoSpaceDN w:val="0"/>
              <w:adjustRightInd w:val="0"/>
              <w:jc w:val="both"/>
              <w:rPr>
                <w:noProof/>
                <w:color w:val="000000"/>
              </w:rPr>
            </w:pP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Гигиена полости рта и зубов.</w:t>
            </w:r>
          </w:p>
          <w:p w:rsidR="007A5F27" w:rsidRPr="00D72C35" w:rsidRDefault="007A5F27" w:rsidP="00271502">
            <w:pPr>
              <w:autoSpaceDE w:val="0"/>
              <w:autoSpaceDN w:val="0"/>
              <w:adjustRightInd w:val="0"/>
              <w:jc w:val="both"/>
              <w:rPr>
                <w:color w:val="000000"/>
              </w:rPr>
            </w:pPr>
            <w:r w:rsidRPr="00D72C35">
              <w:rPr>
                <w:color w:val="000000"/>
              </w:rPr>
              <w:t>Профилактика заболевания зубов.</w:t>
            </w:r>
          </w:p>
          <w:p w:rsidR="007A5F27" w:rsidRPr="00D72C35" w:rsidRDefault="007A5F27" w:rsidP="00271502">
            <w:pPr>
              <w:autoSpaceDE w:val="0"/>
              <w:autoSpaceDN w:val="0"/>
              <w:adjustRightInd w:val="0"/>
              <w:jc w:val="both"/>
              <w:rPr>
                <w:color w:val="000000"/>
              </w:rPr>
            </w:pP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pStyle w:val="ad"/>
              <w:spacing w:after="0"/>
            </w:pPr>
            <w:r w:rsidRPr="00D72C35">
              <w:t>Учителя начальных классов, классные руководители. Учителя биологии, родители.</w:t>
            </w:r>
          </w:p>
          <w:p w:rsidR="007A5F27" w:rsidRPr="00D72C35" w:rsidRDefault="007A5F27" w:rsidP="00271502">
            <w:pPr>
              <w:autoSpaceDE w:val="0"/>
              <w:autoSpaceDN w:val="0"/>
              <w:adjustRightInd w:val="0"/>
              <w:jc w:val="both"/>
              <w:rPr>
                <w:color w:val="000000"/>
              </w:rPr>
            </w:pPr>
          </w:p>
        </w:tc>
        <w:tc>
          <w:tcPr>
            <w:tcW w:w="3780" w:type="dxa"/>
            <w:gridSpan w:val="2"/>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Умение правильно чистить зубы.</w:t>
            </w:r>
          </w:p>
          <w:p w:rsidR="007A5F27" w:rsidRDefault="007A5F27" w:rsidP="00271502">
            <w:pPr>
              <w:autoSpaceDE w:val="0"/>
              <w:autoSpaceDN w:val="0"/>
              <w:adjustRightInd w:val="0"/>
              <w:jc w:val="both"/>
              <w:rPr>
                <w:color w:val="000000"/>
              </w:rPr>
            </w:pPr>
            <w:r w:rsidRPr="00D72C35">
              <w:rPr>
                <w:color w:val="000000"/>
              </w:rPr>
              <w:t xml:space="preserve"> Полоскание рта после еды.</w:t>
            </w:r>
          </w:p>
          <w:p w:rsidR="007A5F27" w:rsidRDefault="007A5F27" w:rsidP="00271502">
            <w:pPr>
              <w:autoSpaceDE w:val="0"/>
              <w:autoSpaceDN w:val="0"/>
              <w:adjustRightInd w:val="0"/>
              <w:jc w:val="both"/>
              <w:rPr>
                <w:color w:val="000000"/>
              </w:rPr>
            </w:pPr>
            <w:r w:rsidRPr="00D72C35">
              <w:rPr>
                <w:color w:val="000000"/>
              </w:rPr>
              <w:t xml:space="preserve"> Первая помощь при </w:t>
            </w:r>
            <w:proofErr w:type="gramStart"/>
            <w:r w:rsidRPr="00D72C35">
              <w:rPr>
                <w:color w:val="000000"/>
              </w:rPr>
              <w:t>острой</w:t>
            </w:r>
            <w:proofErr w:type="gramEnd"/>
            <w:r w:rsidRPr="00D72C35">
              <w:rPr>
                <w:color w:val="000000"/>
              </w:rPr>
              <w:t xml:space="preserve"> </w:t>
            </w:r>
          </w:p>
          <w:p w:rsidR="007A5F27" w:rsidRDefault="007A5F27" w:rsidP="00271502">
            <w:pPr>
              <w:autoSpaceDE w:val="0"/>
              <w:autoSpaceDN w:val="0"/>
              <w:adjustRightInd w:val="0"/>
              <w:jc w:val="both"/>
              <w:rPr>
                <w:color w:val="000000"/>
              </w:rPr>
            </w:pPr>
            <w:r w:rsidRPr="00D72C35">
              <w:rPr>
                <w:color w:val="000000"/>
              </w:rPr>
              <w:t xml:space="preserve">зубной боли. Привычка 2 раза </w:t>
            </w:r>
          </w:p>
          <w:p w:rsidR="007A5F27" w:rsidRDefault="007A5F27" w:rsidP="00271502">
            <w:pPr>
              <w:autoSpaceDE w:val="0"/>
              <w:autoSpaceDN w:val="0"/>
              <w:adjustRightInd w:val="0"/>
              <w:jc w:val="both"/>
              <w:rPr>
                <w:color w:val="000000"/>
              </w:rPr>
            </w:pPr>
            <w:r w:rsidRPr="00D72C35">
              <w:rPr>
                <w:color w:val="000000"/>
              </w:rPr>
              <w:t xml:space="preserve">в год посещать </w:t>
            </w:r>
          </w:p>
          <w:p w:rsidR="007A5F27" w:rsidRPr="00D72C35" w:rsidRDefault="007A5F27" w:rsidP="00271502">
            <w:pPr>
              <w:autoSpaceDE w:val="0"/>
              <w:autoSpaceDN w:val="0"/>
              <w:adjustRightInd w:val="0"/>
              <w:jc w:val="both"/>
              <w:rPr>
                <w:color w:val="000000"/>
              </w:rPr>
            </w:pPr>
            <w:r w:rsidRPr="00D72C35">
              <w:rPr>
                <w:color w:val="000000"/>
              </w:rPr>
              <w:t>стоматолога.</w:t>
            </w:r>
          </w:p>
          <w:p w:rsidR="007A5F27" w:rsidRPr="00D72C35" w:rsidRDefault="007A5F27" w:rsidP="00271502">
            <w:pPr>
              <w:autoSpaceDE w:val="0"/>
              <w:autoSpaceDN w:val="0"/>
              <w:adjustRightInd w:val="0"/>
              <w:jc w:val="both"/>
              <w:rPr>
                <w:color w:val="000000"/>
              </w:rPr>
            </w:pPr>
          </w:p>
        </w:tc>
        <w:tc>
          <w:tcPr>
            <w:tcW w:w="2043" w:type="dxa"/>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Default="007A5F27" w:rsidP="00271502">
            <w:pPr>
              <w:rPr>
                <w:color w:val="000000"/>
              </w:rPr>
            </w:pPr>
          </w:p>
          <w:p w:rsidR="007A5F27" w:rsidRDefault="007A5F27" w:rsidP="00271502">
            <w:pPr>
              <w:rPr>
                <w:color w:val="000000"/>
              </w:rPr>
            </w:pPr>
          </w:p>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2710"/>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7.</w:t>
            </w:r>
          </w:p>
          <w:p w:rsidR="007A5F27" w:rsidRPr="00D72C35" w:rsidRDefault="007A5F27" w:rsidP="00271502">
            <w:pPr>
              <w:autoSpaceDE w:val="0"/>
              <w:autoSpaceDN w:val="0"/>
              <w:adjustRightInd w:val="0"/>
              <w:jc w:val="both"/>
              <w:rPr>
                <w:noProof/>
                <w:color w:val="000000"/>
              </w:rPr>
            </w:pP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Гигиена кожи, одежды и обуви, уход за волосами и ногтями.</w:t>
            </w:r>
          </w:p>
          <w:p w:rsidR="007A5F27" w:rsidRPr="00D72C35" w:rsidRDefault="007A5F27" w:rsidP="00271502">
            <w:pPr>
              <w:autoSpaceDE w:val="0"/>
              <w:autoSpaceDN w:val="0"/>
              <w:adjustRightInd w:val="0"/>
              <w:jc w:val="both"/>
              <w:rPr>
                <w:color w:val="000000"/>
              </w:rPr>
            </w:pP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биологии, классные руководители, родители.</w:t>
            </w:r>
          </w:p>
        </w:tc>
        <w:tc>
          <w:tcPr>
            <w:tcW w:w="3601"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Мытье тела с мы</w:t>
            </w:r>
            <w:r w:rsidRPr="00D72C35">
              <w:rPr>
                <w:color w:val="000000"/>
              </w:rPr>
              <w:softHyphen/>
              <w:t>лом и мочалкой,</w:t>
            </w:r>
          </w:p>
          <w:p w:rsidR="007A5F27" w:rsidRDefault="007A5F27" w:rsidP="00271502">
            <w:pPr>
              <w:autoSpaceDE w:val="0"/>
              <w:autoSpaceDN w:val="0"/>
              <w:adjustRightInd w:val="0"/>
              <w:jc w:val="both"/>
              <w:rPr>
                <w:color w:val="000000"/>
              </w:rPr>
            </w:pPr>
            <w:r w:rsidRPr="00D72C35">
              <w:rPr>
                <w:color w:val="000000"/>
              </w:rPr>
              <w:t xml:space="preserve"> утром гигиенический душ.</w:t>
            </w:r>
          </w:p>
          <w:p w:rsidR="007A5F27" w:rsidRDefault="007A5F27" w:rsidP="00271502">
            <w:pPr>
              <w:autoSpaceDE w:val="0"/>
              <w:autoSpaceDN w:val="0"/>
              <w:adjustRightInd w:val="0"/>
              <w:jc w:val="both"/>
              <w:rPr>
                <w:color w:val="000000"/>
              </w:rPr>
            </w:pPr>
            <w:r w:rsidRPr="00D72C35">
              <w:rPr>
                <w:color w:val="000000"/>
              </w:rPr>
              <w:t xml:space="preserve"> Содержание в чистоте и </w:t>
            </w:r>
          </w:p>
          <w:p w:rsidR="007A5F27" w:rsidRDefault="007A5F27" w:rsidP="00271502">
            <w:pPr>
              <w:autoSpaceDE w:val="0"/>
              <w:autoSpaceDN w:val="0"/>
              <w:adjustRightInd w:val="0"/>
              <w:jc w:val="both"/>
              <w:rPr>
                <w:color w:val="000000"/>
              </w:rPr>
            </w:pPr>
            <w:proofErr w:type="gramStart"/>
            <w:r w:rsidRPr="00D72C35">
              <w:rPr>
                <w:color w:val="000000"/>
              </w:rPr>
              <w:t>порядке</w:t>
            </w:r>
            <w:proofErr w:type="gramEnd"/>
            <w:r w:rsidRPr="00D72C35">
              <w:rPr>
                <w:color w:val="000000"/>
              </w:rPr>
              <w:t xml:space="preserve"> одежды, обуви. </w:t>
            </w:r>
          </w:p>
          <w:p w:rsidR="007A5F27" w:rsidRDefault="007A5F27" w:rsidP="00271502">
            <w:pPr>
              <w:autoSpaceDE w:val="0"/>
              <w:autoSpaceDN w:val="0"/>
              <w:adjustRightInd w:val="0"/>
              <w:jc w:val="both"/>
              <w:rPr>
                <w:color w:val="000000"/>
              </w:rPr>
            </w:pPr>
            <w:r w:rsidRPr="00D72C35">
              <w:rPr>
                <w:color w:val="000000"/>
              </w:rPr>
              <w:t xml:space="preserve">Периодическая стрижка ногтей, </w:t>
            </w:r>
          </w:p>
          <w:p w:rsidR="007A5F27" w:rsidRPr="00D72C35" w:rsidRDefault="007A5F27" w:rsidP="00271502">
            <w:pPr>
              <w:autoSpaceDE w:val="0"/>
              <w:autoSpaceDN w:val="0"/>
              <w:adjustRightInd w:val="0"/>
              <w:jc w:val="both"/>
              <w:rPr>
                <w:color w:val="000000"/>
              </w:rPr>
            </w:pPr>
            <w:r w:rsidRPr="00D72C35">
              <w:rPr>
                <w:color w:val="000000"/>
              </w:rPr>
              <w:t>уход за волосами.</w:t>
            </w:r>
          </w:p>
        </w:tc>
        <w:tc>
          <w:tcPr>
            <w:tcW w:w="2222"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Default="007A5F27" w:rsidP="00271502">
            <w:pPr>
              <w:rPr>
                <w:color w:val="000000"/>
              </w:rPr>
            </w:pPr>
          </w:p>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632"/>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8.</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Закаливание организма. Профилактика простудных заболеваний.</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физкультуры, биологии, начальных классов.</w:t>
            </w:r>
          </w:p>
        </w:tc>
        <w:tc>
          <w:tcPr>
            <w:tcW w:w="3601"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Правила закаливания.</w:t>
            </w:r>
          </w:p>
          <w:p w:rsidR="007A5F27" w:rsidRDefault="007A5F27" w:rsidP="00271502">
            <w:pPr>
              <w:autoSpaceDE w:val="0"/>
              <w:autoSpaceDN w:val="0"/>
              <w:adjustRightInd w:val="0"/>
              <w:jc w:val="both"/>
              <w:rPr>
                <w:color w:val="000000"/>
              </w:rPr>
            </w:pPr>
            <w:r w:rsidRPr="00D72C35">
              <w:rPr>
                <w:color w:val="000000"/>
              </w:rPr>
              <w:t xml:space="preserve"> Положительное отношение </w:t>
            </w:r>
          </w:p>
          <w:p w:rsidR="007A5F27" w:rsidRPr="00D72C35" w:rsidRDefault="007A5F27" w:rsidP="00271502">
            <w:pPr>
              <w:autoSpaceDE w:val="0"/>
              <w:autoSpaceDN w:val="0"/>
              <w:adjustRightInd w:val="0"/>
              <w:jc w:val="both"/>
              <w:rPr>
                <w:color w:val="000000"/>
              </w:rPr>
            </w:pPr>
            <w:r w:rsidRPr="00D72C35">
              <w:rPr>
                <w:color w:val="000000"/>
              </w:rPr>
              <w:t>к закаливанию.</w:t>
            </w:r>
          </w:p>
        </w:tc>
        <w:tc>
          <w:tcPr>
            <w:tcW w:w="2222"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073"/>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lastRenderedPageBreak/>
              <w:t>9.</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Личная гигиена девочки, девушки, юноши, подростка.</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биологии, ОБЖ, медсестра</w:t>
            </w:r>
          </w:p>
        </w:tc>
        <w:tc>
          <w:tcPr>
            <w:tcW w:w="3601" w:type="dxa"/>
            <w:tcBorders>
              <w:top w:val="single" w:sz="6" w:space="0" w:color="auto"/>
              <w:left w:val="single" w:sz="6" w:space="0" w:color="auto"/>
              <w:bottom w:val="single" w:sz="6" w:space="0" w:color="auto"/>
              <w:right w:val="single" w:sz="4" w:space="0" w:color="auto"/>
            </w:tcBorders>
          </w:tcPr>
          <w:p w:rsidR="007A5F27" w:rsidRPr="00D72C35" w:rsidRDefault="007A5F27" w:rsidP="00271502">
            <w:pPr>
              <w:autoSpaceDE w:val="0"/>
              <w:autoSpaceDN w:val="0"/>
              <w:adjustRightInd w:val="0"/>
              <w:jc w:val="both"/>
              <w:rPr>
                <w:color w:val="000000"/>
              </w:rPr>
            </w:pPr>
            <w:r w:rsidRPr="00D72C35">
              <w:rPr>
                <w:color w:val="000000"/>
              </w:rPr>
              <w:t>Соблюдение личной гигиены.</w:t>
            </w:r>
          </w:p>
        </w:tc>
        <w:tc>
          <w:tcPr>
            <w:tcW w:w="2222" w:type="dxa"/>
            <w:gridSpan w:val="2"/>
            <w:tcBorders>
              <w:top w:val="single" w:sz="6" w:space="0" w:color="auto"/>
              <w:left w:val="single" w:sz="4"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692"/>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10.</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Изучение влияния человека на окружающую среду. Загрязнение почвы, водоемов, воздуха в связи с трудовой деятельностью.</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биологии, химии, ОБЖ.</w:t>
            </w:r>
          </w:p>
        </w:tc>
        <w:tc>
          <w:tcPr>
            <w:tcW w:w="3601"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Бережное отношение </w:t>
            </w:r>
            <w:proofErr w:type="gramStart"/>
            <w:r w:rsidRPr="00D72C35">
              <w:rPr>
                <w:color w:val="000000"/>
              </w:rPr>
              <w:t>к</w:t>
            </w:r>
            <w:proofErr w:type="gramEnd"/>
          </w:p>
          <w:p w:rsidR="007A5F27" w:rsidRPr="00D72C35" w:rsidRDefault="007A5F27" w:rsidP="00271502">
            <w:pPr>
              <w:autoSpaceDE w:val="0"/>
              <w:autoSpaceDN w:val="0"/>
              <w:adjustRightInd w:val="0"/>
              <w:jc w:val="both"/>
              <w:rPr>
                <w:color w:val="000000"/>
              </w:rPr>
            </w:pPr>
            <w:r w:rsidRPr="00D72C35">
              <w:rPr>
                <w:color w:val="000000"/>
              </w:rPr>
              <w:t xml:space="preserve"> окружающей среде.</w:t>
            </w:r>
          </w:p>
        </w:tc>
        <w:tc>
          <w:tcPr>
            <w:tcW w:w="2222"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val="418"/>
        </w:trPr>
        <w:tc>
          <w:tcPr>
            <w:tcW w:w="10978" w:type="dxa"/>
            <w:gridSpan w:val="4"/>
            <w:tcBorders>
              <w:top w:val="single" w:sz="6" w:space="0" w:color="auto"/>
              <w:left w:val="single" w:sz="6" w:space="0" w:color="auto"/>
              <w:bottom w:val="single" w:sz="6" w:space="0" w:color="auto"/>
              <w:right w:val="single" w:sz="4" w:space="0" w:color="auto"/>
            </w:tcBorders>
          </w:tcPr>
          <w:p w:rsidR="007A5F27" w:rsidRPr="00D72C35" w:rsidRDefault="007A5F27" w:rsidP="00271502">
            <w:pPr>
              <w:autoSpaceDE w:val="0"/>
              <w:autoSpaceDN w:val="0"/>
              <w:adjustRightInd w:val="0"/>
              <w:jc w:val="center"/>
              <w:rPr>
                <w:color w:val="000000"/>
              </w:rPr>
            </w:pPr>
            <w:r w:rsidRPr="00D72C35">
              <w:rPr>
                <w:color w:val="000000"/>
              </w:rPr>
              <w:t>Создание условия для сохранения здоровья в процессе обучения.</w:t>
            </w:r>
          </w:p>
        </w:tc>
        <w:tc>
          <w:tcPr>
            <w:tcW w:w="2222" w:type="dxa"/>
            <w:gridSpan w:val="2"/>
            <w:tcBorders>
              <w:top w:val="single" w:sz="6" w:space="0" w:color="auto"/>
              <w:left w:val="single" w:sz="4" w:space="0" w:color="auto"/>
              <w:bottom w:val="single" w:sz="6" w:space="0" w:color="auto"/>
              <w:right w:val="single" w:sz="6" w:space="0" w:color="auto"/>
            </w:tcBorders>
          </w:tcPr>
          <w:p w:rsidR="007A5F27" w:rsidRPr="00D72C35" w:rsidRDefault="007A5F27" w:rsidP="00271502">
            <w:pPr>
              <w:autoSpaceDE w:val="0"/>
              <w:autoSpaceDN w:val="0"/>
              <w:adjustRightInd w:val="0"/>
              <w:jc w:val="center"/>
              <w:rPr>
                <w:color w:val="000000"/>
              </w:rPr>
            </w:pPr>
          </w:p>
        </w:tc>
      </w:tr>
      <w:tr w:rsidR="007A5F27" w:rsidRPr="00D72C35" w:rsidTr="00271502">
        <w:trPr>
          <w:trHeight w:hRule="exact" w:val="1991"/>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1.</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Гигиена физического и умственного труда, разнообразные формы работы – преодоление утомляемости. Введение режима по системе «урок-самоподготовка-урок»</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биологии, классные руководители, учителя технологии</w:t>
            </w:r>
          </w:p>
        </w:tc>
        <w:tc>
          <w:tcPr>
            <w:tcW w:w="3601"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Соблюдение правил </w:t>
            </w:r>
          </w:p>
          <w:p w:rsidR="007A5F27" w:rsidRPr="00D72C35" w:rsidRDefault="007A5F27" w:rsidP="00271502">
            <w:pPr>
              <w:autoSpaceDE w:val="0"/>
              <w:autoSpaceDN w:val="0"/>
              <w:adjustRightInd w:val="0"/>
              <w:jc w:val="both"/>
              <w:rPr>
                <w:color w:val="000000"/>
              </w:rPr>
            </w:pPr>
            <w:r w:rsidRPr="00D72C35">
              <w:rPr>
                <w:color w:val="000000"/>
              </w:rPr>
              <w:t>гигиены умственного труда.</w:t>
            </w:r>
          </w:p>
        </w:tc>
        <w:tc>
          <w:tcPr>
            <w:tcW w:w="2222"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261"/>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2.</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Соблюдение правил посадки за столом и соответствие мебели, освещенность рабочего стола.</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Классные руководители, родители, учителя начальных классов.</w:t>
            </w:r>
          </w:p>
        </w:tc>
        <w:tc>
          <w:tcPr>
            <w:tcW w:w="3601" w:type="dxa"/>
            <w:tcBorders>
              <w:top w:val="single" w:sz="6" w:space="0" w:color="auto"/>
              <w:left w:val="single" w:sz="6" w:space="0" w:color="auto"/>
              <w:bottom w:val="single" w:sz="6" w:space="0" w:color="auto"/>
              <w:right w:val="single" w:sz="4" w:space="0" w:color="auto"/>
            </w:tcBorders>
          </w:tcPr>
          <w:p w:rsidR="007A5F27" w:rsidRPr="00D72C35" w:rsidRDefault="007A5F27" w:rsidP="00271502">
            <w:pPr>
              <w:autoSpaceDE w:val="0"/>
              <w:autoSpaceDN w:val="0"/>
              <w:adjustRightInd w:val="0"/>
              <w:jc w:val="both"/>
              <w:rPr>
                <w:color w:val="000000"/>
              </w:rPr>
            </w:pPr>
          </w:p>
        </w:tc>
        <w:tc>
          <w:tcPr>
            <w:tcW w:w="2222" w:type="dxa"/>
            <w:gridSpan w:val="2"/>
            <w:tcBorders>
              <w:top w:val="single" w:sz="6" w:space="0" w:color="auto"/>
              <w:left w:val="single" w:sz="4"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632"/>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3.</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Значение зрения и слуха в жизни человека, соблюдение гигиены зрения при выполнении различных работ.</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начальных классов, биологии, химии, ОБЖ.</w:t>
            </w:r>
          </w:p>
        </w:tc>
        <w:tc>
          <w:tcPr>
            <w:tcW w:w="3601"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Гигиенические правила</w:t>
            </w:r>
          </w:p>
          <w:p w:rsidR="007A5F27" w:rsidRDefault="007A5F27" w:rsidP="00271502">
            <w:pPr>
              <w:autoSpaceDE w:val="0"/>
              <w:autoSpaceDN w:val="0"/>
              <w:adjustRightInd w:val="0"/>
              <w:jc w:val="both"/>
              <w:rPr>
                <w:color w:val="000000"/>
              </w:rPr>
            </w:pPr>
            <w:r w:rsidRPr="00D72C35">
              <w:rPr>
                <w:color w:val="000000"/>
              </w:rPr>
              <w:t xml:space="preserve"> по сохранению функций</w:t>
            </w:r>
          </w:p>
          <w:p w:rsidR="007A5F27" w:rsidRPr="00D72C35" w:rsidRDefault="007A5F27" w:rsidP="00271502">
            <w:pPr>
              <w:autoSpaceDE w:val="0"/>
              <w:autoSpaceDN w:val="0"/>
              <w:adjustRightInd w:val="0"/>
              <w:jc w:val="both"/>
              <w:rPr>
                <w:color w:val="000000"/>
              </w:rPr>
            </w:pPr>
            <w:r w:rsidRPr="00D72C35">
              <w:rPr>
                <w:color w:val="000000"/>
              </w:rPr>
              <w:t xml:space="preserve"> органов зрения и слуха.</w:t>
            </w:r>
          </w:p>
        </w:tc>
        <w:tc>
          <w:tcPr>
            <w:tcW w:w="2222"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272"/>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4.</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Гигиена слуха: чистота ушей, профилактика отита. Влияние шума на здоровье детей.</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биологии, физики, медсестра</w:t>
            </w:r>
          </w:p>
        </w:tc>
        <w:tc>
          <w:tcPr>
            <w:tcW w:w="3601"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Гигиенические правила</w:t>
            </w:r>
          </w:p>
          <w:p w:rsidR="007A5F27" w:rsidRDefault="007A5F27" w:rsidP="00271502">
            <w:pPr>
              <w:autoSpaceDE w:val="0"/>
              <w:autoSpaceDN w:val="0"/>
              <w:adjustRightInd w:val="0"/>
              <w:jc w:val="both"/>
              <w:rPr>
                <w:color w:val="000000"/>
              </w:rPr>
            </w:pPr>
            <w:r w:rsidRPr="00D72C35">
              <w:rPr>
                <w:color w:val="000000"/>
              </w:rPr>
              <w:t xml:space="preserve"> по сохранению функций</w:t>
            </w:r>
          </w:p>
          <w:p w:rsidR="007A5F27" w:rsidRPr="00D72C35" w:rsidRDefault="007A5F27" w:rsidP="00271502">
            <w:pPr>
              <w:autoSpaceDE w:val="0"/>
              <w:autoSpaceDN w:val="0"/>
              <w:adjustRightInd w:val="0"/>
              <w:jc w:val="both"/>
              <w:rPr>
                <w:color w:val="000000"/>
              </w:rPr>
            </w:pPr>
            <w:r w:rsidRPr="00D72C35">
              <w:rPr>
                <w:color w:val="000000"/>
              </w:rPr>
              <w:t>органов зрения и слуха.</w:t>
            </w:r>
          </w:p>
        </w:tc>
        <w:tc>
          <w:tcPr>
            <w:tcW w:w="2222"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val="374"/>
        </w:trPr>
        <w:tc>
          <w:tcPr>
            <w:tcW w:w="10978" w:type="dxa"/>
            <w:gridSpan w:val="4"/>
            <w:tcBorders>
              <w:top w:val="single" w:sz="6" w:space="0" w:color="auto"/>
              <w:left w:val="single" w:sz="6" w:space="0" w:color="auto"/>
              <w:bottom w:val="single" w:sz="6" w:space="0" w:color="auto"/>
              <w:right w:val="single" w:sz="4" w:space="0" w:color="auto"/>
            </w:tcBorders>
          </w:tcPr>
          <w:p w:rsidR="007A5F27" w:rsidRPr="00D72C35" w:rsidRDefault="007A5F27" w:rsidP="00271502">
            <w:pPr>
              <w:autoSpaceDE w:val="0"/>
              <w:autoSpaceDN w:val="0"/>
              <w:adjustRightInd w:val="0"/>
              <w:jc w:val="center"/>
              <w:rPr>
                <w:color w:val="000000"/>
              </w:rPr>
            </w:pPr>
            <w:r w:rsidRPr="00D72C35">
              <w:rPr>
                <w:color w:val="000000"/>
              </w:rPr>
              <w:t>Питание и здоровье.</w:t>
            </w:r>
          </w:p>
        </w:tc>
        <w:tc>
          <w:tcPr>
            <w:tcW w:w="2222" w:type="dxa"/>
            <w:gridSpan w:val="2"/>
            <w:tcBorders>
              <w:top w:val="single" w:sz="6" w:space="0" w:color="auto"/>
              <w:left w:val="single" w:sz="4" w:space="0" w:color="auto"/>
              <w:bottom w:val="single" w:sz="6" w:space="0" w:color="auto"/>
              <w:right w:val="single" w:sz="6" w:space="0" w:color="auto"/>
            </w:tcBorders>
          </w:tcPr>
          <w:p w:rsidR="007A5F27" w:rsidRPr="00D72C35" w:rsidRDefault="007A5F27" w:rsidP="00271502">
            <w:pPr>
              <w:autoSpaceDE w:val="0"/>
              <w:autoSpaceDN w:val="0"/>
              <w:adjustRightInd w:val="0"/>
              <w:jc w:val="center"/>
              <w:rPr>
                <w:color w:val="000000"/>
              </w:rPr>
            </w:pPr>
          </w:p>
        </w:tc>
      </w:tr>
      <w:tr w:rsidR="007A5F27" w:rsidRPr="00D72C35" w:rsidTr="00271502">
        <w:trPr>
          <w:trHeight w:hRule="exact" w:val="733"/>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lastRenderedPageBreak/>
              <w:t>1.</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Значение пищи для организма.</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биологии, медсестра</w:t>
            </w:r>
          </w:p>
        </w:tc>
        <w:tc>
          <w:tcPr>
            <w:tcW w:w="3601"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Правила питания,</w:t>
            </w:r>
          </w:p>
          <w:p w:rsidR="007A5F27" w:rsidRPr="00D72C35" w:rsidRDefault="007A5F27" w:rsidP="00271502">
            <w:pPr>
              <w:autoSpaceDE w:val="0"/>
              <w:autoSpaceDN w:val="0"/>
              <w:adjustRightInd w:val="0"/>
              <w:jc w:val="both"/>
              <w:rPr>
                <w:color w:val="000000"/>
              </w:rPr>
            </w:pPr>
            <w:r w:rsidRPr="00D72C35">
              <w:rPr>
                <w:color w:val="000000"/>
              </w:rPr>
              <w:t xml:space="preserve"> культура питания.</w:t>
            </w:r>
          </w:p>
        </w:tc>
        <w:tc>
          <w:tcPr>
            <w:tcW w:w="2222"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610"/>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2.</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Правильное питание – залог здоровья.</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начальных классов, ОБЖ, классные руководители, родители.</w:t>
            </w:r>
          </w:p>
        </w:tc>
        <w:tc>
          <w:tcPr>
            <w:tcW w:w="3601"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Первая помощь </w:t>
            </w:r>
          </w:p>
          <w:p w:rsidR="007A5F27" w:rsidRPr="00D72C35" w:rsidRDefault="007A5F27" w:rsidP="00271502">
            <w:pPr>
              <w:autoSpaceDE w:val="0"/>
              <w:autoSpaceDN w:val="0"/>
              <w:adjustRightInd w:val="0"/>
              <w:jc w:val="both"/>
              <w:rPr>
                <w:color w:val="000000"/>
              </w:rPr>
            </w:pPr>
            <w:r w:rsidRPr="00D72C35">
              <w:rPr>
                <w:color w:val="000000"/>
              </w:rPr>
              <w:t>при пищевом отравлении.</w:t>
            </w:r>
          </w:p>
        </w:tc>
        <w:tc>
          <w:tcPr>
            <w:tcW w:w="2222"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2868"/>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3.</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Гигиена питания. Обеспечение полноценного питания детей дошкольного возраста и школьников в период пребывания в образовательном учреждении.</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Медсестра, классные руководители, учителя биологии и химии. Работники пищеблоков школы и детского сада.</w:t>
            </w:r>
          </w:p>
        </w:tc>
        <w:tc>
          <w:tcPr>
            <w:tcW w:w="3601"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Соблюдение правил </w:t>
            </w:r>
          </w:p>
          <w:p w:rsidR="007A5F27" w:rsidRPr="00D72C35" w:rsidRDefault="007A5F27" w:rsidP="00271502">
            <w:pPr>
              <w:autoSpaceDE w:val="0"/>
              <w:autoSpaceDN w:val="0"/>
              <w:adjustRightInd w:val="0"/>
              <w:jc w:val="both"/>
              <w:rPr>
                <w:color w:val="000000"/>
              </w:rPr>
            </w:pPr>
            <w:r w:rsidRPr="00D72C35">
              <w:rPr>
                <w:color w:val="000000"/>
              </w:rPr>
              <w:t>пищевой санитарии.</w:t>
            </w:r>
          </w:p>
        </w:tc>
        <w:tc>
          <w:tcPr>
            <w:tcW w:w="2222"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2329"/>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4.</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Питание и экология как факторы, влияющие на здоровье человека. Профилактика желудочно-кишечных заболеваний.</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химии, биологии, медсестра. Работники пищеблоков школы и детского сада.</w:t>
            </w:r>
          </w:p>
        </w:tc>
        <w:tc>
          <w:tcPr>
            <w:tcW w:w="3601"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Употребление экологически </w:t>
            </w:r>
          </w:p>
          <w:p w:rsidR="007A5F27" w:rsidRDefault="007A5F27" w:rsidP="00271502">
            <w:pPr>
              <w:autoSpaceDE w:val="0"/>
              <w:autoSpaceDN w:val="0"/>
              <w:adjustRightInd w:val="0"/>
              <w:jc w:val="both"/>
              <w:rPr>
                <w:color w:val="000000"/>
              </w:rPr>
            </w:pPr>
            <w:r w:rsidRPr="00D72C35">
              <w:rPr>
                <w:color w:val="000000"/>
              </w:rPr>
              <w:t xml:space="preserve">чистых продуктов, </w:t>
            </w:r>
          </w:p>
          <w:p w:rsidR="007A5F27" w:rsidRPr="00D72C35" w:rsidRDefault="007A5F27" w:rsidP="00271502">
            <w:pPr>
              <w:autoSpaceDE w:val="0"/>
              <w:autoSpaceDN w:val="0"/>
              <w:adjustRightInd w:val="0"/>
              <w:jc w:val="both"/>
              <w:rPr>
                <w:color w:val="000000"/>
              </w:rPr>
            </w:pPr>
            <w:r w:rsidRPr="00D72C35">
              <w:rPr>
                <w:color w:val="000000"/>
              </w:rPr>
              <w:t>питьевой воды.</w:t>
            </w:r>
          </w:p>
        </w:tc>
        <w:tc>
          <w:tcPr>
            <w:tcW w:w="2222"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val="320"/>
        </w:trPr>
        <w:tc>
          <w:tcPr>
            <w:tcW w:w="10978" w:type="dxa"/>
            <w:gridSpan w:val="4"/>
            <w:tcBorders>
              <w:top w:val="single" w:sz="6" w:space="0" w:color="auto"/>
              <w:left w:val="single" w:sz="6" w:space="0" w:color="auto"/>
              <w:bottom w:val="single" w:sz="6" w:space="0" w:color="auto"/>
              <w:right w:val="single" w:sz="4" w:space="0" w:color="auto"/>
            </w:tcBorders>
          </w:tcPr>
          <w:p w:rsidR="007A5F27" w:rsidRPr="00D72C35" w:rsidRDefault="007A5F27" w:rsidP="00271502">
            <w:pPr>
              <w:autoSpaceDE w:val="0"/>
              <w:autoSpaceDN w:val="0"/>
              <w:adjustRightInd w:val="0"/>
              <w:jc w:val="center"/>
              <w:rPr>
                <w:color w:val="000000"/>
              </w:rPr>
            </w:pPr>
            <w:r w:rsidRPr="00D72C35">
              <w:rPr>
                <w:color w:val="000000"/>
              </w:rPr>
              <w:t>Профилактика вредных привычек.</w:t>
            </w:r>
          </w:p>
        </w:tc>
        <w:tc>
          <w:tcPr>
            <w:tcW w:w="2222" w:type="dxa"/>
            <w:gridSpan w:val="2"/>
            <w:tcBorders>
              <w:top w:val="single" w:sz="6" w:space="0" w:color="auto"/>
              <w:left w:val="single" w:sz="4" w:space="0" w:color="auto"/>
              <w:bottom w:val="single" w:sz="6" w:space="0" w:color="auto"/>
              <w:right w:val="single" w:sz="6" w:space="0" w:color="auto"/>
            </w:tcBorders>
          </w:tcPr>
          <w:p w:rsidR="007A5F27" w:rsidRPr="00D72C35" w:rsidRDefault="007A5F27" w:rsidP="00271502">
            <w:pPr>
              <w:autoSpaceDE w:val="0"/>
              <w:autoSpaceDN w:val="0"/>
              <w:adjustRightInd w:val="0"/>
              <w:jc w:val="center"/>
              <w:rPr>
                <w:color w:val="000000"/>
              </w:rPr>
            </w:pPr>
          </w:p>
        </w:tc>
      </w:tr>
      <w:tr w:rsidR="007A5F27" w:rsidRPr="00D72C35" w:rsidTr="00271502">
        <w:trPr>
          <w:trHeight w:hRule="exact" w:val="2258"/>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1.</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Влияние алкоголя, никотина, наркотических веществ на пищеварительную, дыхательную, кровеносную, нервную и половую систему школьников.</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Медсестра классные руководители, учителя начальных классов, биологии, ОБЖ.</w:t>
            </w:r>
          </w:p>
        </w:tc>
        <w:tc>
          <w:tcPr>
            <w:tcW w:w="3601"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Убежденность </w:t>
            </w:r>
            <w:proofErr w:type="gramStart"/>
            <w:r w:rsidRPr="00D72C35">
              <w:rPr>
                <w:color w:val="000000"/>
              </w:rPr>
              <w:t>в</w:t>
            </w:r>
            <w:proofErr w:type="gramEnd"/>
            <w:r w:rsidRPr="00D72C35">
              <w:rPr>
                <w:color w:val="000000"/>
              </w:rPr>
              <w:t xml:space="preserve"> </w:t>
            </w:r>
          </w:p>
          <w:p w:rsidR="007A5F27" w:rsidRDefault="007A5F27" w:rsidP="00271502">
            <w:pPr>
              <w:autoSpaceDE w:val="0"/>
              <w:autoSpaceDN w:val="0"/>
              <w:adjustRightInd w:val="0"/>
              <w:jc w:val="both"/>
              <w:rPr>
                <w:color w:val="000000"/>
              </w:rPr>
            </w:pPr>
            <w:r w:rsidRPr="00D72C35">
              <w:rPr>
                <w:color w:val="000000"/>
              </w:rPr>
              <w:t xml:space="preserve">отрицательном </w:t>
            </w:r>
            <w:proofErr w:type="gramStart"/>
            <w:r w:rsidRPr="00D72C35">
              <w:rPr>
                <w:color w:val="000000"/>
              </w:rPr>
              <w:t>воздействии</w:t>
            </w:r>
            <w:proofErr w:type="gramEnd"/>
            <w:r w:rsidRPr="00D72C35">
              <w:rPr>
                <w:color w:val="000000"/>
              </w:rPr>
              <w:t xml:space="preserve"> </w:t>
            </w:r>
          </w:p>
          <w:p w:rsidR="007A5F27" w:rsidRPr="00D72C35" w:rsidRDefault="007A5F27" w:rsidP="00271502">
            <w:pPr>
              <w:autoSpaceDE w:val="0"/>
              <w:autoSpaceDN w:val="0"/>
              <w:adjustRightInd w:val="0"/>
              <w:jc w:val="both"/>
              <w:rPr>
                <w:color w:val="000000"/>
              </w:rPr>
            </w:pPr>
            <w:r w:rsidRPr="00D72C35">
              <w:rPr>
                <w:color w:val="000000"/>
              </w:rPr>
              <w:t>на организм.</w:t>
            </w:r>
          </w:p>
        </w:tc>
        <w:tc>
          <w:tcPr>
            <w:tcW w:w="2222"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429"/>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lastRenderedPageBreak/>
              <w:t>2.</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Влияние алкоголя, наркотиков на психику человека и ее разрушение.</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биологии, химии, ОБЖ, классные руководители.</w:t>
            </w:r>
          </w:p>
        </w:tc>
        <w:tc>
          <w:tcPr>
            <w:tcW w:w="3601"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Осознание вреда </w:t>
            </w:r>
          </w:p>
          <w:p w:rsidR="007A5F27" w:rsidRPr="00D72C35" w:rsidRDefault="007A5F27" w:rsidP="00271502">
            <w:pPr>
              <w:autoSpaceDE w:val="0"/>
              <w:autoSpaceDN w:val="0"/>
              <w:adjustRightInd w:val="0"/>
              <w:jc w:val="both"/>
              <w:rPr>
                <w:color w:val="000000"/>
              </w:rPr>
            </w:pPr>
            <w:r w:rsidRPr="00D72C35">
              <w:rPr>
                <w:color w:val="000000"/>
              </w:rPr>
              <w:t>наркотиков и алкоголизма.</w:t>
            </w:r>
          </w:p>
        </w:tc>
        <w:tc>
          <w:tcPr>
            <w:tcW w:w="2222"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103"/>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3.</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proofErr w:type="gramStart"/>
            <w:r w:rsidRPr="00D72C35">
              <w:rPr>
                <w:color w:val="000000"/>
              </w:rPr>
              <w:t>Курящий</w:t>
            </w:r>
            <w:proofErr w:type="gramEnd"/>
            <w:r w:rsidRPr="00D72C35">
              <w:rPr>
                <w:color w:val="000000"/>
              </w:rPr>
              <w:t xml:space="preserve"> и окружающая среда.</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Классные руководители, учителя биологии.</w:t>
            </w:r>
          </w:p>
        </w:tc>
        <w:tc>
          <w:tcPr>
            <w:tcW w:w="3601"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Осознание вреда </w:t>
            </w:r>
          </w:p>
          <w:p w:rsidR="007A5F27" w:rsidRDefault="007A5F27" w:rsidP="00271502">
            <w:pPr>
              <w:autoSpaceDE w:val="0"/>
              <w:autoSpaceDN w:val="0"/>
              <w:adjustRightInd w:val="0"/>
              <w:jc w:val="both"/>
              <w:rPr>
                <w:color w:val="000000"/>
              </w:rPr>
            </w:pPr>
            <w:r w:rsidRPr="00D72C35">
              <w:rPr>
                <w:color w:val="000000"/>
              </w:rPr>
              <w:t xml:space="preserve">никотина на организм </w:t>
            </w:r>
          </w:p>
          <w:p w:rsidR="007A5F27" w:rsidRPr="00D72C35" w:rsidRDefault="007A5F27" w:rsidP="00271502">
            <w:pPr>
              <w:autoSpaceDE w:val="0"/>
              <w:autoSpaceDN w:val="0"/>
              <w:adjustRightInd w:val="0"/>
              <w:jc w:val="both"/>
              <w:rPr>
                <w:color w:val="000000"/>
              </w:rPr>
            </w:pPr>
            <w:r w:rsidRPr="00D72C35">
              <w:rPr>
                <w:color w:val="000000"/>
              </w:rPr>
              <w:t>школьника.</w:t>
            </w:r>
          </w:p>
        </w:tc>
        <w:tc>
          <w:tcPr>
            <w:tcW w:w="2222"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val="393"/>
        </w:trPr>
        <w:tc>
          <w:tcPr>
            <w:tcW w:w="10978" w:type="dxa"/>
            <w:gridSpan w:val="4"/>
            <w:tcBorders>
              <w:top w:val="single" w:sz="6" w:space="0" w:color="auto"/>
              <w:left w:val="single" w:sz="6" w:space="0" w:color="auto"/>
              <w:bottom w:val="single" w:sz="6" w:space="0" w:color="auto"/>
              <w:right w:val="single" w:sz="4" w:space="0" w:color="auto"/>
            </w:tcBorders>
          </w:tcPr>
          <w:p w:rsidR="007A5F27" w:rsidRPr="00D72C35" w:rsidRDefault="007A5F27" w:rsidP="00271502">
            <w:pPr>
              <w:autoSpaceDE w:val="0"/>
              <w:autoSpaceDN w:val="0"/>
              <w:adjustRightInd w:val="0"/>
              <w:jc w:val="center"/>
              <w:rPr>
                <w:color w:val="000000"/>
              </w:rPr>
            </w:pPr>
            <w:r w:rsidRPr="00D72C35">
              <w:rPr>
                <w:color w:val="000000"/>
              </w:rPr>
              <w:t>Половое воспитание.</w:t>
            </w:r>
          </w:p>
        </w:tc>
        <w:tc>
          <w:tcPr>
            <w:tcW w:w="2222" w:type="dxa"/>
            <w:gridSpan w:val="2"/>
            <w:tcBorders>
              <w:top w:val="single" w:sz="6" w:space="0" w:color="auto"/>
              <w:left w:val="single" w:sz="4" w:space="0" w:color="auto"/>
              <w:bottom w:val="single" w:sz="6" w:space="0" w:color="auto"/>
              <w:right w:val="single" w:sz="6" w:space="0" w:color="auto"/>
            </w:tcBorders>
          </w:tcPr>
          <w:p w:rsidR="007A5F27" w:rsidRPr="00D72C35" w:rsidRDefault="007A5F27" w:rsidP="00271502">
            <w:pPr>
              <w:autoSpaceDE w:val="0"/>
              <w:autoSpaceDN w:val="0"/>
              <w:adjustRightInd w:val="0"/>
              <w:jc w:val="center"/>
              <w:rPr>
                <w:color w:val="000000"/>
              </w:rPr>
            </w:pPr>
          </w:p>
        </w:tc>
      </w:tr>
      <w:tr w:rsidR="007A5F27" w:rsidRPr="00D72C35" w:rsidTr="00271502">
        <w:trPr>
          <w:trHeight w:hRule="exact" w:val="1269"/>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1.</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Физические особенности организма девочки, девушки, мальчика, юноши. Половое воспитание.</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Медсестра, учителя биологии.</w:t>
            </w:r>
          </w:p>
        </w:tc>
        <w:tc>
          <w:tcPr>
            <w:tcW w:w="3600"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Соблюдение правил</w:t>
            </w:r>
          </w:p>
          <w:p w:rsidR="007A5F27" w:rsidRPr="00D72C35" w:rsidRDefault="007A5F27" w:rsidP="00271502">
            <w:pPr>
              <w:autoSpaceDE w:val="0"/>
              <w:autoSpaceDN w:val="0"/>
              <w:adjustRightInd w:val="0"/>
              <w:jc w:val="both"/>
              <w:rPr>
                <w:color w:val="000000"/>
              </w:rPr>
            </w:pPr>
            <w:r w:rsidRPr="00D72C35">
              <w:rPr>
                <w:color w:val="000000"/>
              </w:rPr>
              <w:t>гигиены.</w:t>
            </w:r>
          </w:p>
        </w:tc>
        <w:tc>
          <w:tcPr>
            <w:tcW w:w="2223"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882"/>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2.</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Взаимоотношения между девочками и мальчиками.</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Педагог-психолог.</w:t>
            </w:r>
          </w:p>
        </w:tc>
        <w:tc>
          <w:tcPr>
            <w:tcW w:w="3600" w:type="dxa"/>
            <w:tcBorders>
              <w:top w:val="single" w:sz="6" w:space="0" w:color="auto"/>
              <w:left w:val="single" w:sz="6" w:space="0" w:color="auto"/>
              <w:bottom w:val="single" w:sz="6" w:space="0" w:color="auto"/>
              <w:right w:val="single" w:sz="4" w:space="0" w:color="auto"/>
            </w:tcBorders>
          </w:tcPr>
          <w:p w:rsidR="007A5F27" w:rsidRPr="00D72C35" w:rsidRDefault="007A5F27" w:rsidP="00271502">
            <w:pPr>
              <w:autoSpaceDE w:val="0"/>
              <w:autoSpaceDN w:val="0"/>
              <w:adjustRightInd w:val="0"/>
              <w:jc w:val="both"/>
              <w:rPr>
                <w:color w:val="000000"/>
              </w:rPr>
            </w:pPr>
            <w:r w:rsidRPr="00D72C35">
              <w:rPr>
                <w:color w:val="000000"/>
              </w:rPr>
              <w:t>Уважение личности.</w:t>
            </w:r>
          </w:p>
        </w:tc>
        <w:tc>
          <w:tcPr>
            <w:tcW w:w="2223" w:type="dxa"/>
            <w:gridSpan w:val="2"/>
            <w:tcBorders>
              <w:top w:val="single" w:sz="6" w:space="0" w:color="auto"/>
              <w:left w:val="single" w:sz="4"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079"/>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3.</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Добрачная половая жизнь, предупреждение беременности. Аборт и его последствия.</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Медсестра, гинеколог.</w:t>
            </w:r>
          </w:p>
        </w:tc>
        <w:tc>
          <w:tcPr>
            <w:tcW w:w="3600"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Осознание вреда аборта</w:t>
            </w:r>
          </w:p>
          <w:p w:rsidR="007A5F27" w:rsidRPr="00D72C35" w:rsidRDefault="007A5F27" w:rsidP="00271502">
            <w:pPr>
              <w:autoSpaceDE w:val="0"/>
              <w:autoSpaceDN w:val="0"/>
              <w:adjustRightInd w:val="0"/>
              <w:jc w:val="both"/>
              <w:rPr>
                <w:color w:val="000000"/>
              </w:rPr>
            </w:pPr>
            <w:r w:rsidRPr="00D72C35">
              <w:rPr>
                <w:color w:val="000000"/>
              </w:rPr>
              <w:t xml:space="preserve"> для жизни женщины.</w:t>
            </w:r>
          </w:p>
        </w:tc>
        <w:tc>
          <w:tcPr>
            <w:tcW w:w="2223"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748"/>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4.</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Физиологическая и психологическая готовность к вступлению в брак.</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ОБЖ, биологии, классные руководители, родители</w:t>
            </w:r>
          </w:p>
        </w:tc>
        <w:tc>
          <w:tcPr>
            <w:tcW w:w="3600"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Подготовка к </w:t>
            </w:r>
            <w:proofErr w:type="gramStart"/>
            <w:r w:rsidRPr="00D72C35">
              <w:rPr>
                <w:color w:val="000000"/>
              </w:rPr>
              <w:t>семейной</w:t>
            </w:r>
            <w:proofErr w:type="gramEnd"/>
            <w:r w:rsidRPr="00D72C35">
              <w:rPr>
                <w:color w:val="000000"/>
              </w:rPr>
              <w:t xml:space="preserve"> </w:t>
            </w:r>
          </w:p>
          <w:p w:rsidR="007A5F27" w:rsidRPr="00D72C35" w:rsidRDefault="007A5F27" w:rsidP="00271502">
            <w:pPr>
              <w:autoSpaceDE w:val="0"/>
              <w:autoSpaceDN w:val="0"/>
              <w:adjustRightInd w:val="0"/>
              <w:jc w:val="both"/>
              <w:rPr>
                <w:color w:val="000000"/>
              </w:rPr>
            </w:pPr>
            <w:r w:rsidRPr="00D72C35">
              <w:rPr>
                <w:color w:val="000000"/>
              </w:rPr>
              <w:t>жизни.</w:t>
            </w:r>
          </w:p>
        </w:tc>
        <w:tc>
          <w:tcPr>
            <w:tcW w:w="2223"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452"/>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5.</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Предупреждение венерических заболеваний и СПИДа.</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Медсестра, классные руководители, родители.</w:t>
            </w:r>
          </w:p>
        </w:tc>
        <w:tc>
          <w:tcPr>
            <w:tcW w:w="3600"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Последствия </w:t>
            </w:r>
            <w:proofErr w:type="gramStart"/>
            <w:r w:rsidRPr="00D72C35">
              <w:rPr>
                <w:color w:val="000000"/>
              </w:rPr>
              <w:t>венерических</w:t>
            </w:r>
            <w:proofErr w:type="gramEnd"/>
          </w:p>
          <w:p w:rsidR="007A5F27" w:rsidRPr="00D72C35" w:rsidRDefault="007A5F27" w:rsidP="00271502">
            <w:pPr>
              <w:autoSpaceDE w:val="0"/>
              <w:autoSpaceDN w:val="0"/>
              <w:adjustRightInd w:val="0"/>
              <w:jc w:val="both"/>
              <w:rPr>
                <w:color w:val="000000"/>
              </w:rPr>
            </w:pPr>
            <w:r w:rsidRPr="00D72C35">
              <w:rPr>
                <w:color w:val="000000"/>
              </w:rPr>
              <w:t xml:space="preserve"> заболеваний и СПИда.</w:t>
            </w:r>
          </w:p>
        </w:tc>
        <w:tc>
          <w:tcPr>
            <w:tcW w:w="2223"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val="372"/>
        </w:trPr>
        <w:tc>
          <w:tcPr>
            <w:tcW w:w="10977" w:type="dxa"/>
            <w:gridSpan w:val="4"/>
            <w:tcBorders>
              <w:top w:val="single" w:sz="6" w:space="0" w:color="auto"/>
              <w:left w:val="single" w:sz="6" w:space="0" w:color="auto"/>
              <w:bottom w:val="single" w:sz="6" w:space="0" w:color="auto"/>
              <w:right w:val="single" w:sz="4" w:space="0" w:color="auto"/>
            </w:tcBorders>
          </w:tcPr>
          <w:p w:rsidR="007A5F27" w:rsidRPr="00D72C35" w:rsidRDefault="007A5F27" w:rsidP="00271502">
            <w:pPr>
              <w:autoSpaceDE w:val="0"/>
              <w:autoSpaceDN w:val="0"/>
              <w:adjustRightInd w:val="0"/>
              <w:jc w:val="center"/>
              <w:rPr>
                <w:color w:val="000000"/>
              </w:rPr>
            </w:pPr>
            <w:r w:rsidRPr="00D72C35">
              <w:rPr>
                <w:color w:val="000000"/>
              </w:rPr>
              <w:t>Профилактика детского травматизма и несчастных случаев.</w:t>
            </w:r>
          </w:p>
        </w:tc>
        <w:tc>
          <w:tcPr>
            <w:tcW w:w="2223" w:type="dxa"/>
            <w:gridSpan w:val="2"/>
            <w:tcBorders>
              <w:top w:val="single" w:sz="6" w:space="0" w:color="auto"/>
              <w:left w:val="single" w:sz="4" w:space="0" w:color="auto"/>
              <w:bottom w:val="single" w:sz="6" w:space="0" w:color="auto"/>
              <w:right w:val="single" w:sz="6" w:space="0" w:color="auto"/>
            </w:tcBorders>
          </w:tcPr>
          <w:p w:rsidR="007A5F27" w:rsidRPr="00D72C35" w:rsidRDefault="007A5F27" w:rsidP="00271502">
            <w:pPr>
              <w:autoSpaceDE w:val="0"/>
              <w:autoSpaceDN w:val="0"/>
              <w:adjustRightInd w:val="0"/>
              <w:jc w:val="center"/>
              <w:rPr>
                <w:color w:val="000000"/>
              </w:rPr>
            </w:pPr>
          </w:p>
        </w:tc>
      </w:tr>
      <w:tr w:rsidR="007A5F27" w:rsidRPr="00D72C35" w:rsidTr="00271502">
        <w:trPr>
          <w:trHeight w:hRule="exact" w:val="2002"/>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lastRenderedPageBreak/>
              <w:t>1.</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Меры предупреждения несчастных случаев во время спортивных игр и походов.</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физкультуры, руководители похода.</w:t>
            </w:r>
          </w:p>
        </w:tc>
        <w:tc>
          <w:tcPr>
            <w:tcW w:w="3600"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Умение оказывать </w:t>
            </w:r>
          </w:p>
          <w:p w:rsidR="007A5F27" w:rsidRDefault="007A5F27" w:rsidP="00271502">
            <w:pPr>
              <w:autoSpaceDE w:val="0"/>
              <w:autoSpaceDN w:val="0"/>
              <w:adjustRightInd w:val="0"/>
              <w:jc w:val="both"/>
              <w:rPr>
                <w:color w:val="000000"/>
              </w:rPr>
            </w:pPr>
            <w:r w:rsidRPr="00D72C35">
              <w:rPr>
                <w:color w:val="000000"/>
              </w:rPr>
              <w:t>первую медицинскую</w:t>
            </w:r>
          </w:p>
          <w:p w:rsidR="007A5F27" w:rsidRDefault="007A5F27" w:rsidP="00271502">
            <w:pPr>
              <w:autoSpaceDE w:val="0"/>
              <w:autoSpaceDN w:val="0"/>
              <w:adjustRightInd w:val="0"/>
              <w:jc w:val="both"/>
              <w:rPr>
                <w:color w:val="000000"/>
              </w:rPr>
            </w:pPr>
            <w:r w:rsidRPr="00D72C35">
              <w:rPr>
                <w:color w:val="000000"/>
              </w:rPr>
              <w:t xml:space="preserve"> помощь при переломах,</w:t>
            </w:r>
          </w:p>
          <w:p w:rsidR="007A5F27" w:rsidRDefault="007A5F27" w:rsidP="00271502">
            <w:pPr>
              <w:autoSpaceDE w:val="0"/>
              <w:autoSpaceDN w:val="0"/>
              <w:adjustRightInd w:val="0"/>
              <w:jc w:val="both"/>
              <w:rPr>
                <w:color w:val="000000"/>
              </w:rPr>
            </w:pPr>
            <w:r w:rsidRPr="00D72C35">
              <w:rPr>
                <w:color w:val="000000"/>
              </w:rPr>
              <w:t xml:space="preserve"> кровотечениях, </w:t>
            </w:r>
            <w:proofErr w:type="gramStart"/>
            <w:r w:rsidRPr="00D72C35">
              <w:rPr>
                <w:color w:val="000000"/>
              </w:rPr>
              <w:t>солнечном</w:t>
            </w:r>
            <w:proofErr w:type="gramEnd"/>
            <w:r w:rsidRPr="00D72C35">
              <w:rPr>
                <w:color w:val="000000"/>
              </w:rPr>
              <w:t xml:space="preserve"> </w:t>
            </w:r>
          </w:p>
          <w:p w:rsidR="007A5F27" w:rsidRPr="00D72C35" w:rsidRDefault="007A5F27" w:rsidP="00271502">
            <w:pPr>
              <w:autoSpaceDE w:val="0"/>
              <w:autoSpaceDN w:val="0"/>
              <w:adjustRightInd w:val="0"/>
              <w:jc w:val="both"/>
              <w:rPr>
                <w:color w:val="000000"/>
              </w:rPr>
            </w:pPr>
            <w:r w:rsidRPr="00D72C35">
              <w:rPr>
                <w:color w:val="000000"/>
              </w:rPr>
              <w:t xml:space="preserve">и </w:t>
            </w:r>
            <w:proofErr w:type="gramStart"/>
            <w:r w:rsidRPr="00D72C35">
              <w:rPr>
                <w:color w:val="000000"/>
              </w:rPr>
              <w:t>тепловом</w:t>
            </w:r>
            <w:proofErr w:type="gramEnd"/>
            <w:r w:rsidRPr="00D72C35">
              <w:rPr>
                <w:color w:val="000000"/>
              </w:rPr>
              <w:t xml:space="preserve"> ударах.</w:t>
            </w:r>
          </w:p>
        </w:tc>
        <w:tc>
          <w:tcPr>
            <w:tcW w:w="2223"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574"/>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2.</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Техника безопасности при работе с колющими и режущими инструментами, с сельскохозяйственным инвентарем.</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труда, физики, математики.</w:t>
            </w:r>
          </w:p>
        </w:tc>
        <w:tc>
          <w:tcPr>
            <w:tcW w:w="3600"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Соблюдение правил </w:t>
            </w:r>
          </w:p>
          <w:p w:rsidR="007A5F27" w:rsidRDefault="007A5F27" w:rsidP="00271502">
            <w:pPr>
              <w:autoSpaceDE w:val="0"/>
              <w:autoSpaceDN w:val="0"/>
              <w:adjustRightInd w:val="0"/>
              <w:jc w:val="both"/>
              <w:rPr>
                <w:color w:val="000000"/>
              </w:rPr>
            </w:pPr>
            <w:r w:rsidRPr="00D72C35">
              <w:rPr>
                <w:color w:val="000000"/>
              </w:rPr>
              <w:t>поведения в быту и</w:t>
            </w:r>
          </w:p>
          <w:p w:rsidR="007A5F27" w:rsidRPr="00D72C35" w:rsidRDefault="007A5F27" w:rsidP="00271502">
            <w:pPr>
              <w:autoSpaceDE w:val="0"/>
              <w:autoSpaceDN w:val="0"/>
              <w:adjustRightInd w:val="0"/>
              <w:jc w:val="both"/>
              <w:rPr>
                <w:color w:val="000000"/>
              </w:rPr>
            </w:pPr>
            <w:r w:rsidRPr="00D72C35">
              <w:rPr>
                <w:color w:val="000000"/>
              </w:rPr>
              <w:t xml:space="preserve"> на производстве.</w:t>
            </w:r>
          </w:p>
        </w:tc>
        <w:tc>
          <w:tcPr>
            <w:tcW w:w="2223"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267"/>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3.</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Правила уличного движения.</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Классные руководители, учителя ОБЖ, родители.</w:t>
            </w:r>
          </w:p>
        </w:tc>
        <w:tc>
          <w:tcPr>
            <w:tcW w:w="3600"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Знание и соблюдение</w:t>
            </w:r>
          </w:p>
          <w:p w:rsidR="007A5F27" w:rsidRDefault="007A5F27" w:rsidP="00271502">
            <w:pPr>
              <w:autoSpaceDE w:val="0"/>
              <w:autoSpaceDN w:val="0"/>
              <w:adjustRightInd w:val="0"/>
              <w:jc w:val="both"/>
              <w:rPr>
                <w:color w:val="000000"/>
              </w:rPr>
            </w:pPr>
            <w:r w:rsidRPr="00D72C35">
              <w:rPr>
                <w:color w:val="000000"/>
              </w:rPr>
              <w:t xml:space="preserve"> правил </w:t>
            </w:r>
            <w:proofErr w:type="gramStart"/>
            <w:r w:rsidRPr="00D72C35">
              <w:rPr>
                <w:color w:val="000000"/>
              </w:rPr>
              <w:t>дорожного</w:t>
            </w:r>
            <w:proofErr w:type="gramEnd"/>
            <w:r w:rsidRPr="00D72C35">
              <w:rPr>
                <w:color w:val="000000"/>
              </w:rPr>
              <w:t xml:space="preserve"> </w:t>
            </w:r>
          </w:p>
          <w:p w:rsidR="007A5F27" w:rsidRPr="00D72C35" w:rsidRDefault="007A5F27" w:rsidP="00271502">
            <w:pPr>
              <w:autoSpaceDE w:val="0"/>
              <w:autoSpaceDN w:val="0"/>
              <w:adjustRightInd w:val="0"/>
              <w:jc w:val="both"/>
              <w:rPr>
                <w:color w:val="000000"/>
              </w:rPr>
            </w:pPr>
            <w:r w:rsidRPr="00D72C35">
              <w:rPr>
                <w:color w:val="000000"/>
              </w:rPr>
              <w:t>движения.</w:t>
            </w:r>
          </w:p>
        </w:tc>
        <w:tc>
          <w:tcPr>
            <w:tcW w:w="2223"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073"/>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4.</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Поражения отравляющими веществами и первая медицинская помощь при них.</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химии, ОБЖ.</w:t>
            </w:r>
          </w:p>
        </w:tc>
        <w:tc>
          <w:tcPr>
            <w:tcW w:w="3600"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Умение оказывать</w:t>
            </w:r>
          </w:p>
          <w:p w:rsidR="007A5F27" w:rsidRPr="00D72C35" w:rsidRDefault="007A5F27" w:rsidP="00271502">
            <w:pPr>
              <w:autoSpaceDE w:val="0"/>
              <w:autoSpaceDN w:val="0"/>
              <w:adjustRightInd w:val="0"/>
              <w:jc w:val="both"/>
              <w:rPr>
                <w:color w:val="000000"/>
              </w:rPr>
            </w:pPr>
            <w:r w:rsidRPr="00D72C35">
              <w:rPr>
                <w:color w:val="000000"/>
              </w:rPr>
              <w:t xml:space="preserve"> первую медицинскую помощь.</w:t>
            </w:r>
          </w:p>
        </w:tc>
        <w:tc>
          <w:tcPr>
            <w:tcW w:w="2223"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r w:rsidR="007A5F27" w:rsidRPr="00D72C35" w:rsidTr="00271502">
        <w:trPr>
          <w:trHeight w:hRule="exact" w:val="1093"/>
        </w:trPr>
        <w:tc>
          <w:tcPr>
            <w:tcW w:w="539"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noProof/>
                <w:color w:val="000000"/>
              </w:rPr>
            </w:pPr>
            <w:r w:rsidRPr="00D72C35">
              <w:rPr>
                <w:noProof/>
                <w:color w:val="000000"/>
              </w:rPr>
              <w:t>5.</w:t>
            </w:r>
          </w:p>
        </w:tc>
        <w:tc>
          <w:tcPr>
            <w:tcW w:w="3598"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Первая помощь при ожогах, обморожениях, травмах, электрошоке.</w:t>
            </w:r>
          </w:p>
        </w:tc>
        <w:tc>
          <w:tcPr>
            <w:tcW w:w="3240" w:type="dxa"/>
            <w:tcBorders>
              <w:top w:val="single" w:sz="6" w:space="0" w:color="auto"/>
              <w:left w:val="single" w:sz="6" w:space="0" w:color="auto"/>
              <w:bottom w:val="single" w:sz="6" w:space="0" w:color="auto"/>
              <w:right w:val="single" w:sz="6" w:space="0" w:color="auto"/>
            </w:tcBorders>
          </w:tcPr>
          <w:p w:rsidR="007A5F27" w:rsidRPr="00D72C35" w:rsidRDefault="007A5F27" w:rsidP="00271502">
            <w:pPr>
              <w:autoSpaceDE w:val="0"/>
              <w:autoSpaceDN w:val="0"/>
              <w:adjustRightInd w:val="0"/>
              <w:jc w:val="both"/>
              <w:rPr>
                <w:color w:val="000000"/>
              </w:rPr>
            </w:pPr>
            <w:r w:rsidRPr="00D72C35">
              <w:rPr>
                <w:color w:val="000000"/>
              </w:rPr>
              <w:t>Учителя ОБЖ, химии, биологии.</w:t>
            </w:r>
          </w:p>
        </w:tc>
        <w:tc>
          <w:tcPr>
            <w:tcW w:w="3600" w:type="dxa"/>
            <w:tcBorders>
              <w:top w:val="single" w:sz="6" w:space="0" w:color="auto"/>
              <w:left w:val="single" w:sz="6" w:space="0" w:color="auto"/>
              <w:bottom w:val="single" w:sz="6" w:space="0" w:color="auto"/>
              <w:right w:val="single" w:sz="4" w:space="0" w:color="auto"/>
            </w:tcBorders>
          </w:tcPr>
          <w:p w:rsidR="007A5F27" w:rsidRDefault="007A5F27" w:rsidP="00271502">
            <w:pPr>
              <w:autoSpaceDE w:val="0"/>
              <w:autoSpaceDN w:val="0"/>
              <w:adjustRightInd w:val="0"/>
              <w:jc w:val="both"/>
              <w:rPr>
                <w:color w:val="000000"/>
              </w:rPr>
            </w:pPr>
            <w:r w:rsidRPr="00D72C35">
              <w:rPr>
                <w:color w:val="000000"/>
              </w:rPr>
              <w:t xml:space="preserve">Умение оказывать </w:t>
            </w:r>
          </w:p>
          <w:p w:rsidR="007A5F27" w:rsidRPr="00D72C35" w:rsidRDefault="007A5F27" w:rsidP="00271502">
            <w:pPr>
              <w:autoSpaceDE w:val="0"/>
              <w:autoSpaceDN w:val="0"/>
              <w:adjustRightInd w:val="0"/>
              <w:jc w:val="both"/>
              <w:rPr>
                <w:color w:val="000000"/>
              </w:rPr>
            </w:pPr>
            <w:r w:rsidRPr="00D72C35">
              <w:rPr>
                <w:color w:val="000000"/>
              </w:rPr>
              <w:t>первую медицинскую помощь</w:t>
            </w:r>
          </w:p>
        </w:tc>
        <w:tc>
          <w:tcPr>
            <w:tcW w:w="2223" w:type="dxa"/>
            <w:gridSpan w:val="2"/>
            <w:tcBorders>
              <w:top w:val="single" w:sz="6" w:space="0" w:color="auto"/>
              <w:left w:val="single" w:sz="4" w:space="0" w:color="auto"/>
              <w:bottom w:val="single" w:sz="6" w:space="0" w:color="auto"/>
              <w:right w:val="single" w:sz="6" w:space="0" w:color="auto"/>
            </w:tcBorders>
          </w:tcPr>
          <w:p w:rsidR="007A5F27" w:rsidRDefault="007A5F27" w:rsidP="00271502">
            <w:pPr>
              <w:rPr>
                <w:color w:val="000000"/>
              </w:rPr>
            </w:pPr>
          </w:p>
          <w:p w:rsidR="007A5F27" w:rsidRPr="00D72C35" w:rsidRDefault="007A5F27" w:rsidP="00271502">
            <w:pPr>
              <w:autoSpaceDE w:val="0"/>
              <w:autoSpaceDN w:val="0"/>
              <w:adjustRightInd w:val="0"/>
              <w:jc w:val="both"/>
              <w:rPr>
                <w:color w:val="000000"/>
              </w:rPr>
            </w:pPr>
          </w:p>
        </w:tc>
      </w:tr>
    </w:tbl>
    <w:p w:rsidR="007A5F27" w:rsidRPr="00D72C35" w:rsidRDefault="007A5F27" w:rsidP="007A5F27">
      <w:pPr>
        <w:ind w:firstLine="360"/>
      </w:pPr>
    </w:p>
    <w:p w:rsidR="007A5F27" w:rsidRDefault="007A5F27" w:rsidP="007A5F27">
      <w:pPr>
        <w:ind w:firstLine="360"/>
        <w:jc w:val="both"/>
        <w:rPr>
          <w:b/>
          <w:sz w:val="32"/>
          <w:szCs w:val="32"/>
        </w:rPr>
      </w:pPr>
      <w:r w:rsidRPr="002E3B51">
        <w:rPr>
          <w:b/>
          <w:sz w:val="32"/>
          <w:szCs w:val="32"/>
        </w:rPr>
        <w:t>2 блок «Культура здоровья учителя».</w:t>
      </w:r>
    </w:p>
    <w:p w:rsidR="007A5F27" w:rsidRPr="002E3B51" w:rsidRDefault="007A5F27" w:rsidP="007A5F27">
      <w:pPr>
        <w:ind w:firstLine="360"/>
        <w:jc w:val="both"/>
        <w:rPr>
          <w:b/>
          <w:sz w:val="32"/>
          <w:szCs w:val="32"/>
        </w:rPr>
      </w:pPr>
    </w:p>
    <w:p w:rsidR="007A5F27" w:rsidRDefault="007A5F27" w:rsidP="007A5F27">
      <w:pPr>
        <w:pStyle w:val="7"/>
        <w:spacing w:before="0" w:after="0"/>
        <w:ind w:firstLine="708"/>
      </w:pPr>
      <w:r w:rsidRPr="00D72C35">
        <w:t>Цель: повышение уровня валеологических знаний, приобщение  учителя к здоровому образу жизни.</w:t>
      </w:r>
    </w:p>
    <w:p w:rsidR="007A5F27" w:rsidRPr="000800FA" w:rsidRDefault="007A5F27" w:rsidP="007A5F2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2"/>
        <w:gridCol w:w="2756"/>
        <w:gridCol w:w="2880"/>
      </w:tblGrid>
      <w:tr w:rsidR="007A5F27" w:rsidRPr="00D72C35" w:rsidTr="00271502">
        <w:tc>
          <w:tcPr>
            <w:tcW w:w="4192" w:type="dxa"/>
            <w:tcBorders>
              <w:top w:val="single" w:sz="4" w:space="0" w:color="auto"/>
              <w:left w:val="single" w:sz="4" w:space="0" w:color="auto"/>
              <w:bottom w:val="single" w:sz="4" w:space="0" w:color="auto"/>
              <w:right w:val="single" w:sz="4" w:space="0" w:color="auto"/>
            </w:tcBorders>
          </w:tcPr>
          <w:p w:rsidR="007A5F27" w:rsidRPr="00D72C35" w:rsidRDefault="007A5F27" w:rsidP="00271502">
            <w:pPr>
              <w:pStyle w:val="8"/>
              <w:spacing w:before="0" w:after="0"/>
              <w:ind w:firstLine="360"/>
              <w:rPr>
                <w:i w:val="0"/>
              </w:rPr>
            </w:pPr>
            <w:r w:rsidRPr="00D72C35">
              <w:rPr>
                <w:i w:val="0"/>
              </w:rPr>
              <w:t>Содержание</w:t>
            </w:r>
          </w:p>
        </w:tc>
        <w:tc>
          <w:tcPr>
            <w:tcW w:w="2756" w:type="dxa"/>
            <w:tcBorders>
              <w:top w:val="single" w:sz="4" w:space="0" w:color="auto"/>
              <w:left w:val="single" w:sz="4" w:space="0" w:color="auto"/>
              <w:bottom w:val="single" w:sz="4" w:space="0" w:color="auto"/>
              <w:right w:val="single" w:sz="4" w:space="0" w:color="auto"/>
            </w:tcBorders>
          </w:tcPr>
          <w:p w:rsidR="007A5F27" w:rsidRPr="00D72C35" w:rsidRDefault="007A5F27" w:rsidP="00271502">
            <w:pPr>
              <w:ind w:firstLine="360"/>
              <w:jc w:val="both"/>
            </w:pPr>
            <w:r w:rsidRPr="00D72C35">
              <w:t>Цели работы</w:t>
            </w:r>
          </w:p>
        </w:tc>
        <w:tc>
          <w:tcPr>
            <w:tcW w:w="2880" w:type="dxa"/>
            <w:tcBorders>
              <w:top w:val="single" w:sz="4" w:space="0" w:color="auto"/>
              <w:left w:val="single" w:sz="4" w:space="0" w:color="auto"/>
              <w:bottom w:val="single" w:sz="4" w:space="0" w:color="auto"/>
              <w:right w:val="single" w:sz="4" w:space="0" w:color="auto"/>
            </w:tcBorders>
          </w:tcPr>
          <w:p w:rsidR="007A5F27" w:rsidRPr="00D72C35" w:rsidRDefault="007A5F27" w:rsidP="00271502">
            <w:pPr>
              <w:ind w:firstLine="360"/>
              <w:jc w:val="both"/>
            </w:pPr>
            <w:r w:rsidRPr="00D72C35">
              <w:t>Ответственные</w:t>
            </w:r>
          </w:p>
        </w:tc>
      </w:tr>
      <w:tr w:rsidR="007A5F27" w:rsidRPr="00D72C35" w:rsidTr="00271502">
        <w:tc>
          <w:tcPr>
            <w:tcW w:w="9828" w:type="dxa"/>
            <w:gridSpan w:val="3"/>
            <w:tcBorders>
              <w:top w:val="single" w:sz="4" w:space="0" w:color="auto"/>
              <w:left w:val="single" w:sz="4" w:space="0" w:color="auto"/>
              <w:bottom w:val="single" w:sz="4" w:space="0" w:color="auto"/>
              <w:right w:val="single" w:sz="4" w:space="0" w:color="auto"/>
            </w:tcBorders>
          </w:tcPr>
          <w:p w:rsidR="007A5F27" w:rsidRPr="00D72C35" w:rsidRDefault="007A5F27" w:rsidP="00271502">
            <w:pPr>
              <w:ind w:firstLine="360"/>
              <w:jc w:val="center"/>
            </w:pPr>
            <w:r w:rsidRPr="00D72C35">
              <w:t>Просветительское и научно-методическое направление.</w:t>
            </w:r>
          </w:p>
        </w:tc>
      </w:tr>
      <w:tr w:rsidR="007A5F27" w:rsidRPr="00D72C35" w:rsidTr="00271502">
        <w:tc>
          <w:tcPr>
            <w:tcW w:w="4192" w:type="dxa"/>
            <w:tcBorders>
              <w:top w:val="single" w:sz="4" w:space="0" w:color="auto"/>
              <w:left w:val="single" w:sz="4" w:space="0" w:color="auto"/>
              <w:bottom w:val="single" w:sz="4" w:space="0" w:color="auto"/>
              <w:right w:val="single" w:sz="4" w:space="0" w:color="auto"/>
            </w:tcBorders>
          </w:tcPr>
          <w:p w:rsidR="007A5F27" w:rsidRPr="00D72C35" w:rsidRDefault="007A5F27" w:rsidP="00271502">
            <w:pPr>
              <w:ind w:firstLine="360"/>
              <w:jc w:val="both"/>
            </w:pPr>
            <w:r w:rsidRPr="00D72C35">
              <w:t xml:space="preserve">1. Накопление научной и научно-популярной литературы, периодических изданий по вопросам </w:t>
            </w:r>
            <w:r w:rsidRPr="00D72C35">
              <w:lastRenderedPageBreak/>
              <w:t>сохранения и укрепления здоровья.</w:t>
            </w:r>
          </w:p>
        </w:tc>
        <w:tc>
          <w:tcPr>
            <w:tcW w:w="2756" w:type="dxa"/>
            <w:tcBorders>
              <w:top w:val="single" w:sz="4" w:space="0" w:color="auto"/>
              <w:left w:val="single" w:sz="4" w:space="0" w:color="auto"/>
              <w:bottom w:val="single" w:sz="4" w:space="0" w:color="auto"/>
              <w:right w:val="single" w:sz="4" w:space="0" w:color="auto"/>
            </w:tcBorders>
          </w:tcPr>
          <w:p w:rsidR="007A5F27" w:rsidRPr="00D72C35" w:rsidRDefault="007A5F27" w:rsidP="00271502">
            <w:pPr>
              <w:ind w:firstLine="360"/>
              <w:jc w:val="both"/>
            </w:pPr>
            <w:r w:rsidRPr="00D72C35">
              <w:lastRenderedPageBreak/>
              <w:t xml:space="preserve">Создание условий для повышения уровня знаний учителей о </w:t>
            </w:r>
            <w:r w:rsidRPr="00D72C35">
              <w:lastRenderedPageBreak/>
              <w:t>здоровом образе жизни.</w:t>
            </w:r>
          </w:p>
        </w:tc>
        <w:tc>
          <w:tcPr>
            <w:tcW w:w="2880" w:type="dxa"/>
            <w:tcBorders>
              <w:top w:val="single" w:sz="4" w:space="0" w:color="auto"/>
              <w:left w:val="single" w:sz="4" w:space="0" w:color="auto"/>
              <w:bottom w:val="single" w:sz="4" w:space="0" w:color="auto"/>
              <w:right w:val="single" w:sz="4" w:space="0" w:color="auto"/>
            </w:tcBorders>
          </w:tcPr>
          <w:p w:rsidR="007A5F27" w:rsidRPr="00D72C35" w:rsidRDefault="007A5F27" w:rsidP="00271502">
            <w:pPr>
              <w:ind w:firstLine="360"/>
              <w:jc w:val="both"/>
            </w:pPr>
            <w:r w:rsidRPr="00D72C35">
              <w:lastRenderedPageBreak/>
              <w:t>Библиоте</w:t>
            </w:r>
            <w:r>
              <w:t>карь, руководители МО</w:t>
            </w:r>
            <w:r w:rsidRPr="00D72C35">
              <w:t>.</w:t>
            </w:r>
          </w:p>
        </w:tc>
      </w:tr>
      <w:tr w:rsidR="007A5F27" w:rsidRPr="00D72C35" w:rsidTr="00271502">
        <w:tc>
          <w:tcPr>
            <w:tcW w:w="4192" w:type="dxa"/>
            <w:tcBorders>
              <w:top w:val="single" w:sz="4" w:space="0" w:color="auto"/>
              <w:left w:val="single" w:sz="4" w:space="0" w:color="auto"/>
              <w:bottom w:val="single" w:sz="4" w:space="0" w:color="auto"/>
              <w:right w:val="single" w:sz="4" w:space="0" w:color="auto"/>
            </w:tcBorders>
          </w:tcPr>
          <w:p w:rsidR="007A5F27" w:rsidRPr="00D72C35" w:rsidRDefault="007A5F27" w:rsidP="00271502">
            <w:pPr>
              <w:ind w:firstLine="360"/>
              <w:jc w:val="both"/>
            </w:pPr>
            <w:r w:rsidRPr="00D72C35">
              <w:lastRenderedPageBreak/>
              <w:t>2. Организация тематических семинарских занятий с учителями школы:</w:t>
            </w:r>
          </w:p>
          <w:p w:rsidR="007A5F27" w:rsidRPr="00D72C35" w:rsidRDefault="007A5F27" w:rsidP="00230E1C">
            <w:pPr>
              <w:numPr>
                <w:ilvl w:val="0"/>
                <w:numId w:val="39"/>
              </w:numPr>
              <w:ind w:left="0" w:firstLine="360"/>
              <w:jc w:val="both"/>
            </w:pPr>
            <w:r w:rsidRPr="00D72C35">
              <w:t>культура умственного труда;</w:t>
            </w:r>
          </w:p>
          <w:p w:rsidR="007A5F27" w:rsidRPr="00D72C35" w:rsidRDefault="007A5F27" w:rsidP="00230E1C">
            <w:pPr>
              <w:numPr>
                <w:ilvl w:val="0"/>
                <w:numId w:val="39"/>
              </w:numPr>
              <w:ind w:left="0" w:firstLine="360"/>
              <w:jc w:val="both"/>
            </w:pPr>
            <w:r w:rsidRPr="00D72C35">
              <w:t>саморегуляция профессиональной деятельности учителя;</w:t>
            </w:r>
          </w:p>
          <w:p w:rsidR="007A5F27" w:rsidRPr="00D72C35" w:rsidRDefault="007A5F27" w:rsidP="00230E1C">
            <w:pPr>
              <w:numPr>
                <w:ilvl w:val="0"/>
                <w:numId w:val="39"/>
              </w:numPr>
              <w:ind w:left="0" w:firstLine="360"/>
              <w:jc w:val="both"/>
            </w:pPr>
            <w:r w:rsidRPr="00D72C35">
              <w:t>профилактика табакокурения, алкоголизма, наркомании и СПИДа среди подростков.</w:t>
            </w:r>
          </w:p>
        </w:tc>
        <w:tc>
          <w:tcPr>
            <w:tcW w:w="2756" w:type="dxa"/>
            <w:tcBorders>
              <w:top w:val="single" w:sz="4" w:space="0" w:color="auto"/>
              <w:left w:val="single" w:sz="4" w:space="0" w:color="auto"/>
              <w:bottom w:val="single" w:sz="4" w:space="0" w:color="auto"/>
              <w:right w:val="single" w:sz="4" w:space="0" w:color="auto"/>
            </w:tcBorders>
          </w:tcPr>
          <w:p w:rsidR="007A5F27" w:rsidRPr="00D72C35" w:rsidRDefault="007A5F27" w:rsidP="00271502">
            <w:pPr>
              <w:ind w:firstLine="360"/>
              <w:jc w:val="both"/>
            </w:pPr>
            <w:r w:rsidRPr="00D72C35">
              <w:t>Повышение профессионального уровня учителя.</w:t>
            </w:r>
          </w:p>
        </w:tc>
        <w:tc>
          <w:tcPr>
            <w:tcW w:w="2880" w:type="dxa"/>
            <w:tcBorders>
              <w:top w:val="single" w:sz="4" w:space="0" w:color="auto"/>
              <w:left w:val="single" w:sz="4" w:space="0" w:color="auto"/>
              <w:bottom w:val="single" w:sz="4" w:space="0" w:color="auto"/>
              <w:right w:val="single" w:sz="4" w:space="0" w:color="auto"/>
            </w:tcBorders>
          </w:tcPr>
          <w:p w:rsidR="007A5F27" w:rsidRPr="00D72C35" w:rsidRDefault="007A5F27" w:rsidP="00271502">
            <w:pPr>
              <w:ind w:firstLine="360"/>
              <w:jc w:val="both"/>
            </w:pPr>
            <w:r>
              <w:t>Руководители МО ш</w:t>
            </w:r>
            <w:r w:rsidRPr="00D72C35">
              <w:t>колы.</w:t>
            </w:r>
          </w:p>
        </w:tc>
      </w:tr>
      <w:tr w:rsidR="007A5F27" w:rsidRPr="00D72C35" w:rsidTr="00271502">
        <w:tc>
          <w:tcPr>
            <w:tcW w:w="9828" w:type="dxa"/>
            <w:gridSpan w:val="3"/>
            <w:tcBorders>
              <w:top w:val="single" w:sz="4" w:space="0" w:color="auto"/>
              <w:left w:val="single" w:sz="4" w:space="0" w:color="auto"/>
              <w:bottom w:val="single" w:sz="4" w:space="0" w:color="auto"/>
              <w:right w:val="single" w:sz="4" w:space="0" w:color="auto"/>
            </w:tcBorders>
          </w:tcPr>
          <w:p w:rsidR="007A5F27" w:rsidRPr="00D72C35" w:rsidRDefault="007A5F27" w:rsidP="00271502">
            <w:pPr>
              <w:ind w:firstLine="360"/>
              <w:jc w:val="center"/>
            </w:pPr>
            <w:r w:rsidRPr="00D72C35">
              <w:t>Физкультурно-оздоровительное направление.</w:t>
            </w:r>
          </w:p>
        </w:tc>
      </w:tr>
      <w:tr w:rsidR="007A5F27" w:rsidRPr="00D72C35" w:rsidTr="00271502">
        <w:tc>
          <w:tcPr>
            <w:tcW w:w="4192" w:type="dxa"/>
            <w:tcBorders>
              <w:top w:val="single" w:sz="4" w:space="0" w:color="auto"/>
              <w:left w:val="single" w:sz="4" w:space="0" w:color="auto"/>
              <w:bottom w:val="single" w:sz="4" w:space="0" w:color="auto"/>
              <w:right w:val="single" w:sz="4" w:space="0" w:color="auto"/>
            </w:tcBorders>
          </w:tcPr>
          <w:p w:rsidR="007A5F27" w:rsidRPr="00D72C35" w:rsidRDefault="007A5F27" w:rsidP="00271502">
            <w:pPr>
              <w:ind w:firstLine="360"/>
              <w:jc w:val="both"/>
            </w:pPr>
            <w:r>
              <w:t>2</w:t>
            </w:r>
            <w:r w:rsidRPr="00D72C35">
              <w:t>. Организация спортивны</w:t>
            </w:r>
            <w:r>
              <w:t xml:space="preserve">х соревнований </w:t>
            </w:r>
          </w:p>
        </w:tc>
        <w:tc>
          <w:tcPr>
            <w:tcW w:w="2756" w:type="dxa"/>
            <w:tcBorders>
              <w:top w:val="single" w:sz="4" w:space="0" w:color="auto"/>
              <w:left w:val="single" w:sz="4" w:space="0" w:color="auto"/>
              <w:bottom w:val="single" w:sz="4" w:space="0" w:color="auto"/>
              <w:right w:val="single" w:sz="4" w:space="0" w:color="auto"/>
            </w:tcBorders>
          </w:tcPr>
          <w:p w:rsidR="007A5F27" w:rsidRPr="00D72C35" w:rsidRDefault="007A5F27" w:rsidP="00271502">
            <w:pPr>
              <w:ind w:firstLine="360"/>
              <w:jc w:val="both"/>
            </w:pPr>
            <w:r w:rsidRPr="00D72C35">
              <w:t>Укрепление и сохранение здоровья учащихся и учителей.</w:t>
            </w:r>
          </w:p>
        </w:tc>
        <w:tc>
          <w:tcPr>
            <w:tcW w:w="2880" w:type="dxa"/>
            <w:tcBorders>
              <w:top w:val="single" w:sz="4" w:space="0" w:color="auto"/>
              <w:left w:val="single" w:sz="4" w:space="0" w:color="auto"/>
              <w:bottom w:val="single" w:sz="4" w:space="0" w:color="auto"/>
              <w:right w:val="single" w:sz="4" w:space="0" w:color="auto"/>
            </w:tcBorders>
          </w:tcPr>
          <w:p w:rsidR="007A5F27" w:rsidRPr="00D72C35" w:rsidRDefault="007A5F27" w:rsidP="00271502">
            <w:pPr>
              <w:ind w:firstLine="360"/>
              <w:jc w:val="both"/>
            </w:pPr>
            <w:r>
              <w:t>Учителя физкультуры</w:t>
            </w:r>
          </w:p>
        </w:tc>
      </w:tr>
    </w:tbl>
    <w:p w:rsidR="007A5F27" w:rsidRPr="00D72C35" w:rsidRDefault="007A5F27" w:rsidP="007A5F27">
      <w:pPr>
        <w:ind w:firstLine="360"/>
        <w:jc w:val="both"/>
      </w:pPr>
    </w:p>
    <w:p w:rsidR="007A5F27" w:rsidRDefault="007A5F27" w:rsidP="007A5F27">
      <w:pPr>
        <w:autoSpaceDE w:val="0"/>
        <w:autoSpaceDN w:val="0"/>
        <w:adjustRightInd w:val="0"/>
        <w:ind w:firstLine="540"/>
        <w:jc w:val="both"/>
        <w:rPr>
          <w:b/>
          <w:sz w:val="32"/>
          <w:szCs w:val="32"/>
        </w:rPr>
      </w:pPr>
    </w:p>
    <w:p w:rsidR="007F5F3F" w:rsidRDefault="007F5F3F" w:rsidP="007A5F27">
      <w:pPr>
        <w:autoSpaceDE w:val="0"/>
        <w:autoSpaceDN w:val="0"/>
        <w:adjustRightInd w:val="0"/>
        <w:ind w:firstLine="540"/>
        <w:jc w:val="both"/>
        <w:rPr>
          <w:b/>
          <w:sz w:val="32"/>
          <w:szCs w:val="32"/>
        </w:rPr>
      </w:pPr>
    </w:p>
    <w:p w:rsidR="007F5F3F" w:rsidRDefault="007F5F3F" w:rsidP="007A5F27">
      <w:pPr>
        <w:autoSpaceDE w:val="0"/>
        <w:autoSpaceDN w:val="0"/>
        <w:adjustRightInd w:val="0"/>
        <w:ind w:firstLine="540"/>
        <w:jc w:val="both"/>
        <w:rPr>
          <w:b/>
          <w:sz w:val="32"/>
          <w:szCs w:val="32"/>
        </w:rPr>
      </w:pPr>
    </w:p>
    <w:p w:rsidR="007F5F3F" w:rsidRDefault="007F5F3F" w:rsidP="007A5F27">
      <w:pPr>
        <w:autoSpaceDE w:val="0"/>
        <w:autoSpaceDN w:val="0"/>
        <w:adjustRightInd w:val="0"/>
        <w:ind w:firstLine="540"/>
        <w:jc w:val="both"/>
        <w:rPr>
          <w:b/>
          <w:sz w:val="32"/>
          <w:szCs w:val="32"/>
        </w:rPr>
      </w:pPr>
    </w:p>
    <w:p w:rsidR="007F5F3F" w:rsidRDefault="007F5F3F" w:rsidP="007A5F27">
      <w:pPr>
        <w:autoSpaceDE w:val="0"/>
        <w:autoSpaceDN w:val="0"/>
        <w:adjustRightInd w:val="0"/>
        <w:ind w:firstLine="540"/>
        <w:jc w:val="both"/>
        <w:rPr>
          <w:b/>
          <w:sz w:val="32"/>
          <w:szCs w:val="32"/>
        </w:rPr>
      </w:pPr>
    </w:p>
    <w:p w:rsidR="007F5F3F" w:rsidRDefault="007F5F3F" w:rsidP="007A5F27">
      <w:pPr>
        <w:autoSpaceDE w:val="0"/>
        <w:autoSpaceDN w:val="0"/>
        <w:adjustRightInd w:val="0"/>
        <w:ind w:firstLine="540"/>
        <w:jc w:val="both"/>
        <w:rPr>
          <w:b/>
          <w:sz w:val="32"/>
          <w:szCs w:val="32"/>
        </w:rPr>
      </w:pPr>
    </w:p>
    <w:p w:rsidR="007F5F3F" w:rsidRDefault="007F5F3F" w:rsidP="007A5F27">
      <w:pPr>
        <w:autoSpaceDE w:val="0"/>
        <w:autoSpaceDN w:val="0"/>
        <w:adjustRightInd w:val="0"/>
        <w:ind w:firstLine="540"/>
        <w:jc w:val="both"/>
        <w:rPr>
          <w:b/>
          <w:sz w:val="32"/>
          <w:szCs w:val="32"/>
        </w:rPr>
      </w:pPr>
    </w:p>
    <w:p w:rsidR="007F5F3F" w:rsidRDefault="007F5F3F" w:rsidP="007A5F27">
      <w:pPr>
        <w:autoSpaceDE w:val="0"/>
        <w:autoSpaceDN w:val="0"/>
        <w:adjustRightInd w:val="0"/>
        <w:ind w:firstLine="540"/>
        <w:jc w:val="both"/>
        <w:rPr>
          <w:b/>
          <w:sz w:val="32"/>
          <w:szCs w:val="32"/>
        </w:rPr>
      </w:pPr>
    </w:p>
    <w:p w:rsidR="007F5F3F" w:rsidRDefault="007F5F3F" w:rsidP="007A5F27">
      <w:pPr>
        <w:autoSpaceDE w:val="0"/>
        <w:autoSpaceDN w:val="0"/>
        <w:adjustRightInd w:val="0"/>
        <w:ind w:firstLine="540"/>
        <w:jc w:val="both"/>
        <w:rPr>
          <w:b/>
          <w:sz w:val="32"/>
          <w:szCs w:val="32"/>
        </w:rPr>
      </w:pPr>
    </w:p>
    <w:p w:rsidR="007A5F27" w:rsidRPr="007F5F3F" w:rsidRDefault="007A5F27" w:rsidP="007A5F27">
      <w:pPr>
        <w:autoSpaceDE w:val="0"/>
        <w:autoSpaceDN w:val="0"/>
        <w:adjustRightInd w:val="0"/>
        <w:ind w:firstLine="540"/>
        <w:jc w:val="both"/>
        <w:rPr>
          <w:b/>
          <w:sz w:val="40"/>
          <w:szCs w:val="40"/>
        </w:rPr>
      </w:pPr>
      <w:r w:rsidRPr="007F5F3F">
        <w:rPr>
          <w:b/>
          <w:sz w:val="40"/>
          <w:szCs w:val="40"/>
        </w:rPr>
        <w:t>Программа интеллектуального  развития «Одаренные дети»</w:t>
      </w:r>
    </w:p>
    <w:p w:rsidR="007A5F27" w:rsidRPr="000800FA" w:rsidRDefault="007A5F27" w:rsidP="007A5F27">
      <w:pPr>
        <w:autoSpaceDE w:val="0"/>
        <w:autoSpaceDN w:val="0"/>
        <w:adjustRightInd w:val="0"/>
        <w:ind w:firstLine="540"/>
        <w:jc w:val="both"/>
        <w:rPr>
          <w:b/>
          <w:sz w:val="32"/>
          <w:szCs w:val="32"/>
        </w:rPr>
      </w:pPr>
    </w:p>
    <w:p w:rsidR="007A5F27" w:rsidRPr="00D72C35" w:rsidRDefault="007A5F27" w:rsidP="007A5F27">
      <w:pPr>
        <w:pStyle w:val="aff2"/>
        <w:ind w:firstLine="540"/>
        <w:jc w:val="both"/>
        <w:rPr>
          <w:rFonts w:ascii="Times New Roman" w:hAnsi="Times New Roman"/>
          <w:sz w:val="24"/>
          <w:szCs w:val="24"/>
          <w:lang w:eastAsia="ru-RU"/>
        </w:rPr>
      </w:pPr>
      <w:r w:rsidRPr="00D72C35">
        <w:rPr>
          <w:rFonts w:ascii="Times New Roman" w:hAnsi="Times New Roman"/>
          <w:sz w:val="24"/>
          <w:szCs w:val="24"/>
          <w:lang w:eastAsia="ru-RU"/>
        </w:rPr>
        <w:t>При составлении программы учитывалось, что ведущим фактором обучения всех, и особенно одаренных детей является личность учителя. Наиболее существенным фактором успешности работы учителя является глобальная личностная характеристика — система взглядов и убеждений, в которой большую значимость имеют представления о самом себе, других людях, а также о целях и задачах своей работы. Именно эти составляющие постоянно проявляются в межличностном общении.</w:t>
      </w:r>
    </w:p>
    <w:p w:rsidR="007A5F27" w:rsidRDefault="007A5F27" w:rsidP="007A5F27">
      <w:pPr>
        <w:ind w:firstLine="540"/>
        <w:jc w:val="both"/>
        <w:rPr>
          <w:b/>
          <w:bCs/>
          <w:color w:val="000000"/>
          <w:sz w:val="28"/>
          <w:szCs w:val="28"/>
        </w:rPr>
      </w:pPr>
    </w:p>
    <w:p w:rsidR="007A5F27" w:rsidRPr="007F5F3F" w:rsidRDefault="007A5F27" w:rsidP="007F5F3F">
      <w:pPr>
        <w:ind w:firstLine="540"/>
        <w:jc w:val="center"/>
        <w:rPr>
          <w:b/>
          <w:bCs/>
          <w:color w:val="000000"/>
          <w:sz w:val="32"/>
          <w:szCs w:val="32"/>
        </w:rPr>
      </w:pPr>
      <w:r w:rsidRPr="007F5F3F">
        <w:rPr>
          <w:b/>
          <w:bCs/>
          <w:color w:val="000000"/>
          <w:sz w:val="32"/>
          <w:szCs w:val="32"/>
        </w:rPr>
        <w:lastRenderedPageBreak/>
        <w:t>Содержание проблемы и обоснование необходимости ее решения.</w:t>
      </w:r>
    </w:p>
    <w:p w:rsidR="007A5F27" w:rsidRPr="007F5F3F" w:rsidRDefault="007A5F27" w:rsidP="007F5F3F">
      <w:pPr>
        <w:ind w:firstLine="540"/>
        <w:jc w:val="center"/>
        <w:rPr>
          <w:color w:val="555555"/>
          <w:sz w:val="32"/>
          <w:szCs w:val="32"/>
        </w:rPr>
      </w:pPr>
    </w:p>
    <w:p w:rsidR="007A5F27" w:rsidRPr="00D72C35" w:rsidRDefault="007A5F27" w:rsidP="007A5F27">
      <w:pPr>
        <w:ind w:firstLine="540"/>
        <w:jc w:val="both"/>
        <w:rPr>
          <w:color w:val="555555"/>
        </w:rPr>
      </w:pPr>
      <w:r w:rsidRPr="00D72C35">
        <w:rPr>
          <w:color w:val="000000"/>
        </w:rPr>
        <w:t xml:space="preserve"> В последние годы можно наблюдать уменьшение числа участников и победителей предметных олимпиад, участников конкурсов и соревнований и, как следствие, низких образовательных достижений. За последние два учебных года уменьшилось число участников районного этапа предметной олимпиады. Наши школьники не показывают на районном этапе, а также областном. </w:t>
      </w:r>
    </w:p>
    <w:p w:rsidR="007A5F27" w:rsidRPr="00D72C35" w:rsidRDefault="007A5F27" w:rsidP="007A5F27">
      <w:pPr>
        <w:ind w:firstLine="540"/>
        <w:jc w:val="both"/>
        <w:rPr>
          <w:color w:val="555555"/>
        </w:rPr>
      </w:pPr>
      <w:r w:rsidRPr="00D72C35">
        <w:rPr>
          <w:color w:val="000000"/>
        </w:rPr>
        <w:t xml:space="preserve"> В тоже время, хочется отметить увеличение интереса детей к занятиям исследовательской деятельностью, в школе обучаются учащиеся, ведущие активную творческую, учебную, научно-исследовательскую работу. Эти учащиеся входят в число  участников  районного этапа научно-практической конференции. </w:t>
      </w:r>
    </w:p>
    <w:p w:rsidR="007A5F27" w:rsidRPr="00D72C35" w:rsidRDefault="007A5F27" w:rsidP="007A5F27">
      <w:pPr>
        <w:ind w:firstLine="540"/>
        <w:jc w:val="both"/>
        <w:rPr>
          <w:color w:val="555555"/>
        </w:rPr>
      </w:pPr>
      <w:r w:rsidRPr="00D72C35">
        <w:rPr>
          <w:color w:val="000000"/>
        </w:rPr>
        <w:t xml:space="preserve"> Для развития спортивной, творческой одаренности детей проводятся спортивные соревнования, спартакиады, смотры-конкурсы.</w:t>
      </w:r>
    </w:p>
    <w:p w:rsidR="007A5F27" w:rsidRPr="00D72C35" w:rsidRDefault="007A5F27" w:rsidP="007A5F27">
      <w:pPr>
        <w:ind w:firstLine="540"/>
        <w:jc w:val="both"/>
        <w:rPr>
          <w:color w:val="555555"/>
        </w:rPr>
      </w:pPr>
      <w:r w:rsidRPr="00D72C35">
        <w:rPr>
          <w:color w:val="000000"/>
        </w:rPr>
        <w:t>Улучшение работы учителей в данном направлении, привело к возникновению проблем выявления, поддержки и развития одаренных детей.  Их решение должна обеспечить Программа, связанная с координацией деятельности всех педагогов школы. Программа должна предусмотреть создание равных стартовых условий для выявления, развития, социальной поддержки одаренных детей, реализации их потенциальных возможностей, обеспечения всестороннего развития и образования.</w:t>
      </w:r>
    </w:p>
    <w:p w:rsidR="007A5F27" w:rsidRPr="00D72C35" w:rsidRDefault="007A5F27" w:rsidP="007A5F27">
      <w:pPr>
        <w:ind w:firstLine="540"/>
        <w:jc w:val="both"/>
        <w:rPr>
          <w:color w:val="555555"/>
        </w:rPr>
      </w:pPr>
      <w:r w:rsidRPr="00D72C35">
        <w:rPr>
          <w:color w:val="000000"/>
        </w:rPr>
        <w:t>Другая проблема – педагогические и психологические трудности, обусловленные разнообразием видов одаренности, включая возрастную и скрытую одаренность, множество противоречивых теоретических подходов и методов. Решение этой проблемы может быть связано с определением единых подходов к пониманию детской одаренности.</w:t>
      </w:r>
    </w:p>
    <w:p w:rsidR="007A5F27" w:rsidRPr="00D72C35" w:rsidRDefault="007A5F27" w:rsidP="007A5F27">
      <w:pPr>
        <w:ind w:firstLine="540"/>
        <w:jc w:val="both"/>
        <w:rPr>
          <w:color w:val="555555"/>
        </w:rPr>
      </w:pPr>
      <w:r w:rsidRPr="00D72C35">
        <w:rPr>
          <w:color w:val="000000"/>
        </w:rPr>
        <w:t xml:space="preserve">Кроме того, выделим кадровую проблему, связанную с недостаточной профессиональной и личностной готовностью педагогов к работе с одаренными детьми, отсутствие психолога в школе. </w:t>
      </w:r>
    </w:p>
    <w:p w:rsidR="007A5F27" w:rsidRPr="00D72C35" w:rsidRDefault="007A5F27" w:rsidP="007A5F27">
      <w:pPr>
        <w:pStyle w:val="aff2"/>
        <w:ind w:firstLine="540"/>
        <w:jc w:val="both"/>
        <w:rPr>
          <w:rFonts w:ascii="Times New Roman" w:hAnsi="Times New Roman"/>
          <w:b/>
          <w:sz w:val="24"/>
          <w:szCs w:val="24"/>
        </w:rPr>
      </w:pPr>
    </w:p>
    <w:p w:rsidR="007A5F27" w:rsidRPr="000800FA" w:rsidRDefault="007A5F27" w:rsidP="007A5F27">
      <w:pPr>
        <w:pStyle w:val="aff2"/>
        <w:ind w:firstLine="540"/>
        <w:jc w:val="both"/>
        <w:rPr>
          <w:rFonts w:ascii="Times New Roman" w:hAnsi="Times New Roman"/>
          <w:b/>
          <w:sz w:val="28"/>
          <w:szCs w:val="28"/>
        </w:rPr>
      </w:pPr>
      <w:r w:rsidRPr="000800FA">
        <w:rPr>
          <w:rFonts w:ascii="Times New Roman" w:hAnsi="Times New Roman"/>
          <w:b/>
          <w:sz w:val="28"/>
          <w:szCs w:val="28"/>
        </w:rPr>
        <w:t xml:space="preserve">Цель программы: </w:t>
      </w:r>
    </w:p>
    <w:p w:rsidR="007A5F27" w:rsidRPr="00D72C35" w:rsidRDefault="007A5F27" w:rsidP="007A5F27">
      <w:pPr>
        <w:pStyle w:val="aff2"/>
        <w:ind w:firstLine="540"/>
        <w:jc w:val="both"/>
        <w:rPr>
          <w:rFonts w:ascii="Times New Roman" w:hAnsi="Times New Roman"/>
          <w:sz w:val="24"/>
          <w:szCs w:val="24"/>
        </w:rPr>
      </w:pPr>
      <w:r w:rsidRPr="00D72C35">
        <w:rPr>
          <w:rFonts w:ascii="Times New Roman" w:hAnsi="Times New Roman"/>
          <w:sz w:val="24"/>
          <w:szCs w:val="24"/>
        </w:rPr>
        <w:t>1.создание благоприятных условий для развития талантливых учащихся через оптимальную структуру школьного и дополнительного образования;</w:t>
      </w:r>
    </w:p>
    <w:p w:rsidR="007A5F27" w:rsidRPr="00D72C35" w:rsidRDefault="007A5F27" w:rsidP="007A5F27">
      <w:pPr>
        <w:pStyle w:val="aff2"/>
        <w:ind w:firstLine="540"/>
        <w:jc w:val="both"/>
        <w:rPr>
          <w:rFonts w:ascii="Times New Roman" w:hAnsi="Times New Roman"/>
          <w:color w:val="7030A0"/>
          <w:sz w:val="24"/>
          <w:szCs w:val="24"/>
          <w:lang w:eastAsia="ru-RU"/>
        </w:rPr>
      </w:pPr>
      <w:r w:rsidRPr="00D72C35">
        <w:rPr>
          <w:rFonts w:ascii="Times New Roman" w:hAnsi="Times New Roman"/>
          <w:sz w:val="24"/>
          <w:szCs w:val="24"/>
        </w:rPr>
        <w:t>2.формирование системы раз</w:t>
      </w:r>
      <w:r w:rsidRPr="00D72C35">
        <w:rPr>
          <w:rFonts w:ascii="Times New Roman" w:hAnsi="Times New Roman"/>
          <w:color w:val="000000"/>
          <w:sz w:val="24"/>
          <w:szCs w:val="24"/>
        </w:rPr>
        <w:t>вития творческой индивидуальности, интеллектуальной и исследовательской активности школьников, преобразования ее в особую познавательную модель отношения к миру знаний, проявляющуюся в устойчивых личностных  интересах к той или иной форме учебной деятельности.</w:t>
      </w:r>
      <w:r w:rsidRPr="00D72C35">
        <w:rPr>
          <w:rFonts w:ascii="Times New Roman" w:hAnsi="Times New Roman"/>
          <w:color w:val="7030A0"/>
          <w:sz w:val="24"/>
          <w:szCs w:val="24"/>
          <w:lang w:eastAsia="ru-RU"/>
        </w:rPr>
        <w:t xml:space="preserve"> </w:t>
      </w:r>
    </w:p>
    <w:p w:rsidR="007A5F27" w:rsidRPr="00D72C35" w:rsidRDefault="007A5F27" w:rsidP="007A5F27">
      <w:pPr>
        <w:pStyle w:val="aff2"/>
        <w:ind w:firstLine="540"/>
        <w:jc w:val="both"/>
        <w:rPr>
          <w:rFonts w:ascii="Times New Roman" w:hAnsi="Times New Roman"/>
          <w:color w:val="000000"/>
          <w:sz w:val="24"/>
          <w:szCs w:val="24"/>
        </w:rPr>
      </w:pPr>
    </w:p>
    <w:p w:rsidR="007A5F27" w:rsidRDefault="007A5F27" w:rsidP="007A5F27">
      <w:pPr>
        <w:pStyle w:val="aff2"/>
        <w:ind w:firstLine="540"/>
        <w:jc w:val="both"/>
        <w:rPr>
          <w:rFonts w:ascii="Times New Roman" w:hAnsi="Times New Roman"/>
          <w:color w:val="000000"/>
          <w:sz w:val="28"/>
          <w:szCs w:val="28"/>
        </w:rPr>
      </w:pPr>
      <w:r w:rsidRPr="000800FA">
        <w:rPr>
          <w:rStyle w:val="af"/>
          <w:rFonts w:ascii="Times New Roman" w:hAnsi="Times New Roman"/>
          <w:color w:val="000000"/>
          <w:sz w:val="28"/>
          <w:szCs w:val="28"/>
        </w:rPr>
        <w:t>Задачи: </w:t>
      </w:r>
      <w:r w:rsidRPr="000800FA">
        <w:rPr>
          <w:rFonts w:ascii="Times New Roman" w:hAnsi="Times New Roman"/>
          <w:color w:val="000000"/>
          <w:sz w:val="28"/>
          <w:szCs w:val="28"/>
        </w:rPr>
        <w:t xml:space="preserve"> </w:t>
      </w:r>
    </w:p>
    <w:p w:rsidR="007A5F27" w:rsidRPr="000800FA" w:rsidRDefault="007A5F27" w:rsidP="007A5F27">
      <w:pPr>
        <w:pStyle w:val="aff2"/>
        <w:ind w:firstLine="540"/>
        <w:jc w:val="both"/>
        <w:rPr>
          <w:rFonts w:ascii="Times New Roman" w:hAnsi="Times New Roman"/>
          <w:color w:val="000000"/>
          <w:sz w:val="28"/>
          <w:szCs w:val="28"/>
        </w:rPr>
      </w:pPr>
    </w:p>
    <w:p w:rsidR="007A5F27" w:rsidRPr="00D72C35" w:rsidRDefault="007A5F27" w:rsidP="00230E1C">
      <w:pPr>
        <w:pStyle w:val="aff2"/>
        <w:numPr>
          <w:ilvl w:val="0"/>
          <w:numId w:val="67"/>
        </w:numPr>
        <w:tabs>
          <w:tab w:val="left" w:pos="900"/>
        </w:tabs>
        <w:ind w:left="0" w:firstLine="540"/>
        <w:jc w:val="both"/>
        <w:rPr>
          <w:rFonts w:ascii="Times New Roman" w:hAnsi="Times New Roman"/>
          <w:sz w:val="24"/>
          <w:szCs w:val="24"/>
        </w:rPr>
      </w:pPr>
      <w:r w:rsidRPr="00D72C35">
        <w:rPr>
          <w:rFonts w:ascii="Times New Roman" w:hAnsi="Times New Roman"/>
          <w:sz w:val="24"/>
          <w:szCs w:val="24"/>
        </w:rPr>
        <w:t xml:space="preserve">Изучение научных данных о психологических особенностях одарённых детей, методических приёмах и </w:t>
      </w:r>
      <w:r w:rsidRPr="00D72C35">
        <w:rPr>
          <w:rFonts w:ascii="Times New Roman" w:hAnsi="Times New Roman"/>
          <w:sz w:val="24"/>
          <w:szCs w:val="24"/>
          <w:lang w:eastAsia="ru-RU"/>
        </w:rPr>
        <w:t>особенностях</w:t>
      </w:r>
      <w:r w:rsidRPr="00D72C35">
        <w:rPr>
          <w:rFonts w:ascii="Times New Roman" w:hAnsi="Times New Roman"/>
          <w:sz w:val="24"/>
          <w:szCs w:val="24"/>
        </w:rPr>
        <w:t xml:space="preserve"> работы </w:t>
      </w:r>
      <w:r w:rsidRPr="00D72C35">
        <w:rPr>
          <w:rFonts w:ascii="Times New Roman" w:hAnsi="Times New Roman"/>
          <w:sz w:val="24"/>
          <w:szCs w:val="24"/>
          <w:lang w:eastAsia="ru-RU"/>
        </w:rPr>
        <w:t>с ними</w:t>
      </w:r>
      <w:r w:rsidRPr="00D72C35">
        <w:rPr>
          <w:rFonts w:ascii="Times New Roman" w:hAnsi="Times New Roman"/>
          <w:sz w:val="24"/>
          <w:szCs w:val="24"/>
        </w:rPr>
        <w:t xml:space="preserve"> в </w:t>
      </w:r>
      <w:r w:rsidRPr="00D72C35">
        <w:rPr>
          <w:rFonts w:ascii="Times New Roman" w:hAnsi="Times New Roman"/>
          <w:sz w:val="24"/>
          <w:szCs w:val="24"/>
          <w:lang w:eastAsia="ru-RU"/>
        </w:rPr>
        <w:t>учебно-воспитательном взаимодействии</w:t>
      </w:r>
      <w:r w:rsidRPr="00D72C35">
        <w:rPr>
          <w:rFonts w:ascii="Times New Roman" w:hAnsi="Times New Roman"/>
          <w:sz w:val="24"/>
          <w:szCs w:val="24"/>
        </w:rPr>
        <w:t xml:space="preserve">; </w:t>
      </w:r>
    </w:p>
    <w:p w:rsidR="007A5F27" w:rsidRPr="00D72C35" w:rsidRDefault="007A5F27" w:rsidP="00230E1C">
      <w:pPr>
        <w:pStyle w:val="aff2"/>
        <w:numPr>
          <w:ilvl w:val="0"/>
          <w:numId w:val="67"/>
        </w:numPr>
        <w:tabs>
          <w:tab w:val="left" w:pos="900"/>
        </w:tabs>
        <w:ind w:left="0" w:firstLine="540"/>
        <w:jc w:val="both"/>
        <w:rPr>
          <w:rFonts w:ascii="Times New Roman" w:hAnsi="Times New Roman"/>
          <w:sz w:val="24"/>
          <w:szCs w:val="24"/>
        </w:rPr>
      </w:pPr>
      <w:r w:rsidRPr="00D72C35">
        <w:rPr>
          <w:rFonts w:ascii="Times New Roman" w:hAnsi="Times New Roman"/>
          <w:sz w:val="24"/>
          <w:szCs w:val="24"/>
        </w:rPr>
        <w:t xml:space="preserve">Создание системы целенаправленного выявления и отбора одаренных детей. </w:t>
      </w:r>
      <w:proofErr w:type="gramStart"/>
      <w:r w:rsidRPr="00D72C35">
        <w:rPr>
          <w:rFonts w:ascii="Times New Roman" w:hAnsi="Times New Roman"/>
          <w:sz w:val="24"/>
          <w:szCs w:val="24"/>
        </w:rPr>
        <w:t>К</w:t>
      </w:r>
      <w:proofErr w:type="gramEnd"/>
      <w:r w:rsidRPr="00D72C35">
        <w:rPr>
          <w:rFonts w:ascii="Times New Roman" w:hAnsi="Times New Roman"/>
          <w:sz w:val="24"/>
          <w:szCs w:val="24"/>
        </w:rPr>
        <w:t xml:space="preserve"> одаренным могут быть отнесены учащиеся, которые:</w:t>
      </w:r>
    </w:p>
    <w:p w:rsidR="007A5F27" w:rsidRPr="00D72C35" w:rsidRDefault="007A5F27" w:rsidP="007A5F27">
      <w:pPr>
        <w:tabs>
          <w:tab w:val="left" w:pos="900"/>
        </w:tabs>
        <w:ind w:firstLine="540"/>
        <w:jc w:val="both"/>
      </w:pPr>
      <w:r w:rsidRPr="00D72C35">
        <w:lastRenderedPageBreak/>
        <w:t>- имеют более высокие по сравнению с большинством остальных сверстников интеллектуальные способности, восприимчивость к знаниям и умениям, творческие возможности;</w:t>
      </w:r>
    </w:p>
    <w:p w:rsidR="007A5F27" w:rsidRPr="00D72C35" w:rsidRDefault="007A5F27" w:rsidP="007A5F27">
      <w:pPr>
        <w:tabs>
          <w:tab w:val="left" w:pos="900"/>
        </w:tabs>
        <w:ind w:firstLine="540"/>
        <w:jc w:val="both"/>
      </w:pPr>
      <w:r w:rsidRPr="00D72C35">
        <w:t>-  имеют доминирующую, активную познавательную потребность;</w:t>
      </w:r>
    </w:p>
    <w:p w:rsidR="007A5F27" w:rsidRPr="00D72C35" w:rsidRDefault="007A5F27" w:rsidP="007A5F27">
      <w:pPr>
        <w:tabs>
          <w:tab w:val="left" w:pos="900"/>
        </w:tabs>
        <w:ind w:firstLine="540"/>
        <w:jc w:val="both"/>
      </w:pPr>
      <w:r w:rsidRPr="00D72C35">
        <w:t>- испытывают радость от умственного труда;</w:t>
      </w:r>
    </w:p>
    <w:p w:rsidR="007A5F27" w:rsidRPr="00D72C35" w:rsidRDefault="007A5F27" w:rsidP="007A5F27">
      <w:pPr>
        <w:tabs>
          <w:tab w:val="left" w:pos="900"/>
        </w:tabs>
        <w:ind w:firstLine="540"/>
        <w:jc w:val="both"/>
      </w:pPr>
      <w:r w:rsidRPr="00D72C35">
        <w:t>- для одаренных детей характерна высокая скорость развития интеллектуальной и творческой сфер, глубина и нетрадиционность мышления.</w:t>
      </w:r>
    </w:p>
    <w:p w:rsidR="007A5F27" w:rsidRPr="00D72C35" w:rsidRDefault="007A5F27" w:rsidP="00230E1C">
      <w:pPr>
        <w:pStyle w:val="aff2"/>
        <w:numPr>
          <w:ilvl w:val="0"/>
          <w:numId w:val="67"/>
        </w:numPr>
        <w:tabs>
          <w:tab w:val="left" w:pos="900"/>
        </w:tabs>
        <w:ind w:left="0" w:firstLine="540"/>
        <w:jc w:val="both"/>
        <w:rPr>
          <w:rFonts w:ascii="Times New Roman" w:hAnsi="Times New Roman"/>
          <w:color w:val="000000"/>
          <w:sz w:val="24"/>
          <w:szCs w:val="24"/>
        </w:rPr>
      </w:pPr>
      <w:r w:rsidRPr="00D72C35">
        <w:rPr>
          <w:rFonts w:ascii="Times New Roman" w:hAnsi="Times New Roman"/>
          <w:color w:val="000000"/>
          <w:sz w:val="24"/>
          <w:szCs w:val="24"/>
        </w:rPr>
        <w:t>Определение и использование наиболее продуктивных форм и способов интеллектуального развития каждого ребёнка;</w:t>
      </w:r>
    </w:p>
    <w:p w:rsidR="007A5F27" w:rsidRPr="00D72C35" w:rsidRDefault="007A5F27" w:rsidP="00230E1C">
      <w:pPr>
        <w:pStyle w:val="aff2"/>
        <w:numPr>
          <w:ilvl w:val="0"/>
          <w:numId w:val="67"/>
        </w:numPr>
        <w:tabs>
          <w:tab w:val="left" w:pos="900"/>
        </w:tabs>
        <w:ind w:left="0" w:firstLine="540"/>
        <w:jc w:val="both"/>
        <w:rPr>
          <w:rFonts w:ascii="Times New Roman" w:hAnsi="Times New Roman"/>
          <w:color w:val="000000"/>
          <w:sz w:val="24"/>
          <w:szCs w:val="24"/>
        </w:rPr>
      </w:pPr>
      <w:r w:rsidRPr="00D72C35">
        <w:rPr>
          <w:rFonts w:ascii="Times New Roman" w:hAnsi="Times New Roman"/>
          <w:color w:val="000000"/>
          <w:sz w:val="24"/>
          <w:szCs w:val="24"/>
        </w:rPr>
        <w:t xml:space="preserve">Развитие способностей учащихся через интеграцию урочной и внеурочной деятельности, участие в проектной, исследовательской, и экспериментальной работе; </w:t>
      </w:r>
    </w:p>
    <w:p w:rsidR="007A5F27" w:rsidRPr="00D72C35" w:rsidRDefault="007A5F27" w:rsidP="00230E1C">
      <w:pPr>
        <w:pStyle w:val="aff2"/>
        <w:numPr>
          <w:ilvl w:val="0"/>
          <w:numId w:val="67"/>
        </w:numPr>
        <w:tabs>
          <w:tab w:val="left" w:pos="900"/>
        </w:tabs>
        <w:ind w:left="0" w:firstLine="540"/>
        <w:jc w:val="both"/>
        <w:rPr>
          <w:rFonts w:ascii="Times New Roman" w:hAnsi="Times New Roman"/>
          <w:sz w:val="24"/>
          <w:szCs w:val="24"/>
        </w:rPr>
      </w:pPr>
      <w:r w:rsidRPr="00D72C35">
        <w:rPr>
          <w:rFonts w:ascii="Times New Roman" w:hAnsi="Times New Roman"/>
          <w:sz w:val="24"/>
          <w:szCs w:val="24"/>
        </w:rPr>
        <w:t>Создание условий для проявления и раскрытия самостоятельности мышления, инициативности и творчества одарённых детей;</w:t>
      </w:r>
    </w:p>
    <w:p w:rsidR="007A5F27" w:rsidRPr="00D72C35" w:rsidRDefault="007A5F27" w:rsidP="00230E1C">
      <w:pPr>
        <w:pStyle w:val="aff2"/>
        <w:numPr>
          <w:ilvl w:val="0"/>
          <w:numId w:val="67"/>
        </w:numPr>
        <w:tabs>
          <w:tab w:val="left" w:pos="900"/>
        </w:tabs>
        <w:ind w:left="0" w:firstLine="540"/>
        <w:jc w:val="both"/>
        <w:rPr>
          <w:rStyle w:val="af"/>
          <w:rFonts w:ascii="Times New Roman" w:hAnsi="Times New Roman"/>
          <w:color w:val="000000"/>
          <w:sz w:val="24"/>
          <w:szCs w:val="24"/>
        </w:rPr>
      </w:pPr>
      <w:r w:rsidRPr="00D72C35">
        <w:rPr>
          <w:rFonts w:ascii="Times New Roman" w:hAnsi="Times New Roman"/>
          <w:color w:val="000000"/>
          <w:sz w:val="24"/>
          <w:szCs w:val="24"/>
        </w:rPr>
        <w:t xml:space="preserve">Совершенствование и оптимизация управления инновационными процессами школы: использование инноваций в организации управленческой деятельности; созданий условий для внедрения в практику управления современных развивающих, мыследеятельностных технологий управления педагогическим коллективом; создание методических разработок и управленческих программ для организации работы с мотивированными и одаренными учащимися. </w:t>
      </w:r>
      <w:r w:rsidRPr="00D72C35">
        <w:rPr>
          <w:rFonts w:ascii="Times New Roman" w:hAnsi="Times New Roman"/>
          <w:color w:val="FF0000"/>
          <w:sz w:val="24"/>
          <w:szCs w:val="24"/>
        </w:rPr>
        <w:t xml:space="preserve">  </w:t>
      </w:r>
    </w:p>
    <w:p w:rsidR="007A5F27" w:rsidRPr="00D72C35" w:rsidRDefault="007A5F27" w:rsidP="007A5F27">
      <w:pPr>
        <w:jc w:val="both"/>
        <w:rPr>
          <w:b/>
          <w:bCs/>
          <w:color w:val="000000"/>
        </w:rPr>
      </w:pPr>
    </w:p>
    <w:p w:rsidR="007A5F27" w:rsidRPr="000800FA" w:rsidRDefault="007A5F27" w:rsidP="007A5F27">
      <w:pPr>
        <w:jc w:val="both"/>
        <w:rPr>
          <w:color w:val="555555"/>
          <w:sz w:val="28"/>
          <w:szCs w:val="28"/>
        </w:rPr>
      </w:pPr>
      <w:r w:rsidRPr="000800FA">
        <w:rPr>
          <w:b/>
          <w:bCs/>
          <w:color w:val="000000"/>
          <w:sz w:val="28"/>
          <w:szCs w:val="28"/>
        </w:rPr>
        <w:t xml:space="preserve"> Концепция Программы </w:t>
      </w:r>
    </w:p>
    <w:p w:rsidR="007A5F27" w:rsidRPr="00D72C35" w:rsidRDefault="007A5F27" w:rsidP="007A5F27">
      <w:pPr>
        <w:ind w:firstLine="709"/>
        <w:jc w:val="both"/>
        <w:rPr>
          <w:color w:val="555555"/>
        </w:rPr>
      </w:pPr>
      <w:r w:rsidRPr="00D72C35">
        <w:rPr>
          <w:snapToGrid w:val="0"/>
          <w:color w:val="000000"/>
        </w:rPr>
        <w:t>В научно-методической литературе (Н. А. Менчинская,</w:t>
      </w:r>
      <w:proofErr w:type="gramStart"/>
      <w:r w:rsidRPr="00D72C35">
        <w:rPr>
          <w:snapToGrid w:val="0"/>
          <w:color w:val="000000"/>
        </w:rPr>
        <w:t xml:space="preserve"> ,</w:t>
      </w:r>
      <w:proofErr w:type="gramEnd"/>
      <w:r w:rsidRPr="00D72C35">
        <w:rPr>
          <w:snapToGrid w:val="0"/>
          <w:color w:val="000000"/>
        </w:rPr>
        <w:t xml:space="preserve"> Д. Б. Эльконин, В. В. Давыдов и др.) отмечается, что ученики отличаются друг от друга прежде всего способностями к учению, т. е. одаренность, а также  обучаемостью.</w:t>
      </w:r>
    </w:p>
    <w:p w:rsidR="007A5F27" w:rsidRPr="00D72C35" w:rsidRDefault="007A5F27" w:rsidP="007A5F27">
      <w:pPr>
        <w:ind w:firstLine="720"/>
        <w:jc w:val="both"/>
        <w:rPr>
          <w:color w:val="555555"/>
        </w:rPr>
      </w:pPr>
      <w:r w:rsidRPr="00D72C35">
        <w:rPr>
          <w:b/>
          <w:bCs/>
          <w:color w:val="000000"/>
        </w:rPr>
        <w:t>Одаренность –</w:t>
      </w:r>
      <w:r w:rsidRPr="00D72C35">
        <w:rPr>
          <w:color w:val="000000"/>
        </w:rPr>
        <w:t xml:space="preserve">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7A5F27" w:rsidRPr="00D72C35" w:rsidRDefault="007A5F27" w:rsidP="007A5F27">
      <w:pPr>
        <w:ind w:firstLine="720"/>
        <w:jc w:val="both"/>
        <w:rPr>
          <w:color w:val="555555"/>
        </w:rPr>
      </w:pPr>
      <w:r w:rsidRPr="00D72C35">
        <w:rPr>
          <w:b/>
          <w:bCs/>
          <w:color w:val="000000"/>
        </w:rPr>
        <w:t>Одаренный ребенок –</w:t>
      </w:r>
      <w:r w:rsidRPr="00D72C35">
        <w:rPr>
          <w:color w:val="000000"/>
        </w:rPr>
        <w:t xml:space="preserve">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7A5F27" w:rsidRPr="00D72C35" w:rsidRDefault="007A5F27" w:rsidP="007A5F27">
      <w:pPr>
        <w:ind w:firstLine="708"/>
        <w:jc w:val="both"/>
        <w:rPr>
          <w:color w:val="555555"/>
        </w:rPr>
      </w:pPr>
      <w:r w:rsidRPr="00D72C35">
        <w:rPr>
          <w:color w:val="000000"/>
        </w:rPr>
        <w:t>Одаренные дети обычно обладают отличной памятью, которая базируется на ранней речи и абстрактном мышлении. Их отличает способность класси</w:t>
      </w:r>
      <w:r w:rsidRPr="00D72C35">
        <w:rPr>
          <w:color w:val="000000"/>
        </w:rPr>
        <w:softHyphen/>
        <w:t>фицировать информацию и опыт, умение широко пользоваться накопленными знаниями. Большой словарный запас, сопровождающийся сложными синтаксическими конструкциями, умение ставить вопросы чаще всего привлекают внимание окружающих к одаренному ребенку. Маленькие «вундеркинды»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7A5F27" w:rsidRPr="00D72C35" w:rsidRDefault="007A5F27" w:rsidP="007A5F27">
      <w:pPr>
        <w:ind w:firstLine="708"/>
        <w:jc w:val="both"/>
        <w:rPr>
          <w:color w:val="555555"/>
        </w:rPr>
      </w:pPr>
      <w:r w:rsidRPr="00D72C35">
        <w:rPr>
          <w:color w:val="000000"/>
        </w:rPr>
        <w:lastRenderedPageBreak/>
        <w:t>Талантливые дети легко справляются с познавательной неопределенно</w:t>
      </w:r>
      <w:r w:rsidRPr="00D72C35">
        <w:rPr>
          <w:color w:val="000000"/>
        </w:rPr>
        <w:softHyphen/>
        <w:t>стью. При этом трудности не заставляют их отклоняться. Они с удовольствием воспринимают сложные и долгосрочные задания и терпеть не могут, когда им навязывают готовый ответ.</w:t>
      </w:r>
    </w:p>
    <w:p w:rsidR="007A5F27" w:rsidRPr="00D72C35" w:rsidRDefault="007A5F27" w:rsidP="007A5F27">
      <w:pPr>
        <w:ind w:firstLine="708"/>
        <w:jc w:val="both"/>
        <w:rPr>
          <w:color w:val="555555"/>
        </w:rPr>
      </w:pPr>
      <w:r w:rsidRPr="00D72C35">
        <w:rPr>
          <w:color w:val="000000"/>
        </w:rPr>
        <w:t>У некоторых одаренных детей явно доминируют математические способ</w:t>
      </w:r>
      <w:r w:rsidRPr="00D72C35">
        <w:rPr>
          <w:color w:val="000000"/>
        </w:rPr>
        <w:softHyphen/>
        <w:t>ности, подавляющие интерес к чтению.</w:t>
      </w:r>
    </w:p>
    <w:p w:rsidR="007A5F27" w:rsidRPr="00D72C35" w:rsidRDefault="007A5F27" w:rsidP="007A5F27">
      <w:pPr>
        <w:ind w:firstLine="708"/>
        <w:jc w:val="both"/>
        <w:rPr>
          <w:color w:val="555555"/>
        </w:rPr>
      </w:pPr>
      <w:r w:rsidRPr="00D72C35">
        <w:rPr>
          <w:color w:val="000000"/>
        </w:rPr>
        <w:t>Одаренного ребенка отличает и повышенная концентрация внимания на чем-либо, упорство в достижении результата в сфере, которая ему интересна. К этому нужно прибавить и степень погруженности в задачу.</w:t>
      </w:r>
    </w:p>
    <w:p w:rsidR="007A5F27" w:rsidRPr="00D72C35" w:rsidRDefault="007A5F27" w:rsidP="007A5F27">
      <w:pPr>
        <w:ind w:firstLine="708"/>
        <w:jc w:val="both"/>
        <w:rPr>
          <w:color w:val="555555"/>
        </w:rPr>
      </w:pPr>
      <w:r w:rsidRPr="00D72C35">
        <w:rPr>
          <w:color w:val="000000"/>
        </w:rPr>
        <w:t>В силу небольшого жизненного опыта такие дети часто затевают пред</w:t>
      </w:r>
      <w:r w:rsidRPr="00D72C35">
        <w:rPr>
          <w:color w:val="000000"/>
        </w:rPr>
        <w:softHyphen/>
        <w:t>приятия, с которыми не могут справиться. Им необходимо понимание и неко</w:t>
      </w:r>
      <w:r w:rsidRPr="00D72C35">
        <w:rPr>
          <w:color w:val="000000"/>
        </w:rPr>
        <w:softHyphen/>
        <w:t xml:space="preserve">торое руководство со стороны взрослых, не следует акцентировать внимание на их неудачах, лучше попробовать вместе еще раз. </w:t>
      </w:r>
    </w:p>
    <w:p w:rsidR="007A5F27" w:rsidRPr="00D72C35" w:rsidRDefault="007A5F27" w:rsidP="007A5F27">
      <w:pPr>
        <w:ind w:firstLine="708"/>
        <w:jc w:val="both"/>
        <w:rPr>
          <w:color w:val="555555"/>
        </w:rPr>
      </w:pPr>
      <w:r w:rsidRPr="00D72C35">
        <w:rPr>
          <w:color w:val="000000"/>
        </w:rPr>
        <w:t>В сфере психосоциального развития одаренным и талантливым детям свойственны следующие черты:</w:t>
      </w:r>
    </w:p>
    <w:p w:rsidR="007A5F27" w:rsidRPr="00D72C35" w:rsidRDefault="007A5F27" w:rsidP="007A5F27">
      <w:pPr>
        <w:jc w:val="both"/>
        <w:rPr>
          <w:color w:val="555555"/>
        </w:rPr>
      </w:pPr>
      <w:r w:rsidRPr="00D72C35">
        <w:rPr>
          <w:color w:val="000000"/>
        </w:rPr>
        <w:t>• Сильно развитое чувство справедливости, проявляющееся очень рано. Личные системы ценностей у одаренных детей очень широки.</w:t>
      </w:r>
    </w:p>
    <w:p w:rsidR="007A5F27" w:rsidRPr="00D72C35" w:rsidRDefault="007A5F27" w:rsidP="007A5F27">
      <w:pPr>
        <w:jc w:val="both"/>
        <w:rPr>
          <w:color w:val="555555"/>
        </w:rPr>
      </w:pPr>
      <w:r w:rsidRPr="00D72C35">
        <w:rPr>
          <w:color w:val="000000"/>
        </w:rPr>
        <w:t>• Остро воспринимают общественную несправедливость. Устанавливают высокие требования к себе и к окружающим и живо откликаются на правду, справедливость, гармонию и природу.</w:t>
      </w:r>
    </w:p>
    <w:p w:rsidR="007A5F27" w:rsidRPr="00D72C35" w:rsidRDefault="007A5F27" w:rsidP="007A5F27">
      <w:pPr>
        <w:jc w:val="both"/>
        <w:rPr>
          <w:color w:val="555555"/>
        </w:rPr>
      </w:pPr>
      <w:r w:rsidRPr="00D72C35">
        <w:rPr>
          <w:color w:val="000000"/>
        </w:rPr>
        <w:t>• Не могут четко развести реальность и фантазию.</w:t>
      </w:r>
    </w:p>
    <w:p w:rsidR="007A5F27" w:rsidRPr="00D72C35" w:rsidRDefault="007A5F27" w:rsidP="007A5F27">
      <w:pPr>
        <w:jc w:val="both"/>
        <w:rPr>
          <w:color w:val="555555"/>
        </w:rPr>
      </w:pPr>
      <w:r w:rsidRPr="00D72C35">
        <w:rPr>
          <w:color w:val="000000"/>
        </w:rPr>
        <w:t>• Хорошо развито чувство юмора. Талантливые люди обожают несооб</w:t>
      </w:r>
      <w:r w:rsidRPr="00D72C35">
        <w:rPr>
          <w:color w:val="000000"/>
        </w:rPr>
        <w:softHyphen/>
        <w:t>разности, игру слов, «подковырки», часто видят юмор там, где сверстники его не обнаруживают. Юмор может быть спасительной благодатью и здоровым щитом для тонкой психики, нуждающейся в защите от болезненных ударов, наносимых менее восприимчивыми людьми.</w:t>
      </w:r>
    </w:p>
    <w:p w:rsidR="007A5F27" w:rsidRPr="00D72C35" w:rsidRDefault="007A5F27" w:rsidP="007A5F27">
      <w:pPr>
        <w:jc w:val="both"/>
        <w:rPr>
          <w:color w:val="555555"/>
        </w:rPr>
      </w:pPr>
      <w:r w:rsidRPr="00D72C35">
        <w:rPr>
          <w:color w:val="000000"/>
        </w:rPr>
        <w:t>• Одаренные дети постоянно пытаются решать проблемы, которые им пока «не по зубам». С точки зрения их развития такие попытки полезны.</w:t>
      </w:r>
    </w:p>
    <w:p w:rsidR="007A5F27" w:rsidRPr="00D72C35" w:rsidRDefault="007A5F27" w:rsidP="007A5F27">
      <w:pPr>
        <w:jc w:val="both"/>
        <w:rPr>
          <w:color w:val="555555"/>
        </w:rPr>
      </w:pPr>
      <w:r w:rsidRPr="00D72C35">
        <w:rPr>
          <w:color w:val="000000"/>
        </w:rPr>
        <w:t>• Для одаренных детей, как правило - характерны преувеличенные стра</w:t>
      </w:r>
      <w:r w:rsidRPr="00D72C35">
        <w:rPr>
          <w:color w:val="000000"/>
        </w:rPr>
        <w:softHyphen/>
        <w:t>хи, поскольку они способны вообразить множество опасных последствий.</w:t>
      </w:r>
    </w:p>
    <w:p w:rsidR="007A5F27" w:rsidRPr="00D72C35" w:rsidRDefault="007A5F27" w:rsidP="007A5F27">
      <w:pPr>
        <w:jc w:val="both"/>
        <w:rPr>
          <w:color w:val="555555"/>
        </w:rPr>
      </w:pPr>
      <w:r w:rsidRPr="00D72C35">
        <w:rPr>
          <w:color w:val="000000"/>
        </w:rPr>
        <w:t>• Чрезвычайно восприимчивы к неречевым проявлениям чувств окру</w:t>
      </w:r>
      <w:r w:rsidRPr="00D72C35">
        <w:rPr>
          <w:color w:val="000000"/>
        </w:rPr>
        <w:softHyphen/>
        <w:t>жающими и весьма подвержены молчаливому напряжению, возникшему во</w:t>
      </w:r>
      <w:r w:rsidRPr="00D72C35">
        <w:rPr>
          <w:color w:val="000000"/>
        </w:rPr>
        <w:softHyphen/>
        <w:t>круг них.</w:t>
      </w:r>
    </w:p>
    <w:p w:rsidR="007A5F27" w:rsidRPr="00D72C35" w:rsidRDefault="007A5F27" w:rsidP="007A5F27">
      <w:pPr>
        <w:ind w:firstLine="709"/>
        <w:jc w:val="both"/>
        <w:rPr>
          <w:color w:val="555555"/>
        </w:rPr>
      </w:pPr>
      <w:proofErr w:type="gramStart"/>
      <w:r w:rsidRPr="00D72C35">
        <w:rPr>
          <w:snapToGrid w:val="0"/>
          <w:color w:val="000000"/>
        </w:rPr>
        <w:t>Обучаемость — это сложное образование, которое зависит от многих личностных качеств и способностей учащихся, и в первую очередь от интеллектуальных способностей (способность анали</w:t>
      </w:r>
      <w:r w:rsidRPr="00D72C35">
        <w:rPr>
          <w:snapToGrid w:val="0"/>
          <w:color w:val="000000"/>
        </w:rPr>
        <w:softHyphen/>
        <w:t>зировать, сравнивать, обобщать, синтезировать, выделять суще</w:t>
      </w:r>
      <w:r w:rsidRPr="00D72C35">
        <w:rPr>
          <w:snapToGrid w:val="0"/>
          <w:color w:val="000000"/>
        </w:rPr>
        <w:softHyphen/>
        <w:t>ственное, видеть учебные проблемы и решать их), а также от уров</w:t>
      </w:r>
      <w:r w:rsidRPr="00D72C35">
        <w:rPr>
          <w:snapToGrid w:val="0"/>
          <w:color w:val="000000"/>
        </w:rPr>
        <w:softHyphen/>
        <w:t>ня познавательного интереса и мотивации, целеустремленности, гибкости мышления, самоорганизации, самоопределения, устойчи</w:t>
      </w:r>
      <w:r w:rsidRPr="00D72C35">
        <w:rPr>
          <w:snapToGrid w:val="0"/>
          <w:color w:val="000000"/>
        </w:rPr>
        <w:softHyphen/>
        <w:t>вости в достижении цели и др.</w:t>
      </w:r>
      <w:proofErr w:type="gramEnd"/>
    </w:p>
    <w:p w:rsidR="007A5F27" w:rsidRPr="00D72C35" w:rsidRDefault="007A5F27" w:rsidP="007A5F27">
      <w:pPr>
        <w:ind w:firstLine="709"/>
        <w:jc w:val="both"/>
        <w:rPr>
          <w:color w:val="555555"/>
        </w:rPr>
      </w:pPr>
      <w:r w:rsidRPr="00D72C35">
        <w:rPr>
          <w:color w:val="000000"/>
        </w:rPr>
        <w:t>Обучаемость как интегральная индивидуальность личности одаренного ребенка предопределяет различный темп движения его в обучении, т.е. углубленную дифференциацию, особенно по степени познавательной самостоятел</w:t>
      </w:r>
      <w:r w:rsidRPr="00D72C35">
        <w:rPr>
          <w:color w:val="000000"/>
        </w:rPr>
        <w:softHyphen/>
        <w:t xml:space="preserve">ности. Из этого следует, что способности ученика определяются его темпом учения. </w:t>
      </w:r>
    </w:p>
    <w:p w:rsidR="007A5F27" w:rsidRPr="00D72C35" w:rsidRDefault="007A5F27" w:rsidP="007A5F27">
      <w:pPr>
        <w:pStyle w:val="aff2"/>
        <w:ind w:firstLine="540"/>
        <w:jc w:val="both"/>
        <w:rPr>
          <w:rFonts w:ascii="Times New Roman" w:hAnsi="Times New Roman"/>
          <w:color w:val="000000"/>
          <w:sz w:val="24"/>
          <w:szCs w:val="24"/>
        </w:rPr>
      </w:pPr>
    </w:p>
    <w:p w:rsidR="007A5F27" w:rsidRDefault="007A5F27" w:rsidP="007A5F27">
      <w:pPr>
        <w:pStyle w:val="aff2"/>
        <w:ind w:firstLine="540"/>
        <w:jc w:val="both"/>
        <w:rPr>
          <w:rStyle w:val="af"/>
          <w:rFonts w:ascii="Times New Roman" w:hAnsi="Times New Roman"/>
          <w:color w:val="000000"/>
          <w:sz w:val="28"/>
          <w:szCs w:val="28"/>
        </w:rPr>
      </w:pPr>
      <w:r w:rsidRPr="000800FA">
        <w:rPr>
          <w:rStyle w:val="af"/>
          <w:rFonts w:ascii="Times New Roman" w:hAnsi="Times New Roman"/>
          <w:color w:val="000000"/>
          <w:sz w:val="28"/>
          <w:szCs w:val="28"/>
        </w:rPr>
        <w:t>Принципы реализации программы:</w:t>
      </w:r>
    </w:p>
    <w:p w:rsidR="007A5F27" w:rsidRPr="000800FA" w:rsidRDefault="007A5F27" w:rsidP="007A5F27">
      <w:pPr>
        <w:pStyle w:val="aff2"/>
        <w:ind w:firstLine="540"/>
        <w:jc w:val="both"/>
        <w:rPr>
          <w:rStyle w:val="af"/>
          <w:rFonts w:ascii="Times New Roman" w:hAnsi="Times New Roman"/>
          <w:color w:val="000000"/>
          <w:sz w:val="28"/>
          <w:szCs w:val="28"/>
        </w:rPr>
      </w:pPr>
    </w:p>
    <w:p w:rsidR="007A5F27" w:rsidRPr="00D72C35" w:rsidRDefault="007A5F27" w:rsidP="00230E1C">
      <w:pPr>
        <w:pStyle w:val="aff2"/>
        <w:numPr>
          <w:ilvl w:val="0"/>
          <w:numId w:val="68"/>
        </w:numPr>
        <w:ind w:left="0" w:firstLine="540"/>
        <w:jc w:val="both"/>
        <w:rPr>
          <w:rFonts w:ascii="Times New Roman" w:hAnsi="Times New Roman"/>
          <w:color w:val="000000"/>
          <w:sz w:val="24"/>
          <w:szCs w:val="24"/>
        </w:rPr>
      </w:pPr>
      <w:r w:rsidRPr="00D72C35">
        <w:rPr>
          <w:rFonts w:ascii="Times New Roman" w:hAnsi="Times New Roman"/>
          <w:color w:val="000000"/>
          <w:sz w:val="24"/>
          <w:szCs w:val="24"/>
        </w:rPr>
        <w:t>Принцип гуманизма и демократизма;</w:t>
      </w:r>
    </w:p>
    <w:p w:rsidR="007A5F27" w:rsidRPr="00D72C35" w:rsidRDefault="007A5F27" w:rsidP="00230E1C">
      <w:pPr>
        <w:pStyle w:val="aff2"/>
        <w:numPr>
          <w:ilvl w:val="0"/>
          <w:numId w:val="68"/>
        </w:numPr>
        <w:ind w:left="0" w:firstLine="540"/>
        <w:jc w:val="both"/>
        <w:rPr>
          <w:rFonts w:ascii="Times New Roman" w:hAnsi="Times New Roman"/>
          <w:color w:val="000000"/>
          <w:sz w:val="24"/>
          <w:szCs w:val="24"/>
        </w:rPr>
      </w:pPr>
      <w:r w:rsidRPr="00D72C35">
        <w:rPr>
          <w:rFonts w:ascii="Times New Roman" w:hAnsi="Times New Roman"/>
          <w:color w:val="000000"/>
          <w:sz w:val="24"/>
          <w:szCs w:val="24"/>
        </w:rPr>
        <w:t>Принцип интеграции интеллектуального, морального, и физического развития личности ребенка.</w:t>
      </w:r>
    </w:p>
    <w:p w:rsidR="007A5F27" w:rsidRPr="00D72C35" w:rsidRDefault="007A5F27" w:rsidP="00230E1C">
      <w:pPr>
        <w:pStyle w:val="aff2"/>
        <w:numPr>
          <w:ilvl w:val="0"/>
          <w:numId w:val="68"/>
        </w:numPr>
        <w:ind w:left="0" w:firstLine="540"/>
        <w:jc w:val="both"/>
        <w:rPr>
          <w:rFonts w:ascii="Times New Roman" w:hAnsi="Times New Roman"/>
          <w:iCs/>
          <w:color w:val="000000"/>
          <w:sz w:val="24"/>
          <w:szCs w:val="24"/>
        </w:rPr>
      </w:pPr>
      <w:r w:rsidRPr="00D72C35">
        <w:rPr>
          <w:rFonts w:ascii="Times New Roman" w:hAnsi="Times New Roman"/>
          <w:iCs/>
          <w:color w:val="000000"/>
          <w:sz w:val="24"/>
          <w:szCs w:val="24"/>
        </w:rPr>
        <w:lastRenderedPageBreak/>
        <w:t xml:space="preserve">Принцип максимального разнообразия предоставленных возможностей для развития личности; </w:t>
      </w:r>
    </w:p>
    <w:p w:rsidR="007A5F27" w:rsidRPr="00D72C35" w:rsidRDefault="007A5F27" w:rsidP="00230E1C">
      <w:pPr>
        <w:pStyle w:val="aff2"/>
        <w:numPr>
          <w:ilvl w:val="0"/>
          <w:numId w:val="68"/>
        </w:numPr>
        <w:ind w:left="0" w:firstLine="540"/>
        <w:jc w:val="both"/>
        <w:rPr>
          <w:rFonts w:ascii="Times New Roman" w:hAnsi="Times New Roman"/>
          <w:iCs/>
          <w:color w:val="000000"/>
          <w:sz w:val="24"/>
          <w:szCs w:val="24"/>
        </w:rPr>
      </w:pPr>
      <w:r w:rsidRPr="00D72C35">
        <w:rPr>
          <w:rFonts w:ascii="Times New Roman" w:hAnsi="Times New Roman"/>
          <w:iCs/>
          <w:color w:val="000000"/>
          <w:sz w:val="24"/>
          <w:szCs w:val="24"/>
        </w:rPr>
        <w:t xml:space="preserve">Принцип возрастания роли внеурочной деятельности; </w:t>
      </w:r>
    </w:p>
    <w:p w:rsidR="007A5F27" w:rsidRPr="00D72C35" w:rsidRDefault="007A5F27" w:rsidP="00230E1C">
      <w:pPr>
        <w:pStyle w:val="aff2"/>
        <w:numPr>
          <w:ilvl w:val="0"/>
          <w:numId w:val="68"/>
        </w:numPr>
        <w:ind w:left="0" w:firstLine="540"/>
        <w:jc w:val="both"/>
        <w:rPr>
          <w:rFonts w:ascii="Times New Roman" w:hAnsi="Times New Roman"/>
          <w:iCs/>
          <w:color w:val="000000"/>
          <w:sz w:val="24"/>
          <w:szCs w:val="24"/>
        </w:rPr>
      </w:pPr>
      <w:r w:rsidRPr="00D72C35">
        <w:rPr>
          <w:rFonts w:ascii="Times New Roman" w:hAnsi="Times New Roman"/>
          <w:iCs/>
          <w:color w:val="000000"/>
          <w:sz w:val="24"/>
          <w:szCs w:val="24"/>
        </w:rPr>
        <w:t xml:space="preserve">Принцип индивидуализации и дифференциации обучения; </w:t>
      </w:r>
    </w:p>
    <w:p w:rsidR="007A5F27" w:rsidRPr="00D72C35" w:rsidRDefault="007A5F27" w:rsidP="00230E1C">
      <w:pPr>
        <w:pStyle w:val="aff2"/>
        <w:numPr>
          <w:ilvl w:val="0"/>
          <w:numId w:val="68"/>
        </w:numPr>
        <w:ind w:left="0" w:firstLine="540"/>
        <w:jc w:val="both"/>
        <w:rPr>
          <w:rFonts w:ascii="Times New Roman" w:hAnsi="Times New Roman"/>
          <w:iCs/>
          <w:color w:val="000000"/>
          <w:sz w:val="24"/>
          <w:szCs w:val="24"/>
        </w:rPr>
      </w:pPr>
      <w:r w:rsidRPr="00D72C35">
        <w:rPr>
          <w:rFonts w:ascii="Times New Roman" w:hAnsi="Times New Roman"/>
          <w:iCs/>
          <w:color w:val="000000"/>
          <w:sz w:val="24"/>
          <w:szCs w:val="24"/>
        </w:rPr>
        <w:t>Принцип создания условий для совместной работы учащихся при минимальном участии учителя.</w:t>
      </w:r>
    </w:p>
    <w:p w:rsidR="007A5F27" w:rsidRPr="00D72C35" w:rsidRDefault="007A5F27" w:rsidP="00230E1C">
      <w:pPr>
        <w:pStyle w:val="aff2"/>
        <w:numPr>
          <w:ilvl w:val="0"/>
          <w:numId w:val="68"/>
        </w:numPr>
        <w:ind w:left="0" w:firstLine="540"/>
        <w:jc w:val="both"/>
        <w:rPr>
          <w:rFonts w:ascii="Times New Roman" w:hAnsi="Times New Roman"/>
          <w:color w:val="000000"/>
          <w:sz w:val="24"/>
          <w:szCs w:val="24"/>
        </w:rPr>
      </w:pPr>
      <w:r w:rsidRPr="00D72C35">
        <w:rPr>
          <w:rFonts w:ascii="Times New Roman" w:hAnsi="Times New Roman"/>
          <w:iCs/>
          <w:color w:val="000000"/>
          <w:sz w:val="24"/>
          <w:szCs w:val="24"/>
        </w:rPr>
        <w:t>Принцип свободы выбора учащимися дополнительных образовательных услуг, помощи, наставничества.</w:t>
      </w:r>
    </w:p>
    <w:p w:rsidR="007A5F27" w:rsidRPr="00D72C35" w:rsidRDefault="007A5F27" w:rsidP="007A5F27">
      <w:pPr>
        <w:pStyle w:val="aff2"/>
        <w:ind w:firstLine="540"/>
        <w:jc w:val="both"/>
        <w:rPr>
          <w:rFonts w:ascii="Times New Roman" w:hAnsi="Times New Roman"/>
          <w:b/>
          <w:sz w:val="24"/>
          <w:szCs w:val="24"/>
        </w:rPr>
      </w:pPr>
    </w:p>
    <w:p w:rsidR="007A5F27" w:rsidRPr="000800FA" w:rsidRDefault="007A5F27" w:rsidP="007A5F27">
      <w:pPr>
        <w:pStyle w:val="aff2"/>
        <w:ind w:firstLine="540"/>
        <w:jc w:val="both"/>
        <w:rPr>
          <w:rFonts w:ascii="Times New Roman" w:hAnsi="Times New Roman"/>
          <w:b/>
          <w:sz w:val="28"/>
          <w:szCs w:val="28"/>
        </w:rPr>
      </w:pPr>
      <w:r w:rsidRPr="000800FA">
        <w:rPr>
          <w:rFonts w:ascii="Times New Roman" w:hAnsi="Times New Roman"/>
          <w:b/>
          <w:sz w:val="28"/>
          <w:szCs w:val="28"/>
        </w:rPr>
        <w:t>Участники реализации программы:</w:t>
      </w:r>
    </w:p>
    <w:p w:rsidR="007A5F27" w:rsidRPr="00D72C35" w:rsidRDefault="007A5F27" w:rsidP="00230E1C">
      <w:pPr>
        <w:pStyle w:val="aff2"/>
        <w:numPr>
          <w:ilvl w:val="0"/>
          <w:numId w:val="69"/>
        </w:numPr>
        <w:ind w:left="0" w:firstLine="540"/>
        <w:jc w:val="both"/>
        <w:rPr>
          <w:rFonts w:ascii="Times New Roman" w:hAnsi="Times New Roman"/>
          <w:color w:val="000000"/>
          <w:sz w:val="24"/>
          <w:szCs w:val="24"/>
        </w:rPr>
      </w:pPr>
      <w:r w:rsidRPr="00D72C35">
        <w:rPr>
          <w:rFonts w:ascii="Times New Roman" w:hAnsi="Times New Roman"/>
          <w:color w:val="000000"/>
          <w:sz w:val="24"/>
          <w:szCs w:val="24"/>
        </w:rPr>
        <w:t xml:space="preserve">Учащиеся </w:t>
      </w:r>
    </w:p>
    <w:p w:rsidR="007A5F27" w:rsidRPr="00D72C35" w:rsidRDefault="007A5F27" w:rsidP="00230E1C">
      <w:pPr>
        <w:pStyle w:val="aff2"/>
        <w:numPr>
          <w:ilvl w:val="0"/>
          <w:numId w:val="69"/>
        </w:numPr>
        <w:ind w:left="0" w:firstLine="540"/>
        <w:jc w:val="both"/>
        <w:rPr>
          <w:rFonts w:ascii="Times New Roman" w:hAnsi="Times New Roman"/>
          <w:color w:val="000000"/>
          <w:sz w:val="24"/>
          <w:szCs w:val="24"/>
        </w:rPr>
      </w:pPr>
      <w:r w:rsidRPr="00D72C35">
        <w:rPr>
          <w:rFonts w:ascii="Times New Roman" w:hAnsi="Times New Roman"/>
          <w:color w:val="000000"/>
          <w:sz w:val="24"/>
          <w:szCs w:val="24"/>
        </w:rPr>
        <w:t xml:space="preserve">Родители </w:t>
      </w:r>
    </w:p>
    <w:p w:rsidR="007A5F27" w:rsidRPr="00D72C35" w:rsidRDefault="007A5F27" w:rsidP="00230E1C">
      <w:pPr>
        <w:pStyle w:val="aff2"/>
        <w:numPr>
          <w:ilvl w:val="0"/>
          <w:numId w:val="69"/>
        </w:numPr>
        <w:ind w:left="0" w:firstLine="540"/>
        <w:jc w:val="both"/>
        <w:rPr>
          <w:rFonts w:ascii="Times New Roman" w:hAnsi="Times New Roman"/>
          <w:color w:val="000000"/>
          <w:sz w:val="24"/>
          <w:szCs w:val="24"/>
        </w:rPr>
      </w:pPr>
      <w:r w:rsidRPr="00D72C35">
        <w:rPr>
          <w:rFonts w:ascii="Times New Roman" w:hAnsi="Times New Roman"/>
          <w:color w:val="000000"/>
          <w:sz w:val="24"/>
          <w:szCs w:val="24"/>
        </w:rPr>
        <w:t xml:space="preserve">Классные руководители </w:t>
      </w:r>
    </w:p>
    <w:p w:rsidR="007A5F27" w:rsidRPr="00D72C35" w:rsidRDefault="007A5F27" w:rsidP="00230E1C">
      <w:pPr>
        <w:pStyle w:val="aff2"/>
        <w:numPr>
          <w:ilvl w:val="0"/>
          <w:numId w:val="69"/>
        </w:numPr>
        <w:ind w:left="0" w:firstLine="540"/>
        <w:jc w:val="both"/>
        <w:rPr>
          <w:rFonts w:ascii="Times New Roman" w:hAnsi="Times New Roman"/>
          <w:color w:val="000000"/>
          <w:sz w:val="24"/>
          <w:szCs w:val="24"/>
        </w:rPr>
      </w:pPr>
      <w:r w:rsidRPr="00D72C35">
        <w:rPr>
          <w:rFonts w:ascii="Times New Roman" w:hAnsi="Times New Roman"/>
          <w:color w:val="000000"/>
          <w:sz w:val="24"/>
          <w:szCs w:val="24"/>
        </w:rPr>
        <w:t xml:space="preserve">Учителя-предметники </w:t>
      </w:r>
    </w:p>
    <w:p w:rsidR="007A5F27" w:rsidRDefault="007A5F27" w:rsidP="00230E1C">
      <w:pPr>
        <w:pStyle w:val="aff2"/>
        <w:numPr>
          <w:ilvl w:val="0"/>
          <w:numId w:val="69"/>
        </w:numPr>
        <w:ind w:left="0" w:firstLine="540"/>
        <w:jc w:val="both"/>
        <w:rPr>
          <w:rFonts w:ascii="Times New Roman" w:hAnsi="Times New Roman"/>
          <w:color w:val="000000"/>
          <w:sz w:val="24"/>
          <w:szCs w:val="24"/>
        </w:rPr>
      </w:pPr>
      <w:r w:rsidRPr="00D72C35">
        <w:rPr>
          <w:rFonts w:ascii="Times New Roman" w:hAnsi="Times New Roman"/>
          <w:color w:val="000000"/>
          <w:sz w:val="24"/>
          <w:szCs w:val="24"/>
        </w:rPr>
        <w:t>Администрация школы</w:t>
      </w:r>
    </w:p>
    <w:p w:rsidR="007A5F27" w:rsidRPr="00D72C35" w:rsidRDefault="007A5F27" w:rsidP="00230E1C">
      <w:pPr>
        <w:pStyle w:val="aff2"/>
        <w:numPr>
          <w:ilvl w:val="0"/>
          <w:numId w:val="69"/>
        </w:numPr>
        <w:ind w:left="0" w:firstLine="540"/>
        <w:jc w:val="both"/>
        <w:rPr>
          <w:rFonts w:ascii="Times New Roman" w:hAnsi="Times New Roman"/>
          <w:color w:val="000000"/>
          <w:sz w:val="24"/>
          <w:szCs w:val="24"/>
        </w:rPr>
      </w:pPr>
    </w:p>
    <w:p w:rsidR="007A5F27" w:rsidRDefault="007A5F27" w:rsidP="007A5F27">
      <w:pPr>
        <w:ind w:firstLine="540"/>
        <w:jc w:val="both"/>
        <w:rPr>
          <w:b/>
          <w:bCs/>
          <w:color w:val="000000"/>
        </w:rPr>
      </w:pPr>
      <w:r w:rsidRPr="000800FA">
        <w:rPr>
          <w:b/>
          <w:bCs/>
          <w:color w:val="000000"/>
          <w:sz w:val="28"/>
          <w:szCs w:val="28"/>
        </w:rPr>
        <w:t>Этапы реализации</w:t>
      </w:r>
      <w:r w:rsidRPr="00D72C35">
        <w:rPr>
          <w:b/>
          <w:bCs/>
          <w:color w:val="000000"/>
        </w:rPr>
        <w:t>:</w:t>
      </w:r>
    </w:p>
    <w:p w:rsidR="007A5F27" w:rsidRPr="00D72C35" w:rsidRDefault="007A5F27" w:rsidP="007A5F27">
      <w:pPr>
        <w:ind w:firstLine="540"/>
        <w:jc w:val="both"/>
        <w:rPr>
          <w:color w:val="555555"/>
        </w:rPr>
      </w:pPr>
    </w:p>
    <w:p w:rsidR="007A5F27" w:rsidRPr="00D72C35" w:rsidRDefault="007A5F27" w:rsidP="007A5F27">
      <w:pPr>
        <w:ind w:firstLine="540"/>
        <w:jc w:val="both"/>
        <w:rPr>
          <w:color w:val="555555"/>
        </w:rPr>
      </w:pPr>
      <w:r w:rsidRPr="00D72C35">
        <w:rPr>
          <w:color w:val="000000"/>
          <w:u w:val="single"/>
        </w:rPr>
        <w:t>1 этап: диагностико-прогно</w:t>
      </w:r>
      <w:r>
        <w:rPr>
          <w:color w:val="000000"/>
          <w:u w:val="single"/>
        </w:rPr>
        <w:t xml:space="preserve">стический, методологический </w:t>
      </w:r>
    </w:p>
    <w:p w:rsidR="007A5F27" w:rsidRPr="00D72C35" w:rsidRDefault="007A5F27" w:rsidP="007A5F27">
      <w:pPr>
        <w:ind w:firstLine="540"/>
        <w:jc w:val="both"/>
        <w:rPr>
          <w:color w:val="555555"/>
        </w:rPr>
      </w:pPr>
      <w:r w:rsidRPr="00D72C35">
        <w:rPr>
          <w:color w:val="000000"/>
        </w:rPr>
        <w:t>Мониторинг одаренности.</w:t>
      </w:r>
    </w:p>
    <w:p w:rsidR="007A5F27" w:rsidRPr="00D72C35" w:rsidRDefault="007A5F27" w:rsidP="007A5F27">
      <w:pPr>
        <w:ind w:firstLine="540"/>
        <w:jc w:val="both"/>
        <w:rPr>
          <w:color w:val="555555"/>
        </w:rPr>
      </w:pPr>
      <w:r w:rsidRPr="00D72C35">
        <w:rPr>
          <w:color w:val="000000"/>
        </w:rPr>
        <w:t>Создание:</w:t>
      </w:r>
    </w:p>
    <w:p w:rsidR="007A5F27" w:rsidRPr="00D72C35" w:rsidRDefault="007A5F27" w:rsidP="00230E1C">
      <w:pPr>
        <w:numPr>
          <w:ilvl w:val="0"/>
          <w:numId w:val="71"/>
        </w:numPr>
        <w:tabs>
          <w:tab w:val="clear" w:pos="1117"/>
          <w:tab w:val="num" w:pos="0"/>
          <w:tab w:val="left" w:pos="900"/>
        </w:tabs>
        <w:ind w:left="0" w:firstLine="540"/>
        <w:jc w:val="both"/>
      </w:pPr>
      <w:r w:rsidRPr="00D72C35">
        <w:t>банка данных по одаренным детям;</w:t>
      </w:r>
    </w:p>
    <w:p w:rsidR="007A5F27" w:rsidRPr="00D72C35" w:rsidRDefault="007A5F27" w:rsidP="00230E1C">
      <w:pPr>
        <w:numPr>
          <w:ilvl w:val="0"/>
          <w:numId w:val="71"/>
        </w:numPr>
        <w:tabs>
          <w:tab w:val="clear" w:pos="1117"/>
          <w:tab w:val="num" w:pos="0"/>
          <w:tab w:val="left" w:pos="900"/>
        </w:tabs>
        <w:ind w:left="0" w:firstLine="540"/>
        <w:jc w:val="both"/>
      </w:pPr>
      <w:r w:rsidRPr="00D72C35">
        <w:t>банка творческих работ учащихся;</w:t>
      </w:r>
    </w:p>
    <w:p w:rsidR="007A5F27" w:rsidRPr="00D72C35" w:rsidRDefault="007A5F27" w:rsidP="00230E1C">
      <w:pPr>
        <w:numPr>
          <w:ilvl w:val="0"/>
          <w:numId w:val="71"/>
        </w:numPr>
        <w:tabs>
          <w:tab w:val="clear" w:pos="1117"/>
          <w:tab w:val="num" w:pos="0"/>
          <w:tab w:val="left" w:pos="900"/>
        </w:tabs>
        <w:ind w:left="0" w:firstLine="540"/>
        <w:jc w:val="both"/>
      </w:pPr>
      <w:r w:rsidRPr="00D72C35">
        <w:t>  банка текстов олимпиад и  интеллектуальных конкурсов;</w:t>
      </w:r>
    </w:p>
    <w:p w:rsidR="007A5F27" w:rsidRPr="00D72C35" w:rsidRDefault="007A5F27" w:rsidP="00230E1C">
      <w:pPr>
        <w:numPr>
          <w:ilvl w:val="0"/>
          <w:numId w:val="71"/>
        </w:numPr>
        <w:tabs>
          <w:tab w:val="clear" w:pos="1117"/>
          <w:tab w:val="num" w:pos="0"/>
          <w:tab w:val="left" w:pos="900"/>
        </w:tabs>
        <w:ind w:left="0" w:firstLine="540"/>
        <w:jc w:val="both"/>
      </w:pPr>
      <w:r w:rsidRPr="00D72C35">
        <w:t xml:space="preserve">рекомендаций по работе с </w:t>
      </w:r>
      <w:proofErr w:type="gramStart"/>
      <w:r w:rsidRPr="00D72C35">
        <w:t>одаренными</w:t>
      </w:r>
      <w:proofErr w:type="gramEnd"/>
      <w:r w:rsidRPr="00D72C35">
        <w:t>.</w:t>
      </w:r>
    </w:p>
    <w:p w:rsidR="007A5F27" w:rsidRDefault="007A5F27" w:rsidP="007A5F27">
      <w:pPr>
        <w:tabs>
          <w:tab w:val="left" w:pos="900"/>
        </w:tabs>
        <w:ind w:firstLine="540"/>
        <w:jc w:val="both"/>
      </w:pPr>
    </w:p>
    <w:p w:rsidR="007A5F27" w:rsidRPr="00D72C35" w:rsidRDefault="007A5F27" w:rsidP="007A5F27">
      <w:pPr>
        <w:tabs>
          <w:tab w:val="left" w:pos="900"/>
        </w:tabs>
        <w:ind w:firstLine="540"/>
        <w:jc w:val="both"/>
      </w:pPr>
      <w:r w:rsidRPr="00D72C35">
        <w:t>Организация:</w:t>
      </w:r>
    </w:p>
    <w:p w:rsidR="007A5F27" w:rsidRPr="00D72C35" w:rsidRDefault="007A5F27" w:rsidP="00230E1C">
      <w:pPr>
        <w:numPr>
          <w:ilvl w:val="0"/>
          <w:numId w:val="71"/>
        </w:numPr>
        <w:tabs>
          <w:tab w:val="clear" w:pos="1117"/>
          <w:tab w:val="num" w:pos="0"/>
          <w:tab w:val="left" w:pos="900"/>
        </w:tabs>
        <w:ind w:left="0" w:firstLine="540"/>
        <w:jc w:val="both"/>
      </w:pPr>
      <w:r w:rsidRPr="00D72C35">
        <w:t>системы дополнительного образования;</w:t>
      </w:r>
    </w:p>
    <w:p w:rsidR="007A5F27" w:rsidRPr="00D72C35" w:rsidRDefault="007A5F27" w:rsidP="00230E1C">
      <w:pPr>
        <w:numPr>
          <w:ilvl w:val="0"/>
          <w:numId w:val="71"/>
        </w:numPr>
        <w:tabs>
          <w:tab w:val="clear" w:pos="1117"/>
          <w:tab w:val="num" w:pos="0"/>
          <w:tab w:val="left" w:pos="900"/>
        </w:tabs>
        <w:ind w:left="0" w:firstLine="540"/>
        <w:jc w:val="both"/>
      </w:pPr>
      <w:r w:rsidRPr="00D72C35">
        <w:t>летней производственной практики;</w:t>
      </w:r>
    </w:p>
    <w:p w:rsidR="007A5F27" w:rsidRPr="00D72C35" w:rsidRDefault="007A5F27" w:rsidP="00230E1C">
      <w:pPr>
        <w:numPr>
          <w:ilvl w:val="0"/>
          <w:numId w:val="71"/>
        </w:numPr>
        <w:tabs>
          <w:tab w:val="clear" w:pos="1117"/>
          <w:tab w:val="num" w:pos="0"/>
          <w:tab w:val="left" w:pos="900"/>
        </w:tabs>
        <w:ind w:left="0" w:firstLine="540"/>
        <w:jc w:val="both"/>
      </w:pPr>
      <w:r w:rsidRPr="00D72C35">
        <w:t xml:space="preserve"> творческих конкурсов, экзамена;</w:t>
      </w:r>
    </w:p>
    <w:p w:rsidR="007A5F27" w:rsidRPr="00D72C35" w:rsidRDefault="007A5F27" w:rsidP="00230E1C">
      <w:pPr>
        <w:numPr>
          <w:ilvl w:val="0"/>
          <w:numId w:val="71"/>
        </w:numPr>
        <w:tabs>
          <w:tab w:val="clear" w:pos="1117"/>
          <w:tab w:val="num" w:pos="0"/>
          <w:tab w:val="left" w:pos="900"/>
        </w:tabs>
        <w:ind w:left="0" w:firstLine="540"/>
        <w:jc w:val="both"/>
      </w:pPr>
      <w:r w:rsidRPr="00D72C35">
        <w:t xml:space="preserve"> внеклассной работы по предмету;</w:t>
      </w:r>
    </w:p>
    <w:p w:rsidR="007A5F27" w:rsidRPr="00D72C35" w:rsidRDefault="007A5F27" w:rsidP="00230E1C">
      <w:pPr>
        <w:numPr>
          <w:ilvl w:val="0"/>
          <w:numId w:val="71"/>
        </w:numPr>
        <w:tabs>
          <w:tab w:val="clear" w:pos="1117"/>
          <w:tab w:val="num" w:pos="0"/>
          <w:tab w:val="left" w:pos="900"/>
        </w:tabs>
        <w:ind w:left="0" w:firstLine="540"/>
        <w:jc w:val="both"/>
      </w:pPr>
      <w:r w:rsidRPr="00D72C35">
        <w:t xml:space="preserve"> деятельности педагогического коллектива;</w:t>
      </w:r>
    </w:p>
    <w:p w:rsidR="007A5F27" w:rsidRPr="00D72C35" w:rsidRDefault="007A5F27" w:rsidP="00230E1C">
      <w:pPr>
        <w:numPr>
          <w:ilvl w:val="0"/>
          <w:numId w:val="71"/>
        </w:numPr>
        <w:tabs>
          <w:tab w:val="clear" w:pos="1117"/>
          <w:tab w:val="num" w:pos="0"/>
          <w:tab w:val="left" w:pos="900"/>
        </w:tabs>
        <w:ind w:left="0" w:firstLine="540"/>
        <w:jc w:val="both"/>
        <w:rPr>
          <w:color w:val="555555"/>
        </w:rPr>
      </w:pPr>
      <w:r w:rsidRPr="00D72C35">
        <w:t xml:space="preserve">олимпиад и </w:t>
      </w:r>
      <w:r w:rsidRPr="00D72C35">
        <w:rPr>
          <w:color w:val="000000"/>
        </w:rPr>
        <w:t>интеллектуальных конкурсов.</w:t>
      </w:r>
    </w:p>
    <w:p w:rsidR="007A5F27" w:rsidRPr="00D72C35" w:rsidRDefault="007A5F27" w:rsidP="007A5F27">
      <w:pPr>
        <w:ind w:firstLine="540"/>
        <w:jc w:val="both"/>
        <w:rPr>
          <w:color w:val="555555"/>
        </w:rPr>
      </w:pPr>
      <w:r w:rsidRPr="00D72C35">
        <w:rPr>
          <w:color w:val="555555"/>
        </w:rPr>
        <w:t>  </w:t>
      </w:r>
    </w:p>
    <w:p w:rsidR="007A5F27" w:rsidRPr="00D72C35" w:rsidRDefault="007A5F27" w:rsidP="007A5F27">
      <w:pPr>
        <w:ind w:firstLine="540"/>
        <w:jc w:val="both"/>
        <w:rPr>
          <w:color w:val="555555"/>
        </w:rPr>
      </w:pPr>
      <w:r w:rsidRPr="00D72C35">
        <w:rPr>
          <w:color w:val="000000"/>
          <w:u w:val="single"/>
        </w:rPr>
        <w:t xml:space="preserve">2 этап: деятельностный </w:t>
      </w:r>
    </w:p>
    <w:p w:rsidR="007A5F27" w:rsidRPr="00D72C35" w:rsidRDefault="007A5F27" w:rsidP="00230E1C">
      <w:pPr>
        <w:numPr>
          <w:ilvl w:val="0"/>
          <w:numId w:val="72"/>
        </w:numPr>
        <w:tabs>
          <w:tab w:val="clear" w:pos="757"/>
          <w:tab w:val="num" w:pos="0"/>
          <w:tab w:val="left" w:pos="900"/>
        </w:tabs>
        <w:ind w:left="0" w:firstLine="540"/>
        <w:jc w:val="both"/>
      </w:pPr>
      <w:r w:rsidRPr="00D72C35">
        <w:t>Составление индивидуальных маршрутов обучения для детей повышенного уровня обучаемости.</w:t>
      </w:r>
    </w:p>
    <w:p w:rsidR="007A5F27" w:rsidRPr="00D72C35" w:rsidRDefault="007A5F27" w:rsidP="00230E1C">
      <w:pPr>
        <w:numPr>
          <w:ilvl w:val="0"/>
          <w:numId w:val="72"/>
        </w:numPr>
        <w:tabs>
          <w:tab w:val="clear" w:pos="757"/>
          <w:tab w:val="num" w:pos="0"/>
          <w:tab w:val="left" w:pos="900"/>
        </w:tabs>
        <w:ind w:left="0" w:firstLine="540"/>
        <w:jc w:val="both"/>
      </w:pPr>
      <w:r w:rsidRPr="00D72C35">
        <w:t>Выявление одаренных детей на ранних этапах развития.</w:t>
      </w:r>
    </w:p>
    <w:p w:rsidR="007A5F27" w:rsidRPr="00D72C35" w:rsidRDefault="007A5F27" w:rsidP="00230E1C">
      <w:pPr>
        <w:numPr>
          <w:ilvl w:val="0"/>
          <w:numId w:val="72"/>
        </w:numPr>
        <w:tabs>
          <w:tab w:val="clear" w:pos="757"/>
          <w:tab w:val="num" w:pos="0"/>
          <w:tab w:val="left" w:pos="900"/>
        </w:tabs>
        <w:ind w:left="0" w:firstLine="540"/>
        <w:jc w:val="both"/>
      </w:pPr>
      <w:r w:rsidRPr="00D72C35">
        <w:t>Организация системы научно-исследовательской деятельности учащихся.</w:t>
      </w:r>
    </w:p>
    <w:p w:rsidR="007A5F27" w:rsidRPr="00D72C35" w:rsidRDefault="007A5F27" w:rsidP="00230E1C">
      <w:pPr>
        <w:numPr>
          <w:ilvl w:val="0"/>
          <w:numId w:val="72"/>
        </w:numPr>
        <w:tabs>
          <w:tab w:val="clear" w:pos="757"/>
          <w:tab w:val="num" w:pos="0"/>
          <w:tab w:val="left" w:pos="900"/>
        </w:tabs>
        <w:ind w:left="0" w:firstLine="540"/>
        <w:jc w:val="both"/>
      </w:pPr>
      <w:r w:rsidRPr="00D72C35">
        <w:t>  Активное использование метода проектов.</w:t>
      </w:r>
    </w:p>
    <w:p w:rsidR="007A5F27" w:rsidRPr="00D72C35" w:rsidRDefault="007A5F27" w:rsidP="00230E1C">
      <w:pPr>
        <w:numPr>
          <w:ilvl w:val="0"/>
          <w:numId w:val="72"/>
        </w:numPr>
        <w:tabs>
          <w:tab w:val="clear" w:pos="757"/>
          <w:tab w:val="num" w:pos="0"/>
          <w:tab w:val="left" w:pos="900"/>
        </w:tabs>
        <w:ind w:left="0" w:firstLine="540"/>
        <w:jc w:val="both"/>
      </w:pPr>
      <w:r w:rsidRPr="00D72C35">
        <w:lastRenderedPageBreak/>
        <w:t>Сохранение традиции работы с системой портфолио.</w:t>
      </w:r>
    </w:p>
    <w:p w:rsidR="007A5F27" w:rsidRPr="00D72C35" w:rsidRDefault="007A5F27" w:rsidP="00230E1C">
      <w:pPr>
        <w:numPr>
          <w:ilvl w:val="0"/>
          <w:numId w:val="72"/>
        </w:numPr>
        <w:tabs>
          <w:tab w:val="clear" w:pos="757"/>
          <w:tab w:val="num" w:pos="0"/>
          <w:tab w:val="left" w:pos="900"/>
        </w:tabs>
        <w:ind w:left="0" w:firstLine="540"/>
        <w:jc w:val="both"/>
      </w:pPr>
      <w:r w:rsidRPr="00D72C35">
        <w:t>Проведение выставок детского творчества.</w:t>
      </w:r>
    </w:p>
    <w:p w:rsidR="007A5F27" w:rsidRPr="00D72C35" w:rsidRDefault="007A5F27" w:rsidP="00230E1C">
      <w:pPr>
        <w:numPr>
          <w:ilvl w:val="0"/>
          <w:numId w:val="72"/>
        </w:numPr>
        <w:tabs>
          <w:tab w:val="clear" w:pos="757"/>
          <w:tab w:val="num" w:pos="0"/>
          <w:tab w:val="left" w:pos="900"/>
        </w:tabs>
        <w:ind w:left="0" w:firstLine="540"/>
        <w:jc w:val="both"/>
      </w:pPr>
      <w:r w:rsidRPr="00D72C35">
        <w:t>Обобщение опыта работы по технологиям творческого и интеллектуального развития.</w:t>
      </w:r>
    </w:p>
    <w:p w:rsidR="007A5F27" w:rsidRPr="00D72C35" w:rsidRDefault="007A5F27" w:rsidP="007A5F27">
      <w:pPr>
        <w:ind w:firstLine="540"/>
        <w:jc w:val="both"/>
        <w:rPr>
          <w:color w:val="555555"/>
        </w:rPr>
      </w:pPr>
      <w:r w:rsidRPr="00D72C35">
        <w:rPr>
          <w:color w:val="000000"/>
          <w:u w:val="single"/>
        </w:rPr>
        <w:t xml:space="preserve">3 этап: констатирующий </w:t>
      </w:r>
    </w:p>
    <w:p w:rsidR="007A5F27" w:rsidRPr="00D72C35" w:rsidRDefault="007A5F27" w:rsidP="00230E1C">
      <w:pPr>
        <w:numPr>
          <w:ilvl w:val="0"/>
          <w:numId w:val="73"/>
        </w:numPr>
        <w:tabs>
          <w:tab w:val="clear" w:pos="757"/>
          <w:tab w:val="num" w:pos="-180"/>
          <w:tab w:val="left" w:pos="900"/>
        </w:tabs>
        <w:ind w:left="0" w:firstLine="540"/>
        <w:jc w:val="both"/>
      </w:pPr>
      <w:r w:rsidRPr="00D72C35">
        <w:t xml:space="preserve">Создание банка педагогического опыта в работе с </w:t>
      </w:r>
      <w:proofErr w:type="gramStart"/>
      <w:r w:rsidRPr="00D72C35">
        <w:t>одаренными</w:t>
      </w:r>
      <w:proofErr w:type="gramEnd"/>
      <w:r w:rsidRPr="00D72C35">
        <w:t>.</w:t>
      </w:r>
    </w:p>
    <w:p w:rsidR="007A5F27" w:rsidRPr="00D72C35" w:rsidRDefault="007A5F27" w:rsidP="00230E1C">
      <w:pPr>
        <w:numPr>
          <w:ilvl w:val="0"/>
          <w:numId w:val="73"/>
        </w:numPr>
        <w:tabs>
          <w:tab w:val="clear" w:pos="757"/>
          <w:tab w:val="num" w:pos="-180"/>
          <w:tab w:val="left" w:pos="900"/>
        </w:tabs>
        <w:ind w:left="0" w:firstLine="540"/>
        <w:jc w:val="both"/>
      </w:pPr>
      <w:r w:rsidRPr="00D72C35">
        <w:t>  Выпуск методического бюллетеня «Опыт работы с одаренными детьми».</w:t>
      </w:r>
    </w:p>
    <w:p w:rsidR="007A5F27" w:rsidRPr="00D72C35" w:rsidRDefault="007A5F27" w:rsidP="00230E1C">
      <w:pPr>
        <w:numPr>
          <w:ilvl w:val="0"/>
          <w:numId w:val="73"/>
        </w:numPr>
        <w:tabs>
          <w:tab w:val="clear" w:pos="757"/>
          <w:tab w:val="num" w:pos="-180"/>
          <w:tab w:val="left" w:pos="900"/>
        </w:tabs>
        <w:ind w:left="0" w:firstLine="540"/>
        <w:jc w:val="both"/>
        <w:rPr>
          <w:color w:val="555555"/>
        </w:rPr>
      </w:pPr>
      <w:r w:rsidRPr="00D72C35">
        <w:t xml:space="preserve"> Внедрение в практику </w:t>
      </w:r>
      <w:r w:rsidRPr="00D72C35">
        <w:rPr>
          <w:color w:val="000000"/>
        </w:rPr>
        <w:t>работы  рейтинга учащихся.</w:t>
      </w:r>
    </w:p>
    <w:p w:rsidR="007A5F27" w:rsidRPr="00D72C35" w:rsidRDefault="007A5F27" w:rsidP="007A5F27">
      <w:pPr>
        <w:rPr>
          <w:b/>
          <w:bCs/>
          <w:color w:val="000000"/>
        </w:rPr>
      </w:pPr>
    </w:p>
    <w:p w:rsidR="007A5F27" w:rsidRPr="000800FA" w:rsidRDefault="007A5F27" w:rsidP="007A5F27">
      <w:pPr>
        <w:rPr>
          <w:color w:val="555555"/>
          <w:sz w:val="28"/>
          <w:szCs w:val="28"/>
        </w:rPr>
      </w:pPr>
      <w:r w:rsidRPr="000800FA">
        <w:rPr>
          <w:b/>
          <w:bCs/>
          <w:color w:val="000000"/>
          <w:sz w:val="28"/>
          <w:szCs w:val="28"/>
        </w:rPr>
        <w:t>Формы работы с одаренными учащимися</w:t>
      </w:r>
    </w:p>
    <w:p w:rsidR="007A5F27" w:rsidRPr="00D72C35" w:rsidRDefault="007A5F27" w:rsidP="007A5F27">
      <w:pPr>
        <w:ind w:firstLine="720"/>
        <w:jc w:val="both"/>
        <w:rPr>
          <w:color w:val="555555"/>
        </w:rPr>
      </w:pPr>
      <w:r w:rsidRPr="00D72C35">
        <w:rPr>
          <w:color w:val="000000"/>
        </w:rPr>
        <w:t>-творческие мастерские;</w:t>
      </w:r>
    </w:p>
    <w:p w:rsidR="007A5F27" w:rsidRPr="00D72C35" w:rsidRDefault="007A5F27" w:rsidP="007A5F27">
      <w:pPr>
        <w:ind w:firstLine="720"/>
        <w:jc w:val="both"/>
        <w:rPr>
          <w:color w:val="555555"/>
        </w:rPr>
      </w:pPr>
      <w:r w:rsidRPr="00D72C35">
        <w:rPr>
          <w:color w:val="000000"/>
        </w:rPr>
        <w:t>- кружки по интересам;</w:t>
      </w:r>
    </w:p>
    <w:p w:rsidR="007A5F27" w:rsidRPr="00D72C35" w:rsidRDefault="007A5F27" w:rsidP="007A5F27">
      <w:pPr>
        <w:ind w:firstLine="720"/>
        <w:jc w:val="both"/>
        <w:rPr>
          <w:color w:val="555555"/>
        </w:rPr>
      </w:pPr>
      <w:r w:rsidRPr="00D72C35">
        <w:rPr>
          <w:color w:val="000000"/>
        </w:rPr>
        <w:t>-  занятия исследовательской деятельностью;</w:t>
      </w:r>
    </w:p>
    <w:p w:rsidR="007A5F27" w:rsidRPr="00D72C35" w:rsidRDefault="007A5F27" w:rsidP="007A5F27">
      <w:pPr>
        <w:ind w:firstLine="720"/>
        <w:jc w:val="both"/>
        <w:rPr>
          <w:color w:val="555555"/>
        </w:rPr>
      </w:pPr>
      <w:r w:rsidRPr="00D72C35">
        <w:rPr>
          <w:color w:val="000000"/>
        </w:rPr>
        <w:t>-конкурсы;</w:t>
      </w:r>
    </w:p>
    <w:p w:rsidR="007A5F27" w:rsidRPr="00D72C35" w:rsidRDefault="007A5F27" w:rsidP="007A5F27">
      <w:pPr>
        <w:ind w:firstLine="720"/>
        <w:jc w:val="both"/>
        <w:rPr>
          <w:color w:val="555555"/>
        </w:rPr>
      </w:pPr>
      <w:r w:rsidRPr="00D72C35">
        <w:rPr>
          <w:color w:val="000000"/>
        </w:rPr>
        <w:t>-научно-практические конференции;</w:t>
      </w:r>
    </w:p>
    <w:p w:rsidR="007A5F27" w:rsidRPr="00D72C35" w:rsidRDefault="007A5F27" w:rsidP="007A5F27">
      <w:pPr>
        <w:ind w:firstLine="720"/>
        <w:jc w:val="both"/>
        <w:rPr>
          <w:color w:val="555555"/>
        </w:rPr>
      </w:pPr>
      <w:r w:rsidRPr="00D72C35">
        <w:rPr>
          <w:color w:val="000000"/>
        </w:rPr>
        <w:t>- участие в олимпиадах;</w:t>
      </w:r>
    </w:p>
    <w:p w:rsidR="007A5F27" w:rsidRPr="00D72C35" w:rsidRDefault="007A5F27" w:rsidP="007A5F27">
      <w:pPr>
        <w:ind w:firstLine="720"/>
        <w:jc w:val="both"/>
        <w:rPr>
          <w:color w:val="555555"/>
        </w:rPr>
      </w:pPr>
      <w:r w:rsidRPr="00D72C35">
        <w:rPr>
          <w:color w:val="000000"/>
        </w:rPr>
        <w:t>- работа по индивидуальным планам;</w:t>
      </w:r>
    </w:p>
    <w:p w:rsidR="007A5F27" w:rsidRPr="00D72C35" w:rsidRDefault="007A5F27" w:rsidP="007A5F27">
      <w:pPr>
        <w:ind w:firstLine="720"/>
        <w:jc w:val="both"/>
        <w:rPr>
          <w:color w:val="555555"/>
        </w:rPr>
      </w:pPr>
      <w:r w:rsidRPr="00D72C35">
        <w:rPr>
          <w:color w:val="000000"/>
        </w:rPr>
        <w:t>- сотрудничество с другими школами, ВУЗами.</w:t>
      </w:r>
    </w:p>
    <w:p w:rsidR="007A5F27" w:rsidRPr="00D72C35" w:rsidRDefault="007A5F27" w:rsidP="007A5F27">
      <w:pPr>
        <w:pStyle w:val="31"/>
        <w:spacing w:before="0" w:line="240" w:lineRule="auto"/>
        <w:ind w:firstLine="540"/>
        <w:jc w:val="both"/>
        <w:rPr>
          <w:b w:val="0"/>
          <w:bCs w:val="0"/>
          <w:sz w:val="24"/>
          <w:szCs w:val="24"/>
        </w:rPr>
      </w:pPr>
    </w:p>
    <w:p w:rsidR="007A5F27" w:rsidRDefault="007A5F27" w:rsidP="007A5F27">
      <w:pPr>
        <w:pStyle w:val="31"/>
        <w:spacing w:before="0" w:line="240" w:lineRule="auto"/>
        <w:ind w:firstLine="540"/>
        <w:jc w:val="both"/>
        <w:rPr>
          <w:bCs w:val="0"/>
          <w:szCs w:val="28"/>
        </w:rPr>
      </w:pPr>
      <w:r w:rsidRPr="00F577EE">
        <w:rPr>
          <w:bCs w:val="0"/>
          <w:szCs w:val="28"/>
        </w:rPr>
        <w:t>Основные направления реализации программы:</w:t>
      </w:r>
    </w:p>
    <w:p w:rsidR="007A5F27" w:rsidRPr="00F577EE" w:rsidRDefault="007A5F27" w:rsidP="007A5F27">
      <w:pPr>
        <w:pStyle w:val="31"/>
        <w:spacing w:before="0" w:line="240" w:lineRule="auto"/>
        <w:ind w:firstLine="540"/>
        <w:jc w:val="both"/>
        <w:rPr>
          <w:bCs w:val="0"/>
          <w:szCs w:val="28"/>
        </w:rPr>
      </w:pPr>
    </w:p>
    <w:p w:rsidR="007A5F27" w:rsidRPr="00D72C35" w:rsidRDefault="007A5F27" w:rsidP="00230E1C">
      <w:pPr>
        <w:widowControl w:val="0"/>
        <w:numPr>
          <w:ilvl w:val="0"/>
          <w:numId w:val="70"/>
        </w:numPr>
        <w:autoSpaceDE w:val="0"/>
        <w:autoSpaceDN w:val="0"/>
        <w:adjustRightInd w:val="0"/>
        <w:ind w:left="0" w:firstLine="540"/>
        <w:jc w:val="both"/>
      </w:pPr>
      <w:r w:rsidRPr="00D72C35">
        <w:t>формирование профильных классов, ориентированных на высокий уровень интеллекта и познавательных потребностей;</w:t>
      </w:r>
    </w:p>
    <w:p w:rsidR="007A5F27" w:rsidRPr="00D72C35" w:rsidRDefault="007A5F27" w:rsidP="00230E1C">
      <w:pPr>
        <w:widowControl w:val="0"/>
        <w:numPr>
          <w:ilvl w:val="0"/>
          <w:numId w:val="70"/>
        </w:numPr>
        <w:autoSpaceDE w:val="0"/>
        <w:autoSpaceDN w:val="0"/>
        <w:adjustRightInd w:val="0"/>
        <w:ind w:left="0" w:firstLine="540"/>
        <w:jc w:val="both"/>
      </w:pPr>
      <w:r w:rsidRPr="00D72C35">
        <w:t>создание новых учебных планом для этих классов;</w:t>
      </w:r>
    </w:p>
    <w:p w:rsidR="007A5F27" w:rsidRPr="00D72C35" w:rsidRDefault="007A5F27" w:rsidP="00230E1C">
      <w:pPr>
        <w:widowControl w:val="0"/>
        <w:numPr>
          <w:ilvl w:val="0"/>
          <w:numId w:val="70"/>
        </w:numPr>
        <w:autoSpaceDE w:val="0"/>
        <w:autoSpaceDN w:val="0"/>
        <w:adjustRightInd w:val="0"/>
        <w:ind w:left="0" w:firstLine="540"/>
        <w:jc w:val="both"/>
      </w:pPr>
      <w:r w:rsidRPr="00D72C35">
        <w:t>подбор профессионально грамотных, высококвалифицированных педагогов для работы с одаренными детьми;</w:t>
      </w:r>
    </w:p>
    <w:p w:rsidR="007A5F27" w:rsidRPr="00D72C35" w:rsidRDefault="007A5F27" w:rsidP="00230E1C">
      <w:pPr>
        <w:widowControl w:val="0"/>
        <w:numPr>
          <w:ilvl w:val="0"/>
          <w:numId w:val="70"/>
        </w:numPr>
        <w:autoSpaceDE w:val="0"/>
        <w:autoSpaceDN w:val="0"/>
        <w:adjustRightInd w:val="0"/>
        <w:ind w:left="0" w:firstLine="540"/>
        <w:jc w:val="both"/>
      </w:pPr>
      <w:r w:rsidRPr="00D72C35">
        <w:t>сотрудничество школы с высшими учебными заведениями по довузовской подготовке учащихся;</w:t>
      </w:r>
    </w:p>
    <w:p w:rsidR="007A5F27" w:rsidRPr="00D72C35" w:rsidRDefault="007A5F27" w:rsidP="00230E1C">
      <w:pPr>
        <w:widowControl w:val="0"/>
        <w:numPr>
          <w:ilvl w:val="0"/>
          <w:numId w:val="70"/>
        </w:numPr>
        <w:autoSpaceDE w:val="0"/>
        <w:autoSpaceDN w:val="0"/>
        <w:adjustRightInd w:val="0"/>
        <w:ind w:left="0" w:firstLine="540"/>
        <w:jc w:val="both"/>
      </w:pPr>
      <w:r w:rsidRPr="00D72C35">
        <w:t>расширение системы дополнительного образования;</w:t>
      </w:r>
    </w:p>
    <w:p w:rsidR="007A5F27" w:rsidRPr="00D72C35" w:rsidRDefault="007A5F27" w:rsidP="00230E1C">
      <w:pPr>
        <w:widowControl w:val="0"/>
        <w:numPr>
          <w:ilvl w:val="0"/>
          <w:numId w:val="70"/>
        </w:numPr>
        <w:autoSpaceDE w:val="0"/>
        <w:autoSpaceDN w:val="0"/>
        <w:adjustRightInd w:val="0"/>
        <w:ind w:left="0" w:firstLine="540"/>
        <w:jc w:val="both"/>
      </w:pPr>
      <w:r w:rsidRPr="00D72C35">
        <w:t>повышение качества внеурочной и внеучебной работы за счет введения специальных курсов, факультативов, кружков;</w:t>
      </w:r>
    </w:p>
    <w:p w:rsidR="007A5F27" w:rsidRPr="00D72C35" w:rsidRDefault="007A5F27" w:rsidP="00230E1C">
      <w:pPr>
        <w:widowControl w:val="0"/>
        <w:numPr>
          <w:ilvl w:val="0"/>
          <w:numId w:val="70"/>
        </w:numPr>
        <w:autoSpaceDE w:val="0"/>
        <w:autoSpaceDN w:val="0"/>
        <w:adjustRightInd w:val="0"/>
        <w:ind w:left="0" w:firstLine="540"/>
        <w:jc w:val="both"/>
      </w:pPr>
      <w:r w:rsidRPr="00D72C35">
        <w:t xml:space="preserve">организация научно-исследовательской, творческой деятельности </w:t>
      </w:r>
      <w:proofErr w:type="gramStart"/>
      <w:r w:rsidRPr="00D72C35">
        <w:t>учащихся</w:t>
      </w:r>
      <w:proofErr w:type="gramEnd"/>
      <w:r w:rsidRPr="00D72C35">
        <w:t xml:space="preserve"> как на уроках, так и во внеурочное время через школьное научное общество учащихся;</w:t>
      </w:r>
    </w:p>
    <w:p w:rsidR="007A5F27" w:rsidRPr="00D72C35" w:rsidRDefault="007A5F27" w:rsidP="00230E1C">
      <w:pPr>
        <w:widowControl w:val="0"/>
        <w:numPr>
          <w:ilvl w:val="0"/>
          <w:numId w:val="70"/>
        </w:numPr>
        <w:autoSpaceDE w:val="0"/>
        <w:autoSpaceDN w:val="0"/>
        <w:adjustRightInd w:val="0"/>
        <w:ind w:left="0" w:firstLine="540"/>
        <w:jc w:val="both"/>
      </w:pPr>
      <w:r w:rsidRPr="00D72C35">
        <w:t>индивидуализация обучения и воспитания.</w:t>
      </w:r>
    </w:p>
    <w:p w:rsidR="007A5F27" w:rsidRPr="00D72C35" w:rsidRDefault="007A5F27" w:rsidP="007A5F27">
      <w:pPr>
        <w:pStyle w:val="aff2"/>
        <w:ind w:firstLine="540"/>
        <w:jc w:val="both"/>
        <w:rPr>
          <w:rStyle w:val="af"/>
          <w:rFonts w:ascii="Times New Roman" w:hAnsi="Times New Roman"/>
          <w:color w:val="000000"/>
          <w:sz w:val="24"/>
          <w:szCs w:val="24"/>
        </w:rPr>
      </w:pPr>
    </w:p>
    <w:p w:rsidR="007A5F27" w:rsidRDefault="007A5F27" w:rsidP="007A5F27">
      <w:pPr>
        <w:jc w:val="center"/>
        <w:rPr>
          <w:b/>
          <w:bCs/>
          <w:color w:val="000000"/>
        </w:rPr>
      </w:pPr>
    </w:p>
    <w:p w:rsidR="007A5F27" w:rsidRDefault="007A5F27" w:rsidP="007A5F27">
      <w:pPr>
        <w:jc w:val="center"/>
        <w:rPr>
          <w:b/>
          <w:bCs/>
          <w:color w:val="000000"/>
        </w:rPr>
      </w:pPr>
    </w:p>
    <w:p w:rsidR="007F5F3F" w:rsidRDefault="007F5F3F" w:rsidP="007A5F27">
      <w:pPr>
        <w:jc w:val="center"/>
        <w:rPr>
          <w:b/>
          <w:bCs/>
          <w:color w:val="000000"/>
        </w:rPr>
      </w:pPr>
    </w:p>
    <w:p w:rsidR="007F5F3F" w:rsidRDefault="007F5F3F" w:rsidP="007A5F27">
      <w:pPr>
        <w:jc w:val="center"/>
        <w:rPr>
          <w:b/>
          <w:bCs/>
          <w:color w:val="000000"/>
        </w:rPr>
      </w:pPr>
    </w:p>
    <w:p w:rsidR="007F5F3F" w:rsidRDefault="007F5F3F" w:rsidP="007A5F27">
      <w:pPr>
        <w:jc w:val="center"/>
        <w:rPr>
          <w:b/>
          <w:bCs/>
          <w:color w:val="000000"/>
        </w:rPr>
      </w:pPr>
    </w:p>
    <w:p w:rsidR="007A5F27" w:rsidRPr="00133F78" w:rsidRDefault="007F5F3F" w:rsidP="007A5F27">
      <w:pPr>
        <w:jc w:val="center"/>
        <w:rPr>
          <w:b/>
          <w:bCs/>
          <w:color w:val="000000"/>
          <w:sz w:val="32"/>
          <w:szCs w:val="32"/>
        </w:rPr>
      </w:pPr>
      <w:r>
        <w:rPr>
          <w:b/>
          <w:bCs/>
          <w:color w:val="000000"/>
          <w:sz w:val="32"/>
          <w:szCs w:val="32"/>
        </w:rPr>
        <w:lastRenderedPageBreak/>
        <w:t>План</w:t>
      </w:r>
      <w:r w:rsidR="007A5F27" w:rsidRPr="00133F78">
        <w:rPr>
          <w:b/>
          <w:bCs/>
          <w:color w:val="000000"/>
          <w:sz w:val="32"/>
          <w:szCs w:val="32"/>
        </w:rPr>
        <w:t xml:space="preserve"> работы с одарёнными и талантливыми детьми.</w:t>
      </w:r>
    </w:p>
    <w:p w:rsidR="007A5F27" w:rsidRPr="00D72C35" w:rsidRDefault="007A5F27" w:rsidP="007A5F27">
      <w:pPr>
        <w:jc w:val="center"/>
        <w:rPr>
          <w:color w:val="555555"/>
        </w:rPr>
      </w:pPr>
    </w:p>
    <w:tbl>
      <w:tblPr>
        <w:tblW w:w="0" w:type="auto"/>
        <w:tblInd w:w="1242" w:type="dxa"/>
        <w:tblCellMar>
          <w:top w:w="15" w:type="dxa"/>
          <w:left w:w="15" w:type="dxa"/>
          <w:bottom w:w="15" w:type="dxa"/>
          <w:right w:w="15" w:type="dxa"/>
        </w:tblCellMar>
        <w:tblLook w:val="0000"/>
      </w:tblPr>
      <w:tblGrid>
        <w:gridCol w:w="851"/>
        <w:gridCol w:w="6165"/>
        <w:gridCol w:w="1430"/>
        <w:gridCol w:w="3461"/>
      </w:tblGrid>
      <w:tr w:rsidR="007A5F27" w:rsidRPr="002E3B51" w:rsidTr="00271502">
        <w:tc>
          <w:tcPr>
            <w:tcW w:w="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b/>
                <w:bCs/>
                <w:color w:val="000000"/>
              </w:rPr>
              <w:t>№</w:t>
            </w:r>
          </w:p>
        </w:tc>
        <w:tc>
          <w:tcPr>
            <w:tcW w:w="61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b/>
                <w:bCs/>
                <w:color w:val="000000"/>
              </w:rPr>
              <w:t>Мероприятие</w:t>
            </w:r>
          </w:p>
        </w:tc>
        <w:tc>
          <w:tcPr>
            <w:tcW w:w="14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b/>
                <w:bCs/>
                <w:color w:val="000000"/>
              </w:rPr>
              <w:t>Сроки</w:t>
            </w:r>
          </w:p>
        </w:tc>
        <w:tc>
          <w:tcPr>
            <w:tcW w:w="34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b/>
                <w:bCs/>
                <w:color w:val="000000"/>
              </w:rPr>
              <w:t>Ответственные</w:t>
            </w:r>
          </w:p>
        </w:tc>
      </w:tr>
      <w:tr w:rsidR="007A5F27" w:rsidRPr="002E3B51" w:rsidTr="0027150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t>1</w:t>
            </w:r>
          </w:p>
        </w:tc>
        <w:tc>
          <w:tcPr>
            <w:tcW w:w="6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both"/>
              <w:rPr>
                <w:color w:val="555555"/>
              </w:rPr>
            </w:pPr>
            <w:r w:rsidRPr="00133F78">
              <w:rPr>
                <w:color w:val="000000"/>
              </w:rPr>
              <w:t>Продолжить внедрение проблемн</w:t>
            </w:r>
            <w:proofErr w:type="gramStart"/>
            <w:r w:rsidRPr="00133F78">
              <w:rPr>
                <w:color w:val="000000"/>
              </w:rPr>
              <w:t>о-</w:t>
            </w:r>
            <w:proofErr w:type="gramEnd"/>
            <w:r w:rsidRPr="00133F78">
              <w:rPr>
                <w:color w:val="000000"/>
              </w:rPr>
              <w:t xml:space="preserve"> исследовательских, проектных и модульных методов обучения, развивая непрерывно у учащихся творческое и исследовательское мышление</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постоянно</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Зам</w:t>
            </w:r>
            <w:proofErr w:type="gramStart"/>
            <w:r w:rsidRPr="00133F78">
              <w:rPr>
                <w:color w:val="000000"/>
              </w:rPr>
              <w:t>.д</w:t>
            </w:r>
            <w:proofErr w:type="gramEnd"/>
            <w:r w:rsidRPr="00133F78">
              <w:rPr>
                <w:color w:val="000000"/>
              </w:rPr>
              <w:t>иректора</w:t>
            </w:r>
          </w:p>
        </w:tc>
      </w:tr>
      <w:tr w:rsidR="007A5F27" w:rsidRPr="002E3B51" w:rsidTr="0027150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t>2</w:t>
            </w:r>
          </w:p>
        </w:tc>
        <w:tc>
          <w:tcPr>
            <w:tcW w:w="6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both"/>
              <w:rPr>
                <w:color w:val="555555"/>
              </w:rPr>
            </w:pPr>
            <w:r w:rsidRPr="00133F78">
              <w:rPr>
                <w:color w:val="000000"/>
              </w:rPr>
              <w:t>Создание и пополнение базы данных одаренных детей школы.</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постоянно</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Руководители ШМО</w:t>
            </w:r>
          </w:p>
        </w:tc>
      </w:tr>
      <w:tr w:rsidR="007A5F27" w:rsidRPr="002E3B51" w:rsidTr="0027150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t>3</w:t>
            </w:r>
          </w:p>
        </w:tc>
        <w:tc>
          <w:tcPr>
            <w:tcW w:w="6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both"/>
              <w:rPr>
                <w:color w:val="555555"/>
              </w:rPr>
            </w:pPr>
            <w:r w:rsidRPr="00133F78">
              <w:rPr>
                <w:color w:val="000000"/>
              </w:rPr>
              <w:t>Проведение семинаров-практикумов с учителями по вопросам выявления одаренных детей</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В течение периода реализации программы</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 Зам</w:t>
            </w:r>
            <w:proofErr w:type="gramStart"/>
            <w:r w:rsidRPr="00133F78">
              <w:rPr>
                <w:color w:val="000000"/>
              </w:rPr>
              <w:t>.д</w:t>
            </w:r>
            <w:proofErr w:type="gramEnd"/>
            <w:r w:rsidRPr="00133F78">
              <w:rPr>
                <w:color w:val="000000"/>
              </w:rPr>
              <w:t>иректора</w:t>
            </w:r>
          </w:p>
        </w:tc>
      </w:tr>
      <w:tr w:rsidR="007A5F27" w:rsidRPr="002E3B51" w:rsidTr="00271502">
        <w:trPr>
          <w:trHeight w:val="633"/>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t>4</w:t>
            </w:r>
          </w:p>
        </w:tc>
        <w:tc>
          <w:tcPr>
            <w:tcW w:w="6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both"/>
              <w:rPr>
                <w:color w:val="555555"/>
              </w:rPr>
            </w:pPr>
            <w:r w:rsidRPr="00133F78">
              <w:rPr>
                <w:color w:val="000000"/>
              </w:rPr>
              <w:t>Организация психолого-педагогического просвещения родителей талантливых и одарённых школьников</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постоянно</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Руководители ШМО, классные руководители</w:t>
            </w:r>
            <w:r w:rsidRPr="00133F78">
              <w:rPr>
                <w:color w:val="555555"/>
              </w:rPr>
              <w:t> </w:t>
            </w:r>
          </w:p>
        </w:tc>
      </w:tr>
      <w:tr w:rsidR="007A5F27" w:rsidRPr="002E3B51" w:rsidTr="00271502">
        <w:trPr>
          <w:trHeight w:val="84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t>5</w:t>
            </w:r>
          </w:p>
        </w:tc>
        <w:tc>
          <w:tcPr>
            <w:tcW w:w="6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ind w:hanging="360"/>
              <w:jc w:val="both"/>
              <w:rPr>
                <w:color w:val="555555"/>
              </w:rPr>
            </w:pPr>
            <w:r w:rsidRPr="00133F78">
              <w:rPr>
                <w:color w:val="000000"/>
              </w:rPr>
              <w:t>-   Организация исследовательской деятельности</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555555"/>
              </w:rPr>
              <w:t> </w:t>
            </w:r>
          </w:p>
          <w:p w:rsidR="007A5F27" w:rsidRPr="00133F78" w:rsidRDefault="007A5F27" w:rsidP="00271502">
            <w:pPr>
              <w:rPr>
                <w:color w:val="555555"/>
              </w:rPr>
            </w:pPr>
            <w:r w:rsidRPr="00133F78">
              <w:rPr>
                <w:color w:val="555555"/>
              </w:rPr>
              <w:t> </w:t>
            </w:r>
            <w:r w:rsidRPr="00133F78">
              <w:rPr>
                <w:color w:val="000000"/>
              </w:rPr>
              <w:t>постоянно</w:t>
            </w:r>
          </w:p>
          <w:p w:rsidR="007A5F27" w:rsidRPr="00133F78" w:rsidRDefault="007A5F27" w:rsidP="00271502">
            <w:pPr>
              <w:rPr>
                <w:color w:val="555555"/>
              </w:rPr>
            </w:pPr>
          </w:p>
          <w:p w:rsidR="007A5F27" w:rsidRPr="00133F78" w:rsidRDefault="007A5F27" w:rsidP="00271502">
            <w:pPr>
              <w:rPr>
                <w:color w:val="555555"/>
              </w:rPr>
            </w:pPr>
            <w:r w:rsidRPr="00133F78">
              <w:rPr>
                <w:color w:val="555555"/>
              </w:rPr>
              <w:t> </w:t>
            </w:r>
          </w:p>
          <w:p w:rsidR="007A5F27" w:rsidRPr="00133F78" w:rsidRDefault="007A5F27" w:rsidP="00271502">
            <w:pPr>
              <w:rPr>
                <w:color w:val="555555"/>
              </w:rPr>
            </w:pP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Руководители МО, учителя предметники</w:t>
            </w:r>
          </w:p>
        </w:tc>
      </w:tr>
      <w:tr w:rsidR="007A5F27" w:rsidRPr="002E3B51" w:rsidTr="0027150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t>6</w:t>
            </w:r>
          </w:p>
        </w:tc>
        <w:tc>
          <w:tcPr>
            <w:tcW w:w="6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both"/>
              <w:rPr>
                <w:color w:val="555555"/>
              </w:rPr>
            </w:pPr>
            <w:r w:rsidRPr="00133F78">
              <w:rPr>
                <w:color w:val="000000"/>
              </w:rPr>
              <w:t>Участие школьников в районных, областных, Всероссийских предметных олимпиадах, конкурсах, смотрах</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постоянно</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Учителя-предметники</w:t>
            </w:r>
          </w:p>
        </w:tc>
      </w:tr>
      <w:tr w:rsidR="007A5F27" w:rsidRPr="002E3B51" w:rsidTr="0027150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t>7</w:t>
            </w:r>
          </w:p>
        </w:tc>
        <w:tc>
          <w:tcPr>
            <w:tcW w:w="6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both"/>
              <w:rPr>
                <w:color w:val="555555"/>
              </w:rPr>
            </w:pPr>
            <w:proofErr w:type="gramStart"/>
            <w:r w:rsidRPr="00133F78">
              <w:rPr>
                <w:color w:val="000000"/>
              </w:rPr>
              <w:t xml:space="preserve">Проведение школьной и участие в районной научно-практической конференции школьников </w:t>
            </w:r>
            <w:proofErr w:type="gramEnd"/>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ежегодно</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Учителя-предметники</w:t>
            </w:r>
          </w:p>
        </w:tc>
      </w:tr>
      <w:tr w:rsidR="007A5F27" w:rsidRPr="002E3B51" w:rsidTr="0027150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t>8</w:t>
            </w:r>
          </w:p>
        </w:tc>
        <w:tc>
          <w:tcPr>
            <w:tcW w:w="6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both"/>
              <w:rPr>
                <w:color w:val="555555"/>
              </w:rPr>
            </w:pPr>
            <w:r w:rsidRPr="00133F78">
              <w:rPr>
                <w:color w:val="000000"/>
              </w:rPr>
              <w:t>Проведение интеллектуальных и творческих конкурсов, среди одаренных школьников</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По особому плану в течение периода</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Учителя-предметники, руководители ШМО</w:t>
            </w:r>
          </w:p>
        </w:tc>
      </w:tr>
      <w:tr w:rsidR="007A5F27" w:rsidRPr="002E3B51" w:rsidTr="0027150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t>9</w:t>
            </w:r>
          </w:p>
        </w:tc>
        <w:tc>
          <w:tcPr>
            <w:tcW w:w="6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both"/>
              <w:rPr>
                <w:color w:val="555555"/>
              </w:rPr>
            </w:pPr>
            <w:r w:rsidRPr="00133F78">
              <w:rPr>
                <w:color w:val="000000"/>
              </w:rPr>
              <w:t>Составление календаря массовых мероприятий с одаренными детьми на учебный год</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Ежегодно, август</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Руководители ШМО, з.д. по УВР</w:t>
            </w:r>
          </w:p>
        </w:tc>
      </w:tr>
      <w:tr w:rsidR="007A5F27" w:rsidRPr="002E3B51" w:rsidTr="0027150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t>10</w:t>
            </w:r>
          </w:p>
        </w:tc>
        <w:tc>
          <w:tcPr>
            <w:tcW w:w="6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both"/>
              <w:rPr>
                <w:color w:val="555555"/>
              </w:rPr>
            </w:pPr>
            <w:r w:rsidRPr="00133F78">
              <w:rPr>
                <w:color w:val="000000"/>
              </w:rPr>
              <w:t>Создание банка  творческих работ учащихся по итогам научно-практических конференций,  конкурсов</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в течение периода</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Руководители ШМО, учителя</w:t>
            </w:r>
          </w:p>
        </w:tc>
      </w:tr>
      <w:tr w:rsidR="007A5F27" w:rsidRPr="002E3B51" w:rsidTr="0027150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t>11</w:t>
            </w:r>
          </w:p>
        </w:tc>
        <w:tc>
          <w:tcPr>
            <w:tcW w:w="6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Обобщение эффективного опыта работы учителей с одаренными детьми</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По итогам года</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Руководители ШМО</w:t>
            </w:r>
          </w:p>
        </w:tc>
      </w:tr>
      <w:tr w:rsidR="007A5F27" w:rsidRPr="002E3B51" w:rsidTr="0027150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lastRenderedPageBreak/>
              <w:t>12</w:t>
            </w:r>
          </w:p>
        </w:tc>
        <w:tc>
          <w:tcPr>
            <w:tcW w:w="6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Размещение на школьном сайте материалов по работе с одаренными детьми. Формирование раздела «Одаренные дети»</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 xml:space="preserve">Постоянно </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p>
        </w:tc>
      </w:tr>
      <w:tr w:rsidR="007A5F27" w:rsidRPr="002E3B51" w:rsidTr="0027150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t>13</w:t>
            </w:r>
          </w:p>
          <w:p w:rsidR="007A5F27" w:rsidRPr="00133F78" w:rsidRDefault="007A5F27" w:rsidP="00271502">
            <w:pPr>
              <w:rPr>
                <w:color w:val="555555"/>
              </w:rPr>
            </w:pPr>
            <w:r w:rsidRPr="00133F78">
              <w:rPr>
                <w:color w:val="555555"/>
              </w:rPr>
              <w:t> </w:t>
            </w:r>
          </w:p>
        </w:tc>
        <w:tc>
          <w:tcPr>
            <w:tcW w:w="6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r w:rsidRPr="00133F78">
              <w:t>Подготовка педагогических характеристик на каждого одарённого школьника, составление индивидуальной программы обучения</w:t>
            </w:r>
          </w:p>
        </w:tc>
        <w:tc>
          <w:tcPr>
            <w:tcW w:w="14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jc w:val="center"/>
              <w:rPr>
                <w:color w:val="555555"/>
              </w:rPr>
            </w:pPr>
            <w:r w:rsidRPr="00133F78">
              <w:rPr>
                <w:color w:val="000000"/>
              </w:rPr>
              <w:t>В течение года</w:t>
            </w:r>
          </w:p>
          <w:p w:rsidR="007A5F27" w:rsidRPr="00133F78" w:rsidRDefault="007A5F27" w:rsidP="00271502">
            <w:pPr>
              <w:jc w:val="center"/>
              <w:rPr>
                <w:color w:val="555555"/>
              </w:rPr>
            </w:pPr>
            <w:r w:rsidRPr="00133F78">
              <w:rPr>
                <w:color w:val="555555"/>
              </w:rPr>
              <w:t> </w:t>
            </w:r>
          </w:p>
        </w:tc>
        <w:tc>
          <w:tcPr>
            <w:tcW w:w="34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A5F27" w:rsidRPr="00133F78" w:rsidRDefault="007A5F27" w:rsidP="00271502">
            <w:pPr>
              <w:rPr>
                <w:color w:val="555555"/>
              </w:rPr>
            </w:pPr>
            <w:r w:rsidRPr="00133F78">
              <w:rPr>
                <w:color w:val="000000"/>
              </w:rPr>
              <w:t xml:space="preserve">Учителя </w:t>
            </w:r>
            <w:proofErr w:type="gramStart"/>
            <w:r w:rsidRPr="00133F78">
              <w:rPr>
                <w:color w:val="000000"/>
              </w:rPr>
              <w:t>–п</w:t>
            </w:r>
            <w:proofErr w:type="gramEnd"/>
            <w:r w:rsidRPr="00133F78">
              <w:rPr>
                <w:color w:val="000000"/>
              </w:rPr>
              <w:t>редметники</w:t>
            </w:r>
          </w:p>
        </w:tc>
      </w:tr>
    </w:tbl>
    <w:p w:rsidR="007A5F27" w:rsidRPr="002E3B51" w:rsidRDefault="007A5F27" w:rsidP="007A5F27">
      <w:pPr>
        <w:rPr>
          <w:color w:val="555555"/>
          <w:sz w:val="22"/>
          <w:szCs w:val="22"/>
        </w:rPr>
      </w:pPr>
      <w:r w:rsidRPr="002E3B51">
        <w:rPr>
          <w:color w:val="555555"/>
          <w:sz w:val="22"/>
          <w:szCs w:val="22"/>
        </w:rPr>
        <w:t> </w:t>
      </w:r>
    </w:p>
    <w:p w:rsidR="007F5F3F" w:rsidRDefault="007F5F3F" w:rsidP="007A5F27">
      <w:pPr>
        <w:ind w:firstLine="720"/>
        <w:jc w:val="center"/>
        <w:rPr>
          <w:sz w:val="32"/>
          <w:szCs w:val="32"/>
        </w:rPr>
      </w:pPr>
    </w:p>
    <w:p w:rsidR="007F5F3F" w:rsidRDefault="007F5F3F" w:rsidP="007A5F27">
      <w:pPr>
        <w:ind w:firstLine="720"/>
        <w:jc w:val="center"/>
        <w:rPr>
          <w:sz w:val="32"/>
          <w:szCs w:val="32"/>
        </w:rPr>
      </w:pPr>
    </w:p>
    <w:p w:rsidR="007A5F27" w:rsidRPr="00D15DC0" w:rsidRDefault="00D15DC0" w:rsidP="00D15DC0">
      <w:pPr>
        <w:rPr>
          <w:b/>
          <w:sz w:val="40"/>
          <w:szCs w:val="40"/>
        </w:rPr>
      </w:pPr>
      <w:r>
        <w:rPr>
          <w:b/>
          <w:sz w:val="32"/>
          <w:szCs w:val="32"/>
        </w:rPr>
        <w:t xml:space="preserve">                                  </w:t>
      </w:r>
      <w:r w:rsidR="007A5F27" w:rsidRPr="00F577EE">
        <w:rPr>
          <w:b/>
          <w:sz w:val="32"/>
          <w:szCs w:val="32"/>
        </w:rPr>
        <w:t xml:space="preserve"> </w:t>
      </w:r>
      <w:r w:rsidR="007A5F27" w:rsidRPr="00D15DC0">
        <w:rPr>
          <w:b/>
          <w:sz w:val="40"/>
          <w:szCs w:val="40"/>
        </w:rPr>
        <w:t>Условия реализации образовательной программы</w:t>
      </w:r>
    </w:p>
    <w:p w:rsidR="0054744D" w:rsidRPr="00D15DC0" w:rsidRDefault="0054744D" w:rsidP="007A5F27">
      <w:pPr>
        <w:ind w:firstLine="720"/>
        <w:jc w:val="center"/>
        <w:rPr>
          <w:b/>
          <w:sz w:val="40"/>
          <w:szCs w:val="40"/>
        </w:rPr>
      </w:pPr>
    </w:p>
    <w:p w:rsidR="007A5F27" w:rsidRDefault="007A5F27" w:rsidP="007A5F27">
      <w:pPr>
        <w:ind w:firstLine="720"/>
        <w:rPr>
          <w:b/>
          <w:sz w:val="28"/>
          <w:szCs w:val="28"/>
        </w:rPr>
      </w:pPr>
      <w:r w:rsidRPr="00F577EE">
        <w:rPr>
          <w:b/>
          <w:sz w:val="28"/>
          <w:szCs w:val="28"/>
        </w:rPr>
        <w:t>Кадровые условия реализации образовательной программ</w:t>
      </w:r>
    </w:p>
    <w:p w:rsidR="0054744D" w:rsidRPr="00F577EE" w:rsidRDefault="0054744D" w:rsidP="007A5F27">
      <w:pPr>
        <w:ind w:firstLine="720"/>
        <w:rPr>
          <w:b/>
          <w:sz w:val="28"/>
          <w:szCs w:val="28"/>
        </w:rPr>
      </w:pPr>
    </w:p>
    <w:p w:rsidR="007A5F27" w:rsidRPr="0054744D" w:rsidRDefault="007A5F27" w:rsidP="007A5F27">
      <w:pPr>
        <w:jc w:val="both"/>
        <w:rPr>
          <w:sz w:val="28"/>
          <w:szCs w:val="28"/>
        </w:rPr>
      </w:pPr>
      <w:r w:rsidRPr="0054744D">
        <w:rPr>
          <w:sz w:val="28"/>
          <w:szCs w:val="28"/>
        </w:rPr>
        <w:t>Кадровое обеспечение образовательной программы строится на основе социального заказа и соответствует требованиям  подготовки кадров, обладающих высоким  профессиональным уровнем.</w:t>
      </w:r>
    </w:p>
    <w:p w:rsidR="007A5F27" w:rsidRPr="0054744D" w:rsidRDefault="007A5F27" w:rsidP="007A5F27">
      <w:pPr>
        <w:ind w:firstLine="720"/>
        <w:jc w:val="both"/>
        <w:rPr>
          <w:color w:val="FF0000"/>
          <w:sz w:val="28"/>
          <w:szCs w:val="28"/>
        </w:rPr>
      </w:pPr>
      <w:r w:rsidRPr="0054744D">
        <w:rPr>
          <w:sz w:val="28"/>
          <w:szCs w:val="28"/>
        </w:rPr>
        <w:t>Средний возраст педагогического коллектива 46 лет.</w:t>
      </w:r>
      <w:r w:rsidRPr="0054744D">
        <w:rPr>
          <w:color w:val="FF0000"/>
          <w:sz w:val="28"/>
          <w:szCs w:val="28"/>
        </w:rPr>
        <w:t xml:space="preserve"> </w:t>
      </w:r>
    </w:p>
    <w:p w:rsidR="007A5F27" w:rsidRPr="0054744D" w:rsidRDefault="007A5F27" w:rsidP="007A5F27">
      <w:pPr>
        <w:ind w:firstLine="720"/>
        <w:jc w:val="both"/>
        <w:rPr>
          <w:sz w:val="28"/>
          <w:szCs w:val="28"/>
        </w:rPr>
      </w:pPr>
      <w:r w:rsidRPr="0054744D">
        <w:rPr>
          <w:sz w:val="28"/>
          <w:szCs w:val="28"/>
        </w:rPr>
        <w:t>Педагогический коллектив школы стабильный, с высокой работоспособностью. Учебно-воспитательный проце</w:t>
      </w:r>
      <w:proofErr w:type="gramStart"/>
      <w:r w:rsidRPr="0054744D">
        <w:rPr>
          <w:sz w:val="28"/>
          <w:szCs w:val="28"/>
        </w:rPr>
        <w:t>сс в шк</w:t>
      </w:r>
      <w:proofErr w:type="gramEnd"/>
      <w:r w:rsidRPr="0054744D">
        <w:rPr>
          <w:sz w:val="28"/>
          <w:szCs w:val="28"/>
        </w:rPr>
        <w:t>оле осуществляют 1</w:t>
      </w:r>
      <w:r w:rsidR="0054744D" w:rsidRPr="0054744D">
        <w:rPr>
          <w:sz w:val="28"/>
          <w:szCs w:val="28"/>
        </w:rPr>
        <w:t>4</w:t>
      </w:r>
      <w:r w:rsidRPr="0054744D">
        <w:rPr>
          <w:sz w:val="28"/>
          <w:szCs w:val="28"/>
        </w:rPr>
        <w:t xml:space="preserve"> учителей. </w:t>
      </w:r>
    </w:p>
    <w:p w:rsidR="007A5F27" w:rsidRDefault="007A5F27" w:rsidP="007A5F27">
      <w:pPr>
        <w:pStyle w:val="1"/>
        <w:spacing w:before="0" w:after="0"/>
        <w:jc w:val="center"/>
        <w:rPr>
          <w:rFonts w:ascii="Times New Roman" w:hAnsi="Times New Roman" w:cs="Times New Roman"/>
          <w:sz w:val="28"/>
          <w:szCs w:val="28"/>
        </w:rPr>
      </w:pPr>
    </w:p>
    <w:p w:rsidR="007A5F27" w:rsidRPr="00235089" w:rsidRDefault="007A5F27" w:rsidP="007A5F27">
      <w:pPr>
        <w:ind w:firstLine="360"/>
        <w:jc w:val="both"/>
      </w:pPr>
    </w:p>
    <w:p w:rsidR="00011BED" w:rsidRPr="00D72C35" w:rsidRDefault="00011BED" w:rsidP="00011BED">
      <w:pPr>
        <w:ind w:firstLine="720"/>
        <w:jc w:val="both"/>
      </w:pPr>
    </w:p>
    <w:p w:rsidR="00011BED" w:rsidRPr="008D341F" w:rsidRDefault="00011BED" w:rsidP="00011BED">
      <w:pPr>
        <w:pStyle w:val="ad"/>
        <w:spacing w:after="0"/>
        <w:ind w:firstLine="720"/>
        <w:jc w:val="both"/>
        <w:rPr>
          <w:b/>
          <w:bCs/>
          <w:sz w:val="28"/>
          <w:szCs w:val="28"/>
        </w:rPr>
      </w:pPr>
      <w:r w:rsidRPr="008D341F">
        <w:rPr>
          <w:b/>
          <w:bCs/>
          <w:sz w:val="28"/>
          <w:szCs w:val="28"/>
        </w:rPr>
        <w:t>Формы организации учебной деятельности</w:t>
      </w:r>
    </w:p>
    <w:p w:rsidR="00011BED" w:rsidRPr="008D341F" w:rsidRDefault="00011BED" w:rsidP="00011BED">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Урок</w:t>
      </w:r>
    </w:p>
    <w:p w:rsidR="00011BED" w:rsidRPr="008D341F" w:rsidRDefault="00011BED" w:rsidP="00011BED">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Учебная игра</w:t>
      </w:r>
    </w:p>
    <w:p w:rsidR="00011BED" w:rsidRPr="008D341F" w:rsidRDefault="00011BED" w:rsidP="00011BED">
      <w:pPr>
        <w:numPr>
          <w:ilvl w:val="0"/>
          <w:numId w:val="13"/>
        </w:numPr>
        <w:tabs>
          <w:tab w:val="left" w:pos="540"/>
          <w:tab w:val="left" w:pos="1080"/>
        </w:tabs>
        <w:suppressAutoHyphens/>
        <w:ind w:left="0" w:firstLine="720"/>
        <w:jc w:val="both"/>
        <w:rPr>
          <w:sz w:val="28"/>
          <w:szCs w:val="28"/>
        </w:rPr>
      </w:pPr>
      <w:r w:rsidRPr="008D341F">
        <w:rPr>
          <w:sz w:val="28"/>
          <w:szCs w:val="28"/>
        </w:rPr>
        <w:t>Практическая и лабораторная работа</w:t>
      </w:r>
    </w:p>
    <w:p w:rsidR="00011BED" w:rsidRPr="008D341F" w:rsidRDefault="00011BED" w:rsidP="00011BED">
      <w:pPr>
        <w:numPr>
          <w:ilvl w:val="0"/>
          <w:numId w:val="13"/>
        </w:numPr>
        <w:tabs>
          <w:tab w:val="left" w:pos="540"/>
          <w:tab w:val="left" w:pos="1080"/>
        </w:tabs>
        <w:suppressAutoHyphens/>
        <w:ind w:left="0" w:firstLine="720"/>
        <w:jc w:val="both"/>
        <w:rPr>
          <w:sz w:val="28"/>
          <w:szCs w:val="28"/>
        </w:rPr>
      </w:pPr>
      <w:r w:rsidRPr="008D341F">
        <w:rPr>
          <w:sz w:val="28"/>
          <w:szCs w:val="28"/>
        </w:rPr>
        <w:t>Контрольная работа</w:t>
      </w:r>
    </w:p>
    <w:p w:rsidR="00011BED" w:rsidRPr="008D341F" w:rsidRDefault="00011BED" w:rsidP="00011BED">
      <w:pPr>
        <w:numPr>
          <w:ilvl w:val="0"/>
          <w:numId w:val="13"/>
        </w:numPr>
        <w:tabs>
          <w:tab w:val="left" w:pos="540"/>
          <w:tab w:val="left" w:pos="1080"/>
        </w:tabs>
        <w:suppressAutoHyphens/>
        <w:ind w:left="0" w:firstLine="720"/>
        <w:jc w:val="both"/>
        <w:rPr>
          <w:sz w:val="28"/>
          <w:szCs w:val="28"/>
        </w:rPr>
      </w:pPr>
      <w:r w:rsidRPr="008D341F">
        <w:rPr>
          <w:sz w:val="28"/>
          <w:szCs w:val="28"/>
        </w:rPr>
        <w:t>Проект</w:t>
      </w:r>
    </w:p>
    <w:p w:rsidR="00011BED" w:rsidRPr="008D341F" w:rsidRDefault="00011BED" w:rsidP="00011BED">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Лекция</w:t>
      </w:r>
    </w:p>
    <w:p w:rsidR="00011BED" w:rsidRPr="008D341F" w:rsidRDefault="00011BED" w:rsidP="00011BED">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Консультация</w:t>
      </w:r>
    </w:p>
    <w:p w:rsidR="00011BED" w:rsidRPr="008D341F" w:rsidRDefault="00011BED" w:rsidP="00011BED">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Индивидуальные занятия</w:t>
      </w:r>
    </w:p>
    <w:p w:rsidR="00011BED" w:rsidRPr="008D341F" w:rsidRDefault="00011BED" w:rsidP="00011BED">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Семинар</w:t>
      </w:r>
    </w:p>
    <w:p w:rsidR="00011BED" w:rsidRPr="008D341F" w:rsidRDefault="00011BED" w:rsidP="00011BED">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lastRenderedPageBreak/>
        <w:t>Экскурсия с творческими заданиями</w:t>
      </w:r>
    </w:p>
    <w:p w:rsidR="00011BED" w:rsidRPr="008D341F" w:rsidRDefault="00011BED" w:rsidP="00011BED">
      <w:pPr>
        <w:pStyle w:val="ad"/>
        <w:numPr>
          <w:ilvl w:val="0"/>
          <w:numId w:val="13"/>
        </w:numPr>
        <w:tabs>
          <w:tab w:val="left" w:pos="540"/>
          <w:tab w:val="left" w:pos="1080"/>
        </w:tabs>
        <w:suppressAutoHyphens/>
        <w:spacing w:after="0"/>
        <w:ind w:left="0" w:firstLine="720"/>
        <w:jc w:val="both"/>
        <w:rPr>
          <w:sz w:val="28"/>
          <w:szCs w:val="28"/>
        </w:rPr>
      </w:pPr>
      <w:r w:rsidRPr="008D341F">
        <w:rPr>
          <w:sz w:val="28"/>
          <w:szCs w:val="28"/>
        </w:rPr>
        <w:t>Зачет</w:t>
      </w:r>
    </w:p>
    <w:p w:rsidR="00011BED" w:rsidRPr="008D341F" w:rsidRDefault="00011BED" w:rsidP="00011BED">
      <w:pPr>
        <w:numPr>
          <w:ilvl w:val="0"/>
          <w:numId w:val="13"/>
        </w:numPr>
        <w:tabs>
          <w:tab w:val="left" w:pos="540"/>
          <w:tab w:val="left" w:pos="1080"/>
        </w:tabs>
        <w:suppressAutoHyphens/>
        <w:ind w:left="0" w:firstLine="720"/>
        <w:jc w:val="both"/>
        <w:rPr>
          <w:sz w:val="28"/>
          <w:szCs w:val="28"/>
        </w:rPr>
      </w:pPr>
      <w:r w:rsidRPr="008D341F">
        <w:rPr>
          <w:sz w:val="28"/>
          <w:szCs w:val="28"/>
        </w:rPr>
        <w:t>Экзамен</w:t>
      </w:r>
    </w:p>
    <w:p w:rsidR="00011BED" w:rsidRPr="008D341F" w:rsidRDefault="00011BED" w:rsidP="00011BED">
      <w:pPr>
        <w:tabs>
          <w:tab w:val="left" w:pos="540"/>
          <w:tab w:val="left" w:pos="1080"/>
        </w:tabs>
        <w:suppressAutoHyphens/>
        <w:jc w:val="both"/>
        <w:rPr>
          <w:sz w:val="28"/>
          <w:szCs w:val="28"/>
        </w:rPr>
      </w:pPr>
    </w:p>
    <w:p w:rsidR="00011BED" w:rsidRPr="008D341F" w:rsidRDefault="00011BED" w:rsidP="00011BED">
      <w:pPr>
        <w:ind w:firstLine="720"/>
        <w:jc w:val="both"/>
        <w:rPr>
          <w:b/>
          <w:sz w:val="28"/>
          <w:szCs w:val="28"/>
        </w:rPr>
      </w:pPr>
      <w:r w:rsidRPr="008D341F">
        <w:rPr>
          <w:b/>
          <w:sz w:val="28"/>
          <w:szCs w:val="28"/>
        </w:rPr>
        <w:t>Типы уроков, проводимых учителями школы</w:t>
      </w:r>
    </w:p>
    <w:p w:rsidR="00011BED" w:rsidRPr="008D341F" w:rsidRDefault="00011BED" w:rsidP="00011BED">
      <w:pPr>
        <w:pStyle w:val="210"/>
        <w:ind w:firstLine="720"/>
        <w:jc w:val="both"/>
        <w:rPr>
          <w:sz w:val="28"/>
          <w:szCs w:val="28"/>
        </w:rPr>
      </w:pPr>
      <w:r w:rsidRPr="008D341F">
        <w:rPr>
          <w:sz w:val="28"/>
          <w:szCs w:val="28"/>
        </w:rPr>
        <w:t>Наряду с традиционными уроками (вводный урок, урок изучения нового материала, урок закрепления знаний и умений, обобщающий урок, урок контроля знаний, урок практической работы и т.д.) учителя школы проводят уроки следующих типов:</w:t>
      </w:r>
    </w:p>
    <w:p w:rsidR="00011BED" w:rsidRPr="008D341F" w:rsidRDefault="00011BED" w:rsidP="00011BED">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Интегрированный урок</w:t>
      </w:r>
    </w:p>
    <w:p w:rsidR="00011BED" w:rsidRPr="008D341F" w:rsidRDefault="00011BED" w:rsidP="00011BED">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Урок-путешествие</w:t>
      </w:r>
    </w:p>
    <w:p w:rsidR="00011BED" w:rsidRPr="008D341F" w:rsidRDefault="00011BED" w:rsidP="00011BED">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Мастерская</w:t>
      </w:r>
    </w:p>
    <w:p w:rsidR="00011BED" w:rsidRPr="008D341F" w:rsidRDefault="00011BED" w:rsidP="00011BED">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Ролевая игра</w:t>
      </w:r>
    </w:p>
    <w:p w:rsidR="00011BED" w:rsidRPr="008D341F" w:rsidRDefault="00011BED" w:rsidP="00011BED">
      <w:pPr>
        <w:numPr>
          <w:ilvl w:val="0"/>
          <w:numId w:val="14"/>
        </w:numPr>
        <w:tabs>
          <w:tab w:val="clear" w:pos="900"/>
          <w:tab w:val="num" w:pos="0"/>
          <w:tab w:val="left" w:pos="540"/>
          <w:tab w:val="left" w:pos="1080"/>
        </w:tabs>
        <w:suppressAutoHyphens/>
        <w:ind w:left="0" w:firstLine="720"/>
        <w:jc w:val="both"/>
        <w:rPr>
          <w:sz w:val="28"/>
          <w:szCs w:val="28"/>
        </w:rPr>
      </w:pPr>
      <w:proofErr w:type="gramStart"/>
      <w:r w:rsidRPr="008D341F">
        <w:rPr>
          <w:sz w:val="28"/>
          <w:szCs w:val="28"/>
        </w:rPr>
        <w:t>Урок-дебаты</w:t>
      </w:r>
      <w:proofErr w:type="gramEnd"/>
    </w:p>
    <w:p w:rsidR="00011BED" w:rsidRPr="008D341F" w:rsidRDefault="00011BED" w:rsidP="00011BED">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Урок-практикум</w:t>
      </w:r>
    </w:p>
    <w:p w:rsidR="00011BED" w:rsidRPr="008D341F" w:rsidRDefault="00011BED" w:rsidP="00011BED">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Урок-исследование</w:t>
      </w:r>
    </w:p>
    <w:p w:rsidR="00011BED" w:rsidRPr="008D341F" w:rsidRDefault="00011BED" w:rsidP="00011BED">
      <w:pPr>
        <w:numPr>
          <w:ilvl w:val="0"/>
          <w:numId w:val="14"/>
        </w:numPr>
        <w:tabs>
          <w:tab w:val="clear" w:pos="900"/>
          <w:tab w:val="num" w:pos="0"/>
          <w:tab w:val="left" w:pos="540"/>
          <w:tab w:val="left" w:pos="1080"/>
        </w:tabs>
        <w:suppressAutoHyphens/>
        <w:ind w:left="0" w:firstLine="720"/>
        <w:jc w:val="both"/>
        <w:rPr>
          <w:sz w:val="28"/>
          <w:szCs w:val="28"/>
        </w:rPr>
      </w:pPr>
      <w:r w:rsidRPr="008D341F">
        <w:rPr>
          <w:sz w:val="28"/>
          <w:szCs w:val="28"/>
        </w:rPr>
        <w:t>Урок с использованием элементов инновационных технологий: технологии развития критического мышления, проектирование, технология исследовательской деятельности.</w:t>
      </w:r>
    </w:p>
    <w:p w:rsidR="00011BED" w:rsidRPr="008D341F" w:rsidRDefault="00011BED" w:rsidP="00011BED">
      <w:pPr>
        <w:ind w:firstLine="425"/>
        <w:jc w:val="both"/>
        <w:rPr>
          <w:bCs/>
          <w:sz w:val="28"/>
          <w:szCs w:val="28"/>
          <w:u w:val="single"/>
        </w:rPr>
      </w:pPr>
    </w:p>
    <w:p w:rsidR="00011BED" w:rsidRDefault="00011BED" w:rsidP="00011BED">
      <w:pPr>
        <w:ind w:firstLine="425"/>
        <w:jc w:val="both"/>
        <w:rPr>
          <w:bCs/>
          <w:u w:val="single"/>
        </w:rPr>
      </w:pPr>
    </w:p>
    <w:p w:rsidR="00011BED" w:rsidRDefault="00011BED" w:rsidP="00011BED">
      <w:pPr>
        <w:ind w:firstLine="425"/>
        <w:jc w:val="both"/>
        <w:rPr>
          <w:bCs/>
          <w:u w:val="single"/>
        </w:rPr>
      </w:pPr>
    </w:p>
    <w:p w:rsidR="00011BED" w:rsidRPr="00D72C35" w:rsidRDefault="00011BED" w:rsidP="00011BED">
      <w:pPr>
        <w:ind w:firstLine="425"/>
        <w:jc w:val="both"/>
        <w:rPr>
          <w:bCs/>
          <w:u w:val="single"/>
        </w:rPr>
      </w:pPr>
    </w:p>
    <w:p w:rsidR="00011BED" w:rsidRPr="008D341F" w:rsidRDefault="00011BED" w:rsidP="00011BED">
      <w:pPr>
        <w:ind w:firstLine="425"/>
        <w:jc w:val="center"/>
        <w:rPr>
          <w:b/>
          <w:bCs/>
          <w:sz w:val="32"/>
          <w:szCs w:val="32"/>
        </w:rPr>
      </w:pPr>
      <w:r w:rsidRPr="008D341F">
        <w:rPr>
          <w:b/>
          <w:bCs/>
          <w:sz w:val="32"/>
          <w:szCs w:val="32"/>
        </w:rPr>
        <w:t>Педагогические технологии</w:t>
      </w:r>
    </w:p>
    <w:p w:rsidR="00011BED" w:rsidRPr="00BB3776" w:rsidRDefault="00011BED" w:rsidP="00011BED">
      <w:pPr>
        <w:ind w:firstLine="425"/>
        <w:jc w:val="center"/>
        <w:rPr>
          <w:b/>
          <w:bCs/>
          <w:sz w:val="28"/>
          <w:szCs w:val="28"/>
        </w:rPr>
      </w:pPr>
    </w:p>
    <w:p w:rsidR="00011BED" w:rsidRPr="008D341F" w:rsidRDefault="00011BED" w:rsidP="00011BED">
      <w:pPr>
        <w:ind w:firstLine="425"/>
        <w:jc w:val="both"/>
        <w:rPr>
          <w:sz w:val="28"/>
          <w:szCs w:val="28"/>
        </w:rPr>
      </w:pPr>
      <w:r w:rsidRPr="008D341F">
        <w:rPr>
          <w:sz w:val="28"/>
          <w:szCs w:val="28"/>
        </w:rPr>
        <w:t>Технологии обучения в 10-11 классах ориентированы на формирование коммуникативных, информационных, интеллектуальных и организационных умений учащихся.</w:t>
      </w:r>
    </w:p>
    <w:p w:rsidR="00011BED" w:rsidRDefault="00011BED" w:rsidP="00011BED">
      <w:pPr>
        <w:ind w:firstLine="425"/>
        <w:jc w:val="both"/>
      </w:pPr>
    </w:p>
    <w:p w:rsidR="00011BED" w:rsidRDefault="00011BED" w:rsidP="00011BED">
      <w:pPr>
        <w:ind w:firstLine="425"/>
        <w:jc w:val="both"/>
      </w:pPr>
    </w:p>
    <w:p w:rsidR="00011BED" w:rsidRPr="00D72C35" w:rsidRDefault="00011BED" w:rsidP="00011BED">
      <w:pPr>
        <w:ind w:firstLine="425"/>
        <w:jc w:val="both"/>
      </w:pPr>
    </w:p>
    <w:tbl>
      <w:tblPr>
        <w:tblW w:w="9292" w:type="dxa"/>
        <w:jc w:val="center"/>
        <w:tblInd w:w="-17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2129"/>
        <w:gridCol w:w="3240"/>
        <w:gridCol w:w="3923"/>
      </w:tblGrid>
      <w:tr w:rsidR="00011BED" w:rsidRPr="00D72C35" w:rsidTr="00175DF6">
        <w:trPr>
          <w:jc w:val="center"/>
        </w:trPr>
        <w:tc>
          <w:tcPr>
            <w:tcW w:w="2129" w:type="dxa"/>
          </w:tcPr>
          <w:p w:rsidR="00011BED" w:rsidRPr="00D72C35" w:rsidRDefault="00011BED" w:rsidP="00175DF6">
            <w:pPr>
              <w:snapToGrid w:val="0"/>
              <w:ind w:right="-6"/>
              <w:jc w:val="center"/>
              <w:rPr>
                <w:b/>
              </w:rPr>
            </w:pPr>
            <w:r w:rsidRPr="00D72C35">
              <w:rPr>
                <w:b/>
              </w:rPr>
              <w:t>Технология</w:t>
            </w:r>
          </w:p>
        </w:tc>
        <w:tc>
          <w:tcPr>
            <w:tcW w:w="3240" w:type="dxa"/>
          </w:tcPr>
          <w:p w:rsidR="00011BED" w:rsidRPr="00D72C35" w:rsidRDefault="00011BED" w:rsidP="00175DF6">
            <w:pPr>
              <w:snapToGrid w:val="0"/>
              <w:ind w:right="-6"/>
              <w:jc w:val="center"/>
              <w:rPr>
                <w:b/>
              </w:rPr>
            </w:pPr>
            <w:r w:rsidRPr="00D72C35">
              <w:rPr>
                <w:b/>
              </w:rPr>
              <w:t>Основные идеи</w:t>
            </w:r>
          </w:p>
        </w:tc>
        <w:tc>
          <w:tcPr>
            <w:tcW w:w="3923" w:type="dxa"/>
          </w:tcPr>
          <w:p w:rsidR="00011BED" w:rsidRPr="00D72C35" w:rsidRDefault="00011BED" w:rsidP="00175DF6">
            <w:pPr>
              <w:snapToGrid w:val="0"/>
              <w:ind w:right="-6"/>
              <w:jc w:val="center"/>
              <w:rPr>
                <w:b/>
              </w:rPr>
            </w:pPr>
            <w:r w:rsidRPr="00D72C35">
              <w:rPr>
                <w:b/>
              </w:rPr>
              <w:t>Ожидаемый результат</w:t>
            </w:r>
          </w:p>
        </w:tc>
      </w:tr>
      <w:tr w:rsidR="00011BED" w:rsidRPr="00D72C35" w:rsidTr="00175DF6">
        <w:trPr>
          <w:trHeight w:val="581"/>
          <w:jc w:val="center"/>
        </w:trPr>
        <w:tc>
          <w:tcPr>
            <w:tcW w:w="2129" w:type="dxa"/>
          </w:tcPr>
          <w:p w:rsidR="00011BED" w:rsidRPr="00D72C35" w:rsidRDefault="00011BED" w:rsidP="00175DF6">
            <w:pPr>
              <w:snapToGrid w:val="0"/>
              <w:ind w:right="-6"/>
            </w:pPr>
            <w:r w:rsidRPr="00D72C35">
              <w:t>Учебные тесты</w:t>
            </w:r>
          </w:p>
        </w:tc>
        <w:tc>
          <w:tcPr>
            <w:tcW w:w="3240" w:type="dxa"/>
          </w:tcPr>
          <w:p w:rsidR="00011BED" w:rsidRPr="00D72C35" w:rsidRDefault="00011BED" w:rsidP="00175DF6">
            <w:pPr>
              <w:snapToGrid w:val="0"/>
              <w:ind w:right="-6"/>
            </w:pPr>
            <w:r w:rsidRPr="00D72C35">
              <w:t>Развитие основных психических качеств и ориентировочных умений</w:t>
            </w:r>
          </w:p>
        </w:tc>
        <w:tc>
          <w:tcPr>
            <w:tcW w:w="3923" w:type="dxa"/>
          </w:tcPr>
          <w:p w:rsidR="00011BED" w:rsidRPr="00D72C35" w:rsidRDefault="00011BED" w:rsidP="00175DF6">
            <w:pPr>
              <w:snapToGrid w:val="0"/>
              <w:ind w:right="-6"/>
            </w:pPr>
            <w:r w:rsidRPr="00D72C35">
              <w:t>Умение работать в определенном темпе, самоконтроль</w:t>
            </w:r>
          </w:p>
        </w:tc>
      </w:tr>
      <w:tr w:rsidR="00011BED" w:rsidRPr="00D72C35" w:rsidTr="00175DF6">
        <w:trPr>
          <w:trHeight w:val="581"/>
          <w:jc w:val="center"/>
        </w:trPr>
        <w:tc>
          <w:tcPr>
            <w:tcW w:w="2129" w:type="dxa"/>
          </w:tcPr>
          <w:p w:rsidR="00011BED" w:rsidRPr="00D72C35" w:rsidRDefault="00011BED" w:rsidP="00175DF6">
            <w:pPr>
              <w:snapToGrid w:val="0"/>
              <w:ind w:right="-6"/>
            </w:pPr>
            <w:r w:rsidRPr="00D72C35">
              <w:lastRenderedPageBreak/>
              <w:t>Лабораторные работы</w:t>
            </w:r>
          </w:p>
        </w:tc>
        <w:tc>
          <w:tcPr>
            <w:tcW w:w="3240" w:type="dxa"/>
          </w:tcPr>
          <w:p w:rsidR="00011BED" w:rsidRPr="00D72C35" w:rsidRDefault="00011BED" w:rsidP="00175DF6">
            <w:pPr>
              <w:snapToGrid w:val="0"/>
              <w:ind w:right="-6"/>
            </w:pPr>
            <w:r w:rsidRPr="00D72C35">
              <w:t>Реализация всех функций познавательной деятельности (описательной, объяснительной, прогностической)</w:t>
            </w:r>
          </w:p>
        </w:tc>
        <w:tc>
          <w:tcPr>
            <w:tcW w:w="3923" w:type="dxa"/>
          </w:tcPr>
          <w:p w:rsidR="00011BED" w:rsidRPr="00D72C35" w:rsidRDefault="00011BED" w:rsidP="00175DF6">
            <w:pPr>
              <w:snapToGrid w:val="0"/>
              <w:ind w:right="-6"/>
            </w:pPr>
            <w:r w:rsidRPr="00D72C35">
              <w:t>Сформированность исследовательских умений: прогнозирования, анализа, обобщения, мысленного моделирования</w:t>
            </w:r>
          </w:p>
        </w:tc>
      </w:tr>
      <w:tr w:rsidR="00011BED" w:rsidRPr="00D72C35" w:rsidTr="00175DF6">
        <w:trPr>
          <w:jc w:val="center"/>
        </w:trPr>
        <w:tc>
          <w:tcPr>
            <w:tcW w:w="2129" w:type="dxa"/>
          </w:tcPr>
          <w:p w:rsidR="00011BED" w:rsidRPr="00D72C35" w:rsidRDefault="00011BED" w:rsidP="00175DF6">
            <w:pPr>
              <w:snapToGrid w:val="0"/>
              <w:ind w:right="-6"/>
            </w:pPr>
            <w:r w:rsidRPr="00D72C35">
              <w:t>Практические работы</w:t>
            </w:r>
          </w:p>
        </w:tc>
        <w:tc>
          <w:tcPr>
            <w:tcW w:w="3240" w:type="dxa"/>
          </w:tcPr>
          <w:p w:rsidR="00011BED" w:rsidRPr="00D72C35" w:rsidRDefault="00011BED" w:rsidP="00175DF6">
            <w:pPr>
              <w:snapToGrid w:val="0"/>
              <w:ind w:right="-6"/>
            </w:pPr>
            <w:r w:rsidRPr="00D72C35">
              <w:t>Реализация полного цикла таксономии целей обучения</w:t>
            </w:r>
          </w:p>
        </w:tc>
        <w:tc>
          <w:tcPr>
            <w:tcW w:w="3923" w:type="dxa"/>
          </w:tcPr>
          <w:p w:rsidR="00011BED" w:rsidRPr="00D72C35" w:rsidRDefault="00011BED" w:rsidP="00175DF6">
            <w:pPr>
              <w:snapToGrid w:val="0"/>
              <w:ind w:right="-6"/>
            </w:pPr>
            <w:r w:rsidRPr="00D72C35">
              <w:t>Умение работать в системе таксономии целей обучения (знание, понимание, применение, анализ, синтез, оценка)</w:t>
            </w:r>
          </w:p>
        </w:tc>
      </w:tr>
      <w:tr w:rsidR="00011BED" w:rsidRPr="00D72C35" w:rsidTr="00175DF6">
        <w:trPr>
          <w:trHeight w:val="2041"/>
          <w:jc w:val="center"/>
        </w:trPr>
        <w:tc>
          <w:tcPr>
            <w:tcW w:w="2129" w:type="dxa"/>
          </w:tcPr>
          <w:p w:rsidR="00011BED" w:rsidRPr="00D72C35" w:rsidRDefault="00011BED" w:rsidP="00175DF6">
            <w:pPr>
              <w:snapToGrid w:val="0"/>
              <w:ind w:right="-6"/>
            </w:pPr>
            <w:r w:rsidRPr="00D72C35">
              <w:t>Исследовательская деятельность</w:t>
            </w:r>
          </w:p>
        </w:tc>
        <w:tc>
          <w:tcPr>
            <w:tcW w:w="3240" w:type="dxa"/>
          </w:tcPr>
          <w:p w:rsidR="00011BED" w:rsidRPr="00D72C35" w:rsidRDefault="00011BED" w:rsidP="00175DF6">
            <w:pPr>
              <w:snapToGrid w:val="0"/>
              <w:ind w:right="-6"/>
            </w:pPr>
            <w:r w:rsidRPr="00D72C35">
              <w:t>Индивидуализация обучения, развитие речи, расширение понятийного словаря, развитие интеллектуальных, информационных, организационных и коммуникативных умений</w:t>
            </w:r>
          </w:p>
        </w:tc>
        <w:tc>
          <w:tcPr>
            <w:tcW w:w="3923" w:type="dxa"/>
          </w:tcPr>
          <w:p w:rsidR="00011BED" w:rsidRPr="00D72C35" w:rsidRDefault="00011BED" w:rsidP="00175DF6">
            <w:pPr>
              <w:snapToGrid w:val="0"/>
              <w:ind w:right="-6"/>
            </w:pPr>
            <w:r w:rsidRPr="00D72C35">
              <w:t>Определённый уровень когнитивной, информационной, компетентности и исследовательской культуры</w:t>
            </w:r>
          </w:p>
        </w:tc>
      </w:tr>
      <w:tr w:rsidR="00011BED" w:rsidRPr="00D72C35" w:rsidTr="00175DF6">
        <w:trPr>
          <w:jc w:val="center"/>
        </w:trPr>
        <w:tc>
          <w:tcPr>
            <w:tcW w:w="2129" w:type="dxa"/>
          </w:tcPr>
          <w:p w:rsidR="00011BED" w:rsidRPr="00D72C35" w:rsidRDefault="00011BED" w:rsidP="00175DF6">
            <w:pPr>
              <w:snapToGrid w:val="0"/>
              <w:ind w:right="-6"/>
            </w:pPr>
            <w:r w:rsidRPr="00D72C35">
              <w:t>Дифференцированное обучение</w:t>
            </w:r>
          </w:p>
        </w:tc>
        <w:tc>
          <w:tcPr>
            <w:tcW w:w="3240" w:type="dxa"/>
          </w:tcPr>
          <w:p w:rsidR="00011BED" w:rsidRPr="00D72C35" w:rsidRDefault="00011BED" w:rsidP="00175DF6">
            <w:pPr>
              <w:snapToGrid w:val="0"/>
              <w:ind w:right="-6"/>
            </w:pPr>
            <w:r w:rsidRPr="00D72C35">
              <w:t>Формирование адекватной самооценки, умение делать выбор</w:t>
            </w:r>
          </w:p>
        </w:tc>
        <w:tc>
          <w:tcPr>
            <w:tcW w:w="3923" w:type="dxa"/>
          </w:tcPr>
          <w:p w:rsidR="00011BED" w:rsidRPr="00D72C35" w:rsidRDefault="00011BED" w:rsidP="00175DF6">
            <w:pPr>
              <w:snapToGrid w:val="0"/>
              <w:ind w:right="-6"/>
            </w:pPr>
            <w:r w:rsidRPr="00D72C35">
              <w:t>Способность оценить границы собственной компетентности, самореализация</w:t>
            </w:r>
          </w:p>
        </w:tc>
      </w:tr>
      <w:tr w:rsidR="00011BED" w:rsidRPr="00D72C35" w:rsidTr="00175DF6">
        <w:trPr>
          <w:jc w:val="center"/>
        </w:trPr>
        <w:tc>
          <w:tcPr>
            <w:tcW w:w="2129" w:type="dxa"/>
          </w:tcPr>
          <w:p w:rsidR="00011BED" w:rsidRPr="00D72C35" w:rsidRDefault="00011BED" w:rsidP="00175DF6">
            <w:pPr>
              <w:snapToGrid w:val="0"/>
              <w:ind w:right="-147"/>
            </w:pPr>
            <w:r w:rsidRPr="00D72C35">
              <w:t>Проектирование</w:t>
            </w:r>
          </w:p>
        </w:tc>
        <w:tc>
          <w:tcPr>
            <w:tcW w:w="3240" w:type="dxa"/>
          </w:tcPr>
          <w:p w:rsidR="00011BED" w:rsidRPr="00D72C35" w:rsidRDefault="00011BED" w:rsidP="00175DF6">
            <w:pPr>
              <w:snapToGrid w:val="0"/>
              <w:ind w:right="-6"/>
            </w:pPr>
            <w:r w:rsidRPr="00D72C35">
              <w:t>Развитие аналитических, тактических умений, навыков перспективного планирования деятельности</w:t>
            </w:r>
          </w:p>
        </w:tc>
        <w:tc>
          <w:tcPr>
            <w:tcW w:w="3923" w:type="dxa"/>
          </w:tcPr>
          <w:p w:rsidR="00011BED" w:rsidRPr="00D72C35" w:rsidRDefault="00011BED" w:rsidP="00175DF6">
            <w:pPr>
              <w:snapToGrid w:val="0"/>
              <w:ind w:right="-6"/>
            </w:pPr>
            <w:r w:rsidRPr="00D72C35">
              <w:t>Проектная культура, умение брать ответственность за принимаемые решения</w:t>
            </w:r>
          </w:p>
        </w:tc>
      </w:tr>
      <w:tr w:rsidR="00011BED" w:rsidRPr="00D72C35" w:rsidTr="00175DF6">
        <w:trPr>
          <w:jc w:val="center"/>
        </w:trPr>
        <w:tc>
          <w:tcPr>
            <w:tcW w:w="2129" w:type="dxa"/>
          </w:tcPr>
          <w:p w:rsidR="00011BED" w:rsidRPr="00D72C35" w:rsidRDefault="00011BED" w:rsidP="00175DF6">
            <w:pPr>
              <w:snapToGrid w:val="0"/>
              <w:ind w:right="-6"/>
            </w:pPr>
            <w:r w:rsidRPr="00D72C35">
              <w:t>Оценочные технологии</w:t>
            </w:r>
          </w:p>
        </w:tc>
        <w:tc>
          <w:tcPr>
            <w:tcW w:w="3240" w:type="dxa"/>
          </w:tcPr>
          <w:p w:rsidR="00011BED" w:rsidRPr="00D72C35" w:rsidRDefault="00011BED" w:rsidP="00175DF6">
            <w:pPr>
              <w:snapToGrid w:val="0"/>
              <w:ind w:right="-6"/>
            </w:pPr>
            <w:r w:rsidRPr="00D72C35">
              <w:t>Развитие оценочных умений</w:t>
            </w:r>
          </w:p>
        </w:tc>
        <w:tc>
          <w:tcPr>
            <w:tcW w:w="3923" w:type="dxa"/>
          </w:tcPr>
          <w:p w:rsidR="00011BED" w:rsidRPr="00D72C35" w:rsidRDefault="00011BED" w:rsidP="00175DF6">
            <w:pPr>
              <w:snapToGrid w:val="0"/>
              <w:ind w:right="-6"/>
            </w:pPr>
            <w:r w:rsidRPr="00D72C35">
              <w:t>Самореализация, умение работать в системе таксономии целей обучения</w:t>
            </w:r>
          </w:p>
        </w:tc>
      </w:tr>
      <w:tr w:rsidR="00011BED" w:rsidRPr="00D72C35" w:rsidTr="00175DF6">
        <w:trPr>
          <w:jc w:val="center"/>
        </w:trPr>
        <w:tc>
          <w:tcPr>
            <w:tcW w:w="2129" w:type="dxa"/>
          </w:tcPr>
          <w:p w:rsidR="00011BED" w:rsidRPr="00D72C35" w:rsidRDefault="00011BED" w:rsidP="00175DF6">
            <w:pPr>
              <w:snapToGrid w:val="0"/>
              <w:ind w:right="-6"/>
            </w:pPr>
            <w:r w:rsidRPr="00D72C35">
              <w:t>Коллективные способы обучения</w:t>
            </w:r>
          </w:p>
        </w:tc>
        <w:tc>
          <w:tcPr>
            <w:tcW w:w="3240" w:type="dxa"/>
          </w:tcPr>
          <w:p w:rsidR="00011BED" w:rsidRPr="00D72C35" w:rsidRDefault="00011BED" w:rsidP="00175DF6">
            <w:pPr>
              <w:snapToGrid w:val="0"/>
              <w:ind w:right="-6"/>
            </w:pPr>
            <w:r w:rsidRPr="00D72C35">
              <w:t>Формирование внеучебных умений и навыков</w:t>
            </w:r>
          </w:p>
        </w:tc>
        <w:tc>
          <w:tcPr>
            <w:tcW w:w="3923" w:type="dxa"/>
          </w:tcPr>
          <w:p w:rsidR="00011BED" w:rsidRPr="00D72C35" w:rsidRDefault="00011BED" w:rsidP="00175DF6">
            <w:pPr>
              <w:snapToGrid w:val="0"/>
              <w:ind w:right="-6"/>
            </w:pPr>
            <w:r w:rsidRPr="00D72C35">
              <w:t>Достижение коммуникативной компетентности, развитие организаторских способностей, формирование лидерских качеств</w:t>
            </w:r>
          </w:p>
        </w:tc>
      </w:tr>
      <w:tr w:rsidR="00011BED" w:rsidRPr="00D72C35" w:rsidTr="00175DF6">
        <w:trPr>
          <w:jc w:val="center"/>
        </w:trPr>
        <w:tc>
          <w:tcPr>
            <w:tcW w:w="2129" w:type="dxa"/>
          </w:tcPr>
          <w:p w:rsidR="00011BED" w:rsidRPr="00D72C35" w:rsidRDefault="00011BED" w:rsidP="00175DF6">
            <w:pPr>
              <w:snapToGrid w:val="0"/>
              <w:ind w:right="-6"/>
            </w:pPr>
            <w:r w:rsidRPr="00D72C35">
              <w:t>Проблемное обучение</w:t>
            </w:r>
          </w:p>
        </w:tc>
        <w:tc>
          <w:tcPr>
            <w:tcW w:w="3240" w:type="dxa"/>
          </w:tcPr>
          <w:p w:rsidR="00011BED" w:rsidRPr="00D72C35" w:rsidRDefault="00011BED" w:rsidP="00175DF6">
            <w:pPr>
              <w:snapToGrid w:val="0"/>
              <w:ind w:right="-6"/>
            </w:pPr>
            <w:r w:rsidRPr="00D72C35">
              <w:t>Обучение учащихся структуре знаний и структурированию информации</w:t>
            </w:r>
          </w:p>
        </w:tc>
        <w:tc>
          <w:tcPr>
            <w:tcW w:w="3923" w:type="dxa"/>
          </w:tcPr>
          <w:p w:rsidR="00011BED" w:rsidRPr="00D72C35" w:rsidRDefault="00011BED" w:rsidP="00175DF6">
            <w:pPr>
              <w:snapToGrid w:val="0"/>
              <w:ind w:right="-6"/>
            </w:pPr>
            <w:r w:rsidRPr="00D72C35">
              <w:t>Осознание структуры научного знания (от понятий и явлений – к законам и научным фактам, от теории – к практике)</w:t>
            </w:r>
          </w:p>
        </w:tc>
      </w:tr>
      <w:tr w:rsidR="00011BED" w:rsidRPr="00D72C35" w:rsidTr="00175DF6">
        <w:trPr>
          <w:jc w:val="center"/>
        </w:trPr>
        <w:tc>
          <w:tcPr>
            <w:tcW w:w="2129" w:type="dxa"/>
          </w:tcPr>
          <w:p w:rsidR="00011BED" w:rsidRPr="00D72C35" w:rsidRDefault="00011BED" w:rsidP="00175DF6">
            <w:pPr>
              <w:snapToGrid w:val="0"/>
              <w:ind w:right="-6"/>
            </w:pPr>
            <w:r w:rsidRPr="00D72C35">
              <w:lastRenderedPageBreak/>
              <w:t>Диалоговые технологии</w:t>
            </w:r>
          </w:p>
        </w:tc>
        <w:tc>
          <w:tcPr>
            <w:tcW w:w="3240" w:type="dxa"/>
          </w:tcPr>
          <w:p w:rsidR="00011BED" w:rsidRPr="00D72C35" w:rsidRDefault="00011BED" w:rsidP="00175DF6">
            <w:pPr>
              <w:snapToGrid w:val="0"/>
              <w:ind w:right="-6"/>
            </w:pPr>
            <w:r w:rsidRPr="00D72C35">
              <w:t>Развитие коммуникативных умений, интеллектуальных умений</w:t>
            </w:r>
          </w:p>
        </w:tc>
        <w:tc>
          <w:tcPr>
            <w:tcW w:w="3923" w:type="dxa"/>
          </w:tcPr>
          <w:p w:rsidR="00011BED" w:rsidRPr="00D72C35" w:rsidRDefault="00011BED" w:rsidP="00175DF6">
            <w:pPr>
              <w:snapToGrid w:val="0"/>
              <w:ind w:right="-6"/>
            </w:pPr>
            <w:r w:rsidRPr="00D72C35">
              <w:t>Сформированность интеллектуальных и коммуникативных компетенций</w:t>
            </w:r>
          </w:p>
        </w:tc>
      </w:tr>
      <w:tr w:rsidR="00011BED" w:rsidRPr="00D72C35" w:rsidTr="00175DF6">
        <w:trPr>
          <w:jc w:val="center"/>
        </w:trPr>
        <w:tc>
          <w:tcPr>
            <w:tcW w:w="2129" w:type="dxa"/>
          </w:tcPr>
          <w:p w:rsidR="00011BED" w:rsidRPr="00D72C35" w:rsidRDefault="00011BED" w:rsidP="00175DF6">
            <w:pPr>
              <w:snapToGrid w:val="0"/>
              <w:ind w:right="-6"/>
            </w:pPr>
            <w:r w:rsidRPr="00D72C35">
              <w:t>Педагогические мастерские</w:t>
            </w:r>
          </w:p>
        </w:tc>
        <w:tc>
          <w:tcPr>
            <w:tcW w:w="3240" w:type="dxa"/>
          </w:tcPr>
          <w:p w:rsidR="00011BED" w:rsidRPr="00D72C35" w:rsidRDefault="00011BED" w:rsidP="00175DF6">
            <w:pPr>
              <w:snapToGrid w:val="0"/>
              <w:ind w:right="-6"/>
            </w:pPr>
            <w:r w:rsidRPr="00D72C35">
              <w:t>Предоставить возможность каждому продвигаться к истине своим путем</w:t>
            </w:r>
          </w:p>
        </w:tc>
        <w:tc>
          <w:tcPr>
            <w:tcW w:w="3923" w:type="dxa"/>
          </w:tcPr>
          <w:p w:rsidR="00011BED" w:rsidRPr="00D72C35" w:rsidRDefault="00011BED" w:rsidP="00175DF6">
            <w:pPr>
              <w:snapToGrid w:val="0"/>
              <w:ind w:right="-6"/>
            </w:pPr>
            <w:r w:rsidRPr="00D72C35">
              <w:t>Достижение творческой самореализации.</w:t>
            </w:r>
          </w:p>
        </w:tc>
      </w:tr>
      <w:tr w:rsidR="00011BED" w:rsidRPr="00D72C35" w:rsidTr="00175DF6">
        <w:trPr>
          <w:jc w:val="center"/>
        </w:trPr>
        <w:tc>
          <w:tcPr>
            <w:tcW w:w="2129" w:type="dxa"/>
          </w:tcPr>
          <w:p w:rsidR="00011BED" w:rsidRPr="00D72C35" w:rsidRDefault="00011BED" w:rsidP="00175DF6">
            <w:pPr>
              <w:snapToGrid w:val="0"/>
              <w:ind w:right="-6"/>
            </w:pPr>
            <w:r w:rsidRPr="00D72C35">
              <w:t>Игровые технологии (ролевые, деловые игры)</w:t>
            </w:r>
          </w:p>
        </w:tc>
        <w:tc>
          <w:tcPr>
            <w:tcW w:w="3240" w:type="dxa"/>
          </w:tcPr>
          <w:p w:rsidR="00011BED" w:rsidRPr="00D72C35" w:rsidRDefault="00011BED" w:rsidP="00175DF6">
            <w:pPr>
              <w:snapToGrid w:val="0"/>
              <w:ind w:right="-6"/>
            </w:pPr>
            <w:r w:rsidRPr="00D72C35">
              <w:t>Применение системы знаний в измененных ситуациях</w:t>
            </w:r>
          </w:p>
        </w:tc>
        <w:tc>
          <w:tcPr>
            <w:tcW w:w="3923" w:type="dxa"/>
          </w:tcPr>
          <w:p w:rsidR="00011BED" w:rsidRPr="00D72C35" w:rsidRDefault="00011BED" w:rsidP="00175DF6">
            <w:pPr>
              <w:snapToGrid w:val="0"/>
              <w:ind w:right="-6"/>
            </w:pPr>
            <w:r w:rsidRPr="00D72C35">
              <w:t>Достижение коммуникативной компетентности, самореализации, формирование системности знаний</w:t>
            </w:r>
          </w:p>
        </w:tc>
      </w:tr>
      <w:tr w:rsidR="00011BED" w:rsidRPr="00D72C35" w:rsidTr="00175DF6">
        <w:trPr>
          <w:jc w:val="center"/>
        </w:trPr>
        <w:tc>
          <w:tcPr>
            <w:tcW w:w="2129" w:type="dxa"/>
          </w:tcPr>
          <w:p w:rsidR="00011BED" w:rsidRPr="00D72C35" w:rsidRDefault="00011BED" w:rsidP="00175DF6">
            <w:pPr>
              <w:snapToGrid w:val="0"/>
              <w:ind w:right="-6"/>
            </w:pPr>
            <w:r w:rsidRPr="00D72C35">
              <w:t>Лекционно-семинарские занятия</w:t>
            </w:r>
          </w:p>
        </w:tc>
        <w:tc>
          <w:tcPr>
            <w:tcW w:w="3240" w:type="dxa"/>
          </w:tcPr>
          <w:p w:rsidR="00011BED" w:rsidRPr="00D72C35" w:rsidRDefault="00011BED" w:rsidP="00175DF6">
            <w:pPr>
              <w:snapToGrid w:val="0"/>
              <w:ind w:right="-6"/>
            </w:pPr>
            <w:r w:rsidRPr="00D72C35">
              <w:t xml:space="preserve">Обучение учащихся структуре знаний и структурированию информации </w:t>
            </w:r>
          </w:p>
        </w:tc>
        <w:tc>
          <w:tcPr>
            <w:tcW w:w="3923" w:type="dxa"/>
          </w:tcPr>
          <w:p w:rsidR="00011BED" w:rsidRPr="00D72C35" w:rsidRDefault="00011BED" w:rsidP="00175DF6">
            <w:pPr>
              <w:snapToGrid w:val="0"/>
              <w:ind w:right="-6"/>
            </w:pPr>
            <w:r w:rsidRPr="00D72C35">
              <w:t>Формирование системности знаний, самостоятельности освоения и осмысления материала</w:t>
            </w:r>
          </w:p>
        </w:tc>
      </w:tr>
      <w:tr w:rsidR="00011BED" w:rsidRPr="00D72C35" w:rsidTr="00175DF6">
        <w:trPr>
          <w:jc w:val="center"/>
        </w:trPr>
        <w:tc>
          <w:tcPr>
            <w:tcW w:w="2129" w:type="dxa"/>
          </w:tcPr>
          <w:p w:rsidR="00011BED" w:rsidRPr="00D72C35" w:rsidRDefault="00011BED" w:rsidP="00175DF6">
            <w:pPr>
              <w:snapToGrid w:val="0"/>
              <w:ind w:right="-55"/>
            </w:pPr>
            <w:r w:rsidRPr="00D72C35">
              <w:t>Рефлексивные образовательные технологии</w:t>
            </w:r>
          </w:p>
        </w:tc>
        <w:tc>
          <w:tcPr>
            <w:tcW w:w="3240" w:type="dxa"/>
          </w:tcPr>
          <w:p w:rsidR="00011BED" w:rsidRPr="00D72C35" w:rsidRDefault="00011BED" w:rsidP="00175DF6">
            <w:pPr>
              <w:snapToGrid w:val="0"/>
              <w:ind w:right="-6"/>
            </w:pPr>
            <w:r w:rsidRPr="00D72C35">
              <w:t>Развитие когнитивной сферы</w:t>
            </w:r>
          </w:p>
        </w:tc>
        <w:tc>
          <w:tcPr>
            <w:tcW w:w="3923" w:type="dxa"/>
          </w:tcPr>
          <w:p w:rsidR="00011BED" w:rsidRPr="00D72C35" w:rsidRDefault="00011BED" w:rsidP="00175DF6">
            <w:pPr>
              <w:snapToGrid w:val="0"/>
              <w:ind w:right="-6"/>
            </w:pPr>
            <w:r w:rsidRPr="00D72C35">
              <w:t>Способность анализировать информацию, высказывать (устно и письменно) суждение, умозаключение, давать оценку</w:t>
            </w:r>
          </w:p>
        </w:tc>
      </w:tr>
    </w:tbl>
    <w:p w:rsidR="00011BED" w:rsidRPr="00D72C35" w:rsidRDefault="00011BED" w:rsidP="00011BED">
      <w:pPr>
        <w:ind w:right="-6" w:firstLine="425"/>
        <w:jc w:val="both"/>
        <w:rPr>
          <w:b/>
        </w:rPr>
      </w:pPr>
    </w:p>
    <w:p w:rsidR="00011BED" w:rsidRPr="008D341F" w:rsidRDefault="00011BED" w:rsidP="00011BED">
      <w:pPr>
        <w:ind w:firstLine="425"/>
        <w:jc w:val="both"/>
        <w:rPr>
          <w:b/>
          <w:sz w:val="28"/>
          <w:szCs w:val="28"/>
        </w:rPr>
      </w:pPr>
      <w:r w:rsidRPr="008D341F">
        <w:rPr>
          <w:b/>
          <w:sz w:val="28"/>
          <w:szCs w:val="28"/>
        </w:rPr>
        <w:t>Формы организации внеучебной деятельности</w:t>
      </w:r>
    </w:p>
    <w:p w:rsidR="00011BED" w:rsidRPr="008D341F" w:rsidRDefault="00011BED" w:rsidP="00011BED">
      <w:pPr>
        <w:ind w:firstLine="425"/>
        <w:jc w:val="both"/>
        <w:rPr>
          <w:b/>
          <w:sz w:val="28"/>
          <w:szCs w:val="28"/>
        </w:rPr>
      </w:pPr>
    </w:p>
    <w:p w:rsidR="00011BED" w:rsidRPr="008D341F" w:rsidRDefault="00011BED" w:rsidP="00011BED">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Экскурсии</w:t>
      </w:r>
    </w:p>
    <w:p w:rsidR="00011BED" w:rsidRPr="008D341F" w:rsidRDefault="00011BED" w:rsidP="00011BED">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Олимпиады</w:t>
      </w:r>
    </w:p>
    <w:p w:rsidR="00011BED" w:rsidRPr="008D341F" w:rsidRDefault="00011BED" w:rsidP="00011BED">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Конкурсы, фестивали</w:t>
      </w:r>
    </w:p>
    <w:p w:rsidR="00011BED" w:rsidRPr="008D341F" w:rsidRDefault="00011BED" w:rsidP="00011BED">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Концерты</w:t>
      </w:r>
    </w:p>
    <w:p w:rsidR="00011BED" w:rsidRPr="008D341F" w:rsidRDefault="00011BED" w:rsidP="00011BED">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Самостоятельная работа с литературой в библиотеках.</w:t>
      </w:r>
    </w:p>
    <w:p w:rsidR="00011BED" w:rsidRPr="008D341F" w:rsidRDefault="00011BED" w:rsidP="00011BED">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Дискуссии</w:t>
      </w:r>
    </w:p>
    <w:p w:rsidR="00011BED" w:rsidRPr="008D341F" w:rsidRDefault="00011BED" w:rsidP="00011BED">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Встречи с</w:t>
      </w:r>
      <w:r>
        <w:rPr>
          <w:color w:val="000000"/>
          <w:sz w:val="28"/>
          <w:szCs w:val="28"/>
        </w:rPr>
        <w:t>о</w:t>
      </w:r>
      <w:r w:rsidRPr="008D341F">
        <w:rPr>
          <w:color w:val="000000"/>
          <w:sz w:val="28"/>
          <w:szCs w:val="28"/>
        </w:rPr>
        <w:t xml:space="preserve"> специалистами, творческими работниками</w:t>
      </w:r>
    </w:p>
    <w:p w:rsidR="00011BED" w:rsidRPr="008D341F" w:rsidRDefault="00011BED" w:rsidP="00011BED">
      <w:pPr>
        <w:numPr>
          <w:ilvl w:val="0"/>
          <w:numId w:val="12"/>
        </w:numPr>
        <w:tabs>
          <w:tab w:val="clear" w:pos="1440"/>
          <w:tab w:val="num" w:pos="540"/>
        </w:tabs>
        <w:suppressAutoHyphens/>
        <w:ind w:left="540" w:firstLine="425"/>
        <w:jc w:val="both"/>
        <w:rPr>
          <w:color w:val="000000"/>
          <w:sz w:val="28"/>
          <w:szCs w:val="28"/>
        </w:rPr>
      </w:pPr>
      <w:r w:rsidRPr="008D341F">
        <w:rPr>
          <w:color w:val="000000"/>
          <w:sz w:val="28"/>
          <w:szCs w:val="28"/>
        </w:rPr>
        <w:t>Общественная работа (помощь ветеранам войны и труда, экологические десанты)</w:t>
      </w:r>
    </w:p>
    <w:p w:rsidR="00011BED" w:rsidRPr="00D72C35" w:rsidRDefault="00011BED" w:rsidP="00011BED">
      <w:pPr>
        <w:ind w:firstLine="425"/>
        <w:jc w:val="both"/>
        <w:rPr>
          <w:b/>
          <w:highlight w:val="yellow"/>
        </w:rPr>
      </w:pPr>
    </w:p>
    <w:p w:rsidR="00011BED" w:rsidRDefault="00011BED" w:rsidP="00011BED">
      <w:pPr>
        <w:pStyle w:val="ad"/>
        <w:spacing w:after="0"/>
        <w:ind w:firstLine="425"/>
        <w:jc w:val="center"/>
        <w:rPr>
          <w:b/>
          <w:bCs/>
          <w:sz w:val="32"/>
          <w:szCs w:val="32"/>
        </w:rPr>
      </w:pPr>
    </w:p>
    <w:p w:rsidR="00011BED" w:rsidRDefault="00011BED" w:rsidP="00011BED">
      <w:pPr>
        <w:pStyle w:val="ad"/>
        <w:spacing w:after="0"/>
        <w:ind w:firstLine="425"/>
        <w:jc w:val="center"/>
        <w:rPr>
          <w:b/>
          <w:bCs/>
          <w:sz w:val="32"/>
          <w:szCs w:val="32"/>
        </w:rPr>
      </w:pPr>
    </w:p>
    <w:p w:rsidR="00011BED" w:rsidRDefault="00011BED" w:rsidP="00011BED">
      <w:pPr>
        <w:pStyle w:val="ad"/>
        <w:spacing w:after="0"/>
        <w:ind w:firstLine="425"/>
        <w:jc w:val="center"/>
        <w:rPr>
          <w:b/>
          <w:bCs/>
          <w:sz w:val="32"/>
          <w:szCs w:val="32"/>
        </w:rPr>
      </w:pPr>
    </w:p>
    <w:p w:rsidR="00011BED" w:rsidRDefault="00011BED" w:rsidP="00011BED">
      <w:pPr>
        <w:pStyle w:val="ad"/>
        <w:spacing w:after="0"/>
        <w:ind w:firstLine="425"/>
        <w:jc w:val="center"/>
        <w:rPr>
          <w:b/>
          <w:bCs/>
          <w:sz w:val="32"/>
          <w:szCs w:val="32"/>
        </w:rPr>
      </w:pPr>
    </w:p>
    <w:p w:rsidR="00011BED" w:rsidRDefault="00011BED" w:rsidP="00011BED">
      <w:pPr>
        <w:pStyle w:val="ad"/>
        <w:spacing w:after="0"/>
        <w:ind w:firstLine="425"/>
        <w:jc w:val="center"/>
        <w:rPr>
          <w:b/>
          <w:bCs/>
          <w:sz w:val="32"/>
          <w:szCs w:val="32"/>
        </w:rPr>
      </w:pPr>
      <w:r w:rsidRPr="00BB3776">
        <w:rPr>
          <w:b/>
          <w:bCs/>
          <w:sz w:val="32"/>
          <w:szCs w:val="32"/>
        </w:rPr>
        <w:t>Материально-техническое обеспечение образовательного процесса</w:t>
      </w:r>
    </w:p>
    <w:p w:rsidR="00011BED" w:rsidRPr="00BB3776" w:rsidRDefault="00011BED" w:rsidP="00011BED">
      <w:pPr>
        <w:pStyle w:val="ad"/>
        <w:spacing w:after="0"/>
        <w:ind w:firstLine="425"/>
        <w:jc w:val="center"/>
        <w:rPr>
          <w:b/>
          <w:bCs/>
          <w:sz w:val="32"/>
          <w:szCs w:val="32"/>
        </w:rPr>
      </w:pPr>
    </w:p>
    <w:p w:rsidR="00011BED" w:rsidRPr="008D341F" w:rsidRDefault="00011BED" w:rsidP="00011BED">
      <w:pPr>
        <w:pStyle w:val="ad"/>
        <w:spacing w:after="0"/>
        <w:ind w:firstLine="425"/>
        <w:jc w:val="both"/>
        <w:rPr>
          <w:sz w:val="28"/>
          <w:szCs w:val="28"/>
        </w:rPr>
      </w:pPr>
      <w:r w:rsidRPr="008D341F">
        <w:rPr>
          <w:sz w:val="28"/>
          <w:szCs w:val="28"/>
        </w:rPr>
        <w:t>Организация образовательного процесса в школе осуществляется в условиях классно-кабинетной системы в соответствии с основными нормами техники безопасности и санитарно-гигиеническими правилами.</w:t>
      </w:r>
    </w:p>
    <w:p w:rsidR="00011BED" w:rsidRPr="008D341F" w:rsidRDefault="00011BED" w:rsidP="00011BED">
      <w:pPr>
        <w:pStyle w:val="ad"/>
        <w:spacing w:after="0"/>
        <w:ind w:firstLine="425"/>
        <w:jc w:val="both"/>
        <w:rPr>
          <w:sz w:val="28"/>
          <w:szCs w:val="28"/>
        </w:rPr>
      </w:pPr>
      <w:r w:rsidRPr="008D341F">
        <w:rPr>
          <w:sz w:val="28"/>
          <w:szCs w:val="28"/>
        </w:rPr>
        <w:t xml:space="preserve">Учебные кабинеты оборудованы необходимым </w:t>
      </w:r>
      <w:r w:rsidRPr="008D341F">
        <w:rPr>
          <w:snapToGrid w:val="0"/>
          <w:sz w:val="28"/>
          <w:szCs w:val="28"/>
        </w:rPr>
        <w:t>методическим и</w:t>
      </w:r>
      <w:r w:rsidRPr="008D341F">
        <w:rPr>
          <w:sz w:val="28"/>
          <w:szCs w:val="28"/>
        </w:rPr>
        <w:t xml:space="preserve"> дидактическим материалом, аудиовизуальной техникой, компьютерной техникой. С помощью копировальной техники осуществляется более качественная организация учебной деятельности за счет оснащения образовательного процесса необходимым раздаточным материалом.</w:t>
      </w:r>
    </w:p>
    <w:p w:rsidR="00011BED" w:rsidRPr="008D341F" w:rsidRDefault="00011BED" w:rsidP="00011BED">
      <w:pPr>
        <w:pStyle w:val="ad"/>
        <w:spacing w:after="0"/>
        <w:ind w:firstLine="425"/>
        <w:jc w:val="both"/>
        <w:rPr>
          <w:sz w:val="28"/>
          <w:szCs w:val="28"/>
        </w:rPr>
      </w:pPr>
      <w:r w:rsidRPr="008D341F">
        <w:rPr>
          <w:sz w:val="28"/>
          <w:szCs w:val="28"/>
        </w:rPr>
        <w:t xml:space="preserve">В 2 учебных кабинетах используется интерактивная доска, педагоги имеют коллекции авторских и электронно-образовательных ресурсов (ЭОР) </w:t>
      </w:r>
    </w:p>
    <w:p w:rsidR="00011BED" w:rsidRPr="008D341F" w:rsidRDefault="00011BED" w:rsidP="00011BED">
      <w:pPr>
        <w:pStyle w:val="ad"/>
        <w:spacing w:after="0"/>
        <w:ind w:firstLine="425"/>
        <w:jc w:val="both"/>
        <w:rPr>
          <w:sz w:val="28"/>
          <w:szCs w:val="28"/>
        </w:rPr>
      </w:pPr>
      <w:r w:rsidRPr="008D341F">
        <w:rPr>
          <w:sz w:val="28"/>
          <w:szCs w:val="28"/>
        </w:rPr>
        <w:t>Библиотека школы оснащена достаточным библиотечным фондом и учебно-методической литературой.</w:t>
      </w:r>
    </w:p>
    <w:p w:rsidR="00011BED" w:rsidRPr="008D341F" w:rsidRDefault="00011BED" w:rsidP="00011BED">
      <w:pPr>
        <w:pStyle w:val="ad"/>
        <w:spacing w:after="0"/>
        <w:ind w:firstLine="425"/>
        <w:jc w:val="both"/>
        <w:rPr>
          <w:sz w:val="28"/>
          <w:szCs w:val="28"/>
        </w:rPr>
      </w:pPr>
      <w:r w:rsidRPr="008D341F">
        <w:rPr>
          <w:sz w:val="28"/>
          <w:szCs w:val="28"/>
        </w:rPr>
        <w:t>Зал оборудован необходимой материально-технической базой для организации и проведения культурно-массовых мероприятий, общешкольных собраний.</w:t>
      </w:r>
    </w:p>
    <w:p w:rsidR="00011BED" w:rsidRPr="008D341F" w:rsidRDefault="00011BED" w:rsidP="00011BED">
      <w:pPr>
        <w:ind w:firstLine="425"/>
        <w:jc w:val="both"/>
        <w:rPr>
          <w:snapToGrid w:val="0"/>
          <w:sz w:val="28"/>
          <w:szCs w:val="28"/>
        </w:rPr>
      </w:pPr>
      <w:r w:rsidRPr="008D341F">
        <w:rPr>
          <w:sz w:val="28"/>
          <w:szCs w:val="28"/>
        </w:rPr>
        <w:t>Спортивный зал оснащён достаточным спортивным инвентарём для проведения уроков физической культуры, спортивных занятий</w:t>
      </w:r>
      <w:r w:rsidRPr="008D341F">
        <w:rPr>
          <w:snapToGrid w:val="0"/>
          <w:sz w:val="28"/>
          <w:szCs w:val="28"/>
        </w:rPr>
        <w:t>, спортивно-массовых мероприятий (соревнований, конкурсов, праздников).</w:t>
      </w:r>
    </w:p>
    <w:p w:rsidR="00011BED" w:rsidRPr="008D341F" w:rsidRDefault="00011BED" w:rsidP="00011BED">
      <w:pPr>
        <w:rPr>
          <w:b/>
          <w:i/>
          <w:sz w:val="28"/>
          <w:szCs w:val="28"/>
        </w:rPr>
      </w:pPr>
    </w:p>
    <w:p w:rsidR="0054744D" w:rsidRDefault="0054744D" w:rsidP="007A5F27">
      <w:pPr>
        <w:pStyle w:val="ad"/>
        <w:spacing w:after="0"/>
        <w:ind w:firstLine="360"/>
        <w:jc w:val="center"/>
        <w:rPr>
          <w:b/>
          <w:sz w:val="28"/>
          <w:szCs w:val="28"/>
        </w:rPr>
      </w:pPr>
    </w:p>
    <w:p w:rsidR="007A5F27" w:rsidRDefault="007A5F27" w:rsidP="007A5F27">
      <w:pPr>
        <w:ind w:firstLine="720"/>
        <w:jc w:val="center"/>
        <w:rPr>
          <w:b/>
          <w:sz w:val="32"/>
          <w:szCs w:val="32"/>
        </w:rPr>
      </w:pPr>
      <w:r w:rsidRPr="00F577EE">
        <w:rPr>
          <w:b/>
          <w:sz w:val="32"/>
          <w:szCs w:val="32"/>
        </w:rPr>
        <w:t>Учебно-материальные и информационные условия реализации образовательной программы</w:t>
      </w:r>
    </w:p>
    <w:p w:rsidR="007A5F27" w:rsidRPr="00F577EE" w:rsidRDefault="007A5F27" w:rsidP="007A5F27">
      <w:pPr>
        <w:ind w:firstLine="720"/>
        <w:jc w:val="center"/>
        <w:rPr>
          <w:b/>
          <w:sz w:val="32"/>
          <w:szCs w:val="32"/>
        </w:rPr>
      </w:pPr>
    </w:p>
    <w:p w:rsidR="007A5F27" w:rsidRPr="0054744D" w:rsidRDefault="007A5F27" w:rsidP="007A5F27">
      <w:pPr>
        <w:ind w:firstLine="360"/>
        <w:jc w:val="both"/>
        <w:rPr>
          <w:sz w:val="28"/>
          <w:szCs w:val="28"/>
        </w:rPr>
      </w:pPr>
      <w:r w:rsidRPr="00D72C35">
        <w:t xml:space="preserve"> </w:t>
      </w:r>
      <w:r w:rsidRPr="0054744D">
        <w:rPr>
          <w:sz w:val="28"/>
          <w:szCs w:val="28"/>
        </w:rPr>
        <w:t xml:space="preserve">Школа обеспечена учебниками, учебно-методической литературой и материалами  по всем учебным предметам. </w:t>
      </w:r>
    </w:p>
    <w:p w:rsidR="007A5F27" w:rsidRPr="0054744D" w:rsidRDefault="007A5F27" w:rsidP="007A5F27">
      <w:pPr>
        <w:pStyle w:val="ad"/>
        <w:spacing w:after="0"/>
        <w:ind w:firstLine="539"/>
        <w:jc w:val="both"/>
        <w:rPr>
          <w:sz w:val="28"/>
          <w:szCs w:val="28"/>
        </w:rPr>
      </w:pPr>
      <w:r w:rsidRPr="0054744D">
        <w:rPr>
          <w:sz w:val="28"/>
          <w:szCs w:val="28"/>
        </w:rPr>
        <w:t>За последние годы образовательная среда школы включила в себя такой важный компонент, как информационная среда - системно организованные на основе современных информационных технологий:</w:t>
      </w:r>
    </w:p>
    <w:p w:rsidR="007A5F27" w:rsidRPr="0054744D" w:rsidRDefault="007A5F27" w:rsidP="00230E1C">
      <w:pPr>
        <w:numPr>
          <w:ilvl w:val="0"/>
          <w:numId w:val="2"/>
        </w:numPr>
        <w:ind w:left="0" w:firstLine="539"/>
        <w:jc w:val="both"/>
        <w:rPr>
          <w:sz w:val="28"/>
          <w:szCs w:val="28"/>
        </w:rPr>
      </w:pPr>
      <w:r w:rsidRPr="0054744D">
        <w:rPr>
          <w:sz w:val="28"/>
          <w:szCs w:val="28"/>
        </w:rPr>
        <w:t xml:space="preserve">содержание информации (информационные ресурсы, обслуживающие различные стороны образовательного процесса); </w:t>
      </w:r>
    </w:p>
    <w:p w:rsidR="007A5F27" w:rsidRPr="0054744D" w:rsidRDefault="007A5F27" w:rsidP="00230E1C">
      <w:pPr>
        <w:numPr>
          <w:ilvl w:val="0"/>
          <w:numId w:val="2"/>
        </w:numPr>
        <w:ind w:left="0" w:firstLine="539"/>
        <w:jc w:val="both"/>
        <w:rPr>
          <w:sz w:val="28"/>
          <w:szCs w:val="28"/>
        </w:rPr>
      </w:pPr>
      <w:r w:rsidRPr="0054744D">
        <w:rPr>
          <w:sz w:val="28"/>
          <w:szCs w:val="28"/>
        </w:rPr>
        <w:t>аппаратно-программные средства (компьютерная техника, локальная сеть образовательного учреждения (Интернет), доступ в Интернет, программное обеспечение;</w:t>
      </w:r>
    </w:p>
    <w:p w:rsidR="007A5F27" w:rsidRPr="0054744D" w:rsidRDefault="007A5F27" w:rsidP="00230E1C">
      <w:pPr>
        <w:numPr>
          <w:ilvl w:val="0"/>
          <w:numId w:val="2"/>
        </w:numPr>
        <w:ind w:left="0" w:firstLine="539"/>
        <w:jc w:val="both"/>
        <w:rPr>
          <w:sz w:val="28"/>
          <w:szCs w:val="28"/>
        </w:rPr>
      </w:pPr>
      <w:r w:rsidRPr="0054744D">
        <w:rPr>
          <w:sz w:val="28"/>
          <w:szCs w:val="28"/>
        </w:rPr>
        <w:lastRenderedPageBreak/>
        <w:t>регламент пользования (уровни доступа к хранящейся в сети информации, принципы пополнения и изменения информации, навыки пользования компьютерной техникой у педагогов и учащихся).</w:t>
      </w:r>
    </w:p>
    <w:p w:rsidR="007A5F27" w:rsidRPr="0054744D" w:rsidRDefault="007A5F27" w:rsidP="007A5F27">
      <w:pPr>
        <w:ind w:firstLine="539"/>
        <w:jc w:val="both"/>
        <w:rPr>
          <w:sz w:val="28"/>
          <w:szCs w:val="28"/>
        </w:rPr>
      </w:pPr>
      <w:r w:rsidRPr="0054744D">
        <w:rPr>
          <w:sz w:val="28"/>
          <w:szCs w:val="28"/>
        </w:rPr>
        <w:t xml:space="preserve">Существующая материально-техническая база школы соответствует современным требованиям. Оборудован кабинет информатики и ИКТ, учебные и служебные кабинеты оснащены персональными компьютерами. Наличие в нашей  школе информационной среды позволяет: </w:t>
      </w:r>
    </w:p>
    <w:p w:rsidR="007A5F27" w:rsidRPr="0054744D" w:rsidRDefault="007A5F27" w:rsidP="00230E1C">
      <w:pPr>
        <w:numPr>
          <w:ilvl w:val="0"/>
          <w:numId w:val="3"/>
        </w:numPr>
        <w:ind w:left="0" w:firstLine="539"/>
        <w:jc w:val="both"/>
        <w:rPr>
          <w:sz w:val="28"/>
          <w:szCs w:val="28"/>
        </w:rPr>
      </w:pPr>
      <w:r w:rsidRPr="0054744D">
        <w:rPr>
          <w:sz w:val="28"/>
          <w:szCs w:val="28"/>
        </w:rPr>
        <w:t>формировать у учащихся компьютерную грамотность как общетрудовой навык, востребованный на рынке труда,</w:t>
      </w:r>
    </w:p>
    <w:p w:rsidR="007A5F27" w:rsidRPr="0054744D" w:rsidRDefault="007A5F27" w:rsidP="00230E1C">
      <w:pPr>
        <w:numPr>
          <w:ilvl w:val="0"/>
          <w:numId w:val="3"/>
        </w:numPr>
        <w:ind w:left="0" w:firstLine="539"/>
        <w:jc w:val="both"/>
        <w:rPr>
          <w:sz w:val="28"/>
          <w:szCs w:val="28"/>
        </w:rPr>
      </w:pPr>
      <w:r w:rsidRPr="0054744D">
        <w:rPr>
          <w:sz w:val="28"/>
          <w:szCs w:val="28"/>
        </w:rPr>
        <w:t>создавать информационную базу, необходимую для организации проектной деятельности учащихся,</w:t>
      </w:r>
    </w:p>
    <w:p w:rsidR="007A5F27" w:rsidRPr="0054744D" w:rsidRDefault="007A5F27" w:rsidP="00230E1C">
      <w:pPr>
        <w:numPr>
          <w:ilvl w:val="0"/>
          <w:numId w:val="3"/>
        </w:numPr>
        <w:ind w:left="0" w:firstLine="539"/>
        <w:jc w:val="both"/>
        <w:rPr>
          <w:sz w:val="28"/>
          <w:szCs w:val="28"/>
        </w:rPr>
      </w:pPr>
      <w:r w:rsidRPr="0054744D">
        <w:rPr>
          <w:sz w:val="28"/>
          <w:szCs w:val="28"/>
        </w:rPr>
        <w:t>индивидуализировать учебный процесс за счет предоставления возможности учащимся как углубленно изучать предметы (обращение их к дополнительной информации, электронным учебникам и практикумам),  так и отрабатывать элементарные навыки (тестовые программы, программы-тренажеры).</w:t>
      </w:r>
    </w:p>
    <w:p w:rsidR="007A5F27" w:rsidRPr="0054744D" w:rsidRDefault="007A5F27" w:rsidP="00230E1C">
      <w:pPr>
        <w:numPr>
          <w:ilvl w:val="0"/>
          <w:numId w:val="3"/>
        </w:numPr>
        <w:ind w:left="0" w:firstLine="539"/>
        <w:jc w:val="both"/>
        <w:rPr>
          <w:sz w:val="28"/>
          <w:szCs w:val="28"/>
        </w:rPr>
      </w:pPr>
      <w:r w:rsidRPr="0054744D">
        <w:rPr>
          <w:sz w:val="28"/>
          <w:szCs w:val="28"/>
        </w:rPr>
        <w:t>резко повышать качество наглядности в учебном процессе (презентации, в том числе и интерактивные, выполнение сложных графиков, таблиц, трехмерных изображений)</w:t>
      </w:r>
    </w:p>
    <w:p w:rsidR="007A5F27" w:rsidRPr="0054744D" w:rsidRDefault="007A5F27" w:rsidP="00230E1C">
      <w:pPr>
        <w:numPr>
          <w:ilvl w:val="0"/>
          <w:numId w:val="3"/>
        </w:numPr>
        <w:ind w:left="0" w:firstLine="539"/>
        <w:jc w:val="both"/>
        <w:rPr>
          <w:sz w:val="28"/>
          <w:szCs w:val="28"/>
        </w:rPr>
      </w:pPr>
      <w:r w:rsidRPr="0054744D">
        <w:rPr>
          <w:sz w:val="28"/>
          <w:szCs w:val="28"/>
        </w:rPr>
        <w:t>оптимизировать документооборот и облегчить принятие управленческих решений, ускорять доступ к любой информации, касающейся всех участников образовательного процесса.</w:t>
      </w:r>
    </w:p>
    <w:p w:rsidR="007A5F27" w:rsidRPr="0054744D" w:rsidRDefault="007A5F27" w:rsidP="007A5F27">
      <w:pPr>
        <w:ind w:firstLine="540"/>
        <w:jc w:val="both"/>
        <w:rPr>
          <w:sz w:val="28"/>
          <w:szCs w:val="28"/>
        </w:rPr>
      </w:pPr>
      <w:r w:rsidRPr="0054744D">
        <w:rPr>
          <w:sz w:val="28"/>
          <w:szCs w:val="28"/>
        </w:rPr>
        <w:t>Регламент работы компьютерного  класса в школе  организован  таким образом, чтобы имелась возможность пользоваться компьютерной техникой  не только на уроках информатики и ИКТ,  но и во время самостоятельной или проектной деятельности учащихся, подготовки педагогов к урокам</w:t>
      </w:r>
    </w:p>
    <w:p w:rsidR="007A5F27" w:rsidRPr="00D72C35" w:rsidRDefault="007A5F27" w:rsidP="007A5F27">
      <w:pPr>
        <w:keepNext/>
        <w:widowControl w:val="0"/>
        <w:autoSpaceDE w:val="0"/>
        <w:autoSpaceDN w:val="0"/>
        <w:adjustRightInd w:val="0"/>
        <w:ind w:firstLine="840"/>
        <w:jc w:val="center"/>
        <w:rPr>
          <w:b/>
          <w:bCs/>
          <w:color w:val="000000"/>
          <w:u w:val="single"/>
        </w:rPr>
      </w:pPr>
    </w:p>
    <w:p w:rsidR="007A5F27" w:rsidRPr="00D72C35" w:rsidRDefault="007A5F27" w:rsidP="007A5F27">
      <w:pPr>
        <w:ind w:firstLine="720"/>
        <w:jc w:val="both"/>
        <w:rPr>
          <w:b/>
          <w:u w:val="single"/>
        </w:rPr>
      </w:pPr>
    </w:p>
    <w:p w:rsidR="007A5F27" w:rsidRPr="0060185D" w:rsidRDefault="007A5F27" w:rsidP="007A5F27">
      <w:pPr>
        <w:ind w:firstLine="720"/>
        <w:jc w:val="both"/>
        <w:rPr>
          <w:b/>
          <w:sz w:val="32"/>
          <w:szCs w:val="32"/>
          <w:u w:val="single"/>
        </w:rPr>
      </w:pPr>
      <w:r w:rsidRPr="0060185D">
        <w:rPr>
          <w:b/>
          <w:sz w:val="32"/>
          <w:szCs w:val="32"/>
          <w:u w:val="single"/>
        </w:rPr>
        <w:t>Материально-технические условия реализации образовательной программы</w:t>
      </w:r>
    </w:p>
    <w:p w:rsidR="007A5F27" w:rsidRPr="00D72C35" w:rsidRDefault="007A5F27" w:rsidP="007A5F27">
      <w:r w:rsidRPr="00D72C35">
        <w:rPr>
          <w:b/>
        </w:rPr>
        <w:tab/>
      </w:r>
      <w:r w:rsidRPr="00D72C35">
        <w:t>Материально-техническая база способствует качественной организации педагогического процесса в школе.</w:t>
      </w:r>
    </w:p>
    <w:p w:rsidR="007A5F27" w:rsidRPr="00D72C35" w:rsidRDefault="007A5F27" w:rsidP="007A5F27">
      <w:pPr>
        <w:widowControl w:val="0"/>
        <w:tabs>
          <w:tab w:val="left" w:pos="360"/>
        </w:tabs>
        <w:autoSpaceDE w:val="0"/>
        <w:autoSpaceDN w:val="0"/>
        <w:adjustRightInd w:val="0"/>
        <w:jc w:val="both"/>
        <w:rPr>
          <w:bCs/>
        </w:rPr>
      </w:pPr>
      <w:r w:rsidRPr="00D72C35">
        <w:rPr>
          <w:bCs/>
        </w:rPr>
        <w:tab/>
      </w:r>
      <w:r w:rsidRPr="00D72C35">
        <w:rPr>
          <w:bCs/>
        </w:rPr>
        <w:tab/>
        <w:t>В школе созданы безопасные и комфортные условия обучения. Действует кабинетная система обучения. Уровень материально-технического обеспечения кабинетов достаточно высок и соответствует современным требованиям. Имеется библиотека, спортивны</w:t>
      </w:r>
      <w:r>
        <w:rPr>
          <w:bCs/>
        </w:rPr>
        <w:t xml:space="preserve">й </w:t>
      </w:r>
      <w:r w:rsidRPr="00D72C35">
        <w:rPr>
          <w:bCs/>
        </w:rPr>
        <w:t>зал</w:t>
      </w:r>
      <w:r>
        <w:rPr>
          <w:bCs/>
        </w:rPr>
        <w:t xml:space="preserve">, </w:t>
      </w:r>
      <w:r w:rsidRPr="00D72C35">
        <w:rPr>
          <w:bCs/>
        </w:rPr>
        <w:t xml:space="preserve"> столовая на </w:t>
      </w:r>
      <w:r>
        <w:rPr>
          <w:bCs/>
        </w:rPr>
        <w:t>3</w:t>
      </w:r>
      <w:r w:rsidRPr="00D72C35">
        <w:rPr>
          <w:bCs/>
        </w:rPr>
        <w:t xml:space="preserve">0 посадочных мест; </w:t>
      </w:r>
      <w:r>
        <w:rPr>
          <w:bCs/>
        </w:rPr>
        <w:t xml:space="preserve"> кабинет информатики, </w:t>
      </w:r>
      <w:r w:rsidRPr="00D72C35">
        <w:rPr>
          <w:bCs/>
        </w:rPr>
        <w:t>спорти</w:t>
      </w:r>
      <w:r>
        <w:rPr>
          <w:bCs/>
        </w:rPr>
        <w:t>вная, футбольное поле</w:t>
      </w:r>
      <w:r w:rsidRPr="00D72C35">
        <w:rPr>
          <w:bCs/>
        </w:rPr>
        <w:t xml:space="preserve">. </w:t>
      </w:r>
    </w:p>
    <w:p w:rsidR="007A5F27" w:rsidRPr="00D72C35" w:rsidRDefault="007A5F27" w:rsidP="007A5F27">
      <w:pPr>
        <w:ind w:firstLine="708"/>
        <w:jc w:val="both"/>
      </w:pPr>
      <w:r w:rsidRPr="00D72C35">
        <w:t xml:space="preserve">Школа имеет центральное отопление, люминесцентное освещение, холодное и горячее водоснабжение, канализацию. </w:t>
      </w:r>
    </w:p>
    <w:p w:rsidR="007A5F27" w:rsidRPr="00D72C35" w:rsidRDefault="007A5F27" w:rsidP="007A5F27">
      <w:pPr>
        <w:ind w:firstLine="708"/>
        <w:jc w:val="both"/>
      </w:pPr>
      <w:r w:rsidRPr="00D72C35">
        <w:t xml:space="preserve">Оборудование кабинетов технического и обслуживающего труда позволяет осваивать учебные программы по технологии. Все кабинеты оснащены </w:t>
      </w:r>
      <w:proofErr w:type="gramStart"/>
      <w:r w:rsidRPr="00D72C35">
        <w:t>необходимыми</w:t>
      </w:r>
      <w:proofErr w:type="gramEnd"/>
      <w:r w:rsidRPr="00D72C35">
        <w:t xml:space="preserve"> ТСО, качественной мебелью, инвентарем.</w:t>
      </w:r>
    </w:p>
    <w:p w:rsidR="007A5F27" w:rsidRPr="00D72C35" w:rsidRDefault="007A5F27" w:rsidP="007A5F27">
      <w:pPr>
        <w:ind w:firstLine="708"/>
        <w:jc w:val="both"/>
      </w:pPr>
      <w:r w:rsidRPr="00D72C35">
        <w:t>Администрация школы принимает меры по улучшению медицинского  обслуживания учащихся, которое осуществля</w:t>
      </w:r>
      <w:r>
        <w:t>е</w:t>
      </w:r>
      <w:r w:rsidRPr="00D72C35">
        <w:t>т медицински</w:t>
      </w:r>
      <w:r>
        <w:t>й</w:t>
      </w:r>
      <w:r w:rsidRPr="00D72C35">
        <w:t xml:space="preserve"> работник</w:t>
      </w:r>
      <w:r>
        <w:t xml:space="preserve"> ФАП</w:t>
      </w:r>
      <w:r w:rsidRPr="00D72C35">
        <w:t>.</w:t>
      </w:r>
    </w:p>
    <w:p w:rsidR="007A5F27" w:rsidRPr="00D72C35" w:rsidRDefault="007A5F27" w:rsidP="007A5F27">
      <w:pPr>
        <w:ind w:firstLine="360"/>
        <w:jc w:val="both"/>
        <w:rPr>
          <w:bCs/>
        </w:rPr>
      </w:pPr>
      <w:r w:rsidRPr="00D72C35">
        <w:tab/>
      </w:r>
    </w:p>
    <w:p w:rsidR="007A5F27" w:rsidRPr="0060185D" w:rsidRDefault="007A5F27" w:rsidP="007A5F27">
      <w:pPr>
        <w:ind w:firstLine="720"/>
        <w:jc w:val="both"/>
        <w:rPr>
          <w:b/>
          <w:sz w:val="28"/>
          <w:szCs w:val="28"/>
          <w:u w:val="single"/>
        </w:rPr>
      </w:pPr>
      <w:r w:rsidRPr="0060185D">
        <w:rPr>
          <w:b/>
          <w:sz w:val="28"/>
          <w:szCs w:val="28"/>
          <w:u w:val="single"/>
        </w:rPr>
        <w:t>Финансовые условия реализации образовательной программы</w:t>
      </w:r>
    </w:p>
    <w:p w:rsidR="007A5F27" w:rsidRPr="0060185D" w:rsidRDefault="007A5F27" w:rsidP="007A5F27">
      <w:pPr>
        <w:ind w:firstLine="720"/>
        <w:jc w:val="both"/>
        <w:rPr>
          <w:b/>
          <w:sz w:val="28"/>
          <w:szCs w:val="28"/>
        </w:rPr>
      </w:pPr>
    </w:p>
    <w:p w:rsidR="007A5F27" w:rsidRPr="00D72C35" w:rsidRDefault="007A5F27" w:rsidP="007A5F27">
      <w:pPr>
        <w:ind w:firstLine="720"/>
        <w:jc w:val="both"/>
      </w:pPr>
      <w:r w:rsidRPr="00D72C35">
        <w:t xml:space="preserve">В качестве основных механизмов реализации программы будут использованы: государственное (бюджетное) финансирование; муниципальное финансирование, средства родителей (питание учащихся), спонсорские средства. </w:t>
      </w:r>
    </w:p>
    <w:p w:rsidR="007A5F27" w:rsidRDefault="007A5F27" w:rsidP="007A5F27">
      <w:pPr>
        <w:ind w:firstLine="720"/>
        <w:jc w:val="both"/>
        <w:rPr>
          <w:b/>
        </w:rPr>
      </w:pPr>
    </w:p>
    <w:p w:rsidR="007A5F27" w:rsidRDefault="007A5F27" w:rsidP="007A5F27">
      <w:pPr>
        <w:ind w:firstLine="720"/>
        <w:jc w:val="both"/>
        <w:rPr>
          <w:b/>
        </w:rPr>
      </w:pPr>
    </w:p>
    <w:p w:rsidR="007A5F27" w:rsidRPr="00F577EE" w:rsidRDefault="007A5F27" w:rsidP="007A5F27">
      <w:pPr>
        <w:ind w:firstLine="720"/>
        <w:jc w:val="both"/>
        <w:rPr>
          <w:b/>
          <w:sz w:val="28"/>
          <w:szCs w:val="28"/>
        </w:rPr>
      </w:pPr>
      <w:r w:rsidRPr="00F577EE">
        <w:rPr>
          <w:b/>
          <w:sz w:val="28"/>
          <w:szCs w:val="28"/>
        </w:rPr>
        <w:t>Раздел 6.  Мониторинг результатов выполнения образовательной программы.</w:t>
      </w:r>
      <w:r w:rsidRPr="00F577EE">
        <w:rPr>
          <w:b/>
          <w:iCs/>
          <w:shadow/>
          <w:color w:val="FFFFFF"/>
          <w:sz w:val="28"/>
          <w:szCs w:val="28"/>
        </w:rPr>
        <w:t xml:space="preserve"> </w:t>
      </w:r>
      <w:r w:rsidRPr="00F577EE">
        <w:rPr>
          <w:b/>
          <w:sz w:val="28"/>
          <w:szCs w:val="28"/>
        </w:rPr>
        <w:t>Система оценивания результатов образовательной деятельности.</w:t>
      </w:r>
    </w:p>
    <w:p w:rsidR="007A5F27" w:rsidRPr="00D72C35" w:rsidRDefault="007A5F27" w:rsidP="007A5F27">
      <w:pPr>
        <w:ind w:firstLine="720"/>
        <w:jc w:val="both"/>
        <w:rPr>
          <w:b/>
        </w:rPr>
      </w:pPr>
    </w:p>
    <w:p w:rsidR="007A5F27" w:rsidRPr="00D72C35" w:rsidRDefault="007A5F27" w:rsidP="007A5F27">
      <w:pPr>
        <w:ind w:firstLine="720"/>
        <w:jc w:val="both"/>
      </w:pPr>
      <w:r w:rsidRPr="00D72C35">
        <w:t>Оценка достижения планируемых результатов образовательной программы представлена системой мониторинга образовательного пространства.</w:t>
      </w:r>
    </w:p>
    <w:p w:rsidR="007A5F27" w:rsidRPr="00D72C35" w:rsidRDefault="007A5F27" w:rsidP="007A5F27">
      <w:pPr>
        <w:ind w:firstLine="720"/>
        <w:jc w:val="both"/>
      </w:pPr>
      <w:r w:rsidRPr="00D72C35">
        <w:t>В рамках мониторинга проводится выявление и оценивание проведенных педагогических действий с целью обеспечения обратной связи  и осведомления о соответствии  фактических результатов деятельности педагогической системы  ее конечным целям.</w:t>
      </w:r>
    </w:p>
    <w:p w:rsidR="007A5F27" w:rsidRPr="00D72C35" w:rsidRDefault="007A5F27" w:rsidP="007A5F27">
      <w:pPr>
        <w:ind w:firstLine="720"/>
        <w:jc w:val="both"/>
        <w:rPr>
          <w:b/>
        </w:rPr>
      </w:pPr>
      <w:r w:rsidRPr="00D72C35">
        <w:rPr>
          <w:b/>
        </w:rPr>
        <w:t>Цели мониторинга:</w:t>
      </w:r>
    </w:p>
    <w:p w:rsidR="007A5F27" w:rsidRPr="00D72C35" w:rsidRDefault="007A5F27" w:rsidP="007A5F27">
      <w:pPr>
        <w:ind w:firstLine="720"/>
        <w:jc w:val="both"/>
      </w:pPr>
      <w:r w:rsidRPr="00D72C35">
        <w:t xml:space="preserve">- исследование </w:t>
      </w:r>
      <w:proofErr w:type="gramStart"/>
      <w:r w:rsidRPr="00D72C35">
        <w:t>закономерностей процесса обеспечения качества образования</w:t>
      </w:r>
      <w:proofErr w:type="gramEnd"/>
      <w:r w:rsidRPr="00D72C35">
        <w:t>;</w:t>
      </w:r>
    </w:p>
    <w:p w:rsidR="007A5F27" w:rsidRPr="00D72C35" w:rsidRDefault="007A5F27" w:rsidP="007A5F27">
      <w:pPr>
        <w:ind w:firstLine="720"/>
        <w:jc w:val="both"/>
      </w:pPr>
      <w:r w:rsidRPr="00D72C35">
        <w:t>- изучение образовательных результатов, условий и цены их достижения;</w:t>
      </w:r>
    </w:p>
    <w:p w:rsidR="007A5F27" w:rsidRPr="00D72C35" w:rsidRDefault="007A5F27" w:rsidP="007A5F27">
      <w:pPr>
        <w:ind w:firstLine="720"/>
        <w:jc w:val="both"/>
      </w:pPr>
      <w:r w:rsidRPr="00D72C35">
        <w:t>- выявление результативности работы школы.</w:t>
      </w:r>
    </w:p>
    <w:p w:rsidR="007A5F27" w:rsidRDefault="007A5F27" w:rsidP="007A5F27">
      <w:pPr>
        <w:ind w:firstLine="720"/>
        <w:jc w:val="both"/>
        <w:rPr>
          <w:b/>
        </w:rPr>
      </w:pPr>
    </w:p>
    <w:p w:rsidR="007A5F27" w:rsidRDefault="007A5F27" w:rsidP="007A5F27">
      <w:pPr>
        <w:ind w:firstLine="720"/>
        <w:jc w:val="both"/>
        <w:rPr>
          <w:b/>
        </w:rPr>
      </w:pPr>
    </w:p>
    <w:p w:rsidR="007A5F27" w:rsidRDefault="007A5F27" w:rsidP="007A5F27">
      <w:pPr>
        <w:ind w:firstLine="720"/>
        <w:jc w:val="both"/>
        <w:rPr>
          <w:b/>
        </w:rPr>
      </w:pPr>
    </w:p>
    <w:p w:rsidR="007A5F27" w:rsidRPr="00D72C35" w:rsidRDefault="007A5F27" w:rsidP="007A5F27">
      <w:pPr>
        <w:ind w:firstLine="720"/>
        <w:jc w:val="both"/>
        <w:rPr>
          <w:b/>
        </w:rPr>
      </w:pPr>
      <w:r w:rsidRPr="00D72C35">
        <w:rPr>
          <w:b/>
        </w:rPr>
        <w:t>Задачи:</w:t>
      </w:r>
    </w:p>
    <w:p w:rsidR="007A5F27" w:rsidRPr="00D72C35" w:rsidRDefault="007A5F27" w:rsidP="007A5F27">
      <w:pPr>
        <w:ind w:firstLine="720"/>
        <w:jc w:val="both"/>
      </w:pPr>
      <w:r w:rsidRPr="00D72C35">
        <w:t>- сбор информации о действительных результатах образовательной деятельности, их динамике, выявить факторы, на них влияющие</w:t>
      </w:r>
    </w:p>
    <w:p w:rsidR="007A5F27" w:rsidRPr="00D72C35" w:rsidRDefault="007A5F27" w:rsidP="007A5F27">
      <w:pPr>
        <w:ind w:firstLine="720"/>
        <w:jc w:val="both"/>
      </w:pPr>
      <w:r w:rsidRPr="00D72C35">
        <w:rPr>
          <w:b/>
          <w:i/>
        </w:rPr>
        <w:t xml:space="preserve">- </w:t>
      </w:r>
      <w:r w:rsidRPr="00D72C35">
        <w:t>своевременное выполнение изменений, происходящих в системе образования, и факторов, вызывающих их;</w:t>
      </w:r>
    </w:p>
    <w:p w:rsidR="007A5F27" w:rsidRPr="00D72C35" w:rsidRDefault="007A5F27" w:rsidP="00230E1C">
      <w:pPr>
        <w:numPr>
          <w:ilvl w:val="0"/>
          <w:numId w:val="17"/>
        </w:numPr>
        <w:tabs>
          <w:tab w:val="clear" w:pos="360"/>
          <w:tab w:val="num" w:pos="993"/>
        </w:tabs>
        <w:autoSpaceDE w:val="0"/>
        <w:autoSpaceDN w:val="0"/>
        <w:ind w:left="0" w:firstLine="720"/>
        <w:jc w:val="both"/>
      </w:pPr>
      <w:r w:rsidRPr="00D72C35">
        <w:t>предупреждение негативных тенденций в системе образования ОУ;</w:t>
      </w:r>
    </w:p>
    <w:p w:rsidR="007A5F27" w:rsidRPr="00D72C35" w:rsidRDefault="007A5F27" w:rsidP="00230E1C">
      <w:pPr>
        <w:numPr>
          <w:ilvl w:val="0"/>
          <w:numId w:val="17"/>
        </w:numPr>
        <w:tabs>
          <w:tab w:val="clear" w:pos="360"/>
          <w:tab w:val="num" w:pos="993"/>
        </w:tabs>
        <w:autoSpaceDE w:val="0"/>
        <w:autoSpaceDN w:val="0"/>
        <w:ind w:left="0" w:firstLine="720"/>
        <w:jc w:val="both"/>
      </w:pPr>
      <w:r w:rsidRPr="00D72C35">
        <w:t>осуществление краткосрочного прогнозирования развития важнейших процессов в системе образования.</w:t>
      </w:r>
    </w:p>
    <w:p w:rsidR="007A5F27" w:rsidRPr="00D72C35" w:rsidRDefault="007A5F27" w:rsidP="007A5F27">
      <w:pPr>
        <w:ind w:firstLine="720"/>
        <w:jc w:val="both"/>
        <w:rPr>
          <w:bCs/>
        </w:rPr>
      </w:pPr>
      <w:r w:rsidRPr="00D72C35">
        <w:rPr>
          <w:b/>
          <w:bCs/>
        </w:rPr>
        <w:t xml:space="preserve">Объекты мониторинга: </w:t>
      </w:r>
      <w:r w:rsidRPr="00D72C35">
        <w:rPr>
          <w:bCs/>
        </w:rPr>
        <w:t>образовательные результаты, условия и цена их достижения.</w:t>
      </w:r>
    </w:p>
    <w:p w:rsidR="007A5F27" w:rsidRPr="00D72C35" w:rsidRDefault="007A5F27" w:rsidP="007A5F27">
      <w:pPr>
        <w:ind w:firstLine="720"/>
        <w:jc w:val="both"/>
        <w:rPr>
          <w:bCs/>
        </w:rPr>
      </w:pPr>
      <w:r w:rsidRPr="00D72C35">
        <w:rPr>
          <w:b/>
          <w:bCs/>
        </w:rPr>
        <w:t xml:space="preserve">Виды мониторинга: </w:t>
      </w:r>
    </w:p>
    <w:p w:rsidR="007A5F27" w:rsidRPr="00D72C35" w:rsidRDefault="007A5F27" w:rsidP="007A5F27">
      <w:pPr>
        <w:ind w:firstLine="720"/>
        <w:jc w:val="both"/>
      </w:pPr>
      <w:proofErr w:type="gramStart"/>
      <w:r w:rsidRPr="00D72C35">
        <w:t>информационный</w:t>
      </w:r>
      <w:proofErr w:type="gramEnd"/>
      <w:r w:rsidRPr="00D72C35">
        <w:t xml:space="preserve"> – накопление и распространение информации;</w:t>
      </w:r>
    </w:p>
    <w:p w:rsidR="007A5F27" w:rsidRPr="00D72C35" w:rsidRDefault="007A5F27" w:rsidP="007A5F27">
      <w:pPr>
        <w:ind w:firstLine="720"/>
        <w:jc w:val="both"/>
      </w:pPr>
      <w:proofErr w:type="gramStart"/>
      <w:r w:rsidRPr="00D72C35">
        <w:t>базовый</w:t>
      </w:r>
      <w:proofErr w:type="gramEnd"/>
      <w:r w:rsidRPr="00D72C35">
        <w:t xml:space="preserve"> – выявление проблемы и риски до того, как они будут осознаны в сфере управления; </w:t>
      </w:r>
    </w:p>
    <w:p w:rsidR="007A5F27" w:rsidRPr="00D72C35" w:rsidRDefault="007A5F27" w:rsidP="007A5F27">
      <w:pPr>
        <w:ind w:firstLine="720"/>
        <w:jc w:val="both"/>
      </w:pPr>
      <w:proofErr w:type="gramStart"/>
      <w:r w:rsidRPr="00D72C35">
        <w:t>проблемный</w:t>
      </w:r>
      <w:proofErr w:type="gramEnd"/>
      <w:r w:rsidRPr="00D72C35">
        <w:t xml:space="preserve"> – исследование закономерности процессов, степени опасностей, типологию проблем; </w:t>
      </w:r>
    </w:p>
    <w:p w:rsidR="007A5F27" w:rsidRPr="00D72C35" w:rsidRDefault="007A5F27" w:rsidP="007A5F27">
      <w:pPr>
        <w:ind w:firstLine="720"/>
        <w:jc w:val="both"/>
      </w:pPr>
      <w:proofErr w:type="gramStart"/>
      <w:r w:rsidRPr="00D72C35">
        <w:t>управленческий</w:t>
      </w:r>
      <w:proofErr w:type="gramEnd"/>
      <w:r w:rsidRPr="00D72C35">
        <w:t xml:space="preserve"> – оценка эффективности, последствий и вторичных эффектов, принятых управленческих решений. </w:t>
      </w:r>
    </w:p>
    <w:p w:rsidR="007A5F27" w:rsidRDefault="007A5F27" w:rsidP="007A5F27">
      <w:pPr>
        <w:ind w:firstLine="720"/>
        <w:jc w:val="both"/>
        <w:rPr>
          <w:b/>
          <w:bCs/>
        </w:rPr>
      </w:pPr>
    </w:p>
    <w:p w:rsidR="007A5F27" w:rsidRPr="00D72C35" w:rsidRDefault="007A5F27" w:rsidP="007A5F27">
      <w:pPr>
        <w:ind w:firstLine="720"/>
        <w:jc w:val="both"/>
        <w:rPr>
          <w:b/>
          <w:bCs/>
        </w:rPr>
      </w:pPr>
    </w:p>
    <w:p w:rsidR="007A5F27" w:rsidRPr="00F577EE" w:rsidRDefault="007A5F27" w:rsidP="007A5F27">
      <w:pPr>
        <w:ind w:firstLine="720"/>
        <w:jc w:val="center"/>
        <w:rPr>
          <w:b/>
          <w:bCs/>
          <w:sz w:val="28"/>
          <w:szCs w:val="28"/>
        </w:rPr>
      </w:pPr>
      <w:r w:rsidRPr="00F577EE">
        <w:rPr>
          <w:b/>
          <w:bCs/>
          <w:sz w:val="28"/>
          <w:szCs w:val="28"/>
        </w:rPr>
        <w:t>Мониторинг образовательных результатов</w:t>
      </w:r>
    </w:p>
    <w:p w:rsidR="007A5F27" w:rsidRPr="00F577EE" w:rsidRDefault="007A5F27" w:rsidP="007A5F27">
      <w:pPr>
        <w:ind w:firstLine="720"/>
        <w:jc w:val="both"/>
        <w:rPr>
          <w:b/>
          <w:bCs/>
        </w:rPr>
      </w:pPr>
    </w:p>
    <w:p w:rsidR="007A5F27" w:rsidRPr="00D72C35" w:rsidRDefault="007A5F27" w:rsidP="007A5F27">
      <w:pPr>
        <w:ind w:firstLine="720"/>
        <w:jc w:val="both"/>
      </w:pPr>
      <w:r w:rsidRPr="00D72C35">
        <w:rPr>
          <w:b/>
        </w:rPr>
        <w:lastRenderedPageBreak/>
        <w:t>Цель мониторинга</w:t>
      </w:r>
      <w:r w:rsidRPr="00D72C35">
        <w:t xml:space="preserve"> – сбор, хранение, обработка и анализ достоверной информации о качестве образования, необходимой для принятия в школе управленческих решений, направленных на повышение качества образования.</w:t>
      </w:r>
    </w:p>
    <w:p w:rsidR="007A5F27" w:rsidRPr="00D72C35" w:rsidRDefault="007A5F27" w:rsidP="007A5F27">
      <w:pPr>
        <w:ind w:firstLine="720"/>
        <w:jc w:val="both"/>
      </w:pPr>
      <w:r w:rsidRPr="00D72C35">
        <w:rPr>
          <w:b/>
        </w:rPr>
        <w:t>Критерии оценки образовательных результатов</w:t>
      </w:r>
      <w:r w:rsidRPr="00D72C35">
        <w:t>: обученность, обучаемость, творческие успехи.</w:t>
      </w:r>
    </w:p>
    <w:p w:rsidR="007A5F27" w:rsidRPr="00D72C35" w:rsidRDefault="007A5F27" w:rsidP="007A5F27">
      <w:pPr>
        <w:ind w:firstLine="720"/>
        <w:jc w:val="both"/>
        <w:rPr>
          <w:b/>
        </w:rPr>
      </w:pPr>
      <w:r w:rsidRPr="00D72C35">
        <w:rPr>
          <w:b/>
        </w:rPr>
        <w:t>Показатели критериев:</w:t>
      </w:r>
    </w:p>
    <w:p w:rsidR="007A5F27" w:rsidRPr="00D72C35" w:rsidRDefault="007A5F27" w:rsidP="007A5F27">
      <w:pPr>
        <w:ind w:firstLine="720"/>
        <w:jc w:val="both"/>
        <w:rPr>
          <w:b/>
        </w:rPr>
      </w:pPr>
      <w:r w:rsidRPr="00D72C35">
        <w:rPr>
          <w:b/>
        </w:rPr>
        <w:t xml:space="preserve">обученность: </w:t>
      </w:r>
    </w:p>
    <w:p w:rsidR="007A5F27" w:rsidRPr="00D72C35" w:rsidRDefault="007A5F27" w:rsidP="007A5F27">
      <w:pPr>
        <w:ind w:firstLine="720"/>
        <w:jc w:val="both"/>
      </w:pPr>
      <w:r w:rsidRPr="00D72C35">
        <w:t xml:space="preserve">- фактический уровень знаний по учебным предметам; </w:t>
      </w:r>
    </w:p>
    <w:p w:rsidR="007A5F27" w:rsidRPr="00D72C35" w:rsidRDefault="007A5F27" w:rsidP="007A5F27">
      <w:pPr>
        <w:ind w:firstLine="720"/>
        <w:jc w:val="both"/>
      </w:pPr>
      <w:r w:rsidRPr="00D72C35">
        <w:t>- сформированность предметных умений;</w:t>
      </w:r>
    </w:p>
    <w:p w:rsidR="007A5F27" w:rsidRPr="00D72C35" w:rsidRDefault="007A5F27" w:rsidP="007A5F27">
      <w:pPr>
        <w:ind w:firstLine="720"/>
        <w:jc w:val="both"/>
      </w:pPr>
      <w:r w:rsidRPr="00D72C35">
        <w:t>- сформированность общеучебных умений.</w:t>
      </w:r>
    </w:p>
    <w:p w:rsidR="007A5F27" w:rsidRPr="00D72C35" w:rsidRDefault="007A5F27" w:rsidP="007A5F27">
      <w:pPr>
        <w:ind w:firstLine="720"/>
        <w:jc w:val="both"/>
        <w:rPr>
          <w:b/>
        </w:rPr>
      </w:pPr>
      <w:r w:rsidRPr="00D72C35">
        <w:rPr>
          <w:b/>
        </w:rPr>
        <w:t xml:space="preserve">обучаемость: </w:t>
      </w:r>
    </w:p>
    <w:p w:rsidR="007A5F27" w:rsidRPr="00D72C35" w:rsidRDefault="007A5F27" w:rsidP="007A5F27">
      <w:pPr>
        <w:ind w:firstLine="720"/>
        <w:jc w:val="both"/>
      </w:pPr>
      <w:r w:rsidRPr="00D72C35">
        <w:t>- темп и способность освоения учебного материала;</w:t>
      </w:r>
    </w:p>
    <w:p w:rsidR="007A5F27" w:rsidRPr="00D72C35" w:rsidRDefault="007A5F27" w:rsidP="007A5F27">
      <w:pPr>
        <w:ind w:firstLine="720"/>
        <w:jc w:val="both"/>
      </w:pPr>
      <w:r w:rsidRPr="00D72C35">
        <w:t xml:space="preserve">- способность переключения на новые способы и приемы работы; </w:t>
      </w:r>
    </w:p>
    <w:p w:rsidR="007A5F27" w:rsidRPr="00D72C35" w:rsidRDefault="007A5F27" w:rsidP="007A5F27">
      <w:pPr>
        <w:ind w:firstLine="720"/>
        <w:jc w:val="both"/>
        <w:rPr>
          <w:b/>
        </w:rPr>
      </w:pPr>
      <w:r w:rsidRPr="00D72C35">
        <w:rPr>
          <w:b/>
        </w:rPr>
        <w:t>творческие успехи:</w:t>
      </w:r>
    </w:p>
    <w:p w:rsidR="007A5F27" w:rsidRPr="00D72C35" w:rsidRDefault="007A5F27" w:rsidP="007A5F27">
      <w:pPr>
        <w:ind w:firstLine="720"/>
        <w:jc w:val="both"/>
      </w:pPr>
      <w:r w:rsidRPr="00D72C35">
        <w:t>- уровень развития творческих способностей;</w:t>
      </w:r>
    </w:p>
    <w:p w:rsidR="007A5F27" w:rsidRDefault="007A5F27" w:rsidP="007A5F27">
      <w:pPr>
        <w:ind w:firstLine="720"/>
        <w:jc w:val="both"/>
        <w:rPr>
          <w:b/>
          <w:bCs/>
        </w:rPr>
      </w:pPr>
      <w:r w:rsidRPr="00D72C35">
        <w:t>- результаты участия в олимпиадах, конкурсах</w:t>
      </w:r>
    </w:p>
    <w:p w:rsidR="007A5F27" w:rsidRDefault="007A5F27" w:rsidP="007A5F27">
      <w:pPr>
        <w:ind w:firstLine="720"/>
        <w:jc w:val="both"/>
        <w:rPr>
          <w:b/>
          <w:bCs/>
        </w:rPr>
      </w:pPr>
    </w:p>
    <w:p w:rsidR="007A5F27" w:rsidRPr="001D4A0B" w:rsidRDefault="007A5F27" w:rsidP="007A5F27">
      <w:pPr>
        <w:ind w:firstLine="720"/>
        <w:jc w:val="center"/>
        <w:rPr>
          <w:b/>
          <w:bCs/>
          <w:sz w:val="32"/>
          <w:szCs w:val="32"/>
        </w:rPr>
      </w:pPr>
      <w:r w:rsidRPr="001D4A0B">
        <w:rPr>
          <w:b/>
          <w:bCs/>
          <w:sz w:val="32"/>
          <w:szCs w:val="32"/>
        </w:rPr>
        <w:t>Мониторинг образовательных результатов учащихся</w:t>
      </w:r>
    </w:p>
    <w:p w:rsidR="007A5F27" w:rsidRPr="001D4A0B" w:rsidRDefault="007A5F27" w:rsidP="007A5F27">
      <w:pPr>
        <w:ind w:firstLine="720"/>
        <w:jc w:val="center"/>
        <w:rPr>
          <w:b/>
          <w:bCs/>
          <w:sz w:val="28"/>
          <w:szCs w:val="28"/>
        </w:rPr>
      </w:pPr>
    </w:p>
    <w:tbl>
      <w:tblPr>
        <w:tblW w:w="5424"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670"/>
        <w:gridCol w:w="2028"/>
        <w:gridCol w:w="3820"/>
        <w:gridCol w:w="2025"/>
        <w:gridCol w:w="1798"/>
        <w:gridCol w:w="1801"/>
        <w:gridCol w:w="2815"/>
      </w:tblGrid>
      <w:tr w:rsidR="007A5F27" w:rsidRPr="00D72C35" w:rsidTr="00271502">
        <w:trPr>
          <w:trHeight w:val="105"/>
        </w:trPr>
        <w:tc>
          <w:tcPr>
            <w:tcW w:w="224" w:type="pct"/>
          </w:tcPr>
          <w:p w:rsidR="007A5F27" w:rsidRPr="00D72C35" w:rsidRDefault="007A5F27" w:rsidP="00271502">
            <w:pPr>
              <w:jc w:val="both"/>
              <w:rPr>
                <w:b/>
              </w:rPr>
            </w:pPr>
            <w:r w:rsidRPr="00D72C35">
              <w:rPr>
                <w:b/>
              </w:rPr>
              <w:t>№</w:t>
            </w:r>
          </w:p>
          <w:p w:rsidR="007A5F27" w:rsidRPr="00D72C35" w:rsidRDefault="007A5F27" w:rsidP="00271502">
            <w:pPr>
              <w:jc w:val="both"/>
              <w:rPr>
                <w:b/>
              </w:rPr>
            </w:pPr>
            <w:proofErr w:type="gramStart"/>
            <w:r w:rsidRPr="00D72C35">
              <w:rPr>
                <w:b/>
              </w:rPr>
              <w:t>п</w:t>
            </w:r>
            <w:proofErr w:type="gramEnd"/>
            <w:r w:rsidRPr="00D72C35">
              <w:rPr>
                <w:b/>
              </w:rPr>
              <w:t>/п</w:t>
            </w:r>
          </w:p>
        </w:tc>
        <w:tc>
          <w:tcPr>
            <w:tcW w:w="678" w:type="pct"/>
          </w:tcPr>
          <w:p w:rsidR="007A5F27" w:rsidRPr="00D72C35" w:rsidRDefault="007A5F27" w:rsidP="00271502">
            <w:pPr>
              <w:jc w:val="both"/>
              <w:rPr>
                <w:b/>
              </w:rPr>
            </w:pPr>
            <w:r w:rsidRPr="00D72C35">
              <w:rPr>
                <w:b/>
              </w:rPr>
              <w:t xml:space="preserve">Критерии </w:t>
            </w:r>
          </w:p>
        </w:tc>
        <w:tc>
          <w:tcPr>
            <w:tcW w:w="1277" w:type="pct"/>
          </w:tcPr>
          <w:p w:rsidR="007A5F27" w:rsidRPr="00D72C35" w:rsidRDefault="007A5F27" w:rsidP="00271502">
            <w:pPr>
              <w:jc w:val="both"/>
              <w:rPr>
                <w:b/>
              </w:rPr>
            </w:pPr>
            <w:r w:rsidRPr="00D72C35">
              <w:rPr>
                <w:b/>
              </w:rPr>
              <w:t>Методы сбора информации</w:t>
            </w:r>
          </w:p>
        </w:tc>
        <w:tc>
          <w:tcPr>
            <w:tcW w:w="677" w:type="pct"/>
          </w:tcPr>
          <w:p w:rsidR="007A5F27" w:rsidRPr="00D72C35" w:rsidRDefault="007A5F27" w:rsidP="00271502">
            <w:pPr>
              <w:jc w:val="both"/>
              <w:rPr>
                <w:b/>
              </w:rPr>
            </w:pPr>
            <w:r w:rsidRPr="00D72C35">
              <w:rPr>
                <w:b/>
              </w:rPr>
              <w:t>Материалы для сбора информации</w:t>
            </w:r>
          </w:p>
        </w:tc>
        <w:tc>
          <w:tcPr>
            <w:tcW w:w="601" w:type="pct"/>
          </w:tcPr>
          <w:p w:rsidR="007A5F27" w:rsidRPr="00D72C35" w:rsidRDefault="007A5F27" w:rsidP="00271502">
            <w:pPr>
              <w:jc w:val="both"/>
              <w:rPr>
                <w:b/>
              </w:rPr>
            </w:pPr>
            <w:r w:rsidRPr="00D72C35">
              <w:rPr>
                <w:b/>
              </w:rPr>
              <w:t>Форма  представления</w:t>
            </w:r>
          </w:p>
        </w:tc>
        <w:tc>
          <w:tcPr>
            <w:tcW w:w="602" w:type="pct"/>
          </w:tcPr>
          <w:p w:rsidR="007A5F27" w:rsidRPr="00D72C35" w:rsidRDefault="007A5F27" w:rsidP="00271502">
            <w:pPr>
              <w:jc w:val="both"/>
              <w:rPr>
                <w:b/>
              </w:rPr>
            </w:pPr>
            <w:r>
              <w:rPr>
                <w:b/>
              </w:rPr>
              <w:t>Сроки</w:t>
            </w:r>
          </w:p>
        </w:tc>
        <w:tc>
          <w:tcPr>
            <w:tcW w:w="941" w:type="pct"/>
          </w:tcPr>
          <w:p w:rsidR="007A5F27" w:rsidRPr="00D72C35" w:rsidRDefault="007A5F27" w:rsidP="00271502">
            <w:pPr>
              <w:jc w:val="both"/>
              <w:rPr>
                <w:b/>
              </w:rPr>
            </w:pPr>
            <w:r w:rsidRPr="00D72C35">
              <w:rPr>
                <w:b/>
              </w:rPr>
              <w:t>Ответственные</w:t>
            </w:r>
          </w:p>
        </w:tc>
      </w:tr>
      <w:tr w:rsidR="007A5F27" w:rsidRPr="00D72C35" w:rsidTr="00271502">
        <w:trPr>
          <w:trHeight w:val="105"/>
        </w:trPr>
        <w:tc>
          <w:tcPr>
            <w:tcW w:w="224" w:type="pct"/>
          </w:tcPr>
          <w:p w:rsidR="007A5F27" w:rsidRPr="00D72C35" w:rsidRDefault="007A5F27" w:rsidP="00271502">
            <w:pPr>
              <w:jc w:val="both"/>
            </w:pPr>
            <w:r w:rsidRPr="00D72C35">
              <w:t>1</w:t>
            </w:r>
          </w:p>
        </w:tc>
        <w:tc>
          <w:tcPr>
            <w:tcW w:w="678" w:type="pct"/>
          </w:tcPr>
          <w:p w:rsidR="007A5F27" w:rsidRPr="00D72C35" w:rsidRDefault="007A5F27" w:rsidP="00271502">
            <w:pPr>
              <w:jc w:val="both"/>
            </w:pPr>
            <w:r w:rsidRPr="00D72C35">
              <w:t>Выполнение всеобуча</w:t>
            </w:r>
          </w:p>
        </w:tc>
        <w:tc>
          <w:tcPr>
            <w:tcW w:w="1277" w:type="pct"/>
          </w:tcPr>
          <w:p w:rsidR="007A5F27" w:rsidRPr="00D72C35" w:rsidRDefault="007A5F27" w:rsidP="00271502">
            <w:pPr>
              <w:jc w:val="both"/>
            </w:pPr>
            <w:r w:rsidRPr="00D72C35">
              <w:t>Анализ отчетов классных руководителей</w:t>
            </w:r>
          </w:p>
        </w:tc>
        <w:tc>
          <w:tcPr>
            <w:tcW w:w="677" w:type="pct"/>
          </w:tcPr>
          <w:p w:rsidR="007A5F27" w:rsidRPr="00D72C35" w:rsidRDefault="007A5F27" w:rsidP="00271502">
            <w:pPr>
              <w:jc w:val="both"/>
            </w:pPr>
            <w:r w:rsidRPr="00D72C35">
              <w:t xml:space="preserve">Отчеты </w:t>
            </w: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Каждую четверть</w:t>
            </w:r>
          </w:p>
        </w:tc>
        <w:tc>
          <w:tcPr>
            <w:tcW w:w="941" w:type="pct"/>
          </w:tcPr>
          <w:p w:rsidR="007A5F27" w:rsidRPr="00D72C35" w:rsidRDefault="007A5F27" w:rsidP="00271502">
            <w:pPr>
              <w:jc w:val="both"/>
            </w:pPr>
            <w:r w:rsidRPr="00D72C35">
              <w:t xml:space="preserve">Зам. директора по УВР </w:t>
            </w:r>
          </w:p>
        </w:tc>
      </w:tr>
      <w:tr w:rsidR="007A5F27" w:rsidRPr="00D72C35" w:rsidTr="00271502">
        <w:trPr>
          <w:trHeight w:val="105"/>
        </w:trPr>
        <w:tc>
          <w:tcPr>
            <w:tcW w:w="224" w:type="pct"/>
          </w:tcPr>
          <w:p w:rsidR="007A5F27" w:rsidRPr="00D72C35" w:rsidRDefault="007A5F27" w:rsidP="00271502">
            <w:pPr>
              <w:jc w:val="both"/>
            </w:pPr>
            <w:r w:rsidRPr="00D72C35">
              <w:t>2</w:t>
            </w:r>
          </w:p>
        </w:tc>
        <w:tc>
          <w:tcPr>
            <w:tcW w:w="678" w:type="pct"/>
          </w:tcPr>
          <w:p w:rsidR="007A5F27" w:rsidRPr="00D72C35" w:rsidRDefault="007A5F27" w:rsidP="00271502">
            <w:pPr>
              <w:jc w:val="both"/>
            </w:pPr>
            <w:r w:rsidRPr="00D72C35">
              <w:t xml:space="preserve">Неаттестация </w:t>
            </w:r>
          </w:p>
        </w:tc>
        <w:tc>
          <w:tcPr>
            <w:tcW w:w="1277" w:type="pct"/>
          </w:tcPr>
          <w:p w:rsidR="007A5F27" w:rsidRPr="00D72C35" w:rsidRDefault="007A5F27" w:rsidP="00271502">
            <w:pPr>
              <w:jc w:val="both"/>
            </w:pPr>
            <w:r w:rsidRPr="00D72C35">
              <w:t>Анализ отчетов классных руководителей, учителей-предметников</w:t>
            </w:r>
          </w:p>
        </w:tc>
        <w:tc>
          <w:tcPr>
            <w:tcW w:w="677" w:type="pct"/>
          </w:tcPr>
          <w:p w:rsidR="007A5F27" w:rsidRPr="00D72C35" w:rsidRDefault="007A5F27" w:rsidP="00271502">
            <w:pPr>
              <w:jc w:val="both"/>
            </w:pPr>
            <w:r w:rsidRPr="00D72C35">
              <w:t xml:space="preserve">Отчеты </w:t>
            </w: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Каждую четверть</w:t>
            </w:r>
          </w:p>
        </w:tc>
        <w:tc>
          <w:tcPr>
            <w:tcW w:w="941" w:type="pct"/>
          </w:tcPr>
          <w:p w:rsidR="007A5F27" w:rsidRPr="00D72C35" w:rsidRDefault="007A5F27" w:rsidP="00271502">
            <w:pPr>
              <w:jc w:val="both"/>
            </w:pPr>
            <w:r w:rsidRPr="00D72C35">
              <w:t>Зам. директора по УВР,  учителя-предметники</w:t>
            </w:r>
          </w:p>
        </w:tc>
      </w:tr>
      <w:tr w:rsidR="007A5F27" w:rsidRPr="00D72C35" w:rsidTr="00271502">
        <w:trPr>
          <w:trHeight w:val="105"/>
        </w:trPr>
        <w:tc>
          <w:tcPr>
            <w:tcW w:w="224" w:type="pct"/>
          </w:tcPr>
          <w:p w:rsidR="007A5F27" w:rsidRPr="00D72C35" w:rsidRDefault="007A5F27" w:rsidP="00271502">
            <w:pPr>
              <w:jc w:val="both"/>
            </w:pPr>
            <w:r w:rsidRPr="00D72C35">
              <w:t xml:space="preserve">3 </w:t>
            </w:r>
          </w:p>
        </w:tc>
        <w:tc>
          <w:tcPr>
            <w:tcW w:w="678" w:type="pct"/>
          </w:tcPr>
          <w:p w:rsidR="007A5F27" w:rsidRPr="00D72C35" w:rsidRDefault="007A5F27" w:rsidP="00271502">
            <w:pPr>
              <w:jc w:val="both"/>
            </w:pPr>
            <w:r w:rsidRPr="00D72C35">
              <w:t>Неуспеваемость учащихся (причины)</w:t>
            </w:r>
          </w:p>
        </w:tc>
        <w:tc>
          <w:tcPr>
            <w:tcW w:w="1277" w:type="pct"/>
          </w:tcPr>
          <w:p w:rsidR="007A5F27" w:rsidRPr="00D72C35" w:rsidRDefault="007A5F27" w:rsidP="00271502">
            <w:pPr>
              <w:jc w:val="both"/>
            </w:pPr>
            <w:r w:rsidRPr="00D72C35">
              <w:t>Анализ отчетов классных руководителей, учителей-предметников</w:t>
            </w:r>
          </w:p>
        </w:tc>
        <w:tc>
          <w:tcPr>
            <w:tcW w:w="677" w:type="pct"/>
          </w:tcPr>
          <w:p w:rsidR="007A5F27" w:rsidRPr="00D72C35" w:rsidRDefault="007A5F27" w:rsidP="00271502">
            <w:pPr>
              <w:jc w:val="both"/>
            </w:pPr>
            <w:r w:rsidRPr="00D72C35">
              <w:t xml:space="preserve">Отчеты </w:t>
            </w: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Каждую четверть</w:t>
            </w:r>
          </w:p>
        </w:tc>
        <w:tc>
          <w:tcPr>
            <w:tcW w:w="941" w:type="pct"/>
          </w:tcPr>
          <w:p w:rsidR="007A5F27" w:rsidRPr="00D72C35" w:rsidRDefault="007A5F27" w:rsidP="00271502">
            <w:pPr>
              <w:jc w:val="both"/>
            </w:pPr>
            <w:r w:rsidRPr="00D72C35">
              <w:t>Зам. директора по УВР,  учителя-предметники</w:t>
            </w:r>
          </w:p>
        </w:tc>
      </w:tr>
      <w:tr w:rsidR="007A5F27" w:rsidRPr="00D72C35" w:rsidTr="00271502">
        <w:trPr>
          <w:trHeight w:val="105"/>
        </w:trPr>
        <w:tc>
          <w:tcPr>
            <w:tcW w:w="224" w:type="pct"/>
          </w:tcPr>
          <w:p w:rsidR="007A5F27" w:rsidRPr="00D72C35" w:rsidRDefault="007A5F27" w:rsidP="00271502">
            <w:pPr>
              <w:jc w:val="both"/>
            </w:pPr>
            <w:r w:rsidRPr="00D72C35">
              <w:t>4</w:t>
            </w:r>
          </w:p>
        </w:tc>
        <w:tc>
          <w:tcPr>
            <w:tcW w:w="678" w:type="pct"/>
          </w:tcPr>
          <w:p w:rsidR="007A5F27" w:rsidRPr="00D72C35" w:rsidRDefault="007A5F27" w:rsidP="00271502">
            <w:pPr>
              <w:jc w:val="both"/>
            </w:pPr>
            <w:r w:rsidRPr="00D72C35">
              <w:t xml:space="preserve">Уровень </w:t>
            </w:r>
            <w:r>
              <w:t xml:space="preserve">ОУУН </w:t>
            </w:r>
            <w:r w:rsidRPr="00D72C35">
              <w:t>учащихся</w:t>
            </w:r>
          </w:p>
        </w:tc>
        <w:tc>
          <w:tcPr>
            <w:tcW w:w="1277" w:type="pct"/>
          </w:tcPr>
          <w:p w:rsidR="007A5F27" w:rsidRPr="00D72C35" w:rsidRDefault="007A5F27" w:rsidP="00271502">
            <w:pPr>
              <w:jc w:val="both"/>
            </w:pPr>
            <w:r w:rsidRPr="00D72C35">
              <w:t>Ан</w:t>
            </w:r>
            <w:r>
              <w:t>ализ занятий, контр</w:t>
            </w:r>
            <w:proofErr w:type="gramStart"/>
            <w:r>
              <w:t>.</w:t>
            </w:r>
            <w:proofErr w:type="gramEnd"/>
            <w:r>
              <w:t xml:space="preserve"> </w:t>
            </w:r>
            <w:proofErr w:type="gramStart"/>
            <w:r>
              <w:t>р</w:t>
            </w:r>
            <w:proofErr w:type="gramEnd"/>
            <w:r>
              <w:t>абот</w:t>
            </w:r>
            <w:r w:rsidRPr="00D72C35">
              <w:t>, диагностических ведомостей</w:t>
            </w:r>
          </w:p>
        </w:tc>
        <w:tc>
          <w:tcPr>
            <w:tcW w:w="677" w:type="pct"/>
          </w:tcPr>
          <w:p w:rsidR="007A5F27" w:rsidRPr="00D72C35" w:rsidRDefault="007A5F27" w:rsidP="00271502">
            <w:pPr>
              <w:jc w:val="both"/>
            </w:pPr>
            <w:r w:rsidRPr="00D72C35">
              <w:t xml:space="preserve">Отчеты </w:t>
            </w: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2 раза в год</w:t>
            </w:r>
          </w:p>
        </w:tc>
        <w:tc>
          <w:tcPr>
            <w:tcW w:w="941" w:type="pct"/>
          </w:tcPr>
          <w:p w:rsidR="007A5F27" w:rsidRPr="00D72C35" w:rsidRDefault="007A5F27" w:rsidP="00271502">
            <w:pPr>
              <w:jc w:val="both"/>
            </w:pPr>
            <w:r w:rsidRPr="00D72C35">
              <w:t>Зам. директора по УВР,  учителя-предметники</w:t>
            </w:r>
          </w:p>
        </w:tc>
      </w:tr>
      <w:tr w:rsidR="007A5F27" w:rsidRPr="00D72C35" w:rsidTr="00271502">
        <w:trPr>
          <w:trHeight w:val="105"/>
        </w:trPr>
        <w:tc>
          <w:tcPr>
            <w:tcW w:w="224" w:type="pct"/>
          </w:tcPr>
          <w:p w:rsidR="007A5F27" w:rsidRPr="00D72C35" w:rsidRDefault="007A5F27" w:rsidP="00271502">
            <w:pPr>
              <w:jc w:val="both"/>
            </w:pPr>
            <w:r w:rsidRPr="00D72C35">
              <w:t>5</w:t>
            </w:r>
          </w:p>
        </w:tc>
        <w:tc>
          <w:tcPr>
            <w:tcW w:w="678" w:type="pct"/>
          </w:tcPr>
          <w:p w:rsidR="007A5F27" w:rsidRPr="00D72C35" w:rsidRDefault="007A5F27" w:rsidP="00271502">
            <w:pPr>
              <w:jc w:val="both"/>
            </w:pPr>
            <w:r w:rsidRPr="00D72C35">
              <w:t>Уровень СОУ</w:t>
            </w:r>
          </w:p>
        </w:tc>
        <w:tc>
          <w:tcPr>
            <w:tcW w:w="1277" w:type="pct"/>
          </w:tcPr>
          <w:p w:rsidR="007A5F27" w:rsidRPr="00D72C35" w:rsidRDefault="007A5F27" w:rsidP="00271502">
            <w:pPr>
              <w:jc w:val="both"/>
            </w:pPr>
            <w:r w:rsidRPr="00D72C35">
              <w:t>Анализ занятий, контр</w:t>
            </w:r>
            <w:proofErr w:type="gramStart"/>
            <w:r w:rsidRPr="00D72C35">
              <w:t>.</w:t>
            </w:r>
            <w:proofErr w:type="gramEnd"/>
            <w:r w:rsidRPr="00D72C35">
              <w:t xml:space="preserve"> </w:t>
            </w:r>
            <w:proofErr w:type="gramStart"/>
            <w:r w:rsidRPr="00D72C35">
              <w:t>р</w:t>
            </w:r>
            <w:proofErr w:type="gramEnd"/>
            <w:r w:rsidRPr="00D72C35">
              <w:t>абот и КМС, диагностических ведомостей</w:t>
            </w:r>
          </w:p>
        </w:tc>
        <w:tc>
          <w:tcPr>
            <w:tcW w:w="677" w:type="pct"/>
          </w:tcPr>
          <w:p w:rsidR="007A5F27" w:rsidRPr="00D72C35" w:rsidRDefault="007A5F27" w:rsidP="00271502">
            <w:pPr>
              <w:jc w:val="both"/>
            </w:pPr>
            <w:r w:rsidRPr="00D72C35">
              <w:t xml:space="preserve">Отчеты </w:t>
            </w: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Зам. директора по УВР,  учителя-предметники</w:t>
            </w:r>
          </w:p>
        </w:tc>
      </w:tr>
      <w:tr w:rsidR="007A5F27" w:rsidRPr="00D72C35" w:rsidTr="00271502">
        <w:trPr>
          <w:trHeight w:val="105"/>
        </w:trPr>
        <w:tc>
          <w:tcPr>
            <w:tcW w:w="224" w:type="pct"/>
          </w:tcPr>
          <w:p w:rsidR="007A5F27" w:rsidRPr="00D72C35" w:rsidRDefault="007A5F27" w:rsidP="00271502">
            <w:pPr>
              <w:jc w:val="both"/>
            </w:pPr>
            <w:r w:rsidRPr="00D72C35">
              <w:t>6</w:t>
            </w:r>
          </w:p>
        </w:tc>
        <w:tc>
          <w:tcPr>
            <w:tcW w:w="678" w:type="pct"/>
          </w:tcPr>
          <w:p w:rsidR="007A5F27" w:rsidRPr="00D72C35" w:rsidRDefault="007A5F27" w:rsidP="00271502">
            <w:pPr>
              <w:jc w:val="both"/>
            </w:pPr>
            <w:r w:rsidRPr="00D72C35">
              <w:t xml:space="preserve">«Результаты  образовательного </w:t>
            </w:r>
            <w:r w:rsidRPr="00D72C35">
              <w:lastRenderedPageBreak/>
              <w:t>процесса»</w:t>
            </w:r>
          </w:p>
        </w:tc>
        <w:tc>
          <w:tcPr>
            <w:tcW w:w="1277" w:type="pct"/>
          </w:tcPr>
          <w:p w:rsidR="007A5F27" w:rsidRPr="00D72C35" w:rsidRDefault="007A5F27" w:rsidP="00271502">
            <w:pPr>
              <w:jc w:val="both"/>
            </w:pPr>
            <w:r w:rsidRPr="00D72C35">
              <w:lastRenderedPageBreak/>
              <w:t>Анализ отчетов классных руководителей</w:t>
            </w:r>
          </w:p>
        </w:tc>
        <w:tc>
          <w:tcPr>
            <w:tcW w:w="677" w:type="pct"/>
          </w:tcPr>
          <w:p w:rsidR="007A5F27" w:rsidRPr="00D72C35" w:rsidRDefault="007A5F27" w:rsidP="00271502">
            <w:pPr>
              <w:jc w:val="both"/>
            </w:pPr>
            <w:r w:rsidRPr="00D72C35">
              <w:t xml:space="preserve">Отчеты </w:t>
            </w: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Зам. директора по УВР</w:t>
            </w:r>
          </w:p>
        </w:tc>
      </w:tr>
      <w:tr w:rsidR="007A5F27" w:rsidRPr="00D72C35" w:rsidTr="00271502">
        <w:trPr>
          <w:trHeight w:val="105"/>
        </w:trPr>
        <w:tc>
          <w:tcPr>
            <w:tcW w:w="224" w:type="pct"/>
          </w:tcPr>
          <w:p w:rsidR="007A5F27" w:rsidRPr="00D72C35" w:rsidRDefault="007A5F27" w:rsidP="00271502">
            <w:pPr>
              <w:jc w:val="both"/>
            </w:pPr>
            <w:r w:rsidRPr="00D72C35">
              <w:lastRenderedPageBreak/>
              <w:t>7</w:t>
            </w:r>
          </w:p>
        </w:tc>
        <w:tc>
          <w:tcPr>
            <w:tcW w:w="678" w:type="pct"/>
          </w:tcPr>
          <w:p w:rsidR="007A5F27" w:rsidRPr="00D72C35" w:rsidRDefault="007A5F27" w:rsidP="00271502">
            <w:pPr>
              <w:jc w:val="both"/>
            </w:pPr>
            <w:r w:rsidRPr="00D72C35">
              <w:t>Уровень воспитанности</w:t>
            </w:r>
          </w:p>
        </w:tc>
        <w:tc>
          <w:tcPr>
            <w:tcW w:w="1277" w:type="pct"/>
          </w:tcPr>
          <w:p w:rsidR="007A5F27" w:rsidRPr="00D72C35" w:rsidRDefault="007A5F27" w:rsidP="00271502">
            <w:pPr>
              <w:jc w:val="both"/>
            </w:pPr>
            <w:r w:rsidRPr="00D72C35">
              <w:t>Анализ отчетов классных руководителей</w:t>
            </w:r>
          </w:p>
        </w:tc>
        <w:tc>
          <w:tcPr>
            <w:tcW w:w="677" w:type="pct"/>
          </w:tcPr>
          <w:p w:rsidR="007A5F27" w:rsidRPr="00D72C35" w:rsidRDefault="007A5F27" w:rsidP="00271502">
            <w:pPr>
              <w:jc w:val="both"/>
            </w:pPr>
            <w:r w:rsidRPr="00D72C35">
              <w:t xml:space="preserve">Отчеты </w:t>
            </w: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 xml:space="preserve">Зам. директора по </w:t>
            </w:r>
            <w:r>
              <w:t>У</w:t>
            </w:r>
            <w:r w:rsidRPr="00D72C35">
              <w:t>ВР</w:t>
            </w:r>
          </w:p>
        </w:tc>
      </w:tr>
      <w:tr w:rsidR="007A5F27" w:rsidRPr="00D72C35" w:rsidTr="00271502">
        <w:trPr>
          <w:trHeight w:val="105"/>
        </w:trPr>
        <w:tc>
          <w:tcPr>
            <w:tcW w:w="224" w:type="pct"/>
          </w:tcPr>
          <w:p w:rsidR="007A5F27" w:rsidRPr="00D72C35" w:rsidRDefault="007A5F27" w:rsidP="00271502">
            <w:pPr>
              <w:jc w:val="both"/>
            </w:pPr>
            <w:r w:rsidRPr="00D72C35">
              <w:t>8</w:t>
            </w:r>
          </w:p>
        </w:tc>
        <w:tc>
          <w:tcPr>
            <w:tcW w:w="678" w:type="pct"/>
          </w:tcPr>
          <w:p w:rsidR="007A5F27" w:rsidRPr="00D72C35" w:rsidRDefault="007A5F27" w:rsidP="00271502">
            <w:pPr>
              <w:jc w:val="both"/>
            </w:pPr>
            <w:r w:rsidRPr="00D72C35">
              <w:t>Посещаемость учащихся</w:t>
            </w:r>
          </w:p>
        </w:tc>
        <w:tc>
          <w:tcPr>
            <w:tcW w:w="1277" w:type="pct"/>
          </w:tcPr>
          <w:p w:rsidR="007A5F27" w:rsidRPr="00D72C35" w:rsidRDefault="007A5F27" w:rsidP="00271502">
            <w:pPr>
              <w:jc w:val="both"/>
            </w:pPr>
            <w:r w:rsidRPr="00D72C35">
              <w:t>Анализ отчетов классных руководителей</w:t>
            </w:r>
          </w:p>
        </w:tc>
        <w:tc>
          <w:tcPr>
            <w:tcW w:w="677" w:type="pct"/>
          </w:tcPr>
          <w:p w:rsidR="007A5F27" w:rsidRPr="00D72C35" w:rsidRDefault="007A5F27" w:rsidP="00271502">
            <w:pPr>
              <w:jc w:val="both"/>
            </w:pPr>
            <w:r w:rsidRPr="00D72C35">
              <w:t xml:space="preserve">Отчеты </w:t>
            </w: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ежемесячно</w:t>
            </w:r>
          </w:p>
        </w:tc>
        <w:tc>
          <w:tcPr>
            <w:tcW w:w="941" w:type="pct"/>
          </w:tcPr>
          <w:p w:rsidR="007A5F27" w:rsidRPr="00D72C35" w:rsidRDefault="007A5F27" w:rsidP="00271502">
            <w:pPr>
              <w:jc w:val="both"/>
            </w:pPr>
            <w:r w:rsidRPr="00D72C35">
              <w:t>Зам. директора по УВР</w:t>
            </w:r>
          </w:p>
        </w:tc>
      </w:tr>
      <w:tr w:rsidR="007A5F27" w:rsidRPr="00D72C35" w:rsidTr="00271502">
        <w:trPr>
          <w:trHeight w:val="105"/>
        </w:trPr>
        <w:tc>
          <w:tcPr>
            <w:tcW w:w="224" w:type="pct"/>
          </w:tcPr>
          <w:p w:rsidR="007A5F27" w:rsidRPr="00D72C35" w:rsidRDefault="007A5F27" w:rsidP="00271502">
            <w:pPr>
              <w:jc w:val="both"/>
            </w:pPr>
            <w:r w:rsidRPr="00D72C35">
              <w:t>9</w:t>
            </w:r>
          </w:p>
        </w:tc>
        <w:tc>
          <w:tcPr>
            <w:tcW w:w="678" w:type="pct"/>
          </w:tcPr>
          <w:p w:rsidR="007A5F27" w:rsidRPr="00D72C35" w:rsidRDefault="007A5F27" w:rsidP="00271502">
            <w:pPr>
              <w:jc w:val="both"/>
            </w:pPr>
            <w:r w:rsidRPr="00D72C35">
              <w:t>Организация горячего питания</w:t>
            </w:r>
          </w:p>
        </w:tc>
        <w:tc>
          <w:tcPr>
            <w:tcW w:w="1277" w:type="pct"/>
          </w:tcPr>
          <w:p w:rsidR="007A5F27" w:rsidRPr="00D72C35" w:rsidRDefault="007A5F27" w:rsidP="00271502">
            <w:pPr>
              <w:jc w:val="both"/>
            </w:pPr>
            <w:r w:rsidRPr="00D72C35">
              <w:t>Режим питания, охват учащихся</w:t>
            </w:r>
          </w:p>
        </w:tc>
        <w:tc>
          <w:tcPr>
            <w:tcW w:w="677" w:type="pct"/>
          </w:tcPr>
          <w:p w:rsidR="007A5F27" w:rsidRPr="00D72C35" w:rsidRDefault="007A5F27" w:rsidP="00271502">
            <w:pPr>
              <w:jc w:val="both"/>
            </w:pPr>
            <w:r>
              <w:t xml:space="preserve">Работа столовой </w:t>
            </w:r>
          </w:p>
        </w:tc>
        <w:tc>
          <w:tcPr>
            <w:tcW w:w="601" w:type="pct"/>
          </w:tcPr>
          <w:p w:rsidR="007A5F27" w:rsidRPr="00D72C35" w:rsidRDefault="007A5F27" w:rsidP="00271502">
            <w:pPr>
              <w:jc w:val="both"/>
            </w:pPr>
            <w:r w:rsidRPr="00D72C35">
              <w:t xml:space="preserve">Справка </w:t>
            </w:r>
          </w:p>
        </w:tc>
        <w:tc>
          <w:tcPr>
            <w:tcW w:w="602" w:type="pct"/>
          </w:tcPr>
          <w:p w:rsidR="007A5F27" w:rsidRPr="00D72C35" w:rsidRDefault="007A5F27" w:rsidP="00271502">
            <w:pPr>
              <w:jc w:val="both"/>
            </w:pPr>
            <w:r w:rsidRPr="00D72C35">
              <w:t>Каждую четверть</w:t>
            </w:r>
          </w:p>
        </w:tc>
        <w:tc>
          <w:tcPr>
            <w:tcW w:w="941" w:type="pct"/>
          </w:tcPr>
          <w:p w:rsidR="007A5F27" w:rsidRPr="00D72C35" w:rsidRDefault="007A5F27" w:rsidP="00271502">
            <w:pPr>
              <w:jc w:val="both"/>
            </w:pPr>
            <w:r w:rsidRPr="00D72C35">
              <w:t>Директор школы</w:t>
            </w:r>
          </w:p>
        </w:tc>
      </w:tr>
      <w:tr w:rsidR="007A5F27" w:rsidRPr="00D72C35" w:rsidTr="00271502">
        <w:trPr>
          <w:trHeight w:val="105"/>
        </w:trPr>
        <w:tc>
          <w:tcPr>
            <w:tcW w:w="224" w:type="pct"/>
          </w:tcPr>
          <w:p w:rsidR="007A5F27" w:rsidRPr="00D72C35" w:rsidRDefault="007A5F27" w:rsidP="00271502">
            <w:pPr>
              <w:jc w:val="both"/>
            </w:pPr>
            <w:r w:rsidRPr="00D72C35">
              <w:t>10</w:t>
            </w:r>
          </w:p>
        </w:tc>
        <w:tc>
          <w:tcPr>
            <w:tcW w:w="678" w:type="pct"/>
          </w:tcPr>
          <w:p w:rsidR="007A5F27" w:rsidRPr="00D72C35" w:rsidRDefault="007A5F27" w:rsidP="00271502">
            <w:pPr>
              <w:jc w:val="both"/>
            </w:pPr>
            <w:r w:rsidRPr="00D72C35">
              <w:t>Работа школьной библиотеки</w:t>
            </w:r>
          </w:p>
        </w:tc>
        <w:tc>
          <w:tcPr>
            <w:tcW w:w="1277" w:type="pct"/>
          </w:tcPr>
          <w:p w:rsidR="007A5F27" w:rsidRPr="00D72C35" w:rsidRDefault="007A5F27" w:rsidP="00271502">
            <w:pPr>
              <w:jc w:val="both"/>
            </w:pPr>
            <w:r w:rsidRPr="00D72C35">
              <w:t>Анализ читательских формуляров, книжного фонда</w:t>
            </w:r>
          </w:p>
        </w:tc>
        <w:tc>
          <w:tcPr>
            <w:tcW w:w="677" w:type="pct"/>
          </w:tcPr>
          <w:p w:rsidR="007A5F27" w:rsidRPr="00D72C35" w:rsidRDefault="007A5F27" w:rsidP="00271502">
            <w:pPr>
              <w:jc w:val="both"/>
            </w:pPr>
            <w:r w:rsidRPr="00D72C35">
              <w:t>Читательские формуляры,</w:t>
            </w:r>
          </w:p>
          <w:p w:rsidR="007A5F27" w:rsidRPr="00D72C35" w:rsidRDefault="007A5F27" w:rsidP="00271502">
            <w:pPr>
              <w:jc w:val="both"/>
            </w:pPr>
            <w:r w:rsidRPr="00D72C35">
              <w:t>Библиотечная документация</w:t>
            </w:r>
          </w:p>
        </w:tc>
        <w:tc>
          <w:tcPr>
            <w:tcW w:w="601" w:type="pct"/>
          </w:tcPr>
          <w:p w:rsidR="007A5F27" w:rsidRPr="00D72C35" w:rsidRDefault="007A5F27" w:rsidP="00271502">
            <w:pPr>
              <w:jc w:val="both"/>
            </w:pPr>
            <w:r w:rsidRPr="00D72C35">
              <w:t xml:space="preserve">Справка </w:t>
            </w:r>
          </w:p>
        </w:tc>
        <w:tc>
          <w:tcPr>
            <w:tcW w:w="602" w:type="pct"/>
          </w:tcPr>
          <w:p w:rsidR="007A5F27" w:rsidRPr="00D72C35" w:rsidRDefault="007A5F27" w:rsidP="00271502">
            <w:pPr>
              <w:jc w:val="both"/>
            </w:pPr>
            <w:r w:rsidRPr="00D72C35">
              <w:t>2 раза в год</w:t>
            </w:r>
          </w:p>
        </w:tc>
        <w:tc>
          <w:tcPr>
            <w:tcW w:w="941" w:type="pct"/>
          </w:tcPr>
          <w:p w:rsidR="007A5F27" w:rsidRPr="00D72C35" w:rsidRDefault="007A5F27" w:rsidP="00271502">
            <w:pPr>
              <w:jc w:val="both"/>
            </w:pPr>
            <w:r w:rsidRPr="00D72C35">
              <w:t>Зам. директора по УВР</w:t>
            </w:r>
          </w:p>
        </w:tc>
      </w:tr>
      <w:tr w:rsidR="007A5F27" w:rsidRPr="00D72C35" w:rsidTr="00271502">
        <w:trPr>
          <w:trHeight w:val="105"/>
        </w:trPr>
        <w:tc>
          <w:tcPr>
            <w:tcW w:w="224" w:type="pct"/>
          </w:tcPr>
          <w:p w:rsidR="007A5F27" w:rsidRPr="00D72C35" w:rsidRDefault="007A5F27" w:rsidP="00271502">
            <w:pPr>
              <w:jc w:val="both"/>
            </w:pPr>
            <w:r w:rsidRPr="00D72C35">
              <w:t>11</w:t>
            </w:r>
          </w:p>
        </w:tc>
        <w:tc>
          <w:tcPr>
            <w:tcW w:w="678" w:type="pct"/>
          </w:tcPr>
          <w:p w:rsidR="007A5F27" w:rsidRPr="00D72C35" w:rsidRDefault="007A5F27" w:rsidP="00271502">
            <w:pPr>
              <w:jc w:val="both"/>
            </w:pPr>
            <w:r w:rsidRPr="00D72C35">
              <w:t>Используемые программы и учебники</w:t>
            </w:r>
          </w:p>
        </w:tc>
        <w:tc>
          <w:tcPr>
            <w:tcW w:w="1277" w:type="pct"/>
          </w:tcPr>
          <w:p w:rsidR="007A5F27" w:rsidRPr="00D72C35" w:rsidRDefault="007A5F27" w:rsidP="00271502">
            <w:pPr>
              <w:jc w:val="both"/>
            </w:pPr>
            <w:r w:rsidRPr="00D72C35">
              <w:t>Проверка календарно-тематических планов</w:t>
            </w:r>
          </w:p>
        </w:tc>
        <w:tc>
          <w:tcPr>
            <w:tcW w:w="677" w:type="pct"/>
          </w:tcPr>
          <w:p w:rsidR="007A5F27" w:rsidRPr="00D72C35" w:rsidRDefault="007A5F27" w:rsidP="00271502">
            <w:pPr>
              <w:jc w:val="both"/>
            </w:pPr>
            <w:r w:rsidRPr="00D72C35">
              <w:t>Календарно-тематические планы</w:t>
            </w:r>
          </w:p>
        </w:tc>
        <w:tc>
          <w:tcPr>
            <w:tcW w:w="601" w:type="pct"/>
          </w:tcPr>
          <w:p w:rsidR="007A5F27" w:rsidRPr="00D72C35" w:rsidRDefault="007A5F27" w:rsidP="00271502">
            <w:pPr>
              <w:jc w:val="both"/>
            </w:pPr>
            <w:r w:rsidRPr="00D72C35">
              <w:t>Сводный отчет, анализ</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Зам. директора по УВР</w:t>
            </w:r>
          </w:p>
        </w:tc>
      </w:tr>
      <w:tr w:rsidR="007A5F27" w:rsidRPr="00D72C35" w:rsidTr="00271502">
        <w:trPr>
          <w:trHeight w:val="105"/>
        </w:trPr>
        <w:tc>
          <w:tcPr>
            <w:tcW w:w="224" w:type="pct"/>
          </w:tcPr>
          <w:p w:rsidR="007A5F27" w:rsidRPr="00D72C35" w:rsidRDefault="007A5F27" w:rsidP="00271502">
            <w:pPr>
              <w:jc w:val="both"/>
            </w:pPr>
            <w:r w:rsidRPr="00D72C35">
              <w:t>12</w:t>
            </w:r>
          </w:p>
        </w:tc>
        <w:tc>
          <w:tcPr>
            <w:tcW w:w="678" w:type="pct"/>
          </w:tcPr>
          <w:p w:rsidR="007A5F27" w:rsidRPr="00D72C35" w:rsidRDefault="007A5F27" w:rsidP="00271502">
            <w:pPr>
              <w:jc w:val="both"/>
            </w:pPr>
            <w:r w:rsidRPr="00D72C35">
              <w:t>Выполнение служебных обязанностей классных руководителей</w:t>
            </w:r>
          </w:p>
        </w:tc>
        <w:tc>
          <w:tcPr>
            <w:tcW w:w="1277" w:type="pct"/>
          </w:tcPr>
          <w:p w:rsidR="007A5F27" w:rsidRPr="00D72C35" w:rsidRDefault="007A5F27" w:rsidP="00271502">
            <w:pPr>
              <w:jc w:val="both"/>
            </w:pPr>
            <w:r w:rsidRPr="00D72C35">
              <w:t xml:space="preserve">По материалам наблюдения классных мероприятий, анализ планов </w:t>
            </w:r>
          </w:p>
        </w:tc>
        <w:tc>
          <w:tcPr>
            <w:tcW w:w="677" w:type="pct"/>
          </w:tcPr>
          <w:p w:rsidR="007A5F27" w:rsidRPr="00D72C35" w:rsidRDefault="007A5F27" w:rsidP="00271502">
            <w:pPr>
              <w:jc w:val="both"/>
            </w:pPr>
            <w:r w:rsidRPr="00D72C35">
              <w:t>Посещение занятий</w:t>
            </w:r>
          </w:p>
        </w:tc>
        <w:tc>
          <w:tcPr>
            <w:tcW w:w="601" w:type="pct"/>
          </w:tcPr>
          <w:p w:rsidR="007A5F27" w:rsidRPr="00D72C35" w:rsidRDefault="007A5F27" w:rsidP="00271502">
            <w:pPr>
              <w:jc w:val="both"/>
            </w:pPr>
            <w:r w:rsidRPr="00D72C35">
              <w:t>Анализ</w:t>
            </w:r>
          </w:p>
        </w:tc>
        <w:tc>
          <w:tcPr>
            <w:tcW w:w="602" w:type="pct"/>
          </w:tcPr>
          <w:p w:rsidR="007A5F27" w:rsidRPr="00D72C35" w:rsidRDefault="007A5F27" w:rsidP="00271502">
            <w:pPr>
              <w:jc w:val="both"/>
            </w:pPr>
            <w:r w:rsidRPr="00D72C35">
              <w:t>ежемесячно</w:t>
            </w:r>
          </w:p>
        </w:tc>
        <w:tc>
          <w:tcPr>
            <w:tcW w:w="941" w:type="pct"/>
          </w:tcPr>
          <w:p w:rsidR="007A5F27" w:rsidRPr="00D72C35" w:rsidRDefault="007A5F27" w:rsidP="00271502">
            <w:pPr>
              <w:jc w:val="both"/>
            </w:pPr>
            <w:r w:rsidRPr="00D72C35">
              <w:t xml:space="preserve">Зам. директора по </w:t>
            </w:r>
            <w:r>
              <w:t>У</w:t>
            </w:r>
            <w:r w:rsidRPr="00D72C35">
              <w:t>ВР</w:t>
            </w:r>
          </w:p>
          <w:p w:rsidR="007A5F27" w:rsidRPr="00D72C35" w:rsidRDefault="007A5F27" w:rsidP="00271502">
            <w:pPr>
              <w:jc w:val="both"/>
            </w:pPr>
          </w:p>
        </w:tc>
      </w:tr>
      <w:tr w:rsidR="007A5F27" w:rsidRPr="00D72C35" w:rsidTr="00271502">
        <w:trPr>
          <w:trHeight w:val="105"/>
        </w:trPr>
        <w:tc>
          <w:tcPr>
            <w:tcW w:w="224" w:type="pct"/>
          </w:tcPr>
          <w:p w:rsidR="007A5F27" w:rsidRPr="00D72C35" w:rsidRDefault="007A5F27" w:rsidP="00271502">
            <w:pPr>
              <w:jc w:val="both"/>
            </w:pPr>
            <w:r w:rsidRPr="00D72C35">
              <w:t>13</w:t>
            </w:r>
          </w:p>
        </w:tc>
        <w:tc>
          <w:tcPr>
            <w:tcW w:w="678" w:type="pct"/>
          </w:tcPr>
          <w:p w:rsidR="007A5F27" w:rsidRPr="00D72C35" w:rsidRDefault="007A5F27" w:rsidP="00271502">
            <w:pPr>
              <w:jc w:val="both"/>
            </w:pPr>
            <w:r w:rsidRPr="00D72C35">
              <w:t xml:space="preserve">Дозирование домашнего задания </w:t>
            </w:r>
          </w:p>
        </w:tc>
        <w:tc>
          <w:tcPr>
            <w:tcW w:w="1277" w:type="pct"/>
          </w:tcPr>
          <w:p w:rsidR="007A5F27" w:rsidRPr="00D72C35" w:rsidRDefault="007A5F27" w:rsidP="00271502">
            <w:pPr>
              <w:jc w:val="both"/>
            </w:pPr>
            <w:r w:rsidRPr="00D72C35">
              <w:t>По материалам наблюдения занятий, анализ поурочных планов</w:t>
            </w:r>
          </w:p>
        </w:tc>
        <w:tc>
          <w:tcPr>
            <w:tcW w:w="677" w:type="pct"/>
          </w:tcPr>
          <w:p w:rsidR="007A5F27" w:rsidRPr="00D72C35" w:rsidRDefault="007A5F27" w:rsidP="00271502">
            <w:pPr>
              <w:jc w:val="both"/>
            </w:pPr>
            <w:r w:rsidRPr="00D72C35">
              <w:t>Посещение занятий, анализ поурочных планов</w:t>
            </w:r>
          </w:p>
        </w:tc>
        <w:tc>
          <w:tcPr>
            <w:tcW w:w="601" w:type="pct"/>
          </w:tcPr>
          <w:p w:rsidR="007A5F27" w:rsidRPr="00D72C35" w:rsidRDefault="007A5F27" w:rsidP="00271502">
            <w:pPr>
              <w:jc w:val="both"/>
            </w:pPr>
            <w:r w:rsidRPr="00D72C35">
              <w:t xml:space="preserve">Справка </w:t>
            </w:r>
          </w:p>
        </w:tc>
        <w:tc>
          <w:tcPr>
            <w:tcW w:w="602" w:type="pct"/>
          </w:tcPr>
          <w:p w:rsidR="007A5F27" w:rsidRPr="00D72C35" w:rsidRDefault="007A5F27" w:rsidP="00271502">
            <w:pPr>
              <w:jc w:val="both"/>
            </w:pPr>
            <w:r w:rsidRPr="00D72C35">
              <w:t>По мере посещения</w:t>
            </w:r>
          </w:p>
        </w:tc>
        <w:tc>
          <w:tcPr>
            <w:tcW w:w="941" w:type="pct"/>
          </w:tcPr>
          <w:p w:rsidR="007A5F27" w:rsidRPr="00D72C35" w:rsidRDefault="007A5F27" w:rsidP="00271502">
            <w:pPr>
              <w:jc w:val="both"/>
            </w:pPr>
            <w:r w:rsidRPr="00D72C35">
              <w:t>Зам. директора по УВР</w:t>
            </w:r>
          </w:p>
          <w:p w:rsidR="007A5F27" w:rsidRPr="00D72C35" w:rsidRDefault="007A5F27" w:rsidP="00271502">
            <w:pPr>
              <w:jc w:val="both"/>
            </w:pPr>
          </w:p>
        </w:tc>
      </w:tr>
      <w:tr w:rsidR="007A5F27" w:rsidRPr="00D72C35" w:rsidTr="00271502">
        <w:trPr>
          <w:trHeight w:val="105"/>
        </w:trPr>
        <w:tc>
          <w:tcPr>
            <w:tcW w:w="224" w:type="pct"/>
          </w:tcPr>
          <w:p w:rsidR="007A5F27" w:rsidRPr="00D72C35" w:rsidRDefault="007A5F27" w:rsidP="00271502">
            <w:pPr>
              <w:jc w:val="both"/>
            </w:pPr>
            <w:r w:rsidRPr="00D72C35">
              <w:t>14</w:t>
            </w:r>
          </w:p>
        </w:tc>
        <w:tc>
          <w:tcPr>
            <w:tcW w:w="678" w:type="pct"/>
          </w:tcPr>
          <w:p w:rsidR="007A5F27" w:rsidRPr="00D72C35" w:rsidRDefault="007A5F27" w:rsidP="00271502">
            <w:pPr>
              <w:jc w:val="both"/>
            </w:pPr>
            <w:r w:rsidRPr="00D72C35">
              <w:t>Качество подготовки и проведения факультативных занятий, кружков и мероприятий по предметам</w:t>
            </w:r>
          </w:p>
        </w:tc>
        <w:tc>
          <w:tcPr>
            <w:tcW w:w="1277" w:type="pct"/>
          </w:tcPr>
          <w:p w:rsidR="007A5F27" w:rsidRPr="00D72C35" w:rsidRDefault="007A5F27" w:rsidP="00271502">
            <w:pPr>
              <w:jc w:val="both"/>
            </w:pPr>
            <w:r w:rsidRPr="00D72C35">
              <w:t>Проверка планов, журналов, материалы по посещению занятий</w:t>
            </w:r>
          </w:p>
        </w:tc>
        <w:tc>
          <w:tcPr>
            <w:tcW w:w="677" w:type="pct"/>
          </w:tcPr>
          <w:p w:rsidR="007A5F27" w:rsidRPr="00D72C35" w:rsidRDefault="007A5F27" w:rsidP="00271502">
            <w:pPr>
              <w:jc w:val="both"/>
            </w:pPr>
            <w:r w:rsidRPr="00D72C35">
              <w:t>Посещение занятий, анализ планов, журналов</w:t>
            </w:r>
          </w:p>
        </w:tc>
        <w:tc>
          <w:tcPr>
            <w:tcW w:w="601" w:type="pct"/>
          </w:tcPr>
          <w:p w:rsidR="007A5F27" w:rsidRPr="00D72C35" w:rsidRDefault="007A5F27" w:rsidP="00271502">
            <w:pPr>
              <w:jc w:val="both"/>
            </w:pPr>
            <w:r w:rsidRPr="00D72C35">
              <w:t xml:space="preserve">Справка </w:t>
            </w:r>
          </w:p>
        </w:tc>
        <w:tc>
          <w:tcPr>
            <w:tcW w:w="602" w:type="pct"/>
          </w:tcPr>
          <w:p w:rsidR="007A5F27" w:rsidRPr="00D72C35" w:rsidRDefault="007A5F27" w:rsidP="00271502">
            <w:pPr>
              <w:jc w:val="both"/>
            </w:pPr>
            <w:r w:rsidRPr="00D72C35">
              <w:t>По мере посещения</w:t>
            </w:r>
          </w:p>
        </w:tc>
        <w:tc>
          <w:tcPr>
            <w:tcW w:w="941" w:type="pct"/>
          </w:tcPr>
          <w:p w:rsidR="007A5F27" w:rsidRPr="00D72C35" w:rsidRDefault="007A5F27" w:rsidP="00271502">
            <w:pPr>
              <w:jc w:val="both"/>
            </w:pPr>
            <w:r w:rsidRPr="00D72C35">
              <w:t>Зам. директора по УВР</w:t>
            </w:r>
          </w:p>
          <w:p w:rsidR="007A5F27" w:rsidRPr="00D72C35" w:rsidRDefault="007A5F27" w:rsidP="00271502">
            <w:pPr>
              <w:jc w:val="both"/>
            </w:pPr>
          </w:p>
        </w:tc>
      </w:tr>
      <w:tr w:rsidR="007A5F27" w:rsidRPr="00D72C35" w:rsidTr="00271502">
        <w:trPr>
          <w:trHeight w:val="900"/>
        </w:trPr>
        <w:tc>
          <w:tcPr>
            <w:tcW w:w="224" w:type="pct"/>
          </w:tcPr>
          <w:p w:rsidR="007A5F27" w:rsidRPr="00D72C35" w:rsidRDefault="007A5F27" w:rsidP="00271502">
            <w:pPr>
              <w:jc w:val="both"/>
            </w:pPr>
            <w:r w:rsidRPr="00D72C35">
              <w:t>15</w:t>
            </w:r>
          </w:p>
        </w:tc>
        <w:tc>
          <w:tcPr>
            <w:tcW w:w="678" w:type="pct"/>
          </w:tcPr>
          <w:p w:rsidR="007A5F27" w:rsidRPr="00D72C35" w:rsidRDefault="007A5F27" w:rsidP="00271502">
            <w:pPr>
              <w:jc w:val="both"/>
            </w:pPr>
            <w:r w:rsidRPr="00D72C35">
              <w:t>Организация  подготовки к итоговой аттестации, ЕГЭ</w:t>
            </w:r>
          </w:p>
        </w:tc>
        <w:tc>
          <w:tcPr>
            <w:tcW w:w="1277" w:type="pct"/>
          </w:tcPr>
          <w:p w:rsidR="007A5F27" w:rsidRPr="00D72C35" w:rsidRDefault="007A5F27" w:rsidP="00271502">
            <w:pPr>
              <w:jc w:val="both"/>
            </w:pPr>
            <w:r w:rsidRPr="00D72C35">
              <w:t>Анализ информации, экзаменов</w:t>
            </w:r>
          </w:p>
        </w:tc>
        <w:tc>
          <w:tcPr>
            <w:tcW w:w="677" w:type="pct"/>
          </w:tcPr>
          <w:p w:rsidR="007A5F27" w:rsidRPr="00D72C35" w:rsidRDefault="007A5F27" w:rsidP="00271502">
            <w:pPr>
              <w:jc w:val="both"/>
            </w:pPr>
            <w:r w:rsidRPr="00D72C35">
              <w:t>Посещение занятий, анализ планов, журналов</w:t>
            </w:r>
          </w:p>
        </w:tc>
        <w:tc>
          <w:tcPr>
            <w:tcW w:w="601" w:type="pct"/>
          </w:tcPr>
          <w:p w:rsidR="007A5F27" w:rsidRPr="00D72C35" w:rsidRDefault="007A5F27" w:rsidP="00271502">
            <w:pPr>
              <w:jc w:val="both"/>
            </w:pPr>
            <w:r w:rsidRPr="00D72C35">
              <w:t>Расписание консультаций, экзаменов, списки экзаменующихся</w:t>
            </w:r>
          </w:p>
          <w:p w:rsidR="007A5F27" w:rsidRPr="00D72C35" w:rsidRDefault="007A5F27" w:rsidP="00271502">
            <w:pPr>
              <w:jc w:val="both"/>
            </w:pPr>
          </w:p>
        </w:tc>
        <w:tc>
          <w:tcPr>
            <w:tcW w:w="602" w:type="pct"/>
          </w:tcPr>
          <w:p w:rsidR="007A5F27" w:rsidRPr="00D72C35" w:rsidRDefault="007A5F27" w:rsidP="00271502">
            <w:pPr>
              <w:jc w:val="both"/>
            </w:pPr>
            <w:r w:rsidRPr="00D72C35">
              <w:lastRenderedPageBreak/>
              <w:t>По плану ВШК</w:t>
            </w:r>
          </w:p>
        </w:tc>
        <w:tc>
          <w:tcPr>
            <w:tcW w:w="941" w:type="pct"/>
          </w:tcPr>
          <w:p w:rsidR="007A5F27" w:rsidRPr="00D72C35" w:rsidRDefault="007A5F27" w:rsidP="00271502">
            <w:pPr>
              <w:jc w:val="both"/>
            </w:pPr>
            <w:r w:rsidRPr="00D72C35">
              <w:t>Зам. директора по УВР, классные руководители</w:t>
            </w:r>
          </w:p>
          <w:p w:rsidR="007A5F27" w:rsidRPr="00D72C35" w:rsidRDefault="007A5F27" w:rsidP="00271502">
            <w:pPr>
              <w:jc w:val="both"/>
            </w:pPr>
          </w:p>
        </w:tc>
      </w:tr>
      <w:tr w:rsidR="007A5F27" w:rsidRPr="00D72C35" w:rsidTr="00271502">
        <w:trPr>
          <w:trHeight w:val="105"/>
        </w:trPr>
        <w:tc>
          <w:tcPr>
            <w:tcW w:w="224" w:type="pct"/>
          </w:tcPr>
          <w:p w:rsidR="007A5F27" w:rsidRPr="00D72C35" w:rsidRDefault="007A5F27" w:rsidP="00271502">
            <w:pPr>
              <w:jc w:val="both"/>
            </w:pPr>
            <w:r w:rsidRPr="00D72C35">
              <w:lastRenderedPageBreak/>
              <w:t>1</w:t>
            </w:r>
          </w:p>
        </w:tc>
        <w:tc>
          <w:tcPr>
            <w:tcW w:w="678" w:type="pct"/>
          </w:tcPr>
          <w:p w:rsidR="007A5F27" w:rsidRPr="00D72C35" w:rsidRDefault="007A5F27" w:rsidP="00271502">
            <w:pPr>
              <w:jc w:val="both"/>
            </w:pPr>
            <w:r w:rsidRPr="00D72C35">
              <w:t>Результаты итоговой аттестации в переводных классах</w:t>
            </w:r>
          </w:p>
        </w:tc>
        <w:tc>
          <w:tcPr>
            <w:tcW w:w="1277" w:type="pct"/>
          </w:tcPr>
          <w:p w:rsidR="007A5F27" w:rsidRPr="00D72C35" w:rsidRDefault="007A5F27" w:rsidP="00271502">
            <w:pPr>
              <w:jc w:val="both"/>
            </w:pPr>
            <w:r w:rsidRPr="00D72C35">
              <w:t>Анализ результатов итоговых контрольных и тестовых работ</w:t>
            </w:r>
          </w:p>
        </w:tc>
        <w:tc>
          <w:tcPr>
            <w:tcW w:w="677" w:type="pct"/>
          </w:tcPr>
          <w:p w:rsidR="007A5F27" w:rsidRPr="00D72C35" w:rsidRDefault="007A5F27" w:rsidP="00271502">
            <w:pPr>
              <w:jc w:val="both"/>
            </w:pPr>
            <w:r w:rsidRPr="00D72C35">
              <w:t xml:space="preserve">Отчеты </w:t>
            </w:r>
          </w:p>
        </w:tc>
        <w:tc>
          <w:tcPr>
            <w:tcW w:w="601" w:type="pct"/>
          </w:tcPr>
          <w:p w:rsidR="007A5F27" w:rsidRPr="00D72C35" w:rsidRDefault="007A5F27" w:rsidP="00271502">
            <w:pPr>
              <w:jc w:val="both"/>
            </w:pPr>
            <w:r w:rsidRPr="00D72C35">
              <w:t>Аналитическая справка</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Зам. директора по УВР</w:t>
            </w:r>
          </w:p>
        </w:tc>
      </w:tr>
      <w:tr w:rsidR="007A5F27" w:rsidRPr="00D72C35" w:rsidTr="00271502">
        <w:trPr>
          <w:trHeight w:val="105"/>
        </w:trPr>
        <w:tc>
          <w:tcPr>
            <w:tcW w:w="224" w:type="pct"/>
          </w:tcPr>
          <w:p w:rsidR="007A5F27" w:rsidRPr="00D72C35" w:rsidRDefault="007A5F27" w:rsidP="00271502">
            <w:pPr>
              <w:jc w:val="both"/>
            </w:pPr>
            <w:r w:rsidRPr="00D72C35">
              <w:t>2</w:t>
            </w:r>
          </w:p>
        </w:tc>
        <w:tc>
          <w:tcPr>
            <w:tcW w:w="678" w:type="pct"/>
          </w:tcPr>
          <w:p w:rsidR="007A5F27" w:rsidRPr="00D72C35" w:rsidRDefault="007A5F27" w:rsidP="00271502">
            <w:pPr>
              <w:jc w:val="both"/>
            </w:pPr>
            <w:r w:rsidRPr="00D72C35">
              <w:t>Результаты экзаменов,</w:t>
            </w:r>
          </w:p>
          <w:p w:rsidR="007A5F27" w:rsidRPr="00D72C35" w:rsidRDefault="007A5F27" w:rsidP="00271502">
            <w:pPr>
              <w:jc w:val="both"/>
            </w:pPr>
            <w:r w:rsidRPr="00D72C35">
              <w:t>ЕГЭ</w:t>
            </w:r>
          </w:p>
        </w:tc>
        <w:tc>
          <w:tcPr>
            <w:tcW w:w="1277" w:type="pct"/>
          </w:tcPr>
          <w:p w:rsidR="007A5F27" w:rsidRPr="00D72C35" w:rsidRDefault="007A5F27" w:rsidP="00271502">
            <w:pPr>
              <w:jc w:val="both"/>
            </w:pPr>
            <w:r w:rsidRPr="00D72C35">
              <w:t>Анализ протоколов</w:t>
            </w:r>
          </w:p>
        </w:tc>
        <w:tc>
          <w:tcPr>
            <w:tcW w:w="677" w:type="pct"/>
          </w:tcPr>
          <w:p w:rsidR="007A5F27" w:rsidRPr="00D72C35" w:rsidRDefault="007A5F27" w:rsidP="00271502">
            <w:pPr>
              <w:jc w:val="both"/>
            </w:pPr>
            <w:r w:rsidRPr="00D72C35">
              <w:t xml:space="preserve">Протоколы </w:t>
            </w:r>
          </w:p>
        </w:tc>
        <w:tc>
          <w:tcPr>
            <w:tcW w:w="601" w:type="pct"/>
          </w:tcPr>
          <w:p w:rsidR="007A5F27" w:rsidRPr="00D72C35" w:rsidRDefault="007A5F27" w:rsidP="00271502">
            <w:pPr>
              <w:jc w:val="both"/>
            </w:pPr>
            <w:r w:rsidRPr="00D72C35">
              <w:t>Аналитическая справка</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Зам. директора по УВР</w:t>
            </w:r>
          </w:p>
        </w:tc>
      </w:tr>
      <w:tr w:rsidR="007A5F27" w:rsidRPr="00D72C35" w:rsidTr="00271502">
        <w:trPr>
          <w:trHeight w:val="105"/>
        </w:trPr>
        <w:tc>
          <w:tcPr>
            <w:tcW w:w="224" w:type="pct"/>
          </w:tcPr>
          <w:p w:rsidR="007A5F27" w:rsidRPr="00D72C35" w:rsidRDefault="007A5F27" w:rsidP="00271502">
            <w:pPr>
              <w:jc w:val="both"/>
            </w:pPr>
            <w:r w:rsidRPr="00D72C35">
              <w:t>3</w:t>
            </w:r>
          </w:p>
        </w:tc>
        <w:tc>
          <w:tcPr>
            <w:tcW w:w="678" w:type="pct"/>
          </w:tcPr>
          <w:p w:rsidR="007A5F27" w:rsidRPr="00D72C35" w:rsidRDefault="007A5F27" w:rsidP="00271502">
            <w:pPr>
              <w:jc w:val="both"/>
            </w:pPr>
            <w:r w:rsidRPr="00D72C35">
              <w:t>Результаты олимпиад</w:t>
            </w:r>
          </w:p>
        </w:tc>
        <w:tc>
          <w:tcPr>
            <w:tcW w:w="1277" w:type="pct"/>
          </w:tcPr>
          <w:p w:rsidR="007A5F27" w:rsidRPr="00D72C35" w:rsidRDefault="007A5F27" w:rsidP="00271502">
            <w:pPr>
              <w:jc w:val="both"/>
            </w:pPr>
            <w:r w:rsidRPr="00D72C35">
              <w:t>Анализ протоколов</w:t>
            </w:r>
          </w:p>
        </w:tc>
        <w:tc>
          <w:tcPr>
            <w:tcW w:w="677" w:type="pct"/>
          </w:tcPr>
          <w:p w:rsidR="007A5F27" w:rsidRPr="00D72C35" w:rsidRDefault="007A5F27" w:rsidP="00271502">
            <w:pPr>
              <w:jc w:val="both"/>
            </w:pPr>
            <w:r w:rsidRPr="00D72C35">
              <w:t xml:space="preserve">Протоколы </w:t>
            </w:r>
          </w:p>
        </w:tc>
        <w:tc>
          <w:tcPr>
            <w:tcW w:w="601" w:type="pct"/>
          </w:tcPr>
          <w:p w:rsidR="007A5F27" w:rsidRPr="00D72C35" w:rsidRDefault="007A5F27" w:rsidP="00271502">
            <w:pPr>
              <w:jc w:val="both"/>
            </w:pPr>
            <w:r w:rsidRPr="00D72C35">
              <w:t>Аналитическая справка</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Зам. директора по УВР</w:t>
            </w:r>
          </w:p>
        </w:tc>
      </w:tr>
      <w:tr w:rsidR="007A5F27" w:rsidRPr="00D72C35" w:rsidTr="00271502">
        <w:trPr>
          <w:trHeight w:val="105"/>
        </w:trPr>
        <w:tc>
          <w:tcPr>
            <w:tcW w:w="224" w:type="pct"/>
          </w:tcPr>
          <w:p w:rsidR="007A5F27" w:rsidRPr="00D72C35" w:rsidRDefault="007A5F27" w:rsidP="00271502">
            <w:pPr>
              <w:jc w:val="both"/>
            </w:pPr>
            <w:r w:rsidRPr="00D72C35">
              <w:t>4</w:t>
            </w:r>
          </w:p>
        </w:tc>
        <w:tc>
          <w:tcPr>
            <w:tcW w:w="678" w:type="pct"/>
          </w:tcPr>
          <w:p w:rsidR="007A5F27" w:rsidRPr="00D72C35" w:rsidRDefault="007A5F27" w:rsidP="00271502">
            <w:pPr>
              <w:jc w:val="both"/>
            </w:pPr>
            <w:r w:rsidRPr="00D72C35">
              <w:t>Трудоустройство выпускников</w:t>
            </w:r>
          </w:p>
        </w:tc>
        <w:tc>
          <w:tcPr>
            <w:tcW w:w="1277" w:type="pct"/>
          </w:tcPr>
          <w:p w:rsidR="007A5F27" w:rsidRPr="00D72C35" w:rsidRDefault="007A5F27" w:rsidP="00271502">
            <w:pPr>
              <w:jc w:val="both"/>
            </w:pPr>
            <w:r w:rsidRPr="00D72C35">
              <w:t>Анализ отчетов классных руководителей</w:t>
            </w:r>
          </w:p>
        </w:tc>
        <w:tc>
          <w:tcPr>
            <w:tcW w:w="677" w:type="pct"/>
          </w:tcPr>
          <w:p w:rsidR="007A5F27" w:rsidRPr="00D72C35" w:rsidRDefault="007A5F27" w:rsidP="00271502">
            <w:pPr>
              <w:jc w:val="both"/>
            </w:pPr>
            <w:r w:rsidRPr="00D72C35">
              <w:t>Отчеты</w:t>
            </w:r>
          </w:p>
          <w:p w:rsidR="007A5F27" w:rsidRPr="00D72C35" w:rsidRDefault="007A5F27" w:rsidP="00271502">
            <w:pPr>
              <w:jc w:val="both"/>
            </w:pP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Зам. директора по УВР</w:t>
            </w:r>
          </w:p>
        </w:tc>
      </w:tr>
      <w:tr w:rsidR="007A5F27" w:rsidRPr="00D72C35" w:rsidTr="00271502">
        <w:trPr>
          <w:trHeight w:val="105"/>
        </w:trPr>
        <w:tc>
          <w:tcPr>
            <w:tcW w:w="224" w:type="pct"/>
          </w:tcPr>
          <w:p w:rsidR="007A5F27" w:rsidRPr="00D72C35" w:rsidRDefault="007A5F27" w:rsidP="00271502">
            <w:pPr>
              <w:jc w:val="both"/>
            </w:pPr>
            <w:r w:rsidRPr="00D72C35">
              <w:t>5</w:t>
            </w:r>
          </w:p>
        </w:tc>
        <w:tc>
          <w:tcPr>
            <w:tcW w:w="678" w:type="pct"/>
          </w:tcPr>
          <w:p w:rsidR="007A5F27" w:rsidRPr="00D72C35" w:rsidRDefault="007A5F27" w:rsidP="00271502">
            <w:pPr>
              <w:jc w:val="both"/>
            </w:pPr>
            <w:r w:rsidRPr="00D72C35">
              <w:t>Участие в смотрах, кон</w:t>
            </w:r>
            <w:r>
              <w:t>курсах, проектах, спартакиадах</w:t>
            </w:r>
            <w:r w:rsidRPr="00D72C35">
              <w:t>соревнованиях</w:t>
            </w:r>
          </w:p>
        </w:tc>
        <w:tc>
          <w:tcPr>
            <w:tcW w:w="1277" w:type="pct"/>
          </w:tcPr>
          <w:p w:rsidR="007A5F27" w:rsidRPr="00D72C35" w:rsidRDefault="007A5F27" w:rsidP="00271502">
            <w:pPr>
              <w:jc w:val="both"/>
            </w:pPr>
            <w:r w:rsidRPr="00D72C35">
              <w:t>Анализ итогов</w:t>
            </w:r>
          </w:p>
        </w:tc>
        <w:tc>
          <w:tcPr>
            <w:tcW w:w="677" w:type="pct"/>
          </w:tcPr>
          <w:p w:rsidR="007A5F27" w:rsidRPr="00D72C35" w:rsidRDefault="007A5F27" w:rsidP="00271502">
            <w:pPr>
              <w:jc w:val="both"/>
            </w:pPr>
            <w:r w:rsidRPr="00D72C35">
              <w:t>Приказы Управления образования и спорта</w:t>
            </w:r>
          </w:p>
        </w:tc>
        <w:tc>
          <w:tcPr>
            <w:tcW w:w="601" w:type="pct"/>
          </w:tcPr>
          <w:p w:rsidR="007A5F27" w:rsidRPr="00D72C35" w:rsidRDefault="007A5F27" w:rsidP="00271502">
            <w:pPr>
              <w:jc w:val="both"/>
            </w:pPr>
            <w:r w:rsidRPr="00D72C35">
              <w:t>Сводный отчет, справка</w:t>
            </w:r>
          </w:p>
        </w:tc>
        <w:tc>
          <w:tcPr>
            <w:tcW w:w="602" w:type="pct"/>
          </w:tcPr>
          <w:p w:rsidR="007A5F27" w:rsidRPr="00D72C35" w:rsidRDefault="007A5F27" w:rsidP="00271502">
            <w:pPr>
              <w:jc w:val="both"/>
            </w:pPr>
            <w:r w:rsidRPr="00D72C35">
              <w:t>По мере участия</w:t>
            </w:r>
          </w:p>
        </w:tc>
        <w:tc>
          <w:tcPr>
            <w:tcW w:w="941" w:type="pct"/>
          </w:tcPr>
          <w:p w:rsidR="007A5F27" w:rsidRPr="00D72C35" w:rsidRDefault="007A5F27" w:rsidP="00271502">
            <w:pPr>
              <w:jc w:val="both"/>
            </w:pPr>
            <w:r w:rsidRPr="00D72C35">
              <w:t>Зам. директора по УВР и ВР</w:t>
            </w:r>
          </w:p>
        </w:tc>
      </w:tr>
      <w:tr w:rsidR="007A5F27" w:rsidRPr="00D72C35" w:rsidTr="00271502">
        <w:trPr>
          <w:trHeight w:val="105"/>
        </w:trPr>
        <w:tc>
          <w:tcPr>
            <w:tcW w:w="224" w:type="pct"/>
          </w:tcPr>
          <w:p w:rsidR="007A5F27" w:rsidRPr="00D72C35" w:rsidRDefault="007A5F27" w:rsidP="00271502">
            <w:pPr>
              <w:jc w:val="both"/>
            </w:pPr>
            <w:r w:rsidRPr="00D72C35">
              <w:t>6</w:t>
            </w:r>
          </w:p>
        </w:tc>
        <w:tc>
          <w:tcPr>
            <w:tcW w:w="678" w:type="pct"/>
          </w:tcPr>
          <w:p w:rsidR="007A5F27" w:rsidRPr="00D72C35" w:rsidRDefault="007A5F27" w:rsidP="00271502">
            <w:pPr>
              <w:jc w:val="both"/>
            </w:pPr>
            <w:r>
              <w:t xml:space="preserve">Поступление учащихся в </w:t>
            </w:r>
            <w:r w:rsidRPr="00D72C35">
              <w:t>ВУЗы</w:t>
            </w:r>
          </w:p>
        </w:tc>
        <w:tc>
          <w:tcPr>
            <w:tcW w:w="1277" w:type="pct"/>
          </w:tcPr>
          <w:p w:rsidR="007A5F27" w:rsidRPr="00D72C35" w:rsidRDefault="007A5F27" w:rsidP="00271502">
            <w:pPr>
              <w:jc w:val="both"/>
            </w:pPr>
            <w:r w:rsidRPr="00D72C35">
              <w:t>Анализ отчетов классных руководителей</w:t>
            </w:r>
          </w:p>
        </w:tc>
        <w:tc>
          <w:tcPr>
            <w:tcW w:w="677" w:type="pct"/>
          </w:tcPr>
          <w:p w:rsidR="007A5F27" w:rsidRPr="00D72C35" w:rsidRDefault="007A5F27" w:rsidP="00271502">
            <w:pPr>
              <w:jc w:val="both"/>
            </w:pPr>
            <w:r w:rsidRPr="00D72C35">
              <w:t>Отчеты</w:t>
            </w:r>
          </w:p>
          <w:p w:rsidR="007A5F27" w:rsidRPr="00D72C35" w:rsidRDefault="007A5F27" w:rsidP="00271502">
            <w:pPr>
              <w:jc w:val="both"/>
            </w:pP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Зам. директора по УВР,</w:t>
            </w:r>
          </w:p>
          <w:p w:rsidR="007A5F27" w:rsidRPr="00D72C35" w:rsidRDefault="007A5F27" w:rsidP="00271502">
            <w:pPr>
              <w:jc w:val="both"/>
            </w:pPr>
            <w:r w:rsidRPr="00D72C35">
              <w:t>классные руководители</w:t>
            </w:r>
          </w:p>
        </w:tc>
      </w:tr>
      <w:tr w:rsidR="007A5F27" w:rsidRPr="00D72C35" w:rsidTr="00271502">
        <w:trPr>
          <w:trHeight w:val="105"/>
        </w:trPr>
        <w:tc>
          <w:tcPr>
            <w:tcW w:w="224" w:type="pct"/>
          </w:tcPr>
          <w:p w:rsidR="007A5F27" w:rsidRPr="00D72C35" w:rsidRDefault="007A5F27" w:rsidP="00271502">
            <w:pPr>
              <w:jc w:val="both"/>
            </w:pPr>
            <w:r w:rsidRPr="00D72C35">
              <w:t>7</w:t>
            </w:r>
          </w:p>
        </w:tc>
        <w:tc>
          <w:tcPr>
            <w:tcW w:w="678" w:type="pct"/>
          </w:tcPr>
          <w:p w:rsidR="007A5F27" w:rsidRPr="00D72C35" w:rsidRDefault="007A5F27" w:rsidP="00271502">
            <w:pPr>
              <w:jc w:val="both"/>
            </w:pPr>
            <w:r w:rsidRPr="00D72C35">
              <w:t xml:space="preserve">Медалисты </w:t>
            </w:r>
          </w:p>
          <w:p w:rsidR="007A5F27" w:rsidRPr="00D72C35" w:rsidRDefault="007A5F27" w:rsidP="00271502">
            <w:pPr>
              <w:jc w:val="both"/>
            </w:pPr>
          </w:p>
        </w:tc>
        <w:tc>
          <w:tcPr>
            <w:tcW w:w="1277" w:type="pct"/>
          </w:tcPr>
          <w:p w:rsidR="007A5F27" w:rsidRPr="00D72C35" w:rsidRDefault="007A5F27" w:rsidP="00271502">
            <w:pPr>
              <w:jc w:val="both"/>
            </w:pPr>
            <w:r w:rsidRPr="00D72C35">
              <w:t xml:space="preserve">Анализ отчетов </w:t>
            </w:r>
          </w:p>
        </w:tc>
        <w:tc>
          <w:tcPr>
            <w:tcW w:w="677" w:type="pct"/>
          </w:tcPr>
          <w:p w:rsidR="007A5F27" w:rsidRPr="00D72C35" w:rsidRDefault="007A5F27" w:rsidP="00271502">
            <w:pPr>
              <w:jc w:val="both"/>
            </w:pPr>
            <w:r w:rsidRPr="00D72C35">
              <w:t>Отчеты</w:t>
            </w:r>
          </w:p>
          <w:p w:rsidR="007A5F27" w:rsidRPr="00D72C35" w:rsidRDefault="007A5F27" w:rsidP="00271502">
            <w:pPr>
              <w:jc w:val="both"/>
            </w:pP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Зам. директора по УВР,</w:t>
            </w:r>
          </w:p>
          <w:p w:rsidR="007A5F27" w:rsidRPr="00D72C35" w:rsidRDefault="007A5F27" w:rsidP="00271502">
            <w:pPr>
              <w:jc w:val="both"/>
            </w:pPr>
            <w:r w:rsidRPr="00D72C35">
              <w:t>классные руководители</w:t>
            </w:r>
          </w:p>
        </w:tc>
      </w:tr>
      <w:tr w:rsidR="007A5F27" w:rsidRPr="00D72C35" w:rsidTr="00271502">
        <w:trPr>
          <w:trHeight w:val="55"/>
        </w:trPr>
        <w:tc>
          <w:tcPr>
            <w:tcW w:w="224" w:type="pct"/>
            <w:vMerge w:val="restart"/>
          </w:tcPr>
          <w:p w:rsidR="007A5F27" w:rsidRPr="00D72C35" w:rsidRDefault="007A5F27" w:rsidP="00271502">
            <w:pPr>
              <w:jc w:val="both"/>
            </w:pPr>
            <w:r w:rsidRPr="00D72C35">
              <w:t>8</w:t>
            </w:r>
          </w:p>
        </w:tc>
        <w:tc>
          <w:tcPr>
            <w:tcW w:w="678" w:type="pct"/>
          </w:tcPr>
          <w:p w:rsidR="007A5F27" w:rsidRPr="00D72C35" w:rsidRDefault="007A5F27" w:rsidP="00271502">
            <w:pPr>
              <w:jc w:val="both"/>
            </w:pPr>
            <w:r w:rsidRPr="00D72C35">
              <w:t>Охват детскими оздоровительными лагерями</w:t>
            </w:r>
          </w:p>
        </w:tc>
        <w:tc>
          <w:tcPr>
            <w:tcW w:w="1277" w:type="pct"/>
          </w:tcPr>
          <w:p w:rsidR="007A5F27" w:rsidRPr="00D72C35" w:rsidRDefault="007A5F27" w:rsidP="00271502">
            <w:pPr>
              <w:jc w:val="both"/>
            </w:pPr>
            <w:r w:rsidRPr="00D72C35">
              <w:t>Анализ отчетов классных руководителей</w:t>
            </w:r>
          </w:p>
        </w:tc>
        <w:tc>
          <w:tcPr>
            <w:tcW w:w="677" w:type="pct"/>
          </w:tcPr>
          <w:p w:rsidR="007A5F27" w:rsidRPr="00D72C35" w:rsidRDefault="007A5F27" w:rsidP="00271502">
            <w:pPr>
              <w:jc w:val="both"/>
            </w:pPr>
            <w:r w:rsidRPr="00D72C35">
              <w:t>Отчеты</w:t>
            </w:r>
          </w:p>
          <w:p w:rsidR="007A5F27" w:rsidRPr="00D72C35" w:rsidRDefault="007A5F27" w:rsidP="00271502">
            <w:pPr>
              <w:jc w:val="both"/>
            </w:pP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 xml:space="preserve">Зам. директора по </w:t>
            </w:r>
            <w:r>
              <w:t>У</w:t>
            </w:r>
            <w:r w:rsidRPr="00D72C35">
              <w:t>ВР</w:t>
            </w:r>
          </w:p>
        </w:tc>
      </w:tr>
      <w:tr w:rsidR="007A5F27" w:rsidRPr="00D72C35" w:rsidTr="00271502">
        <w:trPr>
          <w:trHeight w:val="55"/>
        </w:trPr>
        <w:tc>
          <w:tcPr>
            <w:tcW w:w="224" w:type="pct"/>
            <w:vMerge/>
          </w:tcPr>
          <w:p w:rsidR="007A5F27" w:rsidRPr="00D72C35" w:rsidRDefault="007A5F27" w:rsidP="00271502">
            <w:pPr>
              <w:jc w:val="both"/>
            </w:pPr>
          </w:p>
        </w:tc>
        <w:tc>
          <w:tcPr>
            <w:tcW w:w="678" w:type="pct"/>
          </w:tcPr>
          <w:p w:rsidR="007A5F27" w:rsidRPr="00D72C35" w:rsidRDefault="007A5F27" w:rsidP="00271502">
            <w:pPr>
              <w:jc w:val="both"/>
            </w:pPr>
            <w:r w:rsidRPr="00D72C35">
              <w:t>Охват ЛТО</w:t>
            </w:r>
          </w:p>
        </w:tc>
        <w:tc>
          <w:tcPr>
            <w:tcW w:w="1277" w:type="pct"/>
          </w:tcPr>
          <w:p w:rsidR="007A5F27" w:rsidRPr="00D72C35" w:rsidRDefault="007A5F27" w:rsidP="00271502">
            <w:pPr>
              <w:jc w:val="both"/>
            </w:pPr>
            <w:r w:rsidRPr="00D72C35">
              <w:t xml:space="preserve">Анализ отчетов </w:t>
            </w:r>
          </w:p>
        </w:tc>
        <w:tc>
          <w:tcPr>
            <w:tcW w:w="677" w:type="pct"/>
          </w:tcPr>
          <w:p w:rsidR="007A5F27" w:rsidRPr="00D72C35" w:rsidRDefault="007A5F27" w:rsidP="00271502">
            <w:pPr>
              <w:jc w:val="both"/>
            </w:pPr>
            <w:r w:rsidRPr="00D72C35">
              <w:t>Отчеты</w:t>
            </w:r>
          </w:p>
          <w:p w:rsidR="007A5F27" w:rsidRPr="00D72C35" w:rsidRDefault="007A5F27" w:rsidP="00271502">
            <w:pPr>
              <w:jc w:val="both"/>
            </w:pP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 xml:space="preserve">Зам. директора по </w:t>
            </w:r>
            <w:r>
              <w:t>У</w:t>
            </w:r>
            <w:r w:rsidRPr="00D72C35">
              <w:t>ВР, начальник лагеря</w:t>
            </w:r>
          </w:p>
          <w:p w:rsidR="007A5F27" w:rsidRPr="00D72C35" w:rsidRDefault="007A5F27" w:rsidP="00271502">
            <w:pPr>
              <w:jc w:val="both"/>
            </w:pPr>
          </w:p>
        </w:tc>
      </w:tr>
      <w:tr w:rsidR="007A5F27" w:rsidRPr="00D72C35" w:rsidTr="00271502">
        <w:trPr>
          <w:trHeight w:val="55"/>
        </w:trPr>
        <w:tc>
          <w:tcPr>
            <w:tcW w:w="224" w:type="pct"/>
          </w:tcPr>
          <w:p w:rsidR="007A5F27" w:rsidRPr="00D72C35" w:rsidRDefault="007A5F27" w:rsidP="00271502">
            <w:pPr>
              <w:jc w:val="both"/>
            </w:pPr>
            <w:r w:rsidRPr="00D72C35">
              <w:t>9</w:t>
            </w:r>
          </w:p>
        </w:tc>
        <w:tc>
          <w:tcPr>
            <w:tcW w:w="678" w:type="pct"/>
          </w:tcPr>
          <w:p w:rsidR="007A5F27" w:rsidRPr="00D72C35" w:rsidRDefault="007A5F27" w:rsidP="00271502">
            <w:pPr>
              <w:jc w:val="both"/>
            </w:pPr>
            <w:r w:rsidRPr="00D72C35">
              <w:t>Организация подвоза учащихся</w:t>
            </w:r>
          </w:p>
        </w:tc>
        <w:tc>
          <w:tcPr>
            <w:tcW w:w="1277" w:type="pct"/>
          </w:tcPr>
          <w:p w:rsidR="007A5F27" w:rsidRPr="00D72C35" w:rsidRDefault="007A5F27" w:rsidP="00271502">
            <w:pPr>
              <w:jc w:val="both"/>
            </w:pPr>
            <w:r w:rsidRPr="00D72C35">
              <w:t xml:space="preserve">Анализ отчетов </w:t>
            </w:r>
          </w:p>
        </w:tc>
        <w:tc>
          <w:tcPr>
            <w:tcW w:w="677" w:type="pct"/>
          </w:tcPr>
          <w:p w:rsidR="007A5F27" w:rsidRPr="00D72C35" w:rsidRDefault="007A5F27" w:rsidP="00271502">
            <w:pPr>
              <w:jc w:val="both"/>
            </w:pPr>
            <w:r w:rsidRPr="00D72C35">
              <w:t>Отчеты</w:t>
            </w:r>
          </w:p>
          <w:p w:rsidR="007A5F27" w:rsidRPr="00D72C35" w:rsidRDefault="007A5F27" w:rsidP="00271502">
            <w:pPr>
              <w:jc w:val="both"/>
            </w:pPr>
          </w:p>
        </w:tc>
        <w:tc>
          <w:tcPr>
            <w:tcW w:w="601" w:type="pct"/>
          </w:tcPr>
          <w:p w:rsidR="007A5F27" w:rsidRPr="00D72C35" w:rsidRDefault="007A5F27" w:rsidP="00271502">
            <w:pPr>
              <w:jc w:val="both"/>
            </w:pPr>
            <w:r w:rsidRPr="00D72C35">
              <w:t>Сводный отчет</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 xml:space="preserve">Директор </w:t>
            </w:r>
          </w:p>
          <w:p w:rsidR="007A5F27" w:rsidRPr="00D72C35" w:rsidRDefault="007A5F27" w:rsidP="00271502">
            <w:pPr>
              <w:jc w:val="both"/>
            </w:pPr>
          </w:p>
        </w:tc>
      </w:tr>
      <w:tr w:rsidR="007A5F27" w:rsidRPr="00D72C35" w:rsidTr="00271502">
        <w:trPr>
          <w:trHeight w:val="55"/>
        </w:trPr>
        <w:tc>
          <w:tcPr>
            <w:tcW w:w="224" w:type="pct"/>
          </w:tcPr>
          <w:p w:rsidR="007A5F27" w:rsidRPr="00D72C35" w:rsidRDefault="007A5F27" w:rsidP="00271502">
            <w:pPr>
              <w:jc w:val="both"/>
            </w:pPr>
            <w:r w:rsidRPr="00D72C35">
              <w:lastRenderedPageBreak/>
              <w:t>10</w:t>
            </w:r>
          </w:p>
        </w:tc>
        <w:tc>
          <w:tcPr>
            <w:tcW w:w="678" w:type="pct"/>
          </w:tcPr>
          <w:p w:rsidR="007A5F27" w:rsidRPr="00D72C35" w:rsidRDefault="007A5F27" w:rsidP="00271502">
            <w:pPr>
              <w:jc w:val="both"/>
            </w:pPr>
            <w:r w:rsidRPr="00D72C35">
              <w:t>Выявление одаренных детей</w:t>
            </w:r>
          </w:p>
        </w:tc>
        <w:tc>
          <w:tcPr>
            <w:tcW w:w="1277" w:type="pct"/>
          </w:tcPr>
          <w:p w:rsidR="007A5F27" w:rsidRPr="00D72C35" w:rsidRDefault="007A5F27" w:rsidP="00271502">
            <w:pPr>
              <w:jc w:val="both"/>
            </w:pPr>
            <w:r w:rsidRPr="00D72C35">
              <w:t>Проверка планов и графиков</w:t>
            </w:r>
          </w:p>
        </w:tc>
        <w:tc>
          <w:tcPr>
            <w:tcW w:w="677" w:type="pct"/>
          </w:tcPr>
          <w:p w:rsidR="007A5F27" w:rsidRPr="00D72C35" w:rsidRDefault="007A5F27" w:rsidP="00271502">
            <w:pPr>
              <w:jc w:val="both"/>
            </w:pPr>
            <w:r w:rsidRPr="00D72C35">
              <w:t>Планы и графики занятий с детьми, имеющими высокую мотивацию к знаниям</w:t>
            </w:r>
          </w:p>
        </w:tc>
        <w:tc>
          <w:tcPr>
            <w:tcW w:w="601" w:type="pct"/>
          </w:tcPr>
          <w:p w:rsidR="007A5F27" w:rsidRPr="00D72C35" w:rsidRDefault="007A5F27" w:rsidP="00271502">
            <w:pPr>
              <w:jc w:val="both"/>
            </w:pPr>
            <w:r w:rsidRPr="00D72C35">
              <w:t xml:space="preserve">Справка </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Зам. директора по УВР, учителя-предметники</w:t>
            </w:r>
          </w:p>
        </w:tc>
      </w:tr>
      <w:tr w:rsidR="007A5F27" w:rsidRPr="00D72C35" w:rsidTr="00271502">
        <w:trPr>
          <w:trHeight w:val="55"/>
        </w:trPr>
        <w:tc>
          <w:tcPr>
            <w:tcW w:w="224" w:type="pct"/>
          </w:tcPr>
          <w:p w:rsidR="007A5F27" w:rsidRPr="00D72C35" w:rsidRDefault="007A5F27" w:rsidP="00271502">
            <w:pPr>
              <w:jc w:val="both"/>
            </w:pPr>
            <w:r w:rsidRPr="00D72C35">
              <w:t>11</w:t>
            </w:r>
          </w:p>
        </w:tc>
        <w:tc>
          <w:tcPr>
            <w:tcW w:w="678" w:type="pct"/>
          </w:tcPr>
          <w:p w:rsidR="007A5F27" w:rsidRPr="00D72C35" w:rsidRDefault="007A5F27" w:rsidP="00271502">
            <w:pPr>
              <w:jc w:val="both"/>
            </w:pPr>
            <w:r w:rsidRPr="00D72C35">
              <w:t>Формы и методы работы со способными учащимися</w:t>
            </w:r>
          </w:p>
        </w:tc>
        <w:tc>
          <w:tcPr>
            <w:tcW w:w="1277" w:type="pct"/>
          </w:tcPr>
          <w:p w:rsidR="007A5F27" w:rsidRPr="00D72C35" w:rsidRDefault="007A5F27" w:rsidP="00271502">
            <w:pPr>
              <w:jc w:val="both"/>
            </w:pPr>
            <w:r w:rsidRPr="00D72C35">
              <w:t>Проверка планов и графиков</w:t>
            </w:r>
          </w:p>
        </w:tc>
        <w:tc>
          <w:tcPr>
            <w:tcW w:w="677" w:type="pct"/>
          </w:tcPr>
          <w:p w:rsidR="007A5F27" w:rsidRPr="00D72C35" w:rsidRDefault="007A5F27" w:rsidP="00271502">
            <w:pPr>
              <w:jc w:val="both"/>
            </w:pPr>
            <w:r w:rsidRPr="00D72C35">
              <w:t>Планы и графики занятий с детьми, имеющими высокую мотивацию к знаниям</w:t>
            </w:r>
          </w:p>
        </w:tc>
        <w:tc>
          <w:tcPr>
            <w:tcW w:w="601" w:type="pct"/>
          </w:tcPr>
          <w:p w:rsidR="007A5F27" w:rsidRPr="00D72C35" w:rsidRDefault="007A5F27" w:rsidP="00271502">
            <w:pPr>
              <w:jc w:val="both"/>
            </w:pPr>
            <w:r w:rsidRPr="00D72C35">
              <w:t xml:space="preserve">Справка </w:t>
            </w:r>
          </w:p>
        </w:tc>
        <w:tc>
          <w:tcPr>
            <w:tcW w:w="602" w:type="pct"/>
          </w:tcPr>
          <w:p w:rsidR="007A5F27" w:rsidRPr="00D72C35" w:rsidRDefault="007A5F27" w:rsidP="00271502">
            <w:pPr>
              <w:jc w:val="both"/>
            </w:pPr>
            <w:r w:rsidRPr="00D72C35">
              <w:t>1 раз в год</w:t>
            </w:r>
          </w:p>
        </w:tc>
        <w:tc>
          <w:tcPr>
            <w:tcW w:w="941" w:type="pct"/>
          </w:tcPr>
          <w:p w:rsidR="007A5F27" w:rsidRPr="00D72C35" w:rsidRDefault="007A5F27" w:rsidP="00271502">
            <w:pPr>
              <w:jc w:val="both"/>
            </w:pPr>
            <w:r w:rsidRPr="00D72C35">
              <w:t>Зам. директора по УВР, учителя-предметники</w:t>
            </w:r>
          </w:p>
        </w:tc>
      </w:tr>
      <w:tr w:rsidR="007A5F27" w:rsidRPr="00D72C35" w:rsidTr="00271502">
        <w:trPr>
          <w:trHeight w:val="485"/>
        </w:trPr>
        <w:tc>
          <w:tcPr>
            <w:tcW w:w="224" w:type="pct"/>
            <w:vMerge w:val="restart"/>
          </w:tcPr>
          <w:p w:rsidR="007A5F27" w:rsidRPr="00D72C35" w:rsidRDefault="007A5F27" w:rsidP="00271502">
            <w:pPr>
              <w:jc w:val="both"/>
            </w:pPr>
            <w:r w:rsidRPr="00D72C35">
              <w:t>12</w:t>
            </w:r>
          </w:p>
        </w:tc>
        <w:tc>
          <w:tcPr>
            <w:tcW w:w="678" w:type="pct"/>
            <w:vMerge w:val="restart"/>
          </w:tcPr>
          <w:p w:rsidR="007A5F27" w:rsidRPr="00D72C35" w:rsidRDefault="007A5F27" w:rsidP="00271502">
            <w:pPr>
              <w:jc w:val="both"/>
            </w:pPr>
            <w:r w:rsidRPr="00D72C35">
              <w:t>Организация работы со слабоуспевающими учащимися</w:t>
            </w:r>
          </w:p>
        </w:tc>
        <w:tc>
          <w:tcPr>
            <w:tcW w:w="1277" w:type="pct"/>
            <w:vMerge w:val="restart"/>
          </w:tcPr>
          <w:p w:rsidR="007A5F27" w:rsidRPr="00D72C35" w:rsidRDefault="007A5F27" w:rsidP="00271502">
            <w:pPr>
              <w:jc w:val="both"/>
            </w:pPr>
            <w:r w:rsidRPr="00D72C35">
              <w:t xml:space="preserve">Проверка планов,  графиков консультаций, анализ отчетов работы со </w:t>
            </w:r>
            <w:proofErr w:type="gramStart"/>
            <w:r w:rsidRPr="00D72C35">
              <w:t>слабоуспевающими</w:t>
            </w:r>
            <w:proofErr w:type="gramEnd"/>
          </w:p>
        </w:tc>
        <w:tc>
          <w:tcPr>
            <w:tcW w:w="677" w:type="pct"/>
            <w:vMerge w:val="restart"/>
          </w:tcPr>
          <w:p w:rsidR="007A5F27" w:rsidRPr="00D72C35" w:rsidRDefault="007A5F27" w:rsidP="00271502">
            <w:pPr>
              <w:jc w:val="both"/>
            </w:pPr>
            <w:r w:rsidRPr="00D72C35">
              <w:t>Планы и графики занятий с детьми, имеющими низкую мотивацию к учебе</w:t>
            </w:r>
          </w:p>
        </w:tc>
        <w:tc>
          <w:tcPr>
            <w:tcW w:w="601" w:type="pct"/>
          </w:tcPr>
          <w:p w:rsidR="007A5F27" w:rsidRPr="00D72C35" w:rsidRDefault="007A5F27" w:rsidP="00271502">
            <w:pPr>
              <w:jc w:val="both"/>
            </w:pPr>
            <w:r w:rsidRPr="00D72C35">
              <w:t xml:space="preserve">Справка </w:t>
            </w:r>
          </w:p>
        </w:tc>
        <w:tc>
          <w:tcPr>
            <w:tcW w:w="602" w:type="pct"/>
          </w:tcPr>
          <w:p w:rsidR="007A5F27" w:rsidRPr="00D72C35" w:rsidRDefault="007A5F27" w:rsidP="00271502">
            <w:pPr>
              <w:jc w:val="both"/>
            </w:pPr>
            <w:r w:rsidRPr="00D72C35">
              <w:t>2 раз в год</w:t>
            </w:r>
          </w:p>
        </w:tc>
        <w:tc>
          <w:tcPr>
            <w:tcW w:w="941" w:type="pct"/>
            <w:vMerge w:val="restart"/>
          </w:tcPr>
          <w:p w:rsidR="007A5F27" w:rsidRPr="00D72C35" w:rsidRDefault="007A5F27" w:rsidP="00271502">
            <w:pPr>
              <w:jc w:val="both"/>
            </w:pPr>
            <w:r w:rsidRPr="00D72C35">
              <w:t>Зам. директора по УВР, учителя-предметники</w:t>
            </w:r>
          </w:p>
        </w:tc>
      </w:tr>
      <w:tr w:rsidR="007A5F27" w:rsidRPr="00D72C35" w:rsidTr="00271502">
        <w:trPr>
          <w:trHeight w:val="485"/>
        </w:trPr>
        <w:tc>
          <w:tcPr>
            <w:tcW w:w="224" w:type="pct"/>
            <w:vMerge/>
          </w:tcPr>
          <w:p w:rsidR="007A5F27" w:rsidRPr="00D72C35" w:rsidRDefault="007A5F27" w:rsidP="00271502">
            <w:pPr>
              <w:jc w:val="both"/>
            </w:pPr>
          </w:p>
        </w:tc>
        <w:tc>
          <w:tcPr>
            <w:tcW w:w="678" w:type="pct"/>
            <w:vMerge/>
          </w:tcPr>
          <w:p w:rsidR="007A5F27" w:rsidRPr="00D72C35" w:rsidRDefault="007A5F27" w:rsidP="00271502">
            <w:pPr>
              <w:jc w:val="both"/>
            </w:pPr>
          </w:p>
        </w:tc>
        <w:tc>
          <w:tcPr>
            <w:tcW w:w="1277" w:type="pct"/>
            <w:vMerge/>
          </w:tcPr>
          <w:p w:rsidR="007A5F27" w:rsidRPr="00D72C35" w:rsidRDefault="007A5F27" w:rsidP="00271502">
            <w:pPr>
              <w:jc w:val="both"/>
            </w:pPr>
          </w:p>
        </w:tc>
        <w:tc>
          <w:tcPr>
            <w:tcW w:w="677" w:type="pct"/>
            <w:vMerge/>
          </w:tcPr>
          <w:p w:rsidR="007A5F27" w:rsidRPr="00D72C35" w:rsidRDefault="007A5F27" w:rsidP="00271502">
            <w:pPr>
              <w:jc w:val="both"/>
            </w:pPr>
          </w:p>
        </w:tc>
        <w:tc>
          <w:tcPr>
            <w:tcW w:w="601" w:type="pct"/>
          </w:tcPr>
          <w:p w:rsidR="007A5F27" w:rsidRPr="00D72C35" w:rsidRDefault="007A5F27" w:rsidP="00271502">
            <w:pPr>
              <w:jc w:val="both"/>
            </w:pPr>
            <w:r w:rsidRPr="00D72C35">
              <w:t xml:space="preserve">Отчеты </w:t>
            </w:r>
          </w:p>
        </w:tc>
        <w:tc>
          <w:tcPr>
            <w:tcW w:w="602" w:type="pct"/>
          </w:tcPr>
          <w:p w:rsidR="007A5F27" w:rsidRPr="00D72C35" w:rsidRDefault="007A5F27" w:rsidP="00271502">
            <w:pPr>
              <w:jc w:val="both"/>
            </w:pPr>
            <w:r w:rsidRPr="00D72C35">
              <w:t xml:space="preserve">За четверть </w:t>
            </w:r>
          </w:p>
        </w:tc>
        <w:tc>
          <w:tcPr>
            <w:tcW w:w="941" w:type="pct"/>
            <w:vMerge/>
          </w:tcPr>
          <w:p w:rsidR="007A5F27" w:rsidRPr="00D72C35" w:rsidRDefault="007A5F27" w:rsidP="00271502">
            <w:pPr>
              <w:jc w:val="both"/>
            </w:pPr>
          </w:p>
        </w:tc>
      </w:tr>
    </w:tbl>
    <w:p w:rsidR="007A5F27" w:rsidRPr="00D72C35" w:rsidRDefault="007A5F27" w:rsidP="007A5F27">
      <w:pPr>
        <w:ind w:firstLine="720"/>
        <w:jc w:val="both"/>
        <w:rPr>
          <w:b/>
          <w:bCs/>
        </w:rPr>
      </w:pPr>
    </w:p>
    <w:p w:rsidR="007A5F27" w:rsidRPr="00D72C35" w:rsidRDefault="007A5F27" w:rsidP="007A5F27">
      <w:pPr>
        <w:ind w:firstLine="720"/>
        <w:jc w:val="both"/>
        <w:rPr>
          <w:b/>
          <w:bCs/>
        </w:rPr>
      </w:pPr>
    </w:p>
    <w:p w:rsidR="007A5F27" w:rsidRPr="001D4A0B" w:rsidRDefault="007A5F27" w:rsidP="007A5F27">
      <w:pPr>
        <w:rPr>
          <w:b/>
          <w:bCs/>
          <w:sz w:val="32"/>
          <w:szCs w:val="32"/>
          <w:u w:val="single"/>
        </w:rPr>
      </w:pPr>
      <w:r>
        <w:rPr>
          <w:b/>
          <w:bCs/>
        </w:rPr>
        <w:t xml:space="preserve">                  </w:t>
      </w:r>
      <w:r w:rsidRPr="001D4A0B">
        <w:rPr>
          <w:b/>
          <w:bCs/>
          <w:sz w:val="32"/>
          <w:szCs w:val="32"/>
          <w:u w:val="single"/>
        </w:rPr>
        <w:t>Мониторинг условий достижения образовательных результатов</w:t>
      </w:r>
    </w:p>
    <w:p w:rsidR="007A5F27" w:rsidRPr="00D72C35" w:rsidRDefault="007A5F27" w:rsidP="007A5F27">
      <w:pPr>
        <w:ind w:firstLine="720"/>
        <w:jc w:val="both"/>
      </w:pPr>
    </w:p>
    <w:p w:rsidR="007A5F27" w:rsidRPr="00D72C35" w:rsidRDefault="007A5F27" w:rsidP="007A5F27">
      <w:pPr>
        <w:ind w:firstLine="720"/>
        <w:jc w:val="both"/>
      </w:pPr>
      <w:r w:rsidRPr="00D72C35">
        <w:rPr>
          <w:b/>
        </w:rPr>
        <w:t xml:space="preserve">Цель </w:t>
      </w:r>
      <w:r w:rsidRPr="00D72C35">
        <w:t>проведения мониторинга условий достижения образовательных результатов – сбор, хранение, обработка и анализ достоверной информации об условиях достижения образовательных результатов, необходимой для принятия в школе управленческих решений, направленных на повышение качества образования.</w:t>
      </w:r>
    </w:p>
    <w:p w:rsidR="007A5F27" w:rsidRPr="00D72C35" w:rsidRDefault="007A5F27" w:rsidP="007A5F27">
      <w:pPr>
        <w:ind w:firstLine="720"/>
        <w:jc w:val="both"/>
      </w:pPr>
      <w:r w:rsidRPr="00D72C35">
        <w:rPr>
          <w:b/>
        </w:rPr>
        <w:t>Критерии</w:t>
      </w:r>
      <w:r w:rsidRPr="00D72C35">
        <w:t xml:space="preserve"> – наличие ресурсов, на основании которых производится оценка:</w:t>
      </w:r>
    </w:p>
    <w:p w:rsidR="007A5F27" w:rsidRPr="00D72C35" w:rsidRDefault="007A5F27" w:rsidP="007A5F27">
      <w:pPr>
        <w:ind w:firstLine="720"/>
        <w:jc w:val="both"/>
      </w:pPr>
      <w:r w:rsidRPr="00D72C35">
        <w:t xml:space="preserve">-методических; </w:t>
      </w:r>
    </w:p>
    <w:p w:rsidR="007A5F27" w:rsidRPr="00D72C35" w:rsidRDefault="007A5F27" w:rsidP="007A5F27">
      <w:pPr>
        <w:ind w:firstLine="720"/>
        <w:jc w:val="both"/>
      </w:pPr>
      <w:r w:rsidRPr="00D72C35">
        <w:t xml:space="preserve">-валеологических; </w:t>
      </w:r>
    </w:p>
    <w:p w:rsidR="007A5F27" w:rsidRPr="00D72C35" w:rsidRDefault="007A5F27" w:rsidP="007A5F27">
      <w:pPr>
        <w:ind w:firstLine="720"/>
        <w:jc w:val="both"/>
      </w:pPr>
      <w:r w:rsidRPr="00D72C35">
        <w:t xml:space="preserve">-ресурсов получения дополнительного образования; </w:t>
      </w:r>
    </w:p>
    <w:p w:rsidR="0060185D" w:rsidRDefault="007A5F27" w:rsidP="007A5F27">
      <w:pPr>
        <w:ind w:firstLine="720"/>
        <w:jc w:val="both"/>
      </w:pPr>
      <w:r w:rsidRPr="00D72C35">
        <w:t xml:space="preserve">--ресурсов образовательной среды. </w:t>
      </w:r>
    </w:p>
    <w:p w:rsidR="007A5F27" w:rsidRPr="00D72C35" w:rsidRDefault="007A5F27" w:rsidP="007A5F27">
      <w:pPr>
        <w:ind w:firstLine="720"/>
        <w:jc w:val="both"/>
      </w:pPr>
      <w:r w:rsidRPr="00D72C35">
        <w:rPr>
          <w:b/>
        </w:rPr>
        <w:t>Методы:</w:t>
      </w:r>
      <w:r w:rsidRPr="00D72C35">
        <w:t xml:space="preserve"> наблюдение, анкетирование, анализ статистических данных.</w:t>
      </w:r>
    </w:p>
    <w:p w:rsidR="007A5F27" w:rsidRPr="00D72C35" w:rsidRDefault="007A5F27" w:rsidP="007A5F27">
      <w:pPr>
        <w:ind w:firstLine="720"/>
        <w:jc w:val="both"/>
        <w:rPr>
          <w:b/>
          <w:bCs/>
        </w:rPr>
      </w:pPr>
    </w:p>
    <w:p w:rsidR="007A5F27" w:rsidRPr="00D72C35" w:rsidRDefault="007A5F27" w:rsidP="007A5F27">
      <w:pPr>
        <w:ind w:firstLine="720"/>
        <w:jc w:val="both"/>
        <w:rPr>
          <w:b/>
          <w:bCs/>
        </w:rPr>
        <w:sectPr w:rsidR="007A5F27" w:rsidRPr="00D72C35" w:rsidSect="00DA5AE4">
          <w:pgSz w:w="15840" w:h="12240" w:orient="landscape"/>
          <w:pgMar w:top="907" w:right="1134" w:bottom="851" w:left="1134" w:header="720" w:footer="720" w:gutter="0"/>
          <w:cols w:space="720"/>
        </w:sectPr>
      </w:pPr>
    </w:p>
    <w:p w:rsidR="007A5F27" w:rsidRPr="000F03C6" w:rsidRDefault="007A5F27" w:rsidP="007A5F27">
      <w:pPr>
        <w:ind w:firstLine="720"/>
        <w:jc w:val="center"/>
        <w:rPr>
          <w:b/>
          <w:bCs/>
          <w:sz w:val="32"/>
          <w:szCs w:val="32"/>
        </w:rPr>
      </w:pPr>
      <w:r w:rsidRPr="000F03C6">
        <w:rPr>
          <w:b/>
          <w:bCs/>
          <w:sz w:val="32"/>
          <w:szCs w:val="32"/>
        </w:rPr>
        <w:lastRenderedPageBreak/>
        <w:t>Мониторинг условий достижения образовательных результатов</w:t>
      </w:r>
    </w:p>
    <w:p w:rsidR="007A5F27" w:rsidRPr="000F03C6" w:rsidRDefault="007A5F27" w:rsidP="007A5F27">
      <w:pPr>
        <w:ind w:firstLine="720"/>
        <w:jc w:val="center"/>
        <w:rPr>
          <w:b/>
          <w:bCs/>
          <w:sz w:val="32"/>
          <w:szCs w:val="32"/>
        </w:rPr>
      </w:pPr>
    </w:p>
    <w:tbl>
      <w:tblPr>
        <w:tblW w:w="9930" w:type="dxa"/>
        <w:tblLayout w:type="fixed"/>
        <w:tblCellMar>
          <w:top w:w="15" w:type="dxa"/>
          <w:left w:w="15" w:type="dxa"/>
          <w:bottom w:w="15" w:type="dxa"/>
          <w:right w:w="15" w:type="dxa"/>
        </w:tblCellMar>
        <w:tblLook w:val="0000"/>
      </w:tblPr>
      <w:tblGrid>
        <w:gridCol w:w="2190"/>
        <w:gridCol w:w="1800"/>
        <w:gridCol w:w="1800"/>
        <w:gridCol w:w="1980"/>
        <w:gridCol w:w="2160"/>
      </w:tblGrid>
      <w:tr w:rsidR="007A5F27" w:rsidRPr="00D72C35" w:rsidTr="00271502">
        <w:tc>
          <w:tcPr>
            <w:tcW w:w="21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7A5F27" w:rsidRPr="00D72C35" w:rsidRDefault="007A5F27" w:rsidP="00271502">
            <w:pPr>
              <w:jc w:val="both"/>
              <w:rPr>
                <w:b/>
                <w:bCs/>
              </w:rPr>
            </w:pPr>
            <w:r w:rsidRPr="00D72C35">
              <w:rPr>
                <w:b/>
                <w:bCs/>
              </w:rPr>
              <w:t>Показатели</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7A5F27" w:rsidRPr="00D72C35" w:rsidRDefault="007A5F27" w:rsidP="00271502">
            <w:pPr>
              <w:jc w:val="both"/>
              <w:rPr>
                <w:b/>
                <w:bCs/>
              </w:rPr>
            </w:pPr>
            <w:r w:rsidRPr="00D72C35">
              <w:rPr>
                <w:b/>
                <w:bCs/>
              </w:rPr>
              <w:t>Индикаторы</w:t>
            </w:r>
          </w:p>
        </w:tc>
        <w:tc>
          <w:tcPr>
            <w:tcW w:w="18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7A5F27" w:rsidRPr="00D72C35" w:rsidRDefault="007A5F27" w:rsidP="00271502">
            <w:pPr>
              <w:jc w:val="both"/>
              <w:rPr>
                <w:b/>
                <w:bCs/>
              </w:rPr>
            </w:pPr>
            <w:r w:rsidRPr="00D72C35">
              <w:rPr>
                <w:b/>
                <w:bCs/>
              </w:rPr>
              <w:t>Вид</w:t>
            </w:r>
          </w:p>
          <w:p w:rsidR="007A5F27" w:rsidRPr="00D72C35" w:rsidRDefault="007A5F27" w:rsidP="00271502">
            <w:pPr>
              <w:jc w:val="both"/>
              <w:rPr>
                <w:b/>
                <w:bCs/>
              </w:rPr>
            </w:pPr>
            <w:r w:rsidRPr="00D72C35">
              <w:rPr>
                <w:b/>
                <w:bCs/>
              </w:rPr>
              <w:t>мониторинга</w:t>
            </w:r>
          </w:p>
        </w:tc>
        <w:tc>
          <w:tcPr>
            <w:tcW w:w="19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7A5F27" w:rsidRPr="00D72C35" w:rsidRDefault="007A5F27" w:rsidP="00271502">
            <w:pPr>
              <w:jc w:val="both"/>
              <w:rPr>
                <w:b/>
                <w:bCs/>
              </w:rPr>
            </w:pPr>
            <w:r w:rsidRPr="00D72C35">
              <w:rPr>
                <w:b/>
                <w:bCs/>
              </w:rPr>
              <w:t>Ответственные за сбор информации</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rsidR="007A5F27" w:rsidRPr="00D72C35" w:rsidRDefault="007A5F27" w:rsidP="00271502">
            <w:pPr>
              <w:jc w:val="both"/>
              <w:rPr>
                <w:b/>
                <w:bCs/>
              </w:rPr>
            </w:pPr>
            <w:r w:rsidRPr="00D72C35">
              <w:rPr>
                <w:b/>
                <w:bCs/>
              </w:rPr>
              <w:t>Потребители информации</w:t>
            </w:r>
          </w:p>
        </w:tc>
      </w:tr>
      <w:tr w:rsidR="007A5F27" w:rsidRPr="00D72C35" w:rsidTr="00271502">
        <w:tc>
          <w:tcPr>
            <w:tcW w:w="993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D72C35" w:rsidRDefault="007A5F27" w:rsidP="00271502">
            <w:pPr>
              <w:tabs>
                <w:tab w:val="left" w:pos="2550"/>
                <w:tab w:val="center" w:pos="4755"/>
              </w:tabs>
              <w:ind w:firstLine="180"/>
              <w:jc w:val="both"/>
              <w:rPr>
                <w:b/>
              </w:rPr>
            </w:pPr>
            <w:r w:rsidRPr="00D72C35">
              <w:rPr>
                <w:b/>
              </w:rPr>
              <w:tab/>
              <w:t>Критерий: методические ресурсы</w:t>
            </w:r>
          </w:p>
        </w:tc>
      </w:tr>
      <w:tr w:rsidR="007A5F27" w:rsidRPr="000F03C6" w:rsidTr="00271502">
        <w:trPr>
          <w:trHeight w:val="1019"/>
        </w:trPr>
        <w:tc>
          <w:tcPr>
            <w:tcW w:w="219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 xml:space="preserve">Повышение квалификации учителей </w:t>
            </w:r>
          </w:p>
        </w:tc>
        <w:tc>
          <w:tcPr>
            <w:tcW w:w="180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Статистические данные, анализ</w:t>
            </w:r>
          </w:p>
        </w:tc>
        <w:tc>
          <w:tcPr>
            <w:tcW w:w="180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Базовый</w:t>
            </w:r>
          </w:p>
        </w:tc>
        <w:tc>
          <w:tcPr>
            <w:tcW w:w="198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Зам. директора по УВР</w:t>
            </w:r>
          </w:p>
        </w:tc>
        <w:tc>
          <w:tcPr>
            <w:tcW w:w="216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Учителя, органы управления образованием</w:t>
            </w:r>
          </w:p>
        </w:tc>
      </w:tr>
      <w:tr w:rsidR="007A5F27" w:rsidRPr="000F03C6" w:rsidTr="00271502">
        <w:trPr>
          <w:trHeight w:val="1280"/>
        </w:trPr>
        <w:tc>
          <w:tcPr>
            <w:tcW w:w="219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Владение педагогами разнообразными технологиями, методами, приемами обучения</w:t>
            </w:r>
          </w:p>
        </w:tc>
        <w:tc>
          <w:tcPr>
            <w:tcW w:w="180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Наблюдение, анкетирование, собеседование</w:t>
            </w:r>
          </w:p>
        </w:tc>
        <w:tc>
          <w:tcPr>
            <w:tcW w:w="180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Проблемный, управленческий</w:t>
            </w:r>
          </w:p>
        </w:tc>
        <w:tc>
          <w:tcPr>
            <w:tcW w:w="198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Зам. директора по УВР, руководители МО</w:t>
            </w:r>
          </w:p>
        </w:tc>
        <w:tc>
          <w:tcPr>
            <w:tcW w:w="2160" w:type="dxa"/>
            <w:vMerge w:val="restart"/>
            <w:tcBorders>
              <w:top w:val="single" w:sz="4" w:space="0" w:color="auto"/>
              <w:left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Учителя, органы управления образованием, родители</w:t>
            </w:r>
          </w:p>
        </w:tc>
      </w:tr>
      <w:tr w:rsidR="007A5F27" w:rsidRPr="000F03C6" w:rsidTr="00271502">
        <w:trPr>
          <w:trHeight w:val="240"/>
        </w:trPr>
        <w:tc>
          <w:tcPr>
            <w:tcW w:w="219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Инновационная и экспериментальная деятельность педагогов</w:t>
            </w:r>
          </w:p>
        </w:tc>
        <w:tc>
          <w:tcPr>
            <w:tcW w:w="180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Наблюдение, анкетирование, собеседование</w:t>
            </w:r>
          </w:p>
        </w:tc>
        <w:tc>
          <w:tcPr>
            <w:tcW w:w="180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Проблемный, управленческий</w:t>
            </w:r>
          </w:p>
        </w:tc>
        <w:tc>
          <w:tcPr>
            <w:tcW w:w="198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Зам. директора по УВР</w:t>
            </w:r>
          </w:p>
        </w:tc>
        <w:tc>
          <w:tcPr>
            <w:tcW w:w="2160" w:type="dxa"/>
            <w:vMerge/>
            <w:tcBorders>
              <w:left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rPr>
                <w:color w:val="2B2C30"/>
              </w:rPr>
            </w:pPr>
          </w:p>
        </w:tc>
      </w:tr>
      <w:tr w:rsidR="007A5F27" w:rsidRPr="000F03C6" w:rsidTr="00271502">
        <w:tc>
          <w:tcPr>
            <w:tcW w:w="21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Выступления педагогов на семинарах различного уровня, публикации</w:t>
            </w:r>
          </w:p>
        </w:tc>
        <w:tc>
          <w:tcPr>
            <w:tcW w:w="180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Статистические данные, анализ</w:t>
            </w:r>
          </w:p>
        </w:tc>
        <w:tc>
          <w:tcPr>
            <w:tcW w:w="180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Информационный, управленческий</w:t>
            </w:r>
          </w:p>
          <w:p w:rsidR="007A5F27" w:rsidRPr="000F03C6" w:rsidRDefault="007A5F27" w:rsidP="00271502">
            <w:pPr>
              <w:ind w:firstLine="180"/>
              <w:jc w:val="both"/>
            </w:pPr>
          </w:p>
          <w:p w:rsidR="007A5F27" w:rsidRPr="000F03C6" w:rsidRDefault="007A5F27" w:rsidP="00271502">
            <w:pPr>
              <w:ind w:firstLine="180"/>
              <w:jc w:val="both"/>
            </w:pP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Зам. директора по УВР, руководители МО</w:t>
            </w:r>
          </w:p>
        </w:tc>
        <w:tc>
          <w:tcPr>
            <w:tcW w:w="2160" w:type="dxa"/>
            <w:vMerge/>
            <w:tcBorders>
              <w:left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rPr>
                <w:color w:val="2B2C30"/>
              </w:rPr>
            </w:pPr>
          </w:p>
        </w:tc>
      </w:tr>
      <w:tr w:rsidR="007A5F27" w:rsidRPr="000F03C6" w:rsidTr="00271502">
        <w:trPr>
          <w:trHeight w:val="1047"/>
        </w:trPr>
        <w:tc>
          <w:tcPr>
            <w:tcW w:w="21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Участие педагогов в профессиональных конкурсах</w:t>
            </w:r>
          </w:p>
        </w:tc>
        <w:tc>
          <w:tcPr>
            <w:tcW w:w="180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p>
        </w:tc>
        <w:tc>
          <w:tcPr>
            <w:tcW w:w="180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p>
          <w:p w:rsidR="007A5F27" w:rsidRPr="000F03C6" w:rsidRDefault="007A5F27" w:rsidP="00271502">
            <w:pPr>
              <w:ind w:firstLine="180"/>
              <w:jc w:val="both"/>
            </w:pPr>
          </w:p>
          <w:p w:rsidR="007A5F27" w:rsidRPr="000F03C6" w:rsidRDefault="007A5F27" w:rsidP="00271502">
            <w:pPr>
              <w:ind w:firstLine="180"/>
              <w:jc w:val="both"/>
            </w:pPr>
          </w:p>
        </w:tc>
        <w:tc>
          <w:tcPr>
            <w:tcW w:w="198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Заместитель директора по УВР</w:t>
            </w:r>
          </w:p>
        </w:tc>
        <w:tc>
          <w:tcPr>
            <w:tcW w:w="2160" w:type="dxa"/>
            <w:vMerge/>
            <w:tcBorders>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rPr>
                <w:color w:val="2B2C30"/>
              </w:rPr>
            </w:pPr>
          </w:p>
        </w:tc>
      </w:tr>
      <w:tr w:rsidR="007A5F27" w:rsidRPr="000F03C6" w:rsidTr="00271502">
        <w:trPr>
          <w:trHeight w:val="998"/>
        </w:trPr>
        <w:tc>
          <w:tcPr>
            <w:tcW w:w="21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Стабильность основного состава педагогического коллектива</w:t>
            </w:r>
          </w:p>
        </w:tc>
        <w:tc>
          <w:tcPr>
            <w:tcW w:w="180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p>
        </w:tc>
        <w:tc>
          <w:tcPr>
            <w:tcW w:w="180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p>
          <w:p w:rsidR="007A5F27" w:rsidRPr="000F03C6" w:rsidRDefault="007A5F27" w:rsidP="00271502">
            <w:pPr>
              <w:ind w:firstLine="180"/>
              <w:jc w:val="both"/>
            </w:pPr>
          </w:p>
          <w:p w:rsidR="007A5F27" w:rsidRPr="000F03C6" w:rsidRDefault="007A5F27" w:rsidP="00271502">
            <w:pPr>
              <w:ind w:firstLine="180"/>
              <w:jc w:val="both"/>
            </w:pPr>
          </w:p>
          <w:p w:rsidR="007A5F27" w:rsidRPr="000F03C6" w:rsidRDefault="007A5F27" w:rsidP="00271502">
            <w:pPr>
              <w:ind w:firstLine="180"/>
              <w:jc w:val="both"/>
            </w:pPr>
          </w:p>
          <w:p w:rsidR="007A5F27" w:rsidRPr="000F03C6" w:rsidRDefault="007A5F27" w:rsidP="00271502">
            <w:pPr>
              <w:ind w:firstLine="180"/>
              <w:jc w:val="both"/>
            </w:pPr>
          </w:p>
          <w:p w:rsidR="007A5F27" w:rsidRPr="000F03C6" w:rsidRDefault="007A5F27" w:rsidP="00271502">
            <w:pPr>
              <w:ind w:firstLine="180"/>
              <w:jc w:val="both"/>
            </w:pPr>
          </w:p>
          <w:p w:rsidR="007A5F27" w:rsidRPr="000F03C6" w:rsidRDefault="007A5F27" w:rsidP="00271502">
            <w:pPr>
              <w:ind w:firstLine="180"/>
              <w:jc w:val="both"/>
            </w:pPr>
          </w:p>
        </w:tc>
        <w:tc>
          <w:tcPr>
            <w:tcW w:w="198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rPr>
                <w:color w:val="2B2C30"/>
              </w:rPr>
            </w:pPr>
            <w:r w:rsidRPr="000F03C6">
              <w:rPr>
                <w:color w:val="2B2C30"/>
                <w:sz w:val="22"/>
                <w:szCs w:val="22"/>
              </w:rPr>
              <w:t>Учителя, родители</w:t>
            </w:r>
          </w:p>
        </w:tc>
      </w:tr>
      <w:tr w:rsidR="007A5F27" w:rsidRPr="000F03C6" w:rsidTr="00271502">
        <w:trPr>
          <w:trHeight w:val="1103"/>
        </w:trPr>
        <w:tc>
          <w:tcPr>
            <w:tcW w:w="2190" w:type="dxa"/>
            <w:tcBorders>
              <w:top w:val="outset" w:sz="6" w:space="0" w:color="auto"/>
              <w:left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lastRenderedPageBreak/>
              <w:t xml:space="preserve">Оснащенность кабинетов методическими материалами и оборудованием </w:t>
            </w:r>
          </w:p>
        </w:tc>
        <w:tc>
          <w:tcPr>
            <w:tcW w:w="1800" w:type="dxa"/>
            <w:tcBorders>
              <w:top w:val="single" w:sz="4" w:space="0" w:color="auto"/>
              <w:left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p>
        </w:tc>
        <w:tc>
          <w:tcPr>
            <w:tcW w:w="180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Базовый, управленческий</w:t>
            </w:r>
          </w:p>
        </w:tc>
        <w:tc>
          <w:tcPr>
            <w:tcW w:w="1980" w:type="dxa"/>
            <w:tcBorders>
              <w:top w:val="outset" w:sz="6" w:space="0" w:color="auto"/>
              <w:left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Зам. директора по УВР, руководители МО</w:t>
            </w:r>
          </w:p>
        </w:tc>
        <w:tc>
          <w:tcPr>
            <w:tcW w:w="2160" w:type="dxa"/>
            <w:tcBorders>
              <w:top w:val="outset" w:sz="6" w:space="0" w:color="auto"/>
              <w:left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Учителя, родители, учащиеся</w:t>
            </w:r>
          </w:p>
        </w:tc>
      </w:tr>
      <w:tr w:rsidR="007A5F27" w:rsidRPr="000F03C6" w:rsidTr="00271502">
        <w:trPr>
          <w:trHeight w:val="1145"/>
        </w:trPr>
        <w:tc>
          <w:tcPr>
            <w:tcW w:w="2190" w:type="dxa"/>
            <w:tcBorders>
              <w:top w:val="outset" w:sz="6" w:space="0" w:color="auto"/>
              <w:left w:val="outset" w:sz="6" w:space="0" w:color="auto"/>
              <w:bottom w:val="nil"/>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Обеспеченность учебниками и УМК</w:t>
            </w:r>
          </w:p>
        </w:tc>
        <w:tc>
          <w:tcPr>
            <w:tcW w:w="1800" w:type="dxa"/>
            <w:tcBorders>
              <w:top w:val="single" w:sz="4" w:space="0" w:color="auto"/>
              <w:left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p>
        </w:tc>
        <w:tc>
          <w:tcPr>
            <w:tcW w:w="1800" w:type="dxa"/>
            <w:tcBorders>
              <w:top w:val="single" w:sz="4" w:space="0" w:color="auto"/>
              <w:left w:val="outset" w:sz="6" w:space="0" w:color="auto"/>
              <w:bottom w:val="nil"/>
              <w:right w:val="outset" w:sz="6" w:space="0" w:color="auto"/>
            </w:tcBorders>
            <w:tcMar>
              <w:top w:w="30" w:type="dxa"/>
              <w:left w:w="30" w:type="dxa"/>
              <w:bottom w:w="30" w:type="dxa"/>
              <w:right w:w="30" w:type="dxa"/>
            </w:tcMar>
          </w:tcPr>
          <w:p w:rsidR="007A5F27" w:rsidRPr="000F03C6" w:rsidRDefault="007A5F27" w:rsidP="00271502">
            <w:pPr>
              <w:ind w:firstLine="180"/>
              <w:jc w:val="both"/>
            </w:pPr>
          </w:p>
        </w:tc>
        <w:tc>
          <w:tcPr>
            <w:tcW w:w="1980" w:type="dxa"/>
            <w:tcBorders>
              <w:top w:val="outset" w:sz="6" w:space="0" w:color="auto"/>
              <w:left w:val="outset" w:sz="6" w:space="0" w:color="auto"/>
              <w:bottom w:val="nil"/>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 xml:space="preserve">Зам. директора </w:t>
            </w:r>
            <w:proofErr w:type="gramStart"/>
            <w:r w:rsidRPr="000F03C6">
              <w:rPr>
                <w:sz w:val="22"/>
                <w:szCs w:val="22"/>
              </w:rPr>
              <w:t>по</w:t>
            </w:r>
            <w:proofErr w:type="gramEnd"/>
          </w:p>
          <w:p w:rsidR="007A5F27" w:rsidRPr="000F03C6" w:rsidRDefault="007A5F27" w:rsidP="00271502">
            <w:pPr>
              <w:ind w:firstLine="180"/>
              <w:jc w:val="both"/>
            </w:pPr>
            <w:r w:rsidRPr="000F03C6">
              <w:rPr>
                <w:sz w:val="22"/>
                <w:szCs w:val="22"/>
              </w:rPr>
              <w:t xml:space="preserve"> УВР, зав. библиотекой</w:t>
            </w:r>
          </w:p>
        </w:tc>
        <w:tc>
          <w:tcPr>
            <w:tcW w:w="2160" w:type="dxa"/>
            <w:vMerge w:val="restart"/>
            <w:tcBorders>
              <w:top w:val="outset" w:sz="6" w:space="0" w:color="auto"/>
              <w:left w:val="outset" w:sz="6" w:space="0" w:color="auto"/>
              <w:bottom w:val="nil"/>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Учителя, органы управления образованием, родители, учащиеся</w:t>
            </w:r>
          </w:p>
        </w:tc>
      </w:tr>
      <w:tr w:rsidR="007A5F27" w:rsidRPr="000F03C6" w:rsidTr="00271502">
        <w:tc>
          <w:tcPr>
            <w:tcW w:w="21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Оснащенность библиотеки</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Статистические данные, анализ</w:t>
            </w:r>
          </w:p>
        </w:tc>
        <w:tc>
          <w:tcPr>
            <w:tcW w:w="1800" w:type="dxa"/>
            <w:tcBorders>
              <w:top w:val="single" w:sz="4" w:space="0" w:color="auto"/>
              <w:left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Зав. библиотекой</w:t>
            </w:r>
          </w:p>
        </w:tc>
        <w:tc>
          <w:tcPr>
            <w:tcW w:w="2160" w:type="dxa"/>
            <w:vMerge/>
            <w:tcBorders>
              <w:left w:val="outset" w:sz="6" w:space="0" w:color="auto"/>
              <w:right w:val="outset" w:sz="6" w:space="0" w:color="auto"/>
            </w:tcBorders>
            <w:tcMar>
              <w:top w:w="30" w:type="dxa"/>
              <w:left w:w="30" w:type="dxa"/>
              <w:bottom w:w="30" w:type="dxa"/>
              <w:right w:w="30" w:type="dxa"/>
            </w:tcMar>
            <w:vAlign w:val="center"/>
          </w:tcPr>
          <w:p w:rsidR="007A5F27" w:rsidRPr="000F03C6" w:rsidRDefault="007A5F27" w:rsidP="00271502">
            <w:pPr>
              <w:ind w:firstLine="180"/>
              <w:jc w:val="both"/>
            </w:pPr>
          </w:p>
        </w:tc>
      </w:tr>
      <w:tr w:rsidR="007A5F27" w:rsidRPr="000F03C6" w:rsidTr="00271502">
        <w:tc>
          <w:tcPr>
            <w:tcW w:w="993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rPr>
                <w:b/>
              </w:rPr>
            </w:pPr>
            <w:r w:rsidRPr="000F03C6">
              <w:rPr>
                <w:b/>
                <w:sz w:val="22"/>
                <w:szCs w:val="22"/>
              </w:rPr>
              <w:t>Критерий: валеологический критерий</w:t>
            </w:r>
          </w:p>
        </w:tc>
      </w:tr>
      <w:tr w:rsidR="007A5F27" w:rsidRPr="000F03C6" w:rsidTr="00271502">
        <w:tc>
          <w:tcPr>
            <w:tcW w:w="21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"Валеологическая кривая" расписания</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Составление и анализ</w:t>
            </w:r>
          </w:p>
        </w:tc>
        <w:tc>
          <w:tcPr>
            <w:tcW w:w="1800" w:type="dxa"/>
            <w:tcBorders>
              <w:left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Базовый, управленческий</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Зам. директора по УВР</w:t>
            </w:r>
          </w:p>
        </w:tc>
        <w:tc>
          <w:tcPr>
            <w:tcW w:w="2160" w:type="dxa"/>
            <w:vMerge w:val="restart"/>
            <w:tcBorders>
              <w:left w:val="outset" w:sz="6" w:space="0" w:color="auto"/>
              <w:right w:val="single" w:sz="4" w:space="0" w:color="auto"/>
            </w:tcBorders>
            <w:tcMar>
              <w:top w:w="30" w:type="dxa"/>
              <w:left w:w="30" w:type="dxa"/>
              <w:bottom w:w="30" w:type="dxa"/>
              <w:right w:w="30" w:type="dxa"/>
            </w:tcMar>
            <w:vAlign w:val="center"/>
          </w:tcPr>
          <w:p w:rsidR="007A5F27" w:rsidRPr="000F03C6" w:rsidRDefault="007A5F27" w:rsidP="00271502">
            <w:pPr>
              <w:ind w:firstLine="180"/>
              <w:jc w:val="both"/>
            </w:pPr>
            <w:r w:rsidRPr="000F03C6">
              <w:rPr>
                <w:sz w:val="22"/>
                <w:szCs w:val="22"/>
              </w:rPr>
              <w:t>Учителя, органы управления образованием, родители, учащиеся</w:t>
            </w:r>
          </w:p>
        </w:tc>
      </w:tr>
      <w:tr w:rsidR="007A5F27" w:rsidRPr="000F03C6" w:rsidTr="00271502">
        <w:trPr>
          <w:trHeight w:val="468"/>
        </w:trPr>
        <w:tc>
          <w:tcPr>
            <w:tcW w:w="2190" w:type="dxa"/>
            <w:vMerge w:val="restart"/>
            <w:tcBorders>
              <w:top w:val="outset" w:sz="6" w:space="0" w:color="auto"/>
              <w:left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Количество учащихся в классе</w:t>
            </w:r>
          </w:p>
        </w:tc>
        <w:tc>
          <w:tcPr>
            <w:tcW w:w="1800" w:type="dxa"/>
            <w:vMerge w:val="restart"/>
            <w:tcBorders>
              <w:top w:val="outset" w:sz="6" w:space="0" w:color="auto"/>
              <w:left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Статистические данные, анализ</w:t>
            </w:r>
          </w:p>
        </w:tc>
        <w:tc>
          <w:tcPr>
            <w:tcW w:w="1800" w:type="dxa"/>
            <w:tcBorders>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Информационный, управленческий</w:t>
            </w:r>
          </w:p>
        </w:tc>
        <w:tc>
          <w:tcPr>
            <w:tcW w:w="1980"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Зам. директора по УВР</w:t>
            </w:r>
          </w:p>
        </w:tc>
        <w:tc>
          <w:tcPr>
            <w:tcW w:w="2160" w:type="dxa"/>
            <w:vMerge/>
            <w:tcBorders>
              <w:left w:val="outset" w:sz="6" w:space="0" w:color="auto"/>
              <w:bottom w:val="single" w:sz="4" w:space="0" w:color="auto"/>
              <w:right w:val="single" w:sz="4" w:space="0" w:color="auto"/>
            </w:tcBorders>
            <w:tcMar>
              <w:top w:w="30" w:type="dxa"/>
              <w:left w:w="30" w:type="dxa"/>
              <w:bottom w:w="30" w:type="dxa"/>
              <w:right w:w="30" w:type="dxa"/>
            </w:tcMar>
            <w:vAlign w:val="center"/>
          </w:tcPr>
          <w:p w:rsidR="007A5F27" w:rsidRPr="000F03C6" w:rsidRDefault="007A5F27" w:rsidP="00271502">
            <w:pPr>
              <w:ind w:firstLine="180"/>
              <w:jc w:val="both"/>
              <w:rPr>
                <w:color w:val="2B2C30"/>
              </w:rPr>
            </w:pPr>
          </w:p>
        </w:tc>
      </w:tr>
      <w:tr w:rsidR="007A5F27" w:rsidRPr="000F03C6" w:rsidTr="00271502">
        <w:tc>
          <w:tcPr>
            <w:tcW w:w="2190" w:type="dxa"/>
            <w:vMerge/>
            <w:tcBorders>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p>
        </w:tc>
        <w:tc>
          <w:tcPr>
            <w:tcW w:w="1800" w:type="dxa"/>
            <w:vMerge/>
            <w:tcBorders>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p>
        </w:tc>
        <w:tc>
          <w:tcPr>
            <w:tcW w:w="1800" w:type="dxa"/>
            <w:tcBorders>
              <w:top w:val="single" w:sz="4" w:space="0" w:color="auto"/>
              <w:left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p>
        </w:tc>
        <w:tc>
          <w:tcPr>
            <w:tcW w:w="198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p>
        </w:tc>
        <w:tc>
          <w:tcPr>
            <w:tcW w:w="2160" w:type="dxa"/>
            <w:tcBorders>
              <w:top w:val="single" w:sz="4" w:space="0" w:color="auto"/>
              <w:left w:val="outset" w:sz="6" w:space="0" w:color="auto"/>
              <w:right w:val="single" w:sz="4" w:space="0" w:color="auto"/>
            </w:tcBorders>
            <w:tcMar>
              <w:top w:w="30" w:type="dxa"/>
              <w:left w:w="30" w:type="dxa"/>
              <w:bottom w:w="30" w:type="dxa"/>
              <w:right w:w="30" w:type="dxa"/>
            </w:tcMar>
            <w:vAlign w:val="center"/>
          </w:tcPr>
          <w:p w:rsidR="007A5F27" w:rsidRPr="000F03C6" w:rsidRDefault="007A5F27" w:rsidP="00271502">
            <w:pPr>
              <w:ind w:firstLine="180"/>
              <w:jc w:val="both"/>
              <w:rPr>
                <w:color w:val="2B2C30"/>
              </w:rPr>
            </w:pPr>
          </w:p>
        </w:tc>
      </w:tr>
      <w:tr w:rsidR="007A5F27" w:rsidRPr="000F03C6" w:rsidTr="00271502">
        <w:tc>
          <w:tcPr>
            <w:tcW w:w="9930" w:type="dxa"/>
            <w:gridSpan w:val="5"/>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tcPr>
          <w:p w:rsidR="007A5F27" w:rsidRPr="000F03C6" w:rsidRDefault="007A5F27" w:rsidP="00271502">
            <w:pPr>
              <w:ind w:firstLine="180"/>
              <w:jc w:val="both"/>
              <w:rPr>
                <w:b/>
              </w:rPr>
            </w:pPr>
            <w:r w:rsidRPr="000F03C6">
              <w:rPr>
                <w:b/>
                <w:sz w:val="22"/>
                <w:szCs w:val="22"/>
              </w:rPr>
              <w:t>Критерий: ресурсы получения дополнительного образования</w:t>
            </w:r>
          </w:p>
        </w:tc>
      </w:tr>
      <w:tr w:rsidR="007A5F27" w:rsidRPr="000F03C6" w:rsidTr="00271502">
        <w:trPr>
          <w:trHeight w:val="1297"/>
        </w:trPr>
        <w:tc>
          <w:tcPr>
            <w:tcW w:w="21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Дополнительные образовательные услуги в школе</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 xml:space="preserve">Опрос участников образовательного процесса </w:t>
            </w:r>
          </w:p>
        </w:tc>
        <w:tc>
          <w:tcPr>
            <w:tcW w:w="180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Информационный</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Зам. директора по УВР</w:t>
            </w:r>
          </w:p>
        </w:tc>
        <w:tc>
          <w:tcPr>
            <w:tcW w:w="2160" w:type="dxa"/>
            <w:vMerge w:val="restart"/>
            <w:tcBorders>
              <w:left w:val="outset" w:sz="6" w:space="0" w:color="auto"/>
              <w:right w:val="single" w:sz="4"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Учителя, родители, учащиеся</w:t>
            </w:r>
          </w:p>
        </w:tc>
      </w:tr>
      <w:tr w:rsidR="007A5F27" w:rsidRPr="000F03C6" w:rsidTr="00271502">
        <w:tc>
          <w:tcPr>
            <w:tcW w:w="21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 xml:space="preserve">Запросы учащихся и родителей на дополнительные образовательные услуги </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Опрос, анализ</w:t>
            </w:r>
          </w:p>
        </w:tc>
        <w:tc>
          <w:tcPr>
            <w:tcW w:w="1800" w:type="dxa"/>
            <w:tcBorders>
              <w:top w:val="single" w:sz="4" w:space="0" w:color="auto"/>
              <w:left w:val="outset" w:sz="6" w:space="0" w:color="auto"/>
              <w:bottom w:val="single" w:sz="4"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Зам. директора по УВР</w:t>
            </w:r>
          </w:p>
        </w:tc>
        <w:tc>
          <w:tcPr>
            <w:tcW w:w="2160" w:type="dxa"/>
            <w:vMerge/>
            <w:tcBorders>
              <w:left w:val="outset" w:sz="6" w:space="0" w:color="auto"/>
              <w:right w:val="single" w:sz="4" w:space="0" w:color="auto"/>
            </w:tcBorders>
            <w:tcMar>
              <w:top w:w="30" w:type="dxa"/>
              <w:left w:w="30" w:type="dxa"/>
              <w:bottom w:w="30" w:type="dxa"/>
              <w:right w:w="30" w:type="dxa"/>
            </w:tcMar>
            <w:vAlign w:val="center"/>
          </w:tcPr>
          <w:p w:rsidR="007A5F27" w:rsidRPr="000F03C6" w:rsidRDefault="007A5F27" w:rsidP="00271502">
            <w:pPr>
              <w:ind w:firstLine="180"/>
              <w:jc w:val="both"/>
              <w:rPr>
                <w:color w:val="2B2C30"/>
                <w:sz w:val="20"/>
                <w:szCs w:val="20"/>
              </w:rPr>
            </w:pPr>
          </w:p>
        </w:tc>
      </w:tr>
      <w:tr w:rsidR="007A5F27" w:rsidRPr="000F03C6" w:rsidTr="00271502">
        <w:tc>
          <w:tcPr>
            <w:tcW w:w="21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 xml:space="preserve">Включенность учащихся в систему </w:t>
            </w:r>
            <w:r w:rsidRPr="000F03C6">
              <w:rPr>
                <w:sz w:val="22"/>
                <w:szCs w:val="22"/>
              </w:rPr>
              <w:lastRenderedPageBreak/>
              <w:t>дополнительного образования в школе (факультативы, кружки)</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lastRenderedPageBreak/>
              <w:t xml:space="preserve">Наблюдение (посещаемость </w:t>
            </w:r>
            <w:r w:rsidRPr="000F03C6">
              <w:rPr>
                <w:sz w:val="22"/>
                <w:szCs w:val="22"/>
              </w:rPr>
              <w:lastRenderedPageBreak/>
              <w:t>кружков, факультативов),</w:t>
            </w:r>
          </w:p>
          <w:p w:rsidR="007A5F27" w:rsidRPr="000F03C6" w:rsidRDefault="007A5F27" w:rsidP="00271502">
            <w:pPr>
              <w:ind w:firstLine="180"/>
              <w:jc w:val="both"/>
            </w:pPr>
            <w:r w:rsidRPr="000F03C6">
              <w:rPr>
                <w:sz w:val="22"/>
                <w:szCs w:val="22"/>
              </w:rPr>
              <w:t>анализ мотивации учащихся</w:t>
            </w:r>
          </w:p>
        </w:tc>
        <w:tc>
          <w:tcPr>
            <w:tcW w:w="180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lastRenderedPageBreak/>
              <w:t>Базовый, управленческий</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A5F27" w:rsidRPr="000F03C6" w:rsidRDefault="007A5F27" w:rsidP="00271502">
            <w:pPr>
              <w:ind w:firstLine="180"/>
              <w:jc w:val="both"/>
            </w:pPr>
            <w:r w:rsidRPr="000F03C6">
              <w:rPr>
                <w:sz w:val="22"/>
                <w:szCs w:val="22"/>
              </w:rPr>
              <w:t>Зам. директора по УВР</w:t>
            </w:r>
          </w:p>
        </w:tc>
        <w:tc>
          <w:tcPr>
            <w:tcW w:w="2160" w:type="dxa"/>
            <w:vMerge/>
            <w:tcBorders>
              <w:left w:val="outset" w:sz="6" w:space="0" w:color="auto"/>
              <w:bottom w:val="outset" w:sz="6" w:space="0" w:color="auto"/>
              <w:right w:val="single" w:sz="4" w:space="0" w:color="auto"/>
            </w:tcBorders>
            <w:tcMar>
              <w:top w:w="30" w:type="dxa"/>
              <w:left w:w="30" w:type="dxa"/>
              <w:bottom w:w="30" w:type="dxa"/>
              <w:right w:w="30" w:type="dxa"/>
            </w:tcMar>
            <w:vAlign w:val="center"/>
          </w:tcPr>
          <w:p w:rsidR="007A5F27" w:rsidRPr="000F03C6" w:rsidRDefault="007A5F27" w:rsidP="00271502">
            <w:pPr>
              <w:ind w:firstLine="180"/>
              <w:jc w:val="both"/>
              <w:rPr>
                <w:color w:val="2B2C30"/>
                <w:sz w:val="20"/>
                <w:szCs w:val="20"/>
              </w:rPr>
            </w:pPr>
          </w:p>
        </w:tc>
      </w:tr>
    </w:tbl>
    <w:p w:rsidR="007A5F27" w:rsidRDefault="007A5F27" w:rsidP="007A5F27">
      <w:pPr>
        <w:ind w:firstLine="720"/>
        <w:jc w:val="center"/>
        <w:rPr>
          <w:b/>
          <w:bCs/>
          <w:sz w:val="28"/>
          <w:szCs w:val="28"/>
          <w:u w:val="single"/>
        </w:rPr>
      </w:pPr>
    </w:p>
    <w:p w:rsidR="007A5F27" w:rsidRPr="0060185D" w:rsidRDefault="007A5F27" w:rsidP="007A5F27">
      <w:pPr>
        <w:ind w:firstLine="720"/>
        <w:jc w:val="center"/>
        <w:rPr>
          <w:b/>
          <w:bCs/>
          <w:sz w:val="32"/>
          <w:szCs w:val="32"/>
        </w:rPr>
      </w:pPr>
      <w:r w:rsidRPr="0060185D">
        <w:rPr>
          <w:b/>
          <w:bCs/>
          <w:sz w:val="32"/>
          <w:szCs w:val="32"/>
        </w:rPr>
        <w:t>Мониторинг условий реализации образовательной программы</w:t>
      </w:r>
    </w:p>
    <w:p w:rsidR="007A5F27" w:rsidRPr="000F03C6" w:rsidRDefault="007A5F27" w:rsidP="007A5F27">
      <w:pPr>
        <w:ind w:firstLine="720"/>
        <w:jc w:val="center"/>
        <w:rPr>
          <w:b/>
          <w:bCs/>
          <w:sz w:val="28"/>
          <w:szCs w:val="28"/>
          <w:u w:val="single"/>
        </w:rPr>
      </w:pPr>
    </w:p>
    <w:p w:rsidR="007A5F27" w:rsidRPr="00D72C35" w:rsidRDefault="007A5F27" w:rsidP="007A5F27">
      <w:pPr>
        <w:ind w:firstLine="720"/>
        <w:jc w:val="center"/>
        <w:rPr>
          <w:b/>
          <w:bCs/>
          <w:u w:val="single"/>
        </w:rPr>
      </w:pPr>
    </w:p>
    <w:tbl>
      <w:tblPr>
        <w:tblW w:w="5443" w:type="pct"/>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98"/>
        <w:gridCol w:w="751"/>
        <w:gridCol w:w="2753"/>
        <w:gridCol w:w="87"/>
        <w:gridCol w:w="1168"/>
        <w:gridCol w:w="342"/>
        <w:gridCol w:w="1387"/>
        <w:gridCol w:w="120"/>
        <w:gridCol w:w="156"/>
        <w:gridCol w:w="1681"/>
        <w:gridCol w:w="1510"/>
        <w:gridCol w:w="153"/>
        <w:gridCol w:w="1132"/>
        <w:gridCol w:w="222"/>
        <w:gridCol w:w="1513"/>
        <w:gridCol w:w="1504"/>
        <w:gridCol w:w="33"/>
      </w:tblGrid>
      <w:tr w:rsidR="007A5F27" w:rsidRPr="00D72C35" w:rsidTr="00271502">
        <w:trPr>
          <w:trHeight w:val="519"/>
        </w:trPr>
        <w:tc>
          <w:tcPr>
            <w:tcW w:w="166" w:type="pct"/>
            <w:tcBorders>
              <w:bottom w:val="single" w:sz="4" w:space="0" w:color="auto"/>
            </w:tcBorders>
          </w:tcPr>
          <w:p w:rsidR="007A5F27" w:rsidRPr="00D72C35" w:rsidRDefault="007A5F27" w:rsidP="00271502">
            <w:pPr>
              <w:jc w:val="both"/>
              <w:rPr>
                <w:b/>
              </w:rPr>
            </w:pPr>
            <w:r w:rsidRPr="00D72C35">
              <w:rPr>
                <w:b/>
              </w:rPr>
              <w:t>№</w:t>
            </w:r>
          </w:p>
          <w:p w:rsidR="007A5F27" w:rsidRPr="00D72C35" w:rsidRDefault="007A5F27" w:rsidP="00271502">
            <w:pPr>
              <w:jc w:val="both"/>
              <w:rPr>
                <w:b/>
              </w:rPr>
            </w:pPr>
            <w:proofErr w:type="gramStart"/>
            <w:r w:rsidRPr="00D72C35">
              <w:rPr>
                <w:b/>
              </w:rPr>
              <w:t>п</w:t>
            </w:r>
            <w:proofErr w:type="gramEnd"/>
            <w:r w:rsidRPr="00D72C35">
              <w:rPr>
                <w:b/>
              </w:rPr>
              <w:t>/п</w:t>
            </w:r>
          </w:p>
        </w:tc>
        <w:tc>
          <w:tcPr>
            <w:tcW w:w="250" w:type="pct"/>
            <w:tcBorders>
              <w:bottom w:val="single" w:sz="4" w:space="0" w:color="auto"/>
            </w:tcBorders>
          </w:tcPr>
          <w:p w:rsidR="007A5F27" w:rsidRPr="00D72C35" w:rsidRDefault="007A5F27" w:rsidP="00271502">
            <w:pPr>
              <w:jc w:val="both"/>
              <w:rPr>
                <w:b/>
              </w:rPr>
            </w:pPr>
            <w:r w:rsidRPr="00D72C35">
              <w:rPr>
                <w:b/>
              </w:rPr>
              <w:t xml:space="preserve">Критерии </w:t>
            </w:r>
          </w:p>
        </w:tc>
        <w:tc>
          <w:tcPr>
            <w:tcW w:w="917" w:type="pct"/>
          </w:tcPr>
          <w:p w:rsidR="007A5F27" w:rsidRPr="00D72C35" w:rsidRDefault="007A5F27" w:rsidP="00271502">
            <w:pPr>
              <w:jc w:val="both"/>
              <w:rPr>
                <w:b/>
              </w:rPr>
            </w:pPr>
            <w:r w:rsidRPr="00D72C35">
              <w:rPr>
                <w:b/>
              </w:rPr>
              <w:t xml:space="preserve">Показатели </w:t>
            </w:r>
          </w:p>
        </w:tc>
        <w:tc>
          <w:tcPr>
            <w:tcW w:w="532" w:type="pct"/>
            <w:gridSpan w:val="3"/>
          </w:tcPr>
          <w:p w:rsidR="007A5F27" w:rsidRPr="00D72C35" w:rsidRDefault="007A5F27" w:rsidP="00271502">
            <w:pPr>
              <w:jc w:val="both"/>
              <w:rPr>
                <w:b/>
              </w:rPr>
            </w:pPr>
            <w:r w:rsidRPr="00D72C35">
              <w:rPr>
                <w:b/>
              </w:rPr>
              <w:t xml:space="preserve">Объекты </w:t>
            </w:r>
          </w:p>
        </w:tc>
        <w:tc>
          <w:tcPr>
            <w:tcW w:w="462" w:type="pct"/>
          </w:tcPr>
          <w:p w:rsidR="007A5F27" w:rsidRPr="00D72C35" w:rsidRDefault="007A5F27" w:rsidP="00271502">
            <w:pPr>
              <w:jc w:val="both"/>
              <w:rPr>
                <w:b/>
              </w:rPr>
            </w:pPr>
            <w:r w:rsidRPr="00D72C35">
              <w:rPr>
                <w:b/>
              </w:rPr>
              <w:t>Методы сбора информации</w:t>
            </w:r>
          </w:p>
        </w:tc>
        <w:tc>
          <w:tcPr>
            <w:tcW w:w="652" w:type="pct"/>
            <w:gridSpan w:val="3"/>
          </w:tcPr>
          <w:p w:rsidR="007A5F27" w:rsidRPr="00D72C35" w:rsidRDefault="007A5F27" w:rsidP="00271502">
            <w:pPr>
              <w:jc w:val="both"/>
              <w:rPr>
                <w:b/>
              </w:rPr>
            </w:pPr>
            <w:r w:rsidRPr="00D72C35">
              <w:rPr>
                <w:b/>
              </w:rPr>
              <w:t>Материалы для сбора информации</w:t>
            </w:r>
          </w:p>
        </w:tc>
        <w:tc>
          <w:tcPr>
            <w:tcW w:w="554" w:type="pct"/>
            <w:gridSpan w:val="2"/>
          </w:tcPr>
          <w:p w:rsidR="007A5F27" w:rsidRPr="00D72C35" w:rsidRDefault="007A5F27" w:rsidP="00271502">
            <w:pPr>
              <w:jc w:val="both"/>
              <w:rPr>
                <w:b/>
              </w:rPr>
            </w:pPr>
            <w:r w:rsidRPr="00D72C35">
              <w:rPr>
                <w:b/>
              </w:rPr>
              <w:t>Форма  представления</w:t>
            </w:r>
          </w:p>
        </w:tc>
        <w:tc>
          <w:tcPr>
            <w:tcW w:w="377" w:type="pct"/>
          </w:tcPr>
          <w:p w:rsidR="007A5F27" w:rsidRPr="00D72C35" w:rsidRDefault="007A5F27" w:rsidP="00271502">
            <w:pPr>
              <w:jc w:val="both"/>
              <w:rPr>
                <w:b/>
              </w:rPr>
            </w:pPr>
            <w:r w:rsidRPr="00D72C35">
              <w:rPr>
                <w:b/>
              </w:rPr>
              <w:t xml:space="preserve">Периодичность </w:t>
            </w:r>
          </w:p>
        </w:tc>
        <w:tc>
          <w:tcPr>
            <w:tcW w:w="578" w:type="pct"/>
            <w:gridSpan w:val="2"/>
          </w:tcPr>
          <w:p w:rsidR="007A5F27" w:rsidRPr="00D72C35" w:rsidRDefault="007A5F27" w:rsidP="00271502">
            <w:pPr>
              <w:jc w:val="both"/>
              <w:rPr>
                <w:b/>
              </w:rPr>
            </w:pPr>
            <w:r w:rsidRPr="00D72C35">
              <w:rPr>
                <w:b/>
              </w:rPr>
              <w:t xml:space="preserve">Ответственные </w:t>
            </w:r>
          </w:p>
        </w:tc>
        <w:tc>
          <w:tcPr>
            <w:tcW w:w="512" w:type="pct"/>
            <w:gridSpan w:val="2"/>
          </w:tcPr>
          <w:p w:rsidR="007A5F27" w:rsidRPr="00D72C35" w:rsidRDefault="007A5F27" w:rsidP="00271502">
            <w:pPr>
              <w:jc w:val="both"/>
              <w:rPr>
                <w:b/>
              </w:rPr>
            </w:pPr>
            <w:r w:rsidRPr="00D72C35">
              <w:rPr>
                <w:b/>
              </w:rPr>
              <w:t>Место рассмотрения</w:t>
            </w:r>
          </w:p>
          <w:p w:rsidR="007A5F27" w:rsidRPr="00D72C35" w:rsidRDefault="007A5F27" w:rsidP="00271502">
            <w:pPr>
              <w:jc w:val="both"/>
              <w:rPr>
                <w:b/>
              </w:rPr>
            </w:pPr>
          </w:p>
        </w:tc>
      </w:tr>
      <w:tr w:rsidR="007A5F27" w:rsidRPr="00D72C35" w:rsidTr="00271502">
        <w:trPr>
          <w:trHeight w:val="250"/>
        </w:trPr>
        <w:tc>
          <w:tcPr>
            <w:tcW w:w="166" w:type="pct"/>
          </w:tcPr>
          <w:p w:rsidR="007A5F27" w:rsidRPr="00D72C35" w:rsidRDefault="007A5F27" w:rsidP="00271502">
            <w:pPr>
              <w:jc w:val="both"/>
              <w:rPr>
                <w:b/>
              </w:rPr>
            </w:pPr>
            <w:r w:rsidRPr="00D72C35">
              <w:rPr>
                <w:b/>
              </w:rPr>
              <w:t>1</w:t>
            </w:r>
          </w:p>
        </w:tc>
        <w:tc>
          <w:tcPr>
            <w:tcW w:w="4834" w:type="pct"/>
            <w:gridSpan w:val="16"/>
            <w:tcBorders>
              <w:bottom w:val="single" w:sz="4" w:space="0" w:color="auto"/>
            </w:tcBorders>
            <w:shd w:val="clear" w:color="auto" w:fill="auto"/>
          </w:tcPr>
          <w:p w:rsidR="007A5F27" w:rsidRPr="00D72C35" w:rsidRDefault="007A5F27" w:rsidP="00271502">
            <w:pPr>
              <w:jc w:val="both"/>
              <w:rPr>
                <w:b/>
              </w:rPr>
            </w:pPr>
            <w:r w:rsidRPr="00D72C35">
              <w:rPr>
                <w:b/>
              </w:rPr>
              <w:t>Кадровое  обеспечение образовательного процесса</w:t>
            </w:r>
          </w:p>
          <w:p w:rsidR="007A5F27" w:rsidRPr="00D72C35" w:rsidRDefault="007A5F27" w:rsidP="00271502">
            <w:pPr>
              <w:jc w:val="both"/>
            </w:pPr>
          </w:p>
        </w:tc>
      </w:tr>
      <w:tr w:rsidR="007A5F27" w:rsidRPr="00D72C35" w:rsidTr="00271502">
        <w:trPr>
          <w:trHeight w:val="250"/>
        </w:trPr>
        <w:tc>
          <w:tcPr>
            <w:tcW w:w="166" w:type="pct"/>
          </w:tcPr>
          <w:p w:rsidR="007A5F27" w:rsidRPr="00D72C35" w:rsidRDefault="007A5F27" w:rsidP="00271502">
            <w:pPr>
              <w:jc w:val="both"/>
            </w:pPr>
            <w:r w:rsidRPr="00D72C35">
              <w:t>1</w:t>
            </w:r>
          </w:p>
        </w:tc>
        <w:tc>
          <w:tcPr>
            <w:tcW w:w="250" w:type="pct"/>
            <w:vMerge w:val="restart"/>
            <w:tcBorders>
              <w:top w:val="single" w:sz="4" w:space="0" w:color="auto"/>
            </w:tcBorders>
            <w:shd w:val="clear" w:color="auto" w:fill="auto"/>
          </w:tcPr>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p>
        </w:tc>
        <w:tc>
          <w:tcPr>
            <w:tcW w:w="917" w:type="pct"/>
          </w:tcPr>
          <w:p w:rsidR="007A5F27" w:rsidRPr="00D72C35" w:rsidRDefault="007A5F27" w:rsidP="00271502">
            <w:pPr>
              <w:jc w:val="both"/>
            </w:pPr>
            <w:r w:rsidRPr="00D72C35">
              <w:t>Образовательный ценз</w:t>
            </w:r>
          </w:p>
        </w:tc>
        <w:tc>
          <w:tcPr>
            <w:tcW w:w="418" w:type="pct"/>
            <w:gridSpan w:val="2"/>
          </w:tcPr>
          <w:p w:rsidR="007A5F27" w:rsidRPr="00D72C35" w:rsidRDefault="007A5F27" w:rsidP="00271502">
            <w:pPr>
              <w:jc w:val="both"/>
            </w:pPr>
            <w:r w:rsidRPr="00D72C35">
              <w:t xml:space="preserve">Педагоги </w:t>
            </w:r>
          </w:p>
        </w:tc>
        <w:tc>
          <w:tcPr>
            <w:tcW w:w="576" w:type="pct"/>
            <w:gridSpan w:val="2"/>
          </w:tcPr>
          <w:p w:rsidR="007A5F27" w:rsidRPr="00D72C35" w:rsidRDefault="007A5F27" w:rsidP="00271502">
            <w:pPr>
              <w:jc w:val="both"/>
            </w:pPr>
            <w:r w:rsidRPr="00D72C35">
              <w:t>Изучение документации</w:t>
            </w:r>
          </w:p>
        </w:tc>
        <w:tc>
          <w:tcPr>
            <w:tcW w:w="652" w:type="pct"/>
            <w:gridSpan w:val="3"/>
          </w:tcPr>
          <w:p w:rsidR="007A5F27" w:rsidRPr="00D72C35" w:rsidRDefault="007A5F27" w:rsidP="00271502">
            <w:pPr>
              <w:jc w:val="both"/>
            </w:pPr>
            <w:r w:rsidRPr="00D72C35">
              <w:t>Диплом</w:t>
            </w:r>
          </w:p>
          <w:p w:rsidR="007A5F27" w:rsidRPr="00D72C35" w:rsidRDefault="007A5F27" w:rsidP="00271502">
            <w:pPr>
              <w:jc w:val="both"/>
            </w:pPr>
            <w:r w:rsidRPr="00D72C35">
              <w:t>Личное дело</w:t>
            </w:r>
          </w:p>
        </w:tc>
        <w:tc>
          <w:tcPr>
            <w:tcW w:w="554" w:type="pct"/>
            <w:gridSpan w:val="2"/>
          </w:tcPr>
          <w:p w:rsidR="007A5F27" w:rsidRPr="00D72C35" w:rsidRDefault="007A5F27" w:rsidP="00271502">
            <w:pPr>
              <w:jc w:val="both"/>
            </w:pPr>
            <w:r w:rsidRPr="00D72C35">
              <w:t>Сводная таблица</w:t>
            </w:r>
          </w:p>
          <w:p w:rsidR="007A5F27" w:rsidRPr="00D72C35" w:rsidRDefault="007A5F27" w:rsidP="00271502">
            <w:pPr>
              <w:jc w:val="both"/>
            </w:pPr>
          </w:p>
        </w:tc>
        <w:tc>
          <w:tcPr>
            <w:tcW w:w="377" w:type="pct"/>
          </w:tcPr>
          <w:p w:rsidR="007A5F27" w:rsidRPr="00D72C35" w:rsidRDefault="007A5F27" w:rsidP="00271502">
            <w:pPr>
              <w:jc w:val="both"/>
            </w:pPr>
            <w:r w:rsidRPr="00D72C35">
              <w:t>1 раз в год</w:t>
            </w:r>
          </w:p>
        </w:tc>
        <w:tc>
          <w:tcPr>
            <w:tcW w:w="578" w:type="pct"/>
            <w:gridSpan w:val="2"/>
          </w:tcPr>
          <w:p w:rsidR="007A5F27" w:rsidRPr="00D72C35" w:rsidRDefault="007A5F27" w:rsidP="00271502">
            <w:pPr>
              <w:jc w:val="both"/>
            </w:pPr>
            <w:r w:rsidRPr="00D72C35">
              <w:t>Зам. директора по УВР</w:t>
            </w:r>
          </w:p>
        </w:tc>
        <w:tc>
          <w:tcPr>
            <w:tcW w:w="512" w:type="pct"/>
            <w:gridSpan w:val="2"/>
          </w:tcPr>
          <w:p w:rsidR="007A5F27" w:rsidRPr="00D72C35" w:rsidRDefault="007A5F27" w:rsidP="00271502">
            <w:pPr>
              <w:jc w:val="both"/>
            </w:pPr>
            <w:r w:rsidRPr="00D72C35">
              <w:t>Тарификационный список</w:t>
            </w:r>
          </w:p>
        </w:tc>
      </w:tr>
      <w:tr w:rsidR="007A5F27" w:rsidRPr="00D72C35" w:rsidTr="00271502">
        <w:trPr>
          <w:trHeight w:val="269"/>
        </w:trPr>
        <w:tc>
          <w:tcPr>
            <w:tcW w:w="166" w:type="pct"/>
          </w:tcPr>
          <w:p w:rsidR="007A5F27" w:rsidRPr="00D72C35" w:rsidRDefault="007A5F27" w:rsidP="00271502">
            <w:pPr>
              <w:jc w:val="both"/>
            </w:pPr>
            <w:r w:rsidRPr="00D72C35">
              <w:t>2</w:t>
            </w:r>
          </w:p>
        </w:tc>
        <w:tc>
          <w:tcPr>
            <w:tcW w:w="250" w:type="pct"/>
            <w:vMerge/>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Наличие квалификационной категории</w:t>
            </w:r>
          </w:p>
        </w:tc>
        <w:tc>
          <w:tcPr>
            <w:tcW w:w="418" w:type="pct"/>
            <w:gridSpan w:val="2"/>
          </w:tcPr>
          <w:p w:rsidR="007A5F27" w:rsidRPr="00D72C35" w:rsidRDefault="007A5F27" w:rsidP="00271502">
            <w:pPr>
              <w:jc w:val="both"/>
            </w:pPr>
            <w:r w:rsidRPr="00D72C35">
              <w:t xml:space="preserve">Педагоги </w:t>
            </w:r>
          </w:p>
        </w:tc>
        <w:tc>
          <w:tcPr>
            <w:tcW w:w="576" w:type="pct"/>
            <w:gridSpan w:val="2"/>
          </w:tcPr>
          <w:p w:rsidR="007A5F27" w:rsidRPr="00D72C35" w:rsidRDefault="007A5F27" w:rsidP="00271502">
            <w:pPr>
              <w:jc w:val="both"/>
            </w:pPr>
            <w:r w:rsidRPr="00D72C35">
              <w:t>Изучение документации</w:t>
            </w:r>
          </w:p>
        </w:tc>
        <w:tc>
          <w:tcPr>
            <w:tcW w:w="652" w:type="pct"/>
            <w:gridSpan w:val="3"/>
          </w:tcPr>
          <w:p w:rsidR="007A5F27" w:rsidRPr="00D72C35" w:rsidRDefault="007A5F27" w:rsidP="00271502">
            <w:pPr>
              <w:jc w:val="both"/>
            </w:pPr>
            <w:r w:rsidRPr="00D72C35">
              <w:t>Диплом</w:t>
            </w:r>
          </w:p>
          <w:p w:rsidR="007A5F27" w:rsidRPr="00D72C35" w:rsidRDefault="007A5F27" w:rsidP="00271502">
            <w:pPr>
              <w:jc w:val="both"/>
            </w:pPr>
            <w:r w:rsidRPr="00D72C35">
              <w:t>Личное дело</w:t>
            </w:r>
          </w:p>
          <w:p w:rsidR="007A5F27" w:rsidRPr="00D72C35" w:rsidRDefault="007A5F27" w:rsidP="00271502">
            <w:pPr>
              <w:jc w:val="both"/>
            </w:pPr>
            <w:r w:rsidRPr="00D72C35">
              <w:t>Трудовая книжка</w:t>
            </w:r>
          </w:p>
        </w:tc>
        <w:tc>
          <w:tcPr>
            <w:tcW w:w="554" w:type="pct"/>
            <w:gridSpan w:val="2"/>
          </w:tcPr>
          <w:p w:rsidR="007A5F27" w:rsidRPr="00D72C35" w:rsidRDefault="007A5F27" w:rsidP="00271502">
            <w:pPr>
              <w:jc w:val="both"/>
            </w:pPr>
            <w:r w:rsidRPr="00D72C35">
              <w:t>Сводная таблица</w:t>
            </w:r>
          </w:p>
          <w:p w:rsidR="007A5F27" w:rsidRPr="00D72C35" w:rsidRDefault="007A5F27" w:rsidP="00271502">
            <w:pPr>
              <w:jc w:val="both"/>
            </w:pPr>
          </w:p>
        </w:tc>
        <w:tc>
          <w:tcPr>
            <w:tcW w:w="377" w:type="pct"/>
          </w:tcPr>
          <w:p w:rsidR="007A5F27" w:rsidRPr="00D72C35" w:rsidRDefault="007A5F27" w:rsidP="00271502">
            <w:pPr>
              <w:jc w:val="both"/>
            </w:pPr>
            <w:r w:rsidRPr="00D72C35">
              <w:t>1 раз в год</w:t>
            </w:r>
          </w:p>
        </w:tc>
        <w:tc>
          <w:tcPr>
            <w:tcW w:w="578" w:type="pct"/>
            <w:gridSpan w:val="2"/>
          </w:tcPr>
          <w:p w:rsidR="007A5F27" w:rsidRPr="00D72C35" w:rsidRDefault="007A5F27" w:rsidP="00271502">
            <w:pPr>
              <w:jc w:val="both"/>
            </w:pPr>
            <w:r w:rsidRPr="00D72C35">
              <w:t>Зам. директора по УВР</w:t>
            </w:r>
          </w:p>
        </w:tc>
        <w:tc>
          <w:tcPr>
            <w:tcW w:w="512" w:type="pct"/>
            <w:gridSpan w:val="2"/>
          </w:tcPr>
          <w:p w:rsidR="007A5F27" w:rsidRPr="00D72C35" w:rsidRDefault="007A5F27" w:rsidP="00271502">
            <w:pPr>
              <w:jc w:val="both"/>
            </w:pPr>
            <w:r w:rsidRPr="00D72C35">
              <w:t>Тарификационный список</w:t>
            </w:r>
          </w:p>
        </w:tc>
      </w:tr>
      <w:tr w:rsidR="007A5F27" w:rsidRPr="00D72C35" w:rsidTr="00271502">
        <w:trPr>
          <w:trHeight w:val="250"/>
        </w:trPr>
        <w:tc>
          <w:tcPr>
            <w:tcW w:w="166" w:type="pct"/>
          </w:tcPr>
          <w:p w:rsidR="007A5F27" w:rsidRPr="00D72C35" w:rsidRDefault="007A5F27" w:rsidP="00271502">
            <w:pPr>
              <w:jc w:val="both"/>
            </w:pPr>
            <w:r w:rsidRPr="00D72C35">
              <w:t>3</w:t>
            </w:r>
          </w:p>
        </w:tc>
        <w:tc>
          <w:tcPr>
            <w:tcW w:w="250" w:type="pct"/>
            <w:vMerge/>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 xml:space="preserve">Педагогический стаж </w:t>
            </w:r>
          </w:p>
        </w:tc>
        <w:tc>
          <w:tcPr>
            <w:tcW w:w="418" w:type="pct"/>
            <w:gridSpan w:val="2"/>
          </w:tcPr>
          <w:p w:rsidR="007A5F27" w:rsidRPr="00D72C35" w:rsidRDefault="007A5F27" w:rsidP="00271502">
            <w:pPr>
              <w:jc w:val="both"/>
            </w:pPr>
            <w:r w:rsidRPr="00D72C35">
              <w:t xml:space="preserve">Педагоги </w:t>
            </w:r>
          </w:p>
        </w:tc>
        <w:tc>
          <w:tcPr>
            <w:tcW w:w="576" w:type="pct"/>
            <w:gridSpan w:val="2"/>
          </w:tcPr>
          <w:p w:rsidR="007A5F27" w:rsidRPr="00D72C35" w:rsidRDefault="007A5F27" w:rsidP="00271502">
            <w:pPr>
              <w:jc w:val="both"/>
            </w:pPr>
            <w:r w:rsidRPr="00D72C35">
              <w:t xml:space="preserve">Анализ личных дел </w:t>
            </w:r>
          </w:p>
        </w:tc>
        <w:tc>
          <w:tcPr>
            <w:tcW w:w="652" w:type="pct"/>
            <w:gridSpan w:val="3"/>
          </w:tcPr>
          <w:p w:rsidR="007A5F27" w:rsidRPr="00D72C35" w:rsidRDefault="007A5F27" w:rsidP="00271502">
            <w:pPr>
              <w:jc w:val="both"/>
            </w:pPr>
            <w:r w:rsidRPr="00D72C35">
              <w:t>Личное дело</w:t>
            </w:r>
          </w:p>
        </w:tc>
        <w:tc>
          <w:tcPr>
            <w:tcW w:w="554" w:type="pct"/>
            <w:gridSpan w:val="2"/>
          </w:tcPr>
          <w:p w:rsidR="007A5F27" w:rsidRPr="00D72C35" w:rsidRDefault="007A5F27" w:rsidP="00271502">
            <w:pPr>
              <w:jc w:val="both"/>
            </w:pPr>
            <w:r w:rsidRPr="00D72C35">
              <w:t>Сводная таблица</w:t>
            </w:r>
          </w:p>
          <w:p w:rsidR="007A5F27" w:rsidRPr="00D72C35" w:rsidRDefault="007A5F27" w:rsidP="00271502">
            <w:pPr>
              <w:jc w:val="both"/>
            </w:pPr>
          </w:p>
        </w:tc>
        <w:tc>
          <w:tcPr>
            <w:tcW w:w="377" w:type="pct"/>
          </w:tcPr>
          <w:p w:rsidR="007A5F27" w:rsidRPr="00D72C35" w:rsidRDefault="007A5F27" w:rsidP="00271502">
            <w:pPr>
              <w:jc w:val="both"/>
            </w:pPr>
            <w:r w:rsidRPr="00D72C35">
              <w:t>1 раз в год</w:t>
            </w:r>
          </w:p>
        </w:tc>
        <w:tc>
          <w:tcPr>
            <w:tcW w:w="578" w:type="pct"/>
            <w:gridSpan w:val="2"/>
          </w:tcPr>
          <w:p w:rsidR="007A5F27" w:rsidRPr="00D72C35" w:rsidRDefault="007A5F27" w:rsidP="00271502">
            <w:pPr>
              <w:jc w:val="both"/>
            </w:pPr>
            <w:r w:rsidRPr="00D72C35">
              <w:t>Зам. директора по УВР</w:t>
            </w:r>
          </w:p>
        </w:tc>
        <w:tc>
          <w:tcPr>
            <w:tcW w:w="512" w:type="pct"/>
            <w:gridSpan w:val="2"/>
          </w:tcPr>
          <w:p w:rsidR="007A5F27" w:rsidRPr="00D72C35" w:rsidRDefault="007A5F27" w:rsidP="00271502">
            <w:pPr>
              <w:jc w:val="both"/>
            </w:pPr>
            <w:r w:rsidRPr="00D72C35">
              <w:t>Тарификационный список</w:t>
            </w:r>
          </w:p>
        </w:tc>
      </w:tr>
      <w:tr w:rsidR="007A5F27" w:rsidRPr="00D72C35" w:rsidTr="00271502">
        <w:trPr>
          <w:trHeight w:val="250"/>
        </w:trPr>
        <w:tc>
          <w:tcPr>
            <w:tcW w:w="166" w:type="pct"/>
          </w:tcPr>
          <w:p w:rsidR="007A5F27" w:rsidRPr="00D72C35" w:rsidRDefault="007A5F27" w:rsidP="00271502">
            <w:pPr>
              <w:jc w:val="both"/>
            </w:pPr>
            <w:r w:rsidRPr="00D72C35">
              <w:t>4</w:t>
            </w:r>
          </w:p>
        </w:tc>
        <w:tc>
          <w:tcPr>
            <w:tcW w:w="250" w:type="pct"/>
            <w:vMerge/>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Прохождение курсовой переподготовки</w:t>
            </w:r>
          </w:p>
        </w:tc>
        <w:tc>
          <w:tcPr>
            <w:tcW w:w="418" w:type="pct"/>
            <w:gridSpan w:val="2"/>
          </w:tcPr>
          <w:p w:rsidR="007A5F27" w:rsidRPr="00D72C35" w:rsidRDefault="007A5F27" w:rsidP="00271502">
            <w:pPr>
              <w:jc w:val="both"/>
            </w:pPr>
            <w:r w:rsidRPr="00D72C35">
              <w:t>Педагоги</w:t>
            </w:r>
          </w:p>
        </w:tc>
        <w:tc>
          <w:tcPr>
            <w:tcW w:w="576" w:type="pct"/>
            <w:gridSpan w:val="2"/>
          </w:tcPr>
          <w:p w:rsidR="007A5F27" w:rsidRPr="00D72C35" w:rsidRDefault="007A5F27" w:rsidP="00271502">
            <w:pPr>
              <w:jc w:val="both"/>
            </w:pPr>
            <w:r w:rsidRPr="00D72C35">
              <w:t xml:space="preserve">Анкетирование </w:t>
            </w:r>
          </w:p>
        </w:tc>
        <w:tc>
          <w:tcPr>
            <w:tcW w:w="652" w:type="pct"/>
            <w:gridSpan w:val="3"/>
          </w:tcPr>
          <w:p w:rsidR="007A5F27" w:rsidRPr="00D72C35" w:rsidRDefault="007A5F27" w:rsidP="00271502">
            <w:pPr>
              <w:jc w:val="both"/>
            </w:pPr>
            <w:r w:rsidRPr="00D72C35">
              <w:t xml:space="preserve">Анкеты </w:t>
            </w:r>
          </w:p>
        </w:tc>
        <w:tc>
          <w:tcPr>
            <w:tcW w:w="554" w:type="pct"/>
            <w:gridSpan w:val="2"/>
          </w:tcPr>
          <w:p w:rsidR="007A5F27" w:rsidRPr="00D72C35" w:rsidRDefault="007A5F27" w:rsidP="00271502">
            <w:pPr>
              <w:jc w:val="both"/>
            </w:pPr>
            <w:r w:rsidRPr="00D72C35">
              <w:t>Сводная таблица</w:t>
            </w:r>
          </w:p>
        </w:tc>
        <w:tc>
          <w:tcPr>
            <w:tcW w:w="377" w:type="pct"/>
          </w:tcPr>
          <w:p w:rsidR="007A5F27" w:rsidRPr="00D72C35" w:rsidRDefault="007A5F27" w:rsidP="00271502">
            <w:pPr>
              <w:jc w:val="both"/>
            </w:pPr>
            <w:r w:rsidRPr="00D72C35">
              <w:t>1 раз в год</w:t>
            </w:r>
          </w:p>
        </w:tc>
        <w:tc>
          <w:tcPr>
            <w:tcW w:w="578" w:type="pct"/>
            <w:gridSpan w:val="2"/>
          </w:tcPr>
          <w:p w:rsidR="007A5F27" w:rsidRPr="00D72C35" w:rsidRDefault="007A5F27" w:rsidP="00271502">
            <w:pPr>
              <w:jc w:val="both"/>
            </w:pPr>
            <w:r w:rsidRPr="00D72C35">
              <w:t>Руководители МО</w:t>
            </w:r>
          </w:p>
          <w:p w:rsidR="007A5F27" w:rsidRPr="00D72C35" w:rsidRDefault="007A5F27" w:rsidP="00271502">
            <w:pPr>
              <w:jc w:val="both"/>
            </w:pPr>
            <w:r w:rsidRPr="00D72C35">
              <w:t>Зам. директора по УВР</w:t>
            </w:r>
          </w:p>
        </w:tc>
        <w:tc>
          <w:tcPr>
            <w:tcW w:w="512" w:type="pct"/>
            <w:gridSpan w:val="2"/>
          </w:tcPr>
          <w:p w:rsidR="007A5F27" w:rsidRPr="00D72C35" w:rsidRDefault="007A5F27" w:rsidP="00271502">
            <w:pPr>
              <w:jc w:val="both"/>
            </w:pPr>
            <w:r w:rsidRPr="00D72C35">
              <w:t>Сводная таблица</w:t>
            </w:r>
          </w:p>
        </w:tc>
      </w:tr>
      <w:tr w:rsidR="007A5F27" w:rsidRPr="00D72C35" w:rsidTr="00271502">
        <w:trPr>
          <w:trHeight w:val="250"/>
        </w:trPr>
        <w:tc>
          <w:tcPr>
            <w:tcW w:w="166" w:type="pct"/>
          </w:tcPr>
          <w:p w:rsidR="007A5F27" w:rsidRPr="00D72C35" w:rsidRDefault="007A5F27" w:rsidP="00271502">
            <w:pPr>
              <w:jc w:val="both"/>
            </w:pPr>
            <w:r w:rsidRPr="00D72C35">
              <w:t>5</w:t>
            </w:r>
          </w:p>
        </w:tc>
        <w:tc>
          <w:tcPr>
            <w:tcW w:w="250" w:type="pct"/>
            <w:vMerge/>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Качественный состав</w:t>
            </w:r>
          </w:p>
        </w:tc>
        <w:tc>
          <w:tcPr>
            <w:tcW w:w="418" w:type="pct"/>
            <w:gridSpan w:val="2"/>
          </w:tcPr>
          <w:p w:rsidR="007A5F27" w:rsidRPr="00D72C35" w:rsidRDefault="007A5F27" w:rsidP="00271502">
            <w:pPr>
              <w:jc w:val="both"/>
            </w:pPr>
            <w:r w:rsidRPr="00D72C35">
              <w:t xml:space="preserve">Педагоги </w:t>
            </w:r>
          </w:p>
        </w:tc>
        <w:tc>
          <w:tcPr>
            <w:tcW w:w="576" w:type="pct"/>
            <w:gridSpan w:val="2"/>
          </w:tcPr>
          <w:p w:rsidR="007A5F27" w:rsidRPr="00D72C35" w:rsidRDefault="007A5F27" w:rsidP="00271502">
            <w:pPr>
              <w:jc w:val="both"/>
            </w:pPr>
            <w:r w:rsidRPr="00D72C35">
              <w:t>Изучение документации</w:t>
            </w:r>
          </w:p>
        </w:tc>
        <w:tc>
          <w:tcPr>
            <w:tcW w:w="652" w:type="pct"/>
            <w:gridSpan w:val="3"/>
          </w:tcPr>
          <w:p w:rsidR="007A5F27" w:rsidRPr="00D72C35" w:rsidRDefault="007A5F27" w:rsidP="00271502">
            <w:pPr>
              <w:jc w:val="both"/>
            </w:pPr>
          </w:p>
        </w:tc>
        <w:tc>
          <w:tcPr>
            <w:tcW w:w="554" w:type="pct"/>
            <w:gridSpan w:val="2"/>
          </w:tcPr>
          <w:p w:rsidR="007A5F27" w:rsidRPr="00D72C35" w:rsidRDefault="007A5F27" w:rsidP="00271502">
            <w:pPr>
              <w:jc w:val="both"/>
            </w:pPr>
            <w:r w:rsidRPr="00D72C35">
              <w:t>Сводная таблица</w:t>
            </w:r>
          </w:p>
          <w:p w:rsidR="007A5F27" w:rsidRPr="00D72C35" w:rsidRDefault="007A5F27" w:rsidP="00271502">
            <w:pPr>
              <w:jc w:val="both"/>
            </w:pPr>
          </w:p>
        </w:tc>
        <w:tc>
          <w:tcPr>
            <w:tcW w:w="377" w:type="pct"/>
          </w:tcPr>
          <w:p w:rsidR="007A5F27" w:rsidRPr="00D72C35" w:rsidRDefault="007A5F27" w:rsidP="00271502">
            <w:pPr>
              <w:jc w:val="both"/>
            </w:pPr>
            <w:r w:rsidRPr="00D72C35">
              <w:t>1 раз в год</w:t>
            </w:r>
          </w:p>
        </w:tc>
        <w:tc>
          <w:tcPr>
            <w:tcW w:w="578" w:type="pct"/>
            <w:gridSpan w:val="2"/>
          </w:tcPr>
          <w:p w:rsidR="007A5F27" w:rsidRPr="00D72C35" w:rsidRDefault="007A5F27" w:rsidP="00271502">
            <w:pPr>
              <w:jc w:val="both"/>
            </w:pPr>
            <w:r w:rsidRPr="00D72C35">
              <w:t>Зам. директора по УВР</w:t>
            </w:r>
          </w:p>
        </w:tc>
        <w:tc>
          <w:tcPr>
            <w:tcW w:w="512" w:type="pct"/>
            <w:gridSpan w:val="2"/>
          </w:tcPr>
          <w:p w:rsidR="007A5F27" w:rsidRPr="00D72C35" w:rsidRDefault="007A5F27" w:rsidP="00271502">
            <w:pPr>
              <w:jc w:val="both"/>
            </w:pPr>
          </w:p>
        </w:tc>
      </w:tr>
      <w:tr w:rsidR="007A5F27" w:rsidRPr="00D72C35" w:rsidTr="00271502">
        <w:trPr>
          <w:trHeight w:val="250"/>
        </w:trPr>
        <w:tc>
          <w:tcPr>
            <w:tcW w:w="166" w:type="pct"/>
          </w:tcPr>
          <w:p w:rsidR="007A5F27" w:rsidRPr="00D72C35" w:rsidRDefault="007A5F27" w:rsidP="00271502">
            <w:pPr>
              <w:jc w:val="both"/>
            </w:pPr>
            <w:r w:rsidRPr="00D72C35">
              <w:t>4</w:t>
            </w:r>
          </w:p>
        </w:tc>
        <w:tc>
          <w:tcPr>
            <w:tcW w:w="250" w:type="pct"/>
            <w:vMerge/>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Аттестация педагогических кадров</w:t>
            </w:r>
          </w:p>
        </w:tc>
        <w:tc>
          <w:tcPr>
            <w:tcW w:w="418" w:type="pct"/>
            <w:gridSpan w:val="2"/>
          </w:tcPr>
          <w:p w:rsidR="007A5F27" w:rsidRPr="00D72C35" w:rsidRDefault="007A5F27" w:rsidP="00271502">
            <w:pPr>
              <w:jc w:val="both"/>
            </w:pPr>
            <w:r w:rsidRPr="00D72C35">
              <w:t xml:space="preserve">Педагоги </w:t>
            </w:r>
          </w:p>
        </w:tc>
        <w:tc>
          <w:tcPr>
            <w:tcW w:w="576" w:type="pct"/>
            <w:gridSpan w:val="2"/>
          </w:tcPr>
          <w:p w:rsidR="007A5F27" w:rsidRPr="00D72C35" w:rsidRDefault="007A5F27" w:rsidP="00271502">
            <w:pPr>
              <w:jc w:val="both"/>
            </w:pPr>
            <w:r w:rsidRPr="00D72C35">
              <w:t>Посещение занятий</w:t>
            </w:r>
          </w:p>
          <w:p w:rsidR="007A5F27" w:rsidRPr="00D72C35" w:rsidRDefault="007A5F27" w:rsidP="00271502">
            <w:pPr>
              <w:jc w:val="both"/>
            </w:pPr>
            <w:r w:rsidRPr="00D72C35">
              <w:lastRenderedPageBreak/>
              <w:t>Изучение документации</w:t>
            </w:r>
          </w:p>
        </w:tc>
        <w:tc>
          <w:tcPr>
            <w:tcW w:w="652" w:type="pct"/>
            <w:gridSpan w:val="3"/>
          </w:tcPr>
          <w:p w:rsidR="007A5F27" w:rsidRPr="00D72C35" w:rsidRDefault="007A5F27" w:rsidP="00271502">
            <w:pPr>
              <w:jc w:val="both"/>
            </w:pPr>
            <w:r w:rsidRPr="00D72C35">
              <w:lastRenderedPageBreak/>
              <w:t>Портфолио учителя</w:t>
            </w:r>
          </w:p>
          <w:p w:rsidR="007A5F27" w:rsidRPr="00D72C35" w:rsidRDefault="007A5F27" w:rsidP="00271502">
            <w:pPr>
              <w:jc w:val="both"/>
            </w:pPr>
          </w:p>
        </w:tc>
        <w:tc>
          <w:tcPr>
            <w:tcW w:w="554" w:type="pct"/>
            <w:gridSpan w:val="2"/>
          </w:tcPr>
          <w:p w:rsidR="007A5F27" w:rsidRPr="00D72C35" w:rsidRDefault="007A5F27" w:rsidP="00271502">
            <w:pPr>
              <w:jc w:val="both"/>
            </w:pPr>
            <w:r w:rsidRPr="00D72C35">
              <w:lastRenderedPageBreak/>
              <w:t xml:space="preserve">Экспертное заключение </w:t>
            </w:r>
            <w:r w:rsidRPr="00D72C35">
              <w:lastRenderedPageBreak/>
              <w:t>Сводные таблицы результатов</w:t>
            </w:r>
          </w:p>
        </w:tc>
        <w:tc>
          <w:tcPr>
            <w:tcW w:w="377" w:type="pct"/>
          </w:tcPr>
          <w:p w:rsidR="007A5F27" w:rsidRPr="00D72C35" w:rsidRDefault="007A5F27" w:rsidP="00271502">
            <w:pPr>
              <w:jc w:val="both"/>
            </w:pPr>
            <w:r w:rsidRPr="00D72C35">
              <w:lastRenderedPageBreak/>
              <w:t>1 раз в 5 лет</w:t>
            </w:r>
          </w:p>
          <w:p w:rsidR="007A5F27" w:rsidRPr="00D72C35" w:rsidRDefault="007A5F27" w:rsidP="00271502">
            <w:pPr>
              <w:jc w:val="both"/>
            </w:pPr>
            <w:r w:rsidRPr="00D72C35">
              <w:lastRenderedPageBreak/>
              <w:t>в течение 2 месяцев</w:t>
            </w:r>
          </w:p>
        </w:tc>
        <w:tc>
          <w:tcPr>
            <w:tcW w:w="578" w:type="pct"/>
            <w:gridSpan w:val="2"/>
          </w:tcPr>
          <w:p w:rsidR="007A5F27" w:rsidRPr="00D72C35" w:rsidRDefault="007A5F27" w:rsidP="00271502">
            <w:pPr>
              <w:jc w:val="both"/>
            </w:pPr>
            <w:r w:rsidRPr="00D72C35">
              <w:lastRenderedPageBreak/>
              <w:t xml:space="preserve">Аттестационная и </w:t>
            </w:r>
            <w:r w:rsidRPr="00D72C35">
              <w:lastRenderedPageBreak/>
              <w:t>экспертная комиссии</w:t>
            </w:r>
          </w:p>
        </w:tc>
        <w:tc>
          <w:tcPr>
            <w:tcW w:w="512" w:type="pct"/>
            <w:gridSpan w:val="2"/>
          </w:tcPr>
          <w:p w:rsidR="007A5F27" w:rsidRPr="00D72C35" w:rsidRDefault="007A5F27" w:rsidP="00271502">
            <w:pPr>
              <w:jc w:val="both"/>
            </w:pPr>
            <w:r w:rsidRPr="00D72C35">
              <w:lastRenderedPageBreak/>
              <w:t>Заседание комиссии</w:t>
            </w: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p>
        </w:tc>
      </w:tr>
      <w:tr w:rsidR="007A5F27" w:rsidRPr="00D72C35" w:rsidTr="00271502">
        <w:trPr>
          <w:trHeight w:val="269"/>
        </w:trPr>
        <w:tc>
          <w:tcPr>
            <w:tcW w:w="166" w:type="pct"/>
          </w:tcPr>
          <w:p w:rsidR="007A5F27" w:rsidRPr="00D72C35" w:rsidRDefault="007A5F27" w:rsidP="00271502">
            <w:pPr>
              <w:jc w:val="both"/>
              <w:rPr>
                <w:b/>
              </w:rPr>
            </w:pPr>
            <w:r w:rsidRPr="00D72C35">
              <w:rPr>
                <w:b/>
              </w:rPr>
              <w:lastRenderedPageBreak/>
              <w:t>2</w:t>
            </w:r>
          </w:p>
        </w:tc>
        <w:tc>
          <w:tcPr>
            <w:tcW w:w="4834" w:type="pct"/>
            <w:gridSpan w:val="16"/>
            <w:shd w:val="clear" w:color="auto" w:fill="auto"/>
          </w:tcPr>
          <w:p w:rsidR="007A5F27" w:rsidRPr="00D72C35" w:rsidRDefault="007A5F27" w:rsidP="00271502">
            <w:pPr>
              <w:jc w:val="both"/>
            </w:pPr>
            <w:r w:rsidRPr="00D72C35">
              <w:rPr>
                <w:b/>
              </w:rPr>
              <w:t>Методическое обеспечение образовательного процесса</w:t>
            </w:r>
          </w:p>
        </w:tc>
      </w:tr>
      <w:tr w:rsidR="007A5F27" w:rsidRPr="00D72C35" w:rsidTr="00271502">
        <w:trPr>
          <w:trHeight w:val="269"/>
        </w:trPr>
        <w:tc>
          <w:tcPr>
            <w:tcW w:w="166" w:type="pct"/>
          </w:tcPr>
          <w:p w:rsidR="007A5F27" w:rsidRPr="00D72C35" w:rsidRDefault="007A5F27" w:rsidP="00271502">
            <w:pPr>
              <w:jc w:val="both"/>
            </w:pPr>
            <w:r w:rsidRPr="00D72C35">
              <w:t>1</w:t>
            </w:r>
          </w:p>
        </w:tc>
        <w:tc>
          <w:tcPr>
            <w:tcW w:w="250" w:type="pct"/>
            <w:vMerge w:val="restart"/>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Структура Методсовета</w:t>
            </w:r>
          </w:p>
        </w:tc>
        <w:tc>
          <w:tcPr>
            <w:tcW w:w="532" w:type="pct"/>
            <w:gridSpan w:val="3"/>
          </w:tcPr>
          <w:p w:rsidR="007A5F27" w:rsidRPr="00D72C35" w:rsidRDefault="007A5F27" w:rsidP="00271502">
            <w:pPr>
              <w:jc w:val="both"/>
            </w:pPr>
            <w:r w:rsidRPr="00D72C35">
              <w:t>Члены Методсовета</w:t>
            </w:r>
          </w:p>
        </w:tc>
        <w:tc>
          <w:tcPr>
            <w:tcW w:w="462" w:type="pct"/>
          </w:tcPr>
          <w:p w:rsidR="007A5F27" w:rsidRPr="00D72C35" w:rsidRDefault="007A5F27" w:rsidP="00271502">
            <w:pPr>
              <w:jc w:val="both"/>
            </w:pPr>
            <w:r w:rsidRPr="00D72C35">
              <w:t xml:space="preserve">Изучение  документации </w:t>
            </w:r>
          </w:p>
        </w:tc>
        <w:tc>
          <w:tcPr>
            <w:tcW w:w="652" w:type="pct"/>
            <w:gridSpan w:val="3"/>
          </w:tcPr>
          <w:p w:rsidR="007A5F27" w:rsidRPr="00D72C35" w:rsidRDefault="007A5F27" w:rsidP="00271502">
            <w:pPr>
              <w:jc w:val="both"/>
            </w:pPr>
            <w:r w:rsidRPr="00D72C35">
              <w:t>План</w:t>
            </w:r>
            <w:proofErr w:type="gramStart"/>
            <w:r w:rsidRPr="00D72C35">
              <w:t xml:space="preserve"> ,</w:t>
            </w:r>
            <w:proofErr w:type="gramEnd"/>
          </w:p>
          <w:p w:rsidR="007A5F27" w:rsidRPr="00D72C35" w:rsidRDefault="007A5F27" w:rsidP="00271502">
            <w:pPr>
              <w:jc w:val="both"/>
            </w:pPr>
            <w:r w:rsidRPr="00D72C35">
              <w:t xml:space="preserve">Протоколы </w:t>
            </w:r>
          </w:p>
          <w:p w:rsidR="007A5F27" w:rsidRPr="00D72C35" w:rsidRDefault="007A5F27" w:rsidP="00271502">
            <w:pPr>
              <w:jc w:val="both"/>
            </w:pPr>
            <w:r w:rsidRPr="00D72C35">
              <w:t xml:space="preserve">заседаний Методсовета  </w:t>
            </w:r>
          </w:p>
        </w:tc>
        <w:tc>
          <w:tcPr>
            <w:tcW w:w="554" w:type="pct"/>
            <w:gridSpan w:val="2"/>
          </w:tcPr>
          <w:p w:rsidR="007A5F27" w:rsidRPr="00D72C35" w:rsidRDefault="007A5F27" w:rsidP="00271502">
            <w:pPr>
              <w:jc w:val="both"/>
            </w:pPr>
            <w:r w:rsidRPr="00D72C35">
              <w:t xml:space="preserve">Анализ </w:t>
            </w:r>
          </w:p>
          <w:p w:rsidR="007A5F27" w:rsidRPr="00D72C35" w:rsidRDefault="007A5F27" w:rsidP="00271502">
            <w:pPr>
              <w:jc w:val="both"/>
            </w:pPr>
          </w:p>
          <w:p w:rsidR="007A5F27" w:rsidRPr="00D72C35" w:rsidRDefault="007A5F27" w:rsidP="00271502">
            <w:pPr>
              <w:jc w:val="both"/>
            </w:pPr>
          </w:p>
        </w:tc>
        <w:tc>
          <w:tcPr>
            <w:tcW w:w="377" w:type="pct"/>
          </w:tcPr>
          <w:p w:rsidR="007A5F27" w:rsidRPr="00D72C35" w:rsidRDefault="007A5F27" w:rsidP="00271502">
            <w:pPr>
              <w:jc w:val="both"/>
            </w:pPr>
            <w:r w:rsidRPr="00D72C35">
              <w:t>1 раз в год</w:t>
            </w:r>
          </w:p>
        </w:tc>
        <w:tc>
          <w:tcPr>
            <w:tcW w:w="578" w:type="pct"/>
            <w:gridSpan w:val="2"/>
          </w:tcPr>
          <w:p w:rsidR="007A5F27" w:rsidRPr="00D72C35" w:rsidRDefault="007A5F27" w:rsidP="00271502">
            <w:pPr>
              <w:jc w:val="both"/>
            </w:pPr>
            <w:r w:rsidRPr="00D72C35">
              <w:t>Зам. директора по УВР</w:t>
            </w:r>
          </w:p>
        </w:tc>
        <w:tc>
          <w:tcPr>
            <w:tcW w:w="512" w:type="pct"/>
            <w:gridSpan w:val="2"/>
          </w:tcPr>
          <w:p w:rsidR="007A5F27" w:rsidRPr="00D72C35" w:rsidRDefault="007A5F27" w:rsidP="00271502">
            <w:pPr>
              <w:jc w:val="both"/>
            </w:pPr>
          </w:p>
        </w:tc>
      </w:tr>
      <w:tr w:rsidR="007A5F27" w:rsidRPr="00D72C35" w:rsidTr="00271502">
        <w:trPr>
          <w:trHeight w:val="250"/>
        </w:trPr>
        <w:tc>
          <w:tcPr>
            <w:tcW w:w="166" w:type="pct"/>
          </w:tcPr>
          <w:p w:rsidR="007A5F27" w:rsidRPr="00D72C35" w:rsidRDefault="007A5F27" w:rsidP="00271502">
            <w:pPr>
              <w:jc w:val="both"/>
            </w:pPr>
            <w:r w:rsidRPr="00D72C35">
              <w:t>2</w:t>
            </w:r>
          </w:p>
        </w:tc>
        <w:tc>
          <w:tcPr>
            <w:tcW w:w="250" w:type="pct"/>
            <w:vMerge/>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Участие в конкурсах</w:t>
            </w:r>
          </w:p>
        </w:tc>
        <w:tc>
          <w:tcPr>
            <w:tcW w:w="532" w:type="pct"/>
            <w:gridSpan w:val="3"/>
          </w:tcPr>
          <w:p w:rsidR="007A5F27" w:rsidRPr="00D72C35" w:rsidRDefault="007A5F27" w:rsidP="00271502">
            <w:pPr>
              <w:jc w:val="both"/>
            </w:pPr>
            <w:r w:rsidRPr="00D72C35">
              <w:t>Педагоги</w:t>
            </w:r>
          </w:p>
        </w:tc>
        <w:tc>
          <w:tcPr>
            <w:tcW w:w="462" w:type="pct"/>
          </w:tcPr>
          <w:p w:rsidR="007A5F27" w:rsidRPr="00D72C35" w:rsidRDefault="007A5F27" w:rsidP="00271502">
            <w:pPr>
              <w:jc w:val="both"/>
            </w:pPr>
            <w:r w:rsidRPr="00D72C35">
              <w:t>Изучение документации, анализ</w:t>
            </w:r>
          </w:p>
        </w:tc>
        <w:tc>
          <w:tcPr>
            <w:tcW w:w="652" w:type="pct"/>
            <w:gridSpan w:val="3"/>
          </w:tcPr>
          <w:p w:rsidR="007A5F27" w:rsidRPr="00D72C35" w:rsidRDefault="007A5F27" w:rsidP="00271502">
            <w:pPr>
              <w:jc w:val="both"/>
            </w:pPr>
            <w:r w:rsidRPr="00D72C35">
              <w:t>Рефлексивные карты</w:t>
            </w:r>
          </w:p>
        </w:tc>
        <w:tc>
          <w:tcPr>
            <w:tcW w:w="554" w:type="pct"/>
            <w:gridSpan w:val="2"/>
          </w:tcPr>
          <w:p w:rsidR="007A5F27" w:rsidRPr="00D72C35" w:rsidRDefault="007A5F27" w:rsidP="00271502">
            <w:pPr>
              <w:jc w:val="both"/>
            </w:pPr>
            <w:r w:rsidRPr="00D72C35">
              <w:t>Творческий отчет</w:t>
            </w:r>
          </w:p>
        </w:tc>
        <w:tc>
          <w:tcPr>
            <w:tcW w:w="377" w:type="pct"/>
          </w:tcPr>
          <w:p w:rsidR="007A5F27" w:rsidRPr="00D72C35" w:rsidRDefault="007A5F27" w:rsidP="00271502">
            <w:pPr>
              <w:jc w:val="both"/>
            </w:pPr>
            <w:r w:rsidRPr="00D72C35">
              <w:t>По мере проведения</w:t>
            </w:r>
          </w:p>
        </w:tc>
        <w:tc>
          <w:tcPr>
            <w:tcW w:w="578" w:type="pct"/>
            <w:gridSpan w:val="2"/>
          </w:tcPr>
          <w:p w:rsidR="007A5F27" w:rsidRPr="00D72C35" w:rsidRDefault="007A5F27" w:rsidP="00271502">
            <w:pPr>
              <w:jc w:val="both"/>
            </w:pPr>
            <w:r w:rsidRPr="00D72C35">
              <w:t>Руководители МО</w:t>
            </w:r>
          </w:p>
          <w:p w:rsidR="007A5F27" w:rsidRPr="00D72C35" w:rsidRDefault="007A5F27" w:rsidP="00271502">
            <w:pPr>
              <w:jc w:val="both"/>
            </w:pPr>
            <w:r w:rsidRPr="00D72C35">
              <w:t>Зам. директора по УВР</w:t>
            </w:r>
          </w:p>
        </w:tc>
        <w:tc>
          <w:tcPr>
            <w:tcW w:w="512" w:type="pct"/>
            <w:gridSpan w:val="2"/>
          </w:tcPr>
          <w:p w:rsidR="007A5F27" w:rsidRPr="00D72C35" w:rsidRDefault="007A5F27" w:rsidP="00271502">
            <w:pPr>
              <w:jc w:val="both"/>
            </w:pPr>
            <w:r w:rsidRPr="00D72C35">
              <w:t>Совещание при директоре</w:t>
            </w:r>
          </w:p>
        </w:tc>
      </w:tr>
      <w:tr w:rsidR="007A5F27" w:rsidRPr="00D72C35" w:rsidTr="00271502">
        <w:trPr>
          <w:trHeight w:val="269"/>
        </w:trPr>
        <w:tc>
          <w:tcPr>
            <w:tcW w:w="166" w:type="pct"/>
          </w:tcPr>
          <w:p w:rsidR="007A5F27" w:rsidRPr="00D72C35" w:rsidRDefault="007A5F27" w:rsidP="00271502">
            <w:pPr>
              <w:jc w:val="both"/>
            </w:pPr>
            <w:r w:rsidRPr="00D72C35">
              <w:t>3</w:t>
            </w:r>
          </w:p>
        </w:tc>
        <w:tc>
          <w:tcPr>
            <w:tcW w:w="250" w:type="pct"/>
            <w:vMerge/>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Участие в работе районных и школьных МО</w:t>
            </w:r>
          </w:p>
        </w:tc>
        <w:tc>
          <w:tcPr>
            <w:tcW w:w="532" w:type="pct"/>
            <w:gridSpan w:val="3"/>
          </w:tcPr>
          <w:p w:rsidR="007A5F27" w:rsidRPr="00D72C35" w:rsidRDefault="007A5F27" w:rsidP="00271502">
            <w:pPr>
              <w:jc w:val="both"/>
            </w:pPr>
            <w:r w:rsidRPr="00D72C35">
              <w:t>Педагоги</w:t>
            </w:r>
          </w:p>
        </w:tc>
        <w:tc>
          <w:tcPr>
            <w:tcW w:w="462" w:type="pct"/>
          </w:tcPr>
          <w:p w:rsidR="007A5F27" w:rsidRPr="00D72C35" w:rsidRDefault="007A5F27" w:rsidP="00271502">
            <w:pPr>
              <w:jc w:val="both"/>
            </w:pPr>
            <w:r w:rsidRPr="00D72C35">
              <w:t>Изучение  документации</w:t>
            </w:r>
          </w:p>
        </w:tc>
        <w:tc>
          <w:tcPr>
            <w:tcW w:w="652" w:type="pct"/>
            <w:gridSpan w:val="3"/>
          </w:tcPr>
          <w:p w:rsidR="007A5F27" w:rsidRPr="00D72C35" w:rsidRDefault="007A5F27" w:rsidP="00271502">
            <w:pPr>
              <w:jc w:val="both"/>
            </w:pPr>
            <w:r w:rsidRPr="00D72C35">
              <w:t>Рефлексивные карты.</w:t>
            </w:r>
          </w:p>
          <w:p w:rsidR="007A5F27" w:rsidRPr="00D72C35" w:rsidRDefault="007A5F27" w:rsidP="00271502">
            <w:pPr>
              <w:jc w:val="both"/>
            </w:pPr>
            <w:r w:rsidRPr="00D72C35">
              <w:t>Планы МО</w:t>
            </w:r>
          </w:p>
        </w:tc>
        <w:tc>
          <w:tcPr>
            <w:tcW w:w="554" w:type="pct"/>
            <w:gridSpan w:val="2"/>
          </w:tcPr>
          <w:p w:rsidR="007A5F27" w:rsidRPr="00D72C35" w:rsidRDefault="007A5F27" w:rsidP="00271502">
            <w:pPr>
              <w:jc w:val="both"/>
            </w:pPr>
            <w:r w:rsidRPr="00D72C35">
              <w:t>Анализ</w:t>
            </w:r>
          </w:p>
        </w:tc>
        <w:tc>
          <w:tcPr>
            <w:tcW w:w="377" w:type="pct"/>
          </w:tcPr>
          <w:p w:rsidR="007A5F27" w:rsidRPr="00D72C35" w:rsidRDefault="007A5F27" w:rsidP="00271502">
            <w:pPr>
              <w:jc w:val="both"/>
            </w:pPr>
            <w:r w:rsidRPr="00D72C35">
              <w:t>1 раз в год</w:t>
            </w:r>
          </w:p>
        </w:tc>
        <w:tc>
          <w:tcPr>
            <w:tcW w:w="578" w:type="pct"/>
            <w:gridSpan w:val="2"/>
          </w:tcPr>
          <w:p w:rsidR="007A5F27" w:rsidRPr="00D72C35" w:rsidRDefault="007A5F27" w:rsidP="00271502">
            <w:pPr>
              <w:jc w:val="both"/>
            </w:pPr>
            <w:r w:rsidRPr="00D72C35">
              <w:t>Руководители МО</w:t>
            </w:r>
          </w:p>
          <w:p w:rsidR="007A5F27" w:rsidRPr="00D72C35" w:rsidRDefault="007A5F27" w:rsidP="00271502">
            <w:pPr>
              <w:jc w:val="both"/>
            </w:pPr>
          </w:p>
        </w:tc>
        <w:tc>
          <w:tcPr>
            <w:tcW w:w="512" w:type="pct"/>
            <w:gridSpan w:val="2"/>
          </w:tcPr>
          <w:p w:rsidR="007A5F27" w:rsidRPr="00D72C35" w:rsidRDefault="007A5F27" w:rsidP="00271502">
            <w:pPr>
              <w:jc w:val="both"/>
            </w:pPr>
            <w:r w:rsidRPr="00D72C35">
              <w:t xml:space="preserve">Методсовет </w:t>
            </w:r>
          </w:p>
        </w:tc>
      </w:tr>
      <w:tr w:rsidR="007A5F27" w:rsidRPr="00D72C35" w:rsidTr="00271502">
        <w:trPr>
          <w:trHeight w:val="269"/>
        </w:trPr>
        <w:tc>
          <w:tcPr>
            <w:tcW w:w="166" w:type="pct"/>
          </w:tcPr>
          <w:p w:rsidR="007A5F27" w:rsidRPr="00D72C35" w:rsidRDefault="007A5F27" w:rsidP="00271502">
            <w:pPr>
              <w:jc w:val="both"/>
            </w:pPr>
            <w:r w:rsidRPr="00D72C35">
              <w:t>4</w:t>
            </w:r>
          </w:p>
        </w:tc>
        <w:tc>
          <w:tcPr>
            <w:tcW w:w="250" w:type="pct"/>
            <w:vMerge/>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Инновации в работе</w:t>
            </w:r>
          </w:p>
        </w:tc>
        <w:tc>
          <w:tcPr>
            <w:tcW w:w="532" w:type="pct"/>
            <w:gridSpan w:val="3"/>
          </w:tcPr>
          <w:p w:rsidR="007A5F27" w:rsidRPr="00D72C35" w:rsidRDefault="007A5F27" w:rsidP="00271502">
            <w:pPr>
              <w:jc w:val="both"/>
            </w:pPr>
            <w:r w:rsidRPr="00D72C35">
              <w:t>Педагоги</w:t>
            </w:r>
          </w:p>
        </w:tc>
        <w:tc>
          <w:tcPr>
            <w:tcW w:w="462" w:type="pct"/>
          </w:tcPr>
          <w:p w:rsidR="007A5F27" w:rsidRPr="00D72C35" w:rsidRDefault="007A5F27" w:rsidP="00271502">
            <w:pPr>
              <w:jc w:val="both"/>
            </w:pPr>
            <w:r w:rsidRPr="00D72C35">
              <w:t xml:space="preserve">Наблюдение </w:t>
            </w:r>
          </w:p>
        </w:tc>
        <w:tc>
          <w:tcPr>
            <w:tcW w:w="652" w:type="pct"/>
            <w:gridSpan w:val="3"/>
          </w:tcPr>
          <w:p w:rsidR="007A5F27" w:rsidRPr="00D72C35" w:rsidRDefault="007A5F27" w:rsidP="00271502">
            <w:pPr>
              <w:jc w:val="both"/>
            </w:pPr>
            <w:r w:rsidRPr="00D72C35">
              <w:t>Посещение занятий</w:t>
            </w:r>
          </w:p>
        </w:tc>
        <w:tc>
          <w:tcPr>
            <w:tcW w:w="554" w:type="pct"/>
            <w:gridSpan w:val="2"/>
          </w:tcPr>
          <w:p w:rsidR="007A5F27" w:rsidRPr="00D72C35" w:rsidRDefault="007A5F27" w:rsidP="00271502">
            <w:pPr>
              <w:jc w:val="both"/>
            </w:pPr>
            <w:r w:rsidRPr="00D72C35">
              <w:t>Сообщение на педсовете</w:t>
            </w:r>
          </w:p>
        </w:tc>
        <w:tc>
          <w:tcPr>
            <w:tcW w:w="377" w:type="pct"/>
          </w:tcPr>
          <w:p w:rsidR="007A5F27" w:rsidRPr="00D72C35" w:rsidRDefault="007A5F27" w:rsidP="00271502">
            <w:pPr>
              <w:jc w:val="both"/>
            </w:pPr>
            <w:r w:rsidRPr="00D72C35">
              <w:t>В течение года</w:t>
            </w:r>
          </w:p>
        </w:tc>
        <w:tc>
          <w:tcPr>
            <w:tcW w:w="578" w:type="pct"/>
            <w:gridSpan w:val="2"/>
          </w:tcPr>
          <w:p w:rsidR="007A5F27" w:rsidRPr="00D72C35" w:rsidRDefault="007A5F27" w:rsidP="00271502">
            <w:pPr>
              <w:jc w:val="both"/>
            </w:pPr>
            <w:r w:rsidRPr="00D72C35">
              <w:t>Руководители МО</w:t>
            </w:r>
          </w:p>
          <w:p w:rsidR="007A5F27" w:rsidRPr="00D72C35" w:rsidRDefault="007A5F27" w:rsidP="00271502">
            <w:pPr>
              <w:jc w:val="both"/>
            </w:pPr>
            <w:r w:rsidRPr="00D72C35">
              <w:t>Зам. директора по УВР</w:t>
            </w:r>
          </w:p>
        </w:tc>
        <w:tc>
          <w:tcPr>
            <w:tcW w:w="512" w:type="pct"/>
            <w:gridSpan w:val="2"/>
          </w:tcPr>
          <w:p w:rsidR="007A5F27" w:rsidRPr="00D72C35" w:rsidRDefault="007A5F27" w:rsidP="00271502">
            <w:pPr>
              <w:jc w:val="both"/>
            </w:pPr>
            <w:r w:rsidRPr="00D72C35">
              <w:t>Заседание  МО, Методсовета</w:t>
            </w:r>
          </w:p>
        </w:tc>
      </w:tr>
      <w:tr w:rsidR="007A5F27" w:rsidRPr="00D72C35" w:rsidTr="00271502">
        <w:trPr>
          <w:trHeight w:val="269"/>
        </w:trPr>
        <w:tc>
          <w:tcPr>
            <w:tcW w:w="166" w:type="pct"/>
          </w:tcPr>
          <w:p w:rsidR="007A5F27" w:rsidRPr="00D72C35" w:rsidRDefault="007A5F27" w:rsidP="00271502">
            <w:pPr>
              <w:jc w:val="both"/>
            </w:pPr>
            <w:r w:rsidRPr="00D72C35">
              <w:t>5</w:t>
            </w:r>
          </w:p>
        </w:tc>
        <w:tc>
          <w:tcPr>
            <w:tcW w:w="250" w:type="pct"/>
            <w:vMerge/>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Использование активных форм МО</w:t>
            </w:r>
          </w:p>
        </w:tc>
        <w:tc>
          <w:tcPr>
            <w:tcW w:w="532" w:type="pct"/>
            <w:gridSpan w:val="3"/>
          </w:tcPr>
          <w:p w:rsidR="007A5F27" w:rsidRPr="00D72C35" w:rsidRDefault="007A5F27" w:rsidP="00271502">
            <w:pPr>
              <w:jc w:val="both"/>
            </w:pPr>
            <w:r w:rsidRPr="00D72C35">
              <w:t>Руководители МО</w:t>
            </w:r>
          </w:p>
          <w:p w:rsidR="007A5F27" w:rsidRPr="00D72C35" w:rsidRDefault="007A5F27" w:rsidP="00271502">
            <w:pPr>
              <w:jc w:val="both"/>
            </w:pPr>
            <w:r w:rsidRPr="00D72C35">
              <w:t>Зам. директора по УВР</w:t>
            </w:r>
          </w:p>
        </w:tc>
        <w:tc>
          <w:tcPr>
            <w:tcW w:w="462" w:type="pct"/>
          </w:tcPr>
          <w:p w:rsidR="007A5F27" w:rsidRPr="00D72C35" w:rsidRDefault="007A5F27" w:rsidP="00271502">
            <w:pPr>
              <w:jc w:val="both"/>
            </w:pPr>
            <w:r w:rsidRPr="00D72C35">
              <w:t>Анализ документации, посещение мероприятий</w:t>
            </w:r>
          </w:p>
        </w:tc>
        <w:tc>
          <w:tcPr>
            <w:tcW w:w="652" w:type="pct"/>
            <w:gridSpan w:val="3"/>
          </w:tcPr>
          <w:p w:rsidR="007A5F27" w:rsidRPr="00D72C35" w:rsidRDefault="007A5F27" w:rsidP="00271502">
            <w:pPr>
              <w:jc w:val="both"/>
            </w:pPr>
            <w:r w:rsidRPr="00D72C35">
              <w:t>Планы МО</w:t>
            </w:r>
          </w:p>
        </w:tc>
        <w:tc>
          <w:tcPr>
            <w:tcW w:w="554" w:type="pct"/>
            <w:gridSpan w:val="2"/>
          </w:tcPr>
          <w:p w:rsidR="007A5F27" w:rsidRPr="00D72C35" w:rsidRDefault="007A5F27" w:rsidP="00271502">
            <w:pPr>
              <w:jc w:val="both"/>
            </w:pPr>
            <w:r w:rsidRPr="00D72C35">
              <w:t xml:space="preserve">Отчет </w:t>
            </w:r>
          </w:p>
        </w:tc>
        <w:tc>
          <w:tcPr>
            <w:tcW w:w="377" w:type="pct"/>
          </w:tcPr>
          <w:p w:rsidR="007A5F27" w:rsidRPr="00D72C35" w:rsidRDefault="007A5F27" w:rsidP="00271502">
            <w:pPr>
              <w:jc w:val="both"/>
            </w:pPr>
            <w:r w:rsidRPr="00D72C35">
              <w:t>2 раза в год</w:t>
            </w:r>
          </w:p>
        </w:tc>
        <w:tc>
          <w:tcPr>
            <w:tcW w:w="578" w:type="pct"/>
            <w:gridSpan w:val="2"/>
          </w:tcPr>
          <w:p w:rsidR="007A5F27" w:rsidRPr="00D72C35" w:rsidRDefault="007A5F27" w:rsidP="00271502">
            <w:pPr>
              <w:jc w:val="both"/>
            </w:pPr>
            <w:r w:rsidRPr="00D72C35">
              <w:t>Руководители МО</w:t>
            </w:r>
          </w:p>
          <w:p w:rsidR="007A5F27" w:rsidRPr="00D72C35" w:rsidRDefault="007A5F27" w:rsidP="00271502">
            <w:pPr>
              <w:jc w:val="both"/>
            </w:pPr>
            <w:r w:rsidRPr="00D72C35">
              <w:t>Зам. директора по УВР</w:t>
            </w:r>
          </w:p>
        </w:tc>
        <w:tc>
          <w:tcPr>
            <w:tcW w:w="512" w:type="pct"/>
            <w:gridSpan w:val="2"/>
          </w:tcPr>
          <w:p w:rsidR="007A5F27" w:rsidRPr="00D72C35" w:rsidRDefault="007A5F27" w:rsidP="00271502">
            <w:pPr>
              <w:jc w:val="both"/>
            </w:pPr>
            <w:r w:rsidRPr="00D72C35">
              <w:t>Совещание при директоре</w:t>
            </w:r>
          </w:p>
        </w:tc>
      </w:tr>
      <w:tr w:rsidR="007A5F27" w:rsidRPr="00D72C35" w:rsidTr="00271502">
        <w:trPr>
          <w:trHeight w:val="269"/>
        </w:trPr>
        <w:tc>
          <w:tcPr>
            <w:tcW w:w="166" w:type="pct"/>
          </w:tcPr>
          <w:p w:rsidR="007A5F27" w:rsidRPr="00D72C35" w:rsidRDefault="007A5F27" w:rsidP="00271502">
            <w:pPr>
              <w:jc w:val="both"/>
            </w:pPr>
            <w:r w:rsidRPr="00D72C35">
              <w:t>6</w:t>
            </w:r>
          </w:p>
        </w:tc>
        <w:tc>
          <w:tcPr>
            <w:tcW w:w="250" w:type="pct"/>
            <w:vMerge/>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Использование в работе педагогов актуального педагогического опыта</w:t>
            </w:r>
          </w:p>
        </w:tc>
        <w:tc>
          <w:tcPr>
            <w:tcW w:w="532" w:type="pct"/>
            <w:gridSpan w:val="3"/>
          </w:tcPr>
          <w:p w:rsidR="007A5F27" w:rsidRPr="00D72C35" w:rsidRDefault="007A5F27" w:rsidP="00271502">
            <w:pPr>
              <w:jc w:val="both"/>
            </w:pPr>
            <w:r w:rsidRPr="00D72C35">
              <w:t xml:space="preserve">Учителя </w:t>
            </w:r>
          </w:p>
        </w:tc>
        <w:tc>
          <w:tcPr>
            <w:tcW w:w="462" w:type="pct"/>
          </w:tcPr>
          <w:p w:rsidR="007A5F27" w:rsidRPr="00D72C35" w:rsidRDefault="007A5F27" w:rsidP="00271502">
            <w:pPr>
              <w:jc w:val="both"/>
            </w:pPr>
            <w:r w:rsidRPr="00D72C35">
              <w:t>Наблюдение</w:t>
            </w:r>
          </w:p>
        </w:tc>
        <w:tc>
          <w:tcPr>
            <w:tcW w:w="652" w:type="pct"/>
            <w:gridSpan w:val="3"/>
          </w:tcPr>
          <w:p w:rsidR="007A5F27" w:rsidRPr="00D72C35" w:rsidRDefault="007A5F27" w:rsidP="00271502">
            <w:pPr>
              <w:jc w:val="both"/>
            </w:pPr>
            <w:r w:rsidRPr="00D72C35">
              <w:t>Посещение занятий</w:t>
            </w:r>
          </w:p>
        </w:tc>
        <w:tc>
          <w:tcPr>
            <w:tcW w:w="554" w:type="pct"/>
            <w:gridSpan w:val="2"/>
          </w:tcPr>
          <w:p w:rsidR="007A5F27" w:rsidRPr="00D72C35" w:rsidRDefault="007A5F27" w:rsidP="00271502">
            <w:pPr>
              <w:jc w:val="both"/>
            </w:pPr>
            <w:r w:rsidRPr="00D72C35">
              <w:t>Методическая копилка</w:t>
            </w:r>
          </w:p>
        </w:tc>
        <w:tc>
          <w:tcPr>
            <w:tcW w:w="377" w:type="pct"/>
          </w:tcPr>
          <w:p w:rsidR="007A5F27" w:rsidRPr="00D72C35" w:rsidRDefault="007A5F27" w:rsidP="00271502">
            <w:pPr>
              <w:jc w:val="both"/>
            </w:pPr>
            <w:r w:rsidRPr="00D72C35">
              <w:t>По мере посещения</w:t>
            </w:r>
          </w:p>
        </w:tc>
        <w:tc>
          <w:tcPr>
            <w:tcW w:w="578" w:type="pct"/>
            <w:gridSpan w:val="2"/>
          </w:tcPr>
          <w:p w:rsidR="007A5F27" w:rsidRPr="00D72C35" w:rsidRDefault="007A5F27" w:rsidP="00271502">
            <w:pPr>
              <w:jc w:val="both"/>
            </w:pPr>
            <w:r w:rsidRPr="00D72C35">
              <w:t>Руководители МО</w:t>
            </w:r>
          </w:p>
          <w:p w:rsidR="007A5F27" w:rsidRPr="00D72C35" w:rsidRDefault="007A5F27" w:rsidP="00271502">
            <w:pPr>
              <w:jc w:val="both"/>
            </w:pPr>
          </w:p>
        </w:tc>
        <w:tc>
          <w:tcPr>
            <w:tcW w:w="512" w:type="pct"/>
            <w:gridSpan w:val="2"/>
          </w:tcPr>
          <w:p w:rsidR="007A5F27" w:rsidRPr="00D72C35" w:rsidRDefault="007A5F27" w:rsidP="00271502">
            <w:pPr>
              <w:jc w:val="both"/>
            </w:pPr>
            <w:r w:rsidRPr="00D72C35">
              <w:t>Совещание при директоре</w:t>
            </w:r>
          </w:p>
        </w:tc>
      </w:tr>
      <w:tr w:rsidR="007A5F27" w:rsidRPr="00D72C35" w:rsidTr="00271502">
        <w:trPr>
          <w:trHeight w:val="269"/>
        </w:trPr>
        <w:tc>
          <w:tcPr>
            <w:tcW w:w="166" w:type="pct"/>
          </w:tcPr>
          <w:p w:rsidR="007A5F27" w:rsidRPr="00D72C35" w:rsidRDefault="007A5F27" w:rsidP="00271502">
            <w:pPr>
              <w:jc w:val="both"/>
            </w:pPr>
            <w:r w:rsidRPr="00D72C35">
              <w:t>7</w:t>
            </w:r>
          </w:p>
        </w:tc>
        <w:tc>
          <w:tcPr>
            <w:tcW w:w="250" w:type="pct"/>
            <w:vMerge/>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Обобщение педагогического опыта</w:t>
            </w:r>
          </w:p>
        </w:tc>
        <w:tc>
          <w:tcPr>
            <w:tcW w:w="532" w:type="pct"/>
            <w:gridSpan w:val="3"/>
          </w:tcPr>
          <w:p w:rsidR="007A5F27" w:rsidRPr="00D72C35" w:rsidRDefault="007A5F27" w:rsidP="00271502">
            <w:pPr>
              <w:jc w:val="both"/>
            </w:pPr>
            <w:r w:rsidRPr="00D72C35">
              <w:t>Учителя</w:t>
            </w:r>
          </w:p>
        </w:tc>
        <w:tc>
          <w:tcPr>
            <w:tcW w:w="462" w:type="pct"/>
          </w:tcPr>
          <w:p w:rsidR="007A5F27" w:rsidRPr="00D72C35" w:rsidRDefault="007A5F27" w:rsidP="00271502">
            <w:pPr>
              <w:jc w:val="both"/>
            </w:pPr>
            <w:r w:rsidRPr="00D72C35">
              <w:t>Анализ документации, посещение мероприят</w:t>
            </w:r>
            <w:r w:rsidRPr="00D72C35">
              <w:lastRenderedPageBreak/>
              <w:t>ий</w:t>
            </w:r>
          </w:p>
        </w:tc>
        <w:tc>
          <w:tcPr>
            <w:tcW w:w="652" w:type="pct"/>
            <w:gridSpan w:val="3"/>
          </w:tcPr>
          <w:p w:rsidR="007A5F27" w:rsidRPr="00D72C35" w:rsidRDefault="007A5F27" w:rsidP="00271502">
            <w:pPr>
              <w:jc w:val="both"/>
            </w:pPr>
            <w:r w:rsidRPr="00D72C35">
              <w:lastRenderedPageBreak/>
              <w:t xml:space="preserve">Посещение занятий, дидактико-методическое обеспечение </w:t>
            </w:r>
            <w:r w:rsidRPr="00D72C35">
              <w:lastRenderedPageBreak/>
              <w:t>учителя</w:t>
            </w:r>
          </w:p>
        </w:tc>
        <w:tc>
          <w:tcPr>
            <w:tcW w:w="554" w:type="pct"/>
            <w:gridSpan w:val="2"/>
          </w:tcPr>
          <w:p w:rsidR="007A5F27" w:rsidRPr="00D72C35" w:rsidRDefault="007A5F27" w:rsidP="00271502">
            <w:pPr>
              <w:jc w:val="both"/>
            </w:pPr>
            <w:r w:rsidRPr="00D72C35">
              <w:lastRenderedPageBreak/>
              <w:t>Описание опыта</w:t>
            </w:r>
          </w:p>
        </w:tc>
        <w:tc>
          <w:tcPr>
            <w:tcW w:w="377" w:type="pct"/>
          </w:tcPr>
          <w:p w:rsidR="007A5F27" w:rsidRPr="00D72C35" w:rsidRDefault="007A5F27" w:rsidP="00271502">
            <w:pPr>
              <w:jc w:val="both"/>
            </w:pPr>
            <w:r w:rsidRPr="00D72C35">
              <w:t>По графику</w:t>
            </w:r>
          </w:p>
        </w:tc>
        <w:tc>
          <w:tcPr>
            <w:tcW w:w="578" w:type="pct"/>
            <w:gridSpan w:val="2"/>
          </w:tcPr>
          <w:p w:rsidR="007A5F27" w:rsidRPr="00D72C35" w:rsidRDefault="007A5F27" w:rsidP="00271502">
            <w:pPr>
              <w:jc w:val="both"/>
            </w:pPr>
            <w:r w:rsidRPr="00D72C35">
              <w:t>Руководители МО</w:t>
            </w:r>
          </w:p>
          <w:p w:rsidR="007A5F27" w:rsidRPr="00D72C35" w:rsidRDefault="007A5F27" w:rsidP="00271502">
            <w:pPr>
              <w:jc w:val="both"/>
            </w:pPr>
            <w:r w:rsidRPr="00D72C35">
              <w:t>Зам. директора по УВР</w:t>
            </w:r>
          </w:p>
        </w:tc>
        <w:tc>
          <w:tcPr>
            <w:tcW w:w="512" w:type="pct"/>
            <w:gridSpan w:val="2"/>
          </w:tcPr>
          <w:p w:rsidR="007A5F27" w:rsidRPr="00D72C35" w:rsidRDefault="007A5F27" w:rsidP="00271502">
            <w:pPr>
              <w:jc w:val="both"/>
            </w:pPr>
            <w:r w:rsidRPr="00D72C35">
              <w:t xml:space="preserve">Методсовет </w:t>
            </w:r>
          </w:p>
          <w:p w:rsidR="007A5F27" w:rsidRPr="00D72C35" w:rsidRDefault="007A5F27" w:rsidP="00271502">
            <w:pPr>
              <w:jc w:val="both"/>
            </w:pPr>
            <w:r w:rsidRPr="00D72C35">
              <w:t xml:space="preserve">Педсовет </w:t>
            </w:r>
          </w:p>
        </w:tc>
      </w:tr>
      <w:tr w:rsidR="007A5F27" w:rsidRPr="00D72C35" w:rsidTr="00271502">
        <w:trPr>
          <w:trHeight w:val="269"/>
        </w:trPr>
        <w:tc>
          <w:tcPr>
            <w:tcW w:w="166" w:type="pct"/>
          </w:tcPr>
          <w:p w:rsidR="007A5F27" w:rsidRPr="00D72C35" w:rsidRDefault="007A5F27" w:rsidP="00271502">
            <w:pPr>
              <w:jc w:val="both"/>
            </w:pPr>
            <w:r w:rsidRPr="00D72C35">
              <w:lastRenderedPageBreak/>
              <w:t>8</w:t>
            </w:r>
          </w:p>
        </w:tc>
        <w:tc>
          <w:tcPr>
            <w:tcW w:w="250" w:type="pct"/>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Учебно-методическое обеспечение педагогического процесса</w:t>
            </w:r>
          </w:p>
        </w:tc>
        <w:tc>
          <w:tcPr>
            <w:tcW w:w="532" w:type="pct"/>
            <w:gridSpan w:val="3"/>
          </w:tcPr>
          <w:p w:rsidR="007A5F27" w:rsidRPr="00D72C35" w:rsidRDefault="007A5F27" w:rsidP="00271502">
            <w:pPr>
              <w:jc w:val="both"/>
            </w:pPr>
            <w:r w:rsidRPr="00D72C35">
              <w:t>Учителя</w:t>
            </w:r>
          </w:p>
        </w:tc>
        <w:tc>
          <w:tcPr>
            <w:tcW w:w="462" w:type="pct"/>
          </w:tcPr>
          <w:p w:rsidR="007A5F27" w:rsidRPr="00D72C35" w:rsidRDefault="007A5F27" w:rsidP="00271502">
            <w:pPr>
              <w:jc w:val="both"/>
            </w:pPr>
            <w:r w:rsidRPr="00D72C35">
              <w:t>Изучение документации</w:t>
            </w:r>
          </w:p>
          <w:p w:rsidR="007A5F27" w:rsidRPr="00D72C35" w:rsidRDefault="007A5F27" w:rsidP="00271502">
            <w:pPr>
              <w:jc w:val="both"/>
            </w:pPr>
          </w:p>
        </w:tc>
        <w:tc>
          <w:tcPr>
            <w:tcW w:w="652" w:type="pct"/>
            <w:gridSpan w:val="3"/>
          </w:tcPr>
          <w:p w:rsidR="007A5F27" w:rsidRPr="00D72C35" w:rsidRDefault="007A5F27" w:rsidP="00271502">
            <w:pPr>
              <w:jc w:val="both"/>
            </w:pPr>
            <w:r w:rsidRPr="00D72C35">
              <w:t>Календарно-тематические планы</w:t>
            </w:r>
          </w:p>
          <w:p w:rsidR="007A5F27" w:rsidRPr="00D72C35" w:rsidRDefault="007A5F27" w:rsidP="00271502">
            <w:pPr>
              <w:jc w:val="both"/>
            </w:pPr>
            <w:r w:rsidRPr="00D72C35">
              <w:t>Содержимое кабинета:</w:t>
            </w:r>
          </w:p>
          <w:p w:rsidR="007A5F27" w:rsidRPr="00D72C35" w:rsidRDefault="007A5F27" w:rsidP="00271502">
            <w:pPr>
              <w:jc w:val="both"/>
            </w:pPr>
            <w:r w:rsidRPr="00D72C35">
              <w:t>Учебники, методические комплексы</w:t>
            </w:r>
          </w:p>
        </w:tc>
        <w:tc>
          <w:tcPr>
            <w:tcW w:w="554" w:type="pct"/>
            <w:gridSpan w:val="2"/>
          </w:tcPr>
          <w:p w:rsidR="007A5F27" w:rsidRPr="00D72C35" w:rsidRDefault="007A5F27" w:rsidP="00271502">
            <w:pPr>
              <w:jc w:val="both"/>
            </w:pPr>
            <w:r w:rsidRPr="00D72C35">
              <w:t xml:space="preserve">Справка </w:t>
            </w:r>
          </w:p>
        </w:tc>
        <w:tc>
          <w:tcPr>
            <w:tcW w:w="377" w:type="pct"/>
          </w:tcPr>
          <w:p w:rsidR="007A5F27" w:rsidRPr="00D72C35" w:rsidRDefault="007A5F27" w:rsidP="00271502">
            <w:pPr>
              <w:jc w:val="both"/>
            </w:pPr>
            <w:r w:rsidRPr="00D72C35">
              <w:t>2 раза в год</w:t>
            </w:r>
          </w:p>
        </w:tc>
        <w:tc>
          <w:tcPr>
            <w:tcW w:w="578" w:type="pct"/>
            <w:gridSpan w:val="2"/>
          </w:tcPr>
          <w:p w:rsidR="007A5F27" w:rsidRPr="00D72C35" w:rsidRDefault="007A5F27" w:rsidP="00271502">
            <w:pPr>
              <w:jc w:val="both"/>
            </w:pPr>
            <w:r w:rsidRPr="00D72C35">
              <w:t>Зам. директора по УВР</w:t>
            </w:r>
          </w:p>
        </w:tc>
        <w:tc>
          <w:tcPr>
            <w:tcW w:w="512" w:type="pct"/>
            <w:gridSpan w:val="2"/>
          </w:tcPr>
          <w:p w:rsidR="007A5F27" w:rsidRPr="00D72C35" w:rsidRDefault="007A5F27" w:rsidP="00271502">
            <w:pPr>
              <w:jc w:val="both"/>
            </w:pPr>
            <w:r w:rsidRPr="00D72C35">
              <w:t>Совещание при директоре</w:t>
            </w:r>
          </w:p>
        </w:tc>
      </w:tr>
      <w:tr w:rsidR="007A5F27" w:rsidRPr="00D72C35" w:rsidTr="00271502">
        <w:trPr>
          <w:trHeight w:val="269"/>
        </w:trPr>
        <w:tc>
          <w:tcPr>
            <w:tcW w:w="166" w:type="pct"/>
          </w:tcPr>
          <w:p w:rsidR="007A5F27" w:rsidRPr="00D72C35" w:rsidRDefault="007A5F27" w:rsidP="00271502">
            <w:pPr>
              <w:jc w:val="both"/>
            </w:pPr>
            <w:r w:rsidRPr="00D72C35">
              <w:t>9</w:t>
            </w:r>
          </w:p>
        </w:tc>
        <w:tc>
          <w:tcPr>
            <w:tcW w:w="250" w:type="pct"/>
            <w:vMerge w:val="restart"/>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Показатели оценки результативности деятельности учителя</w:t>
            </w:r>
          </w:p>
          <w:p w:rsidR="007A5F27" w:rsidRPr="00D72C35" w:rsidRDefault="007A5F27" w:rsidP="00271502">
            <w:pPr>
              <w:jc w:val="both"/>
            </w:pPr>
          </w:p>
        </w:tc>
        <w:tc>
          <w:tcPr>
            <w:tcW w:w="532" w:type="pct"/>
            <w:gridSpan w:val="3"/>
          </w:tcPr>
          <w:p w:rsidR="007A5F27" w:rsidRPr="00D72C35" w:rsidRDefault="007A5F27" w:rsidP="00271502">
            <w:pPr>
              <w:jc w:val="both"/>
            </w:pPr>
            <w:r w:rsidRPr="00D72C35">
              <w:t>Учителя</w:t>
            </w:r>
          </w:p>
        </w:tc>
        <w:tc>
          <w:tcPr>
            <w:tcW w:w="462" w:type="pct"/>
          </w:tcPr>
          <w:p w:rsidR="007A5F27" w:rsidRPr="00D72C35" w:rsidRDefault="007A5F27" w:rsidP="00271502">
            <w:pPr>
              <w:jc w:val="both"/>
            </w:pPr>
            <w:r w:rsidRPr="00D72C35">
              <w:t>Анализ документации, посещение мероприятий</w:t>
            </w:r>
          </w:p>
        </w:tc>
        <w:tc>
          <w:tcPr>
            <w:tcW w:w="652" w:type="pct"/>
            <w:gridSpan w:val="3"/>
          </w:tcPr>
          <w:p w:rsidR="007A5F27" w:rsidRPr="00D72C35" w:rsidRDefault="007A5F27" w:rsidP="00271502">
            <w:pPr>
              <w:jc w:val="both"/>
            </w:pPr>
            <w:r w:rsidRPr="00D72C35">
              <w:t>Посещение занятий, дидактико-методическое обеспечение учителя</w:t>
            </w:r>
          </w:p>
        </w:tc>
        <w:tc>
          <w:tcPr>
            <w:tcW w:w="554" w:type="pct"/>
            <w:gridSpan w:val="2"/>
          </w:tcPr>
          <w:p w:rsidR="007A5F27" w:rsidRPr="00D72C35" w:rsidRDefault="007A5F27" w:rsidP="00271502">
            <w:pPr>
              <w:jc w:val="both"/>
            </w:pPr>
            <w:r w:rsidRPr="00D72C35">
              <w:t>Заполнение диагностической карты</w:t>
            </w:r>
          </w:p>
        </w:tc>
        <w:tc>
          <w:tcPr>
            <w:tcW w:w="377" w:type="pct"/>
          </w:tcPr>
          <w:p w:rsidR="007A5F27" w:rsidRPr="00D72C35" w:rsidRDefault="007A5F27" w:rsidP="00271502">
            <w:pPr>
              <w:jc w:val="both"/>
            </w:pPr>
            <w:r w:rsidRPr="00D72C35">
              <w:t>При аттестации</w:t>
            </w:r>
          </w:p>
        </w:tc>
        <w:tc>
          <w:tcPr>
            <w:tcW w:w="578" w:type="pct"/>
            <w:gridSpan w:val="2"/>
          </w:tcPr>
          <w:p w:rsidR="007A5F27" w:rsidRPr="00D72C35" w:rsidRDefault="007A5F27" w:rsidP="00271502">
            <w:pPr>
              <w:jc w:val="both"/>
            </w:pPr>
            <w:r w:rsidRPr="00D72C35">
              <w:t>Руководители МО</w:t>
            </w:r>
          </w:p>
          <w:p w:rsidR="007A5F27" w:rsidRPr="00D72C35" w:rsidRDefault="007A5F27" w:rsidP="00271502">
            <w:pPr>
              <w:jc w:val="both"/>
            </w:pPr>
            <w:r w:rsidRPr="00D72C35">
              <w:t>Зам. директора по УВР</w:t>
            </w:r>
          </w:p>
        </w:tc>
        <w:tc>
          <w:tcPr>
            <w:tcW w:w="512" w:type="pct"/>
            <w:gridSpan w:val="2"/>
          </w:tcPr>
          <w:p w:rsidR="007A5F27" w:rsidRPr="00D72C35" w:rsidRDefault="007A5F27" w:rsidP="00271502">
            <w:pPr>
              <w:jc w:val="both"/>
            </w:pPr>
            <w:r w:rsidRPr="00D72C35">
              <w:t>Аттестация</w:t>
            </w:r>
          </w:p>
        </w:tc>
      </w:tr>
      <w:tr w:rsidR="007A5F27" w:rsidRPr="00D72C35" w:rsidTr="00271502">
        <w:trPr>
          <w:trHeight w:val="269"/>
        </w:trPr>
        <w:tc>
          <w:tcPr>
            <w:tcW w:w="166" w:type="pct"/>
          </w:tcPr>
          <w:p w:rsidR="007A5F27" w:rsidRPr="00D72C35" w:rsidRDefault="007A5F27" w:rsidP="00271502">
            <w:pPr>
              <w:jc w:val="both"/>
            </w:pPr>
            <w:r w:rsidRPr="00D72C35">
              <w:t>10</w:t>
            </w:r>
          </w:p>
        </w:tc>
        <w:tc>
          <w:tcPr>
            <w:tcW w:w="250" w:type="pct"/>
            <w:vMerge/>
            <w:shd w:val="clear" w:color="auto" w:fill="auto"/>
          </w:tcPr>
          <w:p w:rsidR="007A5F27" w:rsidRPr="00D72C35" w:rsidRDefault="007A5F27" w:rsidP="00271502">
            <w:pPr>
              <w:jc w:val="both"/>
            </w:pPr>
          </w:p>
        </w:tc>
        <w:tc>
          <w:tcPr>
            <w:tcW w:w="917" w:type="pct"/>
          </w:tcPr>
          <w:p w:rsidR="007A5F27" w:rsidRPr="00D72C35" w:rsidRDefault="007A5F27" w:rsidP="00271502">
            <w:pPr>
              <w:jc w:val="both"/>
            </w:pPr>
            <w:r w:rsidRPr="00D72C35">
              <w:t>Стиль педагогического общения</w:t>
            </w:r>
          </w:p>
        </w:tc>
        <w:tc>
          <w:tcPr>
            <w:tcW w:w="532" w:type="pct"/>
            <w:gridSpan w:val="3"/>
          </w:tcPr>
          <w:p w:rsidR="007A5F27" w:rsidRPr="00D72C35" w:rsidRDefault="007A5F27" w:rsidP="00271502">
            <w:pPr>
              <w:jc w:val="both"/>
            </w:pPr>
            <w:r w:rsidRPr="00D72C35">
              <w:t xml:space="preserve">Учителя </w:t>
            </w:r>
          </w:p>
        </w:tc>
        <w:tc>
          <w:tcPr>
            <w:tcW w:w="462" w:type="pct"/>
          </w:tcPr>
          <w:p w:rsidR="007A5F27" w:rsidRPr="00D72C35" w:rsidRDefault="007A5F27" w:rsidP="00271502">
            <w:pPr>
              <w:jc w:val="both"/>
            </w:pPr>
            <w:r w:rsidRPr="00D72C35">
              <w:t>Методики оценки творческих качеств учителя</w:t>
            </w:r>
          </w:p>
        </w:tc>
        <w:tc>
          <w:tcPr>
            <w:tcW w:w="652" w:type="pct"/>
            <w:gridSpan w:val="3"/>
          </w:tcPr>
          <w:p w:rsidR="007A5F27" w:rsidRPr="00D72C35" w:rsidRDefault="007A5F27" w:rsidP="00271502">
            <w:pPr>
              <w:jc w:val="both"/>
            </w:pPr>
            <w:r w:rsidRPr="00D72C35">
              <w:t>Посещение занятий,</w:t>
            </w:r>
          </w:p>
        </w:tc>
        <w:tc>
          <w:tcPr>
            <w:tcW w:w="554" w:type="pct"/>
            <w:gridSpan w:val="2"/>
          </w:tcPr>
          <w:p w:rsidR="007A5F27" w:rsidRPr="00D72C35" w:rsidRDefault="007A5F27" w:rsidP="00271502">
            <w:pPr>
              <w:jc w:val="both"/>
            </w:pPr>
            <w:r w:rsidRPr="00D72C35">
              <w:t xml:space="preserve">Анализ </w:t>
            </w:r>
          </w:p>
        </w:tc>
        <w:tc>
          <w:tcPr>
            <w:tcW w:w="377" w:type="pct"/>
          </w:tcPr>
          <w:p w:rsidR="007A5F27" w:rsidRPr="00D72C35" w:rsidRDefault="007A5F27" w:rsidP="00271502">
            <w:pPr>
              <w:jc w:val="both"/>
            </w:pPr>
            <w:r w:rsidRPr="00D72C35">
              <w:t>ежемесячно</w:t>
            </w:r>
          </w:p>
          <w:p w:rsidR="007A5F27" w:rsidRPr="00D72C35" w:rsidRDefault="007A5F27" w:rsidP="00271502">
            <w:pPr>
              <w:jc w:val="both"/>
            </w:pPr>
          </w:p>
        </w:tc>
        <w:tc>
          <w:tcPr>
            <w:tcW w:w="578" w:type="pct"/>
            <w:gridSpan w:val="2"/>
          </w:tcPr>
          <w:p w:rsidR="007A5F27" w:rsidRPr="00D72C35" w:rsidRDefault="007A5F27" w:rsidP="00271502">
            <w:pPr>
              <w:jc w:val="both"/>
            </w:pPr>
            <w:r w:rsidRPr="00D72C35">
              <w:t>Зам. директора по УВР</w:t>
            </w:r>
          </w:p>
        </w:tc>
        <w:tc>
          <w:tcPr>
            <w:tcW w:w="512" w:type="pct"/>
            <w:gridSpan w:val="2"/>
          </w:tcPr>
          <w:p w:rsidR="007A5F27" w:rsidRPr="00D72C35" w:rsidRDefault="007A5F27" w:rsidP="00271502">
            <w:pPr>
              <w:jc w:val="both"/>
            </w:pPr>
            <w:r w:rsidRPr="00D72C35">
              <w:t>К планированию методической работы</w:t>
            </w:r>
          </w:p>
        </w:tc>
      </w:tr>
      <w:tr w:rsidR="007A5F27" w:rsidRPr="00D72C35" w:rsidTr="00271502">
        <w:trPr>
          <w:trHeight w:val="269"/>
        </w:trPr>
        <w:tc>
          <w:tcPr>
            <w:tcW w:w="166" w:type="pct"/>
          </w:tcPr>
          <w:p w:rsidR="007A5F27" w:rsidRPr="00D72C35" w:rsidRDefault="007A5F27" w:rsidP="00271502">
            <w:pPr>
              <w:jc w:val="both"/>
              <w:rPr>
                <w:b/>
              </w:rPr>
            </w:pPr>
            <w:r w:rsidRPr="00D72C35">
              <w:rPr>
                <w:b/>
              </w:rPr>
              <w:t>3</w:t>
            </w:r>
          </w:p>
        </w:tc>
        <w:tc>
          <w:tcPr>
            <w:tcW w:w="4834" w:type="pct"/>
            <w:gridSpan w:val="16"/>
          </w:tcPr>
          <w:p w:rsidR="007A5F27" w:rsidRPr="00D72C35" w:rsidRDefault="007A5F27" w:rsidP="00271502">
            <w:pPr>
              <w:jc w:val="both"/>
            </w:pPr>
            <w:r w:rsidRPr="00D72C35">
              <w:rPr>
                <w:b/>
              </w:rPr>
              <w:t>Качество преподавания</w:t>
            </w:r>
          </w:p>
        </w:tc>
      </w:tr>
      <w:tr w:rsidR="007A5F27" w:rsidRPr="00D72C35" w:rsidTr="00271502">
        <w:trPr>
          <w:trHeight w:val="1700"/>
        </w:trPr>
        <w:tc>
          <w:tcPr>
            <w:tcW w:w="166" w:type="pct"/>
            <w:tcBorders>
              <w:bottom w:val="single" w:sz="4" w:space="0" w:color="auto"/>
            </w:tcBorders>
          </w:tcPr>
          <w:p w:rsidR="007A5F27" w:rsidRPr="00D72C35" w:rsidRDefault="007A5F27" w:rsidP="00271502">
            <w:pPr>
              <w:jc w:val="both"/>
            </w:pPr>
            <w:r w:rsidRPr="00D72C35">
              <w:t>1</w:t>
            </w:r>
          </w:p>
        </w:tc>
        <w:tc>
          <w:tcPr>
            <w:tcW w:w="250" w:type="pct"/>
            <w:vMerge w:val="restart"/>
          </w:tcPr>
          <w:p w:rsidR="007A5F27" w:rsidRPr="00D72C35" w:rsidRDefault="007A5F27" w:rsidP="00271502">
            <w:pPr>
              <w:jc w:val="both"/>
            </w:pPr>
          </w:p>
        </w:tc>
        <w:tc>
          <w:tcPr>
            <w:tcW w:w="917" w:type="pct"/>
            <w:tcBorders>
              <w:bottom w:val="single" w:sz="4" w:space="0" w:color="auto"/>
            </w:tcBorders>
          </w:tcPr>
          <w:p w:rsidR="007A5F27" w:rsidRPr="00D72C35" w:rsidRDefault="007A5F27" w:rsidP="00271502">
            <w:pPr>
              <w:jc w:val="both"/>
            </w:pPr>
            <w:r w:rsidRPr="00D72C35">
              <w:t>Уровень преподавания</w:t>
            </w: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p>
        </w:tc>
        <w:tc>
          <w:tcPr>
            <w:tcW w:w="532" w:type="pct"/>
            <w:gridSpan w:val="3"/>
            <w:tcBorders>
              <w:bottom w:val="single" w:sz="4" w:space="0" w:color="auto"/>
            </w:tcBorders>
          </w:tcPr>
          <w:p w:rsidR="007A5F27" w:rsidRPr="00D72C35" w:rsidRDefault="007A5F27" w:rsidP="00271502">
            <w:pPr>
              <w:jc w:val="both"/>
            </w:pPr>
            <w:r w:rsidRPr="00D72C35">
              <w:t>Учителя</w:t>
            </w:r>
          </w:p>
        </w:tc>
        <w:tc>
          <w:tcPr>
            <w:tcW w:w="462" w:type="pct"/>
            <w:tcBorders>
              <w:bottom w:val="single" w:sz="4" w:space="0" w:color="auto"/>
            </w:tcBorders>
          </w:tcPr>
          <w:p w:rsidR="007A5F27" w:rsidRPr="00D72C35" w:rsidRDefault="007A5F27" w:rsidP="00271502">
            <w:pPr>
              <w:jc w:val="both"/>
            </w:pPr>
            <w:r w:rsidRPr="00D72C35">
              <w:t>Программы наблюдений  за ходом занятия;</w:t>
            </w: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p>
        </w:tc>
        <w:tc>
          <w:tcPr>
            <w:tcW w:w="652" w:type="pct"/>
            <w:gridSpan w:val="3"/>
            <w:tcBorders>
              <w:bottom w:val="single" w:sz="4" w:space="0" w:color="auto"/>
            </w:tcBorders>
          </w:tcPr>
          <w:p w:rsidR="007A5F27" w:rsidRPr="00D72C35" w:rsidRDefault="007A5F27" w:rsidP="00271502">
            <w:pPr>
              <w:jc w:val="both"/>
            </w:pPr>
            <w:r w:rsidRPr="00D72C35">
              <w:t xml:space="preserve">Посещение занятий по программам наблюдения: эффективность занятия; </w:t>
            </w:r>
          </w:p>
        </w:tc>
        <w:tc>
          <w:tcPr>
            <w:tcW w:w="554" w:type="pct"/>
            <w:gridSpan w:val="2"/>
            <w:tcBorders>
              <w:bottom w:val="single" w:sz="4" w:space="0" w:color="auto"/>
            </w:tcBorders>
          </w:tcPr>
          <w:p w:rsidR="007A5F27" w:rsidRPr="00D72C35" w:rsidRDefault="007A5F27" w:rsidP="00271502">
            <w:pPr>
              <w:jc w:val="both"/>
            </w:pPr>
            <w:r w:rsidRPr="00D72C35">
              <w:t xml:space="preserve">Сводные таблицы, </w:t>
            </w: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r w:rsidRPr="00D72C35">
              <w:t>карты наблюдения</w:t>
            </w:r>
          </w:p>
        </w:tc>
        <w:tc>
          <w:tcPr>
            <w:tcW w:w="377" w:type="pct"/>
            <w:tcBorders>
              <w:bottom w:val="single" w:sz="4" w:space="0" w:color="auto"/>
            </w:tcBorders>
          </w:tcPr>
          <w:p w:rsidR="007A5F27" w:rsidRPr="00D72C35" w:rsidRDefault="007A5F27" w:rsidP="00271502">
            <w:pPr>
              <w:jc w:val="both"/>
            </w:pPr>
            <w:r w:rsidRPr="00D72C35">
              <w:t xml:space="preserve">По плану ВШК </w:t>
            </w: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r w:rsidRPr="00D72C35">
              <w:t>ежемесячно</w:t>
            </w:r>
          </w:p>
        </w:tc>
        <w:tc>
          <w:tcPr>
            <w:tcW w:w="578" w:type="pct"/>
            <w:gridSpan w:val="2"/>
            <w:tcBorders>
              <w:bottom w:val="single" w:sz="4" w:space="0" w:color="auto"/>
            </w:tcBorders>
          </w:tcPr>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r w:rsidRPr="00D72C35">
              <w:t>Зам. директора по УВР</w:t>
            </w:r>
          </w:p>
          <w:p w:rsidR="007A5F27" w:rsidRPr="00D72C35" w:rsidRDefault="007A5F27" w:rsidP="00271502">
            <w:pPr>
              <w:jc w:val="both"/>
            </w:pPr>
          </w:p>
        </w:tc>
        <w:tc>
          <w:tcPr>
            <w:tcW w:w="512" w:type="pct"/>
            <w:gridSpan w:val="2"/>
            <w:tcBorders>
              <w:bottom w:val="single" w:sz="4" w:space="0" w:color="auto"/>
            </w:tcBorders>
          </w:tcPr>
          <w:p w:rsidR="007A5F27" w:rsidRPr="00D72C35" w:rsidRDefault="007A5F27" w:rsidP="00271502">
            <w:pPr>
              <w:jc w:val="both"/>
            </w:pPr>
            <w:r w:rsidRPr="00D72C35">
              <w:t>Педсовет</w:t>
            </w: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p>
        </w:tc>
      </w:tr>
      <w:tr w:rsidR="007A5F27" w:rsidRPr="00D72C35" w:rsidTr="00271502">
        <w:trPr>
          <w:trHeight w:val="2052"/>
        </w:trPr>
        <w:tc>
          <w:tcPr>
            <w:tcW w:w="166" w:type="pct"/>
            <w:tcBorders>
              <w:bottom w:val="single" w:sz="4" w:space="0" w:color="auto"/>
            </w:tcBorders>
          </w:tcPr>
          <w:p w:rsidR="007A5F27" w:rsidRPr="00D72C35" w:rsidRDefault="007A5F27" w:rsidP="00271502">
            <w:pPr>
              <w:jc w:val="both"/>
            </w:pPr>
            <w:r w:rsidRPr="00D72C35">
              <w:lastRenderedPageBreak/>
              <w:t>2</w:t>
            </w:r>
          </w:p>
        </w:tc>
        <w:tc>
          <w:tcPr>
            <w:tcW w:w="250" w:type="pct"/>
            <w:vMerge/>
            <w:tcBorders>
              <w:bottom w:val="single" w:sz="4" w:space="0" w:color="auto"/>
            </w:tcBorders>
          </w:tcPr>
          <w:p w:rsidR="007A5F27" w:rsidRPr="00D72C35" w:rsidRDefault="007A5F27" w:rsidP="00271502">
            <w:pPr>
              <w:jc w:val="both"/>
            </w:pPr>
          </w:p>
        </w:tc>
        <w:tc>
          <w:tcPr>
            <w:tcW w:w="917" w:type="pct"/>
            <w:tcBorders>
              <w:bottom w:val="single" w:sz="4" w:space="0" w:color="auto"/>
            </w:tcBorders>
          </w:tcPr>
          <w:p w:rsidR="007A5F27" w:rsidRPr="00D72C35" w:rsidRDefault="007A5F27" w:rsidP="00271502">
            <w:pPr>
              <w:jc w:val="both"/>
            </w:pPr>
            <w:r w:rsidRPr="00D72C35">
              <w:t>Уровень преподавания</w:t>
            </w:r>
          </w:p>
          <w:p w:rsidR="007A5F27" w:rsidRPr="00D72C35" w:rsidRDefault="007A5F27" w:rsidP="00271502">
            <w:pPr>
              <w:jc w:val="both"/>
            </w:pPr>
          </w:p>
        </w:tc>
        <w:tc>
          <w:tcPr>
            <w:tcW w:w="532" w:type="pct"/>
            <w:gridSpan w:val="3"/>
            <w:tcBorders>
              <w:bottom w:val="single" w:sz="4" w:space="0" w:color="auto"/>
            </w:tcBorders>
          </w:tcPr>
          <w:p w:rsidR="007A5F27" w:rsidRPr="00D72C35" w:rsidRDefault="007A5F27" w:rsidP="00271502">
            <w:pPr>
              <w:jc w:val="both"/>
            </w:pPr>
            <w:r w:rsidRPr="00D72C35">
              <w:t>Учителя</w:t>
            </w:r>
          </w:p>
        </w:tc>
        <w:tc>
          <w:tcPr>
            <w:tcW w:w="462" w:type="pct"/>
            <w:tcBorders>
              <w:bottom w:val="single" w:sz="4" w:space="0" w:color="auto"/>
            </w:tcBorders>
          </w:tcPr>
          <w:p w:rsidR="007A5F27" w:rsidRPr="00D72C35" w:rsidRDefault="007A5F27" w:rsidP="00271502">
            <w:pPr>
              <w:jc w:val="both"/>
            </w:pPr>
            <w:r w:rsidRPr="00D72C35">
              <w:t>Программы наблюдений  за ходом занятия;</w:t>
            </w: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p>
        </w:tc>
        <w:tc>
          <w:tcPr>
            <w:tcW w:w="652" w:type="pct"/>
            <w:gridSpan w:val="3"/>
            <w:tcBorders>
              <w:bottom w:val="single" w:sz="4" w:space="0" w:color="auto"/>
            </w:tcBorders>
          </w:tcPr>
          <w:p w:rsidR="007A5F27" w:rsidRPr="00D72C35" w:rsidRDefault="007A5F27" w:rsidP="00271502">
            <w:pPr>
              <w:jc w:val="both"/>
            </w:pPr>
            <w:r w:rsidRPr="00D72C35">
              <w:t>Посещение занятий по программам наблюдения:</w:t>
            </w:r>
          </w:p>
          <w:p w:rsidR="007A5F27" w:rsidRPr="00D72C35" w:rsidRDefault="007A5F27" w:rsidP="00271502">
            <w:pPr>
              <w:jc w:val="both"/>
            </w:pPr>
          </w:p>
        </w:tc>
        <w:tc>
          <w:tcPr>
            <w:tcW w:w="554" w:type="pct"/>
            <w:gridSpan w:val="2"/>
            <w:tcBorders>
              <w:bottom w:val="single" w:sz="4" w:space="0" w:color="auto"/>
            </w:tcBorders>
          </w:tcPr>
          <w:p w:rsidR="007A5F27" w:rsidRPr="00D72C35" w:rsidRDefault="007A5F27" w:rsidP="00271502">
            <w:pPr>
              <w:jc w:val="both"/>
            </w:pPr>
            <w:r w:rsidRPr="00D72C35">
              <w:t xml:space="preserve">Сводные таблицы, </w:t>
            </w: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r w:rsidRPr="00D72C35">
              <w:t>карты наблюдения</w:t>
            </w:r>
          </w:p>
        </w:tc>
        <w:tc>
          <w:tcPr>
            <w:tcW w:w="377" w:type="pct"/>
            <w:tcBorders>
              <w:bottom w:val="single" w:sz="4" w:space="0" w:color="auto"/>
            </w:tcBorders>
          </w:tcPr>
          <w:p w:rsidR="007A5F27" w:rsidRPr="00D72C35" w:rsidRDefault="007A5F27" w:rsidP="00271502">
            <w:pPr>
              <w:jc w:val="both"/>
            </w:pPr>
            <w:r w:rsidRPr="00D72C35">
              <w:t>ежемесячно</w:t>
            </w:r>
          </w:p>
        </w:tc>
        <w:tc>
          <w:tcPr>
            <w:tcW w:w="578" w:type="pct"/>
            <w:gridSpan w:val="2"/>
            <w:tcBorders>
              <w:bottom w:val="single" w:sz="4" w:space="0" w:color="auto"/>
            </w:tcBorders>
          </w:tcPr>
          <w:p w:rsidR="007A5F27" w:rsidRPr="00D72C35" w:rsidRDefault="007A5F27" w:rsidP="00271502">
            <w:pPr>
              <w:jc w:val="both"/>
            </w:pPr>
            <w:r w:rsidRPr="00D72C35">
              <w:t>Зам. директора по УВР</w:t>
            </w:r>
          </w:p>
          <w:p w:rsidR="007A5F27" w:rsidRPr="00D72C35" w:rsidRDefault="007A5F27" w:rsidP="00271502">
            <w:pPr>
              <w:jc w:val="both"/>
            </w:pPr>
          </w:p>
        </w:tc>
        <w:tc>
          <w:tcPr>
            <w:tcW w:w="512" w:type="pct"/>
            <w:gridSpan w:val="2"/>
            <w:tcBorders>
              <w:bottom w:val="single" w:sz="4" w:space="0" w:color="auto"/>
            </w:tcBorders>
          </w:tcPr>
          <w:p w:rsidR="007A5F27" w:rsidRPr="00D72C35" w:rsidRDefault="007A5F27" w:rsidP="00271502">
            <w:pPr>
              <w:jc w:val="both"/>
            </w:pPr>
            <w:r w:rsidRPr="00D72C35">
              <w:t>Педсовет</w:t>
            </w:r>
          </w:p>
        </w:tc>
      </w:tr>
      <w:tr w:rsidR="007A5F27" w:rsidRPr="00D72C35" w:rsidTr="00271502">
        <w:trPr>
          <w:trHeight w:val="2040"/>
        </w:trPr>
        <w:tc>
          <w:tcPr>
            <w:tcW w:w="166" w:type="pct"/>
            <w:tcBorders>
              <w:bottom w:val="single" w:sz="4" w:space="0" w:color="auto"/>
            </w:tcBorders>
          </w:tcPr>
          <w:p w:rsidR="007A5F27" w:rsidRPr="00D72C35" w:rsidRDefault="007A5F27" w:rsidP="00271502">
            <w:pPr>
              <w:jc w:val="both"/>
            </w:pPr>
            <w:r w:rsidRPr="00D72C35">
              <w:t>3</w:t>
            </w:r>
          </w:p>
        </w:tc>
        <w:tc>
          <w:tcPr>
            <w:tcW w:w="250" w:type="pct"/>
            <w:vMerge w:val="restart"/>
          </w:tcPr>
          <w:p w:rsidR="007A5F27" w:rsidRPr="00D72C35" w:rsidRDefault="007A5F27" w:rsidP="00271502">
            <w:pPr>
              <w:jc w:val="both"/>
            </w:pPr>
          </w:p>
        </w:tc>
        <w:tc>
          <w:tcPr>
            <w:tcW w:w="917" w:type="pct"/>
            <w:tcBorders>
              <w:bottom w:val="single" w:sz="4" w:space="0" w:color="auto"/>
            </w:tcBorders>
          </w:tcPr>
          <w:p w:rsidR="007A5F27" w:rsidRPr="00D72C35" w:rsidRDefault="007A5F27" w:rsidP="00271502">
            <w:pPr>
              <w:jc w:val="both"/>
            </w:pPr>
            <w:r w:rsidRPr="00D72C35">
              <w:t>Уровень преподавания</w:t>
            </w:r>
          </w:p>
          <w:p w:rsidR="007A5F27" w:rsidRPr="00D72C35" w:rsidRDefault="007A5F27" w:rsidP="00271502">
            <w:pPr>
              <w:jc w:val="both"/>
            </w:pPr>
          </w:p>
        </w:tc>
        <w:tc>
          <w:tcPr>
            <w:tcW w:w="532" w:type="pct"/>
            <w:gridSpan w:val="3"/>
            <w:tcBorders>
              <w:bottom w:val="single" w:sz="4" w:space="0" w:color="auto"/>
            </w:tcBorders>
          </w:tcPr>
          <w:p w:rsidR="007A5F27" w:rsidRPr="00D72C35" w:rsidRDefault="007A5F27" w:rsidP="00271502">
            <w:pPr>
              <w:jc w:val="both"/>
            </w:pPr>
          </w:p>
        </w:tc>
        <w:tc>
          <w:tcPr>
            <w:tcW w:w="462" w:type="pct"/>
            <w:tcBorders>
              <w:bottom w:val="single" w:sz="4" w:space="0" w:color="auto"/>
            </w:tcBorders>
          </w:tcPr>
          <w:p w:rsidR="007A5F27" w:rsidRPr="00D72C35" w:rsidRDefault="007A5F27" w:rsidP="00271502">
            <w:pPr>
              <w:jc w:val="both"/>
            </w:pPr>
            <w:r w:rsidRPr="00D72C35">
              <w:t>По материалам наблюдения занятий</w:t>
            </w:r>
          </w:p>
          <w:p w:rsidR="007A5F27" w:rsidRPr="00D72C35" w:rsidRDefault="007A5F27" w:rsidP="00271502">
            <w:pPr>
              <w:jc w:val="both"/>
            </w:pPr>
          </w:p>
        </w:tc>
        <w:tc>
          <w:tcPr>
            <w:tcW w:w="652" w:type="pct"/>
            <w:gridSpan w:val="3"/>
            <w:tcBorders>
              <w:bottom w:val="single" w:sz="4" w:space="0" w:color="auto"/>
            </w:tcBorders>
          </w:tcPr>
          <w:p w:rsidR="007A5F27" w:rsidRPr="00D72C35" w:rsidRDefault="007A5F27" w:rsidP="00271502">
            <w:pPr>
              <w:jc w:val="both"/>
            </w:pPr>
            <w:r w:rsidRPr="00D72C35">
              <w:t>Посещение занятий по программам наблюдения:</w:t>
            </w:r>
          </w:p>
          <w:p w:rsidR="007A5F27" w:rsidRPr="00D72C35" w:rsidRDefault="007A5F27" w:rsidP="00271502">
            <w:pPr>
              <w:jc w:val="both"/>
            </w:pPr>
          </w:p>
        </w:tc>
        <w:tc>
          <w:tcPr>
            <w:tcW w:w="554" w:type="pct"/>
            <w:gridSpan w:val="2"/>
            <w:tcBorders>
              <w:bottom w:val="single" w:sz="4" w:space="0" w:color="auto"/>
            </w:tcBorders>
          </w:tcPr>
          <w:p w:rsidR="007A5F27" w:rsidRPr="00D72C35" w:rsidRDefault="007A5F27" w:rsidP="00271502">
            <w:pPr>
              <w:jc w:val="both"/>
            </w:pPr>
            <w:r w:rsidRPr="00D72C35">
              <w:t xml:space="preserve">Сводные таблицы, </w:t>
            </w: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r w:rsidRPr="00D72C35">
              <w:t>карты наблюдения</w:t>
            </w:r>
          </w:p>
        </w:tc>
        <w:tc>
          <w:tcPr>
            <w:tcW w:w="377" w:type="pct"/>
            <w:tcBorders>
              <w:bottom w:val="single" w:sz="4" w:space="0" w:color="auto"/>
            </w:tcBorders>
          </w:tcPr>
          <w:p w:rsidR="007A5F27" w:rsidRPr="00D72C35" w:rsidRDefault="007A5F27" w:rsidP="00271502">
            <w:pPr>
              <w:jc w:val="both"/>
            </w:pPr>
            <w:r w:rsidRPr="00D72C35">
              <w:t>ежемесячно</w:t>
            </w:r>
          </w:p>
        </w:tc>
        <w:tc>
          <w:tcPr>
            <w:tcW w:w="578" w:type="pct"/>
            <w:gridSpan w:val="2"/>
            <w:tcBorders>
              <w:bottom w:val="single" w:sz="4" w:space="0" w:color="auto"/>
            </w:tcBorders>
          </w:tcPr>
          <w:p w:rsidR="007A5F27" w:rsidRPr="00D72C35" w:rsidRDefault="007A5F27" w:rsidP="00271502">
            <w:pPr>
              <w:jc w:val="both"/>
            </w:pPr>
            <w:r w:rsidRPr="00D72C35">
              <w:t>Зам. директора по УВР</w:t>
            </w:r>
          </w:p>
          <w:p w:rsidR="007A5F27" w:rsidRPr="00D72C35" w:rsidRDefault="007A5F27" w:rsidP="00271502">
            <w:pPr>
              <w:jc w:val="both"/>
            </w:pPr>
          </w:p>
        </w:tc>
        <w:tc>
          <w:tcPr>
            <w:tcW w:w="512" w:type="pct"/>
            <w:gridSpan w:val="2"/>
            <w:tcBorders>
              <w:bottom w:val="single" w:sz="4" w:space="0" w:color="auto"/>
            </w:tcBorders>
          </w:tcPr>
          <w:p w:rsidR="007A5F27" w:rsidRPr="00D72C35" w:rsidRDefault="007A5F27" w:rsidP="00271502">
            <w:pPr>
              <w:jc w:val="both"/>
            </w:pPr>
            <w:r w:rsidRPr="00D72C35">
              <w:t>Педсовет</w:t>
            </w:r>
          </w:p>
        </w:tc>
      </w:tr>
      <w:tr w:rsidR="007A5F27" w:rsidRPr="00D72C35" w:rsidTr="00271502">
        <w:trPr>
          <w:trHeight w:val="1700"/>
        </w:trPr>
        <w:tc>
          <w:tcPr>
            <w:tcW w:w="166" w:type="pct"/>
            <w:tcBorders>
              <w:bottom w:val="single" w:sz="4" w:space="0" w:color="auto"/>
            </w:tcBorders>
          </w:tcPr>
          <w:p w:rsidR="007A5F27" w:rsidRPr="00D72C35" w:rsidRDefault="007A5F27" w:rsidP="00271502">
            <w:pPr>
              <w:jc w:val="both"/>
            </w:pPr>
            <w:r w:rsidRPr="00D72C35">
              <w:t>4</w:t>
            </w:r>
          </w:p>
        </w:tc>
        <w:tc>
          <w:tcPr>
            <w:tcW w:w="250" w:type="pct"/>
            <w:vMerge/>
          </w:tcPr>
          <w:p w:rsidR="007A5F27" w:rsidRPr="00D72C35" w:rsidRDefault="007A5F27" w:rsidP="00271502">
            <w:pPr>
              <w:jc w:val="both"/>
            </w:pPr>
          </w:p>
        </w:tc>
        <w:tc>
          <w:tcPr>
            <w:tcW w:w="917" w:type="pct"/>
            <w:tcBorders>
              <w:bottom w:val="single" w:sz="4" w:space="0" w:color="auto"/>
            </w:tcBorders>
          </w:tcPr>
          <w:p w:rsidR="007A5F27" w:rsidRPr="00D72C35" w:rsidRDefault="007A5F27" w:rsidP="00271502">
            <w:pPr>
              <w:jc w:val="both"/>
            </w:pPr>
            <w:r w:rsidRPr="00D72C35">
              <w:t>Уровень преподавания</w:t>
            </w:r>
          </w:p>
          <w:p w:rsidR="007A5F27" w:rsidRPr="00D72C35" w:rsidRDefault="007A5F27" w:rsidP="00271502">
            <w:pPr>
              <w:jc w:val="both"/>
            </w:pPr>
          </w:p>
        </w:tc>
        <w:tc>
          <w:tcPr>
            <w:tcW w:w="532" w:type="pct"/>
            <w:gridSpan w:val="3"/>
            <w:tcBorders>
              <w:bottom w:val="single" w:sz="4" w:space="0" w:color="auto"/>
            </w:tcBorders>
          </w:tcPr>
          <w:p w:rsidR="007A5F27" w:rsidRPr="00D72C35" w:rsidRDefault="007A5F27" w:rsidP="00271502">
            <w:pPr>
              <w:jc w:val="both"/>
            </w:pPr>
          </w:p>
        </w:tc>
        <w:tc>
          <w:tcPr>
            <w:tcW w:w="462" w:type="pct"/>
            <w:tcBorders>
              <w:bottom w:val="single" w:sz="4" w:space="0" w:color="auto"/>
            </w:tcBorders>
          </w:tcPr>
          <w:p w:rsidR="007A5F27" w:rsidRPr="00D72C35" w:rsidRDefault="007A5F27" w:rsidP="00271502">
            <w:pPr>
              <w:jc w:val="both"/>
            </w:pPr>
            <w:r w:rsidRPr="00D72C35">
              <w:t>По материалам наблюдения занятий</w:t>
            </w:r>
          </w:p>
          <w:p w:rsidR="007A5F27" w:rsidRPr="00D72C35" w:rsidRDefault="007A5F27" w:rsidP="00271502">
            <w:pPr>
              <w:jc w:val="both"/>
            </w:pPr>
          </w:p>
        </w:tc>
        <w:tc>
          <w:tcPr>
            <w:tcW w:w="652" w:type="pct"/>
            <w:gridSpan w:val="3"/>
            <w:tcBorders>
              <w:bottom w:val="single" w:sz="4" w:space="0" w:color="auto"/>
            </w:tcBorders>
          </w:tcPr>
          <w:p w:rsidR="007A5F27" w:rsidRPr="00D72C35" w:rsidRDefault="007A5F27" w:rsidP="00271502">
            <w:pPr>
              <w:jc w:val="both"/>
            </w:pPr>
            <w:r w:rsidRPr="00D72C35">
              <w:t>Посещение занятий по программам наблюдения:</w:t>
            </w:r>
          </w:p>
          <w:p w:rsidR="007A5F27" w:rsidRPr="00D72C35" w:rsidRDefault="007A5F27" w:rsidP="00271502">
            <w:pPr>
              <w:jc w:val="both"/>
            </w:pPr>
            <w:r w:rsidRPr="00D72C35">
              <w:t xml:space="preserve">Использование технологий сотрудничества </w:t>
            </w:r>
          </w:p>
          <w:p w:rsidR="007A5F27" w:rsidRPr="00D72C35" w:rsidRDefault="007A5F27" w:rsidP="00271502">
            <w:pPr>
              <w:jc w:val="both"/>
            </w:pPr>
          </w:p>
        </w:tc>
        <w:tc>
          <w:tcPr>
            <w:tcW w:w="554" w:type="pct"/>
            <w:gridSpan w:val="2"/>
            <w:tcBorders>
              <w:bottom w:val="single" w:sz="4" w:space="0" w:color="auto"/>
            </w:tcBorders>
          </w:tcPr>
          <w:p w:rsidR="007A5F27" w:rsidRPr="00D72C35" w:rsidRDefault="007A5F27" w:rsidP="00271502">
            <w:pPr>
              <w:jc w:val="both"/>
            </w:pPr>
            <w:r w:rsidRPr="00D72C35">
              <w:t xml:space="preserve">Сводные таблицы, </w:t>
            </w: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r w:rsidRPr="00D72C35">
              <w:t>карты наблюдения</w:t>
            </w:r>
          </w:p>
        </w:tc>
        <w:tc>
          <w:tcPr>
            <w:tcW w:w="377" w:type="pct"/>
            <w:tcBorders>
              <w:bottom w:val="single" w:sz="4" w:space="0" w:color="auto"/>
            </w:tcBorders>
          </w:tcPr>
          <w:p w:rsidR="007A5F27" w:rsidRPr="00D72C35" w:rsidRDefault="007A5F27" w:rsidP="00271502">
            <w:pPr>
              <w:jc w:val="both"/>
            </w:pPr>
            <w:r w:rsidRPr="00D72C35">
              <w:t>ежемесячно</w:t>
            </w:r>
          </w:p>
        </w:tc>
        <w:tc>
          <w:tcPr>
            <w:tcW w:w="578" w:type="pct"/>
            <w:gridSpan w:val="2"/>
            <w:tcBorders>
              <w:bottom w:val="single" w:sz="4" w:space="0" w:color="auto"/>
            </w:tcBorders>
          </w:tcPr>
          <w:p w:rsidR="007A5F27" w:rsidRPr="00D72C35" w:rsidRDefault="007A5F27" w:rsidP="00271502">
            <w:pPr>
              <w:jc w:val="both"/>
            </w:pPr>
            <w:r w:rsidRPr="00D72C35">
              <w:t>Зам. директора по УВР</w:t>
            </w:r>
          </w:p>
          <w:p w:rsidR="007A5F27" w:rsidRPr="00D72C35" w:rsidRDefault="007A5F27" w:rsidP="00271502">
            <w:pPr>
              <w:jc w:val="both"/>
            </w:pPr>
          </w:p>
        </w:tc>
        <w:tc>
          <w:tcPr>
            <w:tcW w:w="512" w:type="pct"/>
            <w:gridSpan w:val="2"/>
            <w:tcBorders>
              <w:bottom w:val="single" w:sz="4" w:space="0" w:color="auto"/>
            </w:tcBorders>
          </w:tcPr>
          <w:p w:rsidR="007A5F27" w:rsidRPr="00D72C35" w:rsidRDefault="007A5F27" w:rsidP="00271502">
            <w:pPr>
              <w:jc w:val="both"/>
            </w:pPr>
            <w:r w:rsidRPr="00D72C35">
              <w:t>Педсовет</w:t>
            </w:r>
          </w:p>
        </w:tc>
      </w:tr>
      <w:tr w:rsidR="007A5F27" w:rsidRPr="00D72C35" w:rsidTr="00271502">
        <w:trPr>
          <w:trHeight w:val="525"/>
        </w:trPr>
        <w:tc>
          <w:tcPr>
            <w:tcW w:w="166" w:type="pct"/>
            <w:tcBorders>
              <w:bottom w:val="single" w:sz="4" w:space="0" w:color="auto"/>
            </w:tcBorders>
          </w:tcPr>
          <w:p w:rsidR="007A5F27" w:rsidRPr="00D72C35" w:rsidRDefault="007A5F27" w:rsidP="00271502">
            <w:pPr>
              <w:jc w:val="both"/>
            </w:pPr>
            <w:r w:rsidRPr="00D72C35">
              <w:t>5</w:t>
            </w:r>
          </w:p>
        </w:tc>
        <w:tc>
          <w:tcPr>
            <w:tcW w:w="250" w:type="pct"/>
            <w:vMerge/>
          </w:tcPr>
          <w:p w:rsidR="007A5F27" w:rsidRPr="00D72C35" w:rsidRDefault="007A5F27" w:rsidP="00271502">
            <w:pPr>
              <w:jc w:val="both"/>
            </w:pPr>
          </w:p>
        </w:tc>
        <w:tc>
          <w:tcPr>
            <w:tcW w:w="917" w:type="pct"/>
            <w:tcBorders>
              <w:bottom w:val="single" w:sz="4" w:space="0" w:color="auto"/>
            </w:tcBorders>
          </w:tcPr>
          <w:p w:rsidR="007A5F27" w:rsidRPr="00D72C35" w:rsidRDefault="007A5F27" w:rsidP="00271502">
            <w:pPr>
              <w:jc w:val="both"/>
            </w:pPr>
            <w:r w:rsidRPr="00D72C35">
              <w:t>Результативность методической работы</w:t>
            </w:r>
          </w:p>
        </w:tc>
        <w:tc>
          <w:tcPr>
            <w:tcW w:w="532" w:type="pct"/>
            <w:gridSpan w:val="3"/>
            <w:tcBorders>
              <w:bottom w:val="single" w:sz="4" w:space="0" w:color="auto"/>
            </w:tcBorders>
          </w:tcPr>
          <w:p w:rsidR="007A5F27" w:rsidRPr="00D72C35" w:rsidRDefault="007A5F27" w:rsidP="00271502">
            <w:pPr>
              <w:jc w:val="both"/>
            </w:pPr>
          </w:p>
        </w:tc>
        <w:tc>
          <w:tcPr>
            <w:tcW w:w="462" w:type="pct"/>
            <w:tcBorders>
              <w:bottom w:val="single" w:sz="4" w:space="0" w:color="auto"/>
            </w:tcBorders>
          </w:tcPr>
          <w:p w:rsidR="007A5F27" w:rsidRPr="00D72C35" w:rsidRDefault="007A5F27" w:rsidP="00271502">
            <w:pPr>
              <w:jc w:val="both"/>
            </w:pPr>
            <w:r w:rsidRPr="00D72C35">
              <w:t>По материалам наблюдения занятий</w:t>
            </w:r>
          </w:p>
        </w:tc>
        <w:tc>
          <w:tcPr>
            <w:tcW w:w="652" w:type="pct"/>
            <w:gridSpan w:val="3"/>
            <w:tcBorders>
              <w:bottom w:val="single" w:sz="4" w:space="0" w:color="auto"/>
            </w:tcBorders>
          </w:tcPr>
          <w:p w:rsidR="007A5F27" w:rsidRPr="00D72C35" w:rsidRDefault="007A5F27" w:rsidP="00271502">
            <w:pPr>
              <w:jc w:val="both"/>
            </w:pPr>
          </w:p>
        </w:tc>
        <w:tc>
          <w:tcPr>
            <w:tcW w:w="554" w:type="pct"/>
            <w:gridSpan w:val="2"/>
            <w:tcBorders>
              <w:bottom w:val="single" w:sz="4" w:space="0" w:color="auto"/>
            </w:tcBorders>
          </w:tcPr>
          <w:p w:rsidR="007A5F27" w:rsidRPr="00D72C35" w:rsidRDefault="007A5F27" w:rsidP="00271502">
            <w:pPr>
              <w:jc w:val="both"/>
            </w:pPr>
            <w:r w:rsidRPr="00D72C35">
              <w:t>диаграмма</w:t>
            </w:r>
          </w:p>
          <w:p w:rsidR="007A5F27" w:rsidRPr="00D72C35" w:rsidRDefault="007A5F27" w:rsidP="00271502">
            <w:pPr>
              <w:jc w:val="both"/>
            </w:pPr>
            <w:r w:rsidRPr="00D72C35">
              <w:t>«Результативность методической работы»</w:t>
            </w:r>
          </w:p>
          <w:p w:rsidR="007A5F27" w:rsidRPr="00D72C35" w:rsidRDefault="007A5F27" w:rsidP="00271502">
            <w:pPr>
              <w:jc w:val="both"/>
            </w:pPr>
          </w:p>
        </w:tc>
        <w:tc>
          <w:tcPr>
            <w:tcW w:w="377" w:type="pct"/>
            <w:tcBorders>
              <w:bottom w:val="single" w:sz="4" w:space="0" w:color="auto"/>
            </w:tcBorders>
          </w:tcPr>
          <w:p w:rsidR="007A5F27" w:rsidRPr="00D72C35" w:rsidRDefault="007A5F27" w:rsidP="00271502">
            <w:pPr>
              <w:jc w:val="both"/>
            </w:pPr>
            <w:r w:rsidRPr="00D72C35">
              <w:t>1 раз в год</w:t>
            </w:r>
          </w:p>
          <w:p w:rsidR="007A5F27" w:rsidRPr="00D72C35" w:rsidRDefault="007A5F27" w:rsidP="00271502">
            <w:pPr>
              <w:jc w:val="both"/>
            </w:pPr>
          </w:p>
        </w:tc>
        <w:tc>
          <w:tcPr>
            <w:tcW w:w="578" w:type="pct"/>
            <w:gridSpan w:val="2"/>
            <w:tcBorders>
              <w:bottom w:val="single" w:sz="4" w:space="0" w:color="auto"/>
            </w:tcBorders>
          </w:tcPr>
          <w:p w:rsidR="007A5F27" w:rsidRPr="00D72C35" w:rsidRDefault="007A5F27" w:rsidP="00271502">
            <w:pPr>
              <w:jc w:val="both"/>
            </w:pPr>
            <w:r w:rsidRPr="00D72C35">
              <w:t>Зам. директора по УВР</w:t>
            </w:r>
          </w:p>
          <w:p w:rsidR="007A5F27" w:rsidRPr="00D72C35" w:rsidRDefault="007A5F27" w:rsidP="00271502">
            <w:pPr>
              <w:jc w:val="both"/>
            </w:pPr>
          </w:p>
        </w:tc>
        <w:tc>
          <w:tcPr>
            <w:tcW w:w="512" w:type="pct"/>
            <w:gridSpan w:val="2"/>
            <w:tcBorders>
              <w:bottom w:val="single" w:sz="4" w:space="0" w:color="auto"/>
            </w:tcBorders>
          </w:tcPr>
          <w:p w:rsidR="007A5F27" w:rsidRPr="00D72C35" w:rsidRDefault="007A5F27" w:rsidP="00271502">
            <w:pPr>
              <w:jc w:val="both"/>
            </w:pPr>
            <w:r w:rsidRPr="00D72C35">
              <w:t>К планированию методической работы;</w:t>
            </w:r>
          </w:p>
          <w:p w:rsidR="007A5F27" w:rsidRPr="00D72C35" w:rsidRDefault="007A5F27" w:rsidP="00271502">
            <w:pPr>
              <w:jc w:val="both"/>
            </w:pPr>
            <w:r w:rsidRPr="00D72C35">
              <w:t xml:space="preserve">Аттестация </w:t>
            </w:r>
          </w:p>
        </w:tc>
      </w:tr>
      <w:tr w:rsidR="007A5F27" w:rsidRPr="00D72C35" w:rsidTr="00271502">
        <w:trPr>
          <w:trHeight w:val="1700"/>
        </w:trPr>
        <w:tc>
          <w:tcPr>
            <w:tcW w:w="166" w:type="pct"/>
            <w:tcBorders>
              <w:bottom w:val="single" w:sz="4" w:space="0" w:color="auto"/>
            </w:tcBorders>
          </w:tcPr>
          <w:p w:rsidR="007A5F27" w:rsidRPr="00D72C35" w:rsidRDefault="007A5F27" w:rsidP="00271502">
            <w:pPr>
              <w:jc w:val="both"/>
            </w:pPr>
            <w:r w:rsidRPr="00D72C35">
              <w:t>6</w:t>
            </w:r>
          </w:p>
        </w:tc>
        <w:tc>
          <w:tcPr>
            <w:tcW w:w="250" w:type="pct"/>
            <w:vMerge/>
            <w:tcBorders>
              <w:bottom w:val="single" w:sz="4" w:space="0" w:color="auto"/>
            </w:tcBorders>
          </w:tcPr>
          <w:p w:rsidR="007A5F27" w:rsidRPr="00D72C35" w:rsidRDefault="007A5F27" w:rsidP="00271502">
            <w:pPr>
              <w:jc w:val="both"/>
            </w:pPr>
          </w:p>
        </w:tc>
        <w:tc>
          <w:tcPr>
            <w:tcW w:w="917" w:type="pct"/>
            <w:tcBorders>
              <w:bottom w:val="single" w:sz="4" w:space="0" w:color="auto"/>
            </w:tcBorders>
          </w:tcPr>
          <w:p w:rsidR="007A5F27" w:rsidRPr="00D72C35" w:rsidRDefault="007A5F27" w:rsidP="00271502">
            <w:pPr>
              <w:jc w:val="both"/>
            </w:pPr>
            <w:r w:rsidRPr="00D72C35">
              <w:t>Реализация признаков проф. компетентности</w:t>
            </w:r>
          </w:p>
        </w:tc>
        <w:tc>
          <w:tcPr>
            <w:tcW w:w="532" w:type="pct"/>
            <w:gridSpan w:val="3"/>
            <w:tcBorders>
              <w:bottom w:val="single" w:sz="4" w:space="0" w:color="auto"/>
            </w:tcBorders>
          </w:tcPr>
          <w:p w:rsidR="007A5F27" w:rsidRPr="00D72C35" w:rsidRDefault="007A5F27" w:rsidP="00271502">
            <w:pPr>
              <w:jc w:val="both"/>
            </w:pPr>
          </w:p>
        </w:tc>
        <w:tc>
          <w:tcPr>
            <w:tcW w:w="462" w:type="pct"/>
            <w:tcBorders>
              <w:bottom w:val="single" w:sz="4" w:space="0" w:color="auto"/>
            </w:tcBorders>
          </w:tcPr>
          <w:p w:rsidR="007A5F27" w:rsidRPr="00D72C35" w:rsidRDefault="007A5F27" w:rsidP="00271502">
            <w:pPr>
              <w:jc w:val="both"/>
            </w:pPr>
            <w:r w:rsidRPr="00D72C35">
              <w:t>По материалам наблюдения занятий</w:t>
            </w:r>
          </w:p>
          <w:p w:rsidR="007A5F27" w:rsidRPr="00D72C35" w:rsidRDefault="007A5F27" w:rsidP="00271502">
            <w:pPr>
              <w:jc w:val="both"/>
            </w:pPr>
          </w:p>
        </w:tc>
        <w:tc>
          <w:tcPr>
            <w:tcW w:w="652" w:type="pct"/>
            <w:gridSpan w:val="3"/>
            <w:tcBorders>
              <w:bottom w:val="single" w:sz="4" w:space="0" w:color="auto"/>
            </w:tcBorders>
          </w:tcPr>
          <w:p w:rsidR="007A5F27" w:rsidRPr="00D72C35" w:rsidRDefault="007A5F27" w:rsidP="00271502">
            <w:pPr>
              <w:jc w:val="both"/>
            </w:pPr>
          </w:p>
        </w:tc>
        <w:tc>
          <w:tcPr>
            <w:tcW w:w="554" w:type="pct"/>
            <w:gridSpan w:val="2"/>
            <w:tcBorders>
              <w:bottom w:val="single" w:sz="4" w:space="0" w:color="auto"/>
            </w:tcBorders>
          </w:tcPr>
          <w:p w:rsidR="007A5F27" w:rsidRPr="00D72C35" w:rsidRDefault="007A5F27" w:rsidP="00271502">
            <w:pPr>
              <w:jc w:val="both"/>
            </w:pPr>
            <w:r w:rsidRPr="00D72C35">
              <w:t>Сводные таблицы</w:t>
            </w:r>
          </w:p>
          <w:p w:rsidR="007A5F27" w:rsidRPr="00D72C35" w:rsidRDefault="007A5F27" w:rsidP="00271502">
            <w:pPr>
              <w:jc w:val="both"/>
            </w:pPr>
            <w:r w:rsidRPr="00D72C35">
              <w:t>Диаграммы «Реализация признаков проф. компетентнос</w:t>
            </w:r>
            <w:r w:rsidRPr="00D72C35">
              <w:lastRenderedPageBreak/>
              <w:t>ти</w:t>
            </w:r>
          </w:p>
        </w:tc>
        <w:tc>
          <w:tcPr>
            <w:tcW w:w="377" w:type="pct"/>
            <w:tcBorders>
              <w:bottom w:val="single" w:sz="4" w:space="0" w:color="auto"/>
            </w:tcBorders>
          </w:tcPr>
          <w:p w:rsidR="007A5F27" w:rsidRPr="00D72C35" w:rsidRDefault="007A5F27" w:rsidP="00271502">
            <w:pPr>
              <w:jc w:val="both"/>
            </w:pPr>
            <w:r w:rsidRPr="00D72C35">
              <w:lastRenderedPageBreak/>
              <w:t>1 раз в год</w:t>
            </w:r>
          </w:p>
          <w:p w:rsidR="007A5F27" w:rsidRPr="00D72C35" w:rsidRDefault="007A5F27" w:rsidP="00271502">
            <w:pPr>
              <w:jc w:val="both"/>
            </w:pPr>
          </w:p>
        </w:tc>
        <w:tc>
          <w:tcPr>
            <w:tcW w:w="578" w:type="pct"/>
            <w:gridSpan w:val="2"/>
            <w:tcBorders>
              <w:bottom w:val="single" w:sz="4" w:space="0" w:color="auto"/>
            </w:tcBorders>
          </w:tcPr>
          <w:p w:rsidR="007A5F27" w:rsidRPr="00D72C35" w:rsidRDefault="007A5F27" w:rsidP="00271502">
            <w:pPr>
              <w:jc w:val="both"/>
            </w:pPr>
            <w:r w:rsidRPr="00D72C35">
              <w:t>Зам. директора по УВР</w:t>
            </w:r>
          </w:p>
          <w:p w:rsidR="007A5F27" w:rsidRPr="00D72C35" w:rsidRDefault="007A5F27" w:rsidP="00271502">
            <w:pPr>
              <w:jc w:val="both"/>
            </w:pPr>
          </w:p>
        </w:tc>
        <w:tc>
          <w:tcPr>
            <w:tcW w:w="512" w:type="pct"/>
            <w:gridSpan w:val="2"/>
            <w:tcBorders>
              <w:bottom w:val="single" w:sz="4" w:space="0" w:color="auto"/>
            </w:tcBorders>
          </w:tcPr>
          <w:p w:rsidR="007A5F27" w:rsidRPr="00D72C35" w:rsidRDefault="007A5F27" w:rsidP="00271502">
            <w:pPr>
              <w:jc w:val="both"/>
            </w:pPr>
            <w:r w:rsidRPr="00D72C35">
              <w:t>К планированию методической работы;</w:t>
            </w:r>
          </w:p>
          <w:p w:rsidR="007A5F27" w:rsidRPr="00D72C35" w:rsidRDefault="007A5F27" w:rsidP="00271502">
            <w:pPr>
              <w:jc w:val="both"/>
            </w:pPr>
            <w:r w:rsidRPr="00D72C35">
              <w:t xml:space="preserve">Аттестация </w:t>
            </w:r>
          </w:p>
        </w:tc>
      </w:tr>
      <w:tr w:rsidR="007A5F27" w:rsidRPr="00D72C35" w:rsidTr="00271502">
        <w:trPr>
          <w:trHeight w:val="1700"/>
        </w:trPr>
        <w:tc>
          <w:tcPr>
            <w:tcW w:w="166" w:type="pct"/>
            <w:tcBorders>
              <w:bottom w:val="single" w:sz="4" w:space="0" w:color="auto"/>
            </w:tcBorders>
          </w:tcPr>
          <w:p w:rsidR="007A5F27" w:rsidRPr="00D72C35" w:rsidRDefault="007A5F27" w:rsidP="00271502">
            <w:pPr>
              <w:jc w:val="both"/>
            </w:pPr>
            <w:r w:rsidRPr="00D72C35">
              <w:lastRenderedPageBreak/>
              <w:t>7</w:t>
            </w:r>
          </w:p>
        </w:tc>
        <w:tc>
          <w:tcPr>
            <w:tcW w:w="250" w:type="pct"/>
          </w:tcPr>
          <w:p w:rsidR="007A5F27" w:rsidRPr="00D72C35" w:rsidRDefault="007A5F27" w:rsidP="00271502">
            <w:pPr>
              <w:jc w:val="both"/>
            </w:pPr>
          </w:p>
        </w:tc>
        <w:tc>
          <w:tcPr>
            <w:tcW w:w="917" w:type="pct"/>
            <w:tcBorders>
              <w:bottom w:val="single" w:sz="4" w:space="0" w:color="auto"/>
            </w:tcBorders>
          </w:tcPr>
          <w:p w:rsidR="007A5F27" w:rsidRPr="00D72C35" w:rsidRDefault="007A5F27" w:rsidP="00271502">
            <w:pPr>
              <w:jc w:val="both"/>
            </w:pPr>
            <w:r w:rsidRPr="00D72C35">
              <w:t>Уровни выполнения должностных обязанностей  на уроке</w:t>
            </w:r>
          </w:p>
        </w:tc>
        <w:tc>
          <w:tcPr>
            <w:tcW w:w="532" w:type="pct"/>
            <w:gridSpan w:val="3"/>
            <w:tcBorders>
              <w:bottom w:val="single" w:sz="4" w:space="0" w:color="auto"/>
            </w:tcBorders>
          </w:tcPr>
          <w:p w:rsidR="007A5F27" w:rsidRPr="00D72C35" w:rsidRDefault="007A5F27" w:rsidP="00271502">
            <w:pPr>
              <w:jc w:val="both"/>
            </w:pPr>
          </w:p>
        </w:tc>
        <w:tc>
          <w:tcPr>
            <w:tcW w:w="462" w:type="pct"/>
            <w:tcBorders>
              <w:bottom w:val="single" w:sz="4" w:space="0" w:color="auto"/>
            </w:tcBorders>
          </w:tcPr>
          <w:p w:rsidR="007A5F27" w:rsidRPr="00D72C35" w:rsidRDefault="007A5F27" w:rsidP="00271502">
            <w:pPr>
              <w:jc w:val="both"/>
            </w:pPr>
            <w:r w:rsidRPr="00D72C35">
              <w:t>По материалам наблюдения занятий</w:t>
            </w:r>
          </w:p>
          <w:p w:rsidR="007A5F27" w:rsidRPr="00D72C35" w:rsidRDefault="007A5F27" w:rsidP="00271502">
            <w:pPr>
              <w:jc w:val="both"/>
            </w:pPr>
          </w:p>
        </w:tc>
        <w:tc>
          <w:tcPr>
            <w:tcW w:w="652" w:type="pct"/>
            <w:gridSpan w:val="3"/>
            <w:tcBorders>
              <w:bottom w:val="single" w:sz="4" w:space="0" w:color="auto"/>
            </w:tcBorders>
          </w:tcPr>
          <w:p w:rsidR="007A5F27" w:rsidRPr="00D72C35" w:rsidRDefault="007A5F27" w:rsidP="00271502">
            <w:pPr>
              <w:jc w:val="both"/>
            </w:pPr>
          </w:p>
        </w:tc>
        <w:tc>
          <w:tcPr>
            <w:tcW w:w="554" w:type="pct"/>
            <w:gridSpan w:val="2"/>
            <w:tcBorders>
              <w:bottom w:val="single" w:sz="4" w:space="0" w:color="auto"/>
            </w:tcBorders>
          </w:tcPr>
          <w:p w:rsidR="007A5F27" w:rsidRPr="00D72C35" w:rsidRDefault="007A5F27" w:rsidP="00271502">
            <w:pPr>
              <w:jc w:val="both"/>
            </w:pPr>
            <w:r w:rsidRPr="00D72C35">
              <w:t>Диаграммы</w:t>
            </w:r>
          </w:p>
          <w:p w:rsidR="007A5F27" w:rsidRPr="00D72C35" w:rsidRDefault="007A5F27" w:rsidP="00271502">
            <w:pPr>
              <w:jc w:val="both"/>
            </w:pPr>
            <w:r>
              <w:t>«Уровни выполнения должн. обяз.</w:t>
            </w:r>
            <w:r w:rsidRPr="00D72C35">
              <w:t xml:space="preserve">  на уроке»</w:t>
            </w:r>
          </w:p>
        </w:tc>
        <w:tc>
          <w:tcPr>
            <w:tcW w:w="377" w:type="pct"/>
            <w:tcBorders>
              <w:bottom w:val="single" w:sz="4" w:space="0" w:color="auto"/>
            </w:tcBorders>
          </w:tcPr>
          <w:p w:rsidR="007A5F27" w:rsidRPr="00D72C35" w:rsidRDefault="007A5F27" w:rsidP="00271502">
            <w:pPr>
              <w:jc w:val="both"/>
            </w:pPr>
            <w:r w:rsidRPr="00D72C35">
              <w:t>1 раз в год</w:t>
            </w:r>
          </w:p>
          <w:p w:rsidR="007A5F27" w:rsidRPr="00D72C35" w:rsidRDefault="007A5F27" w:rsidP="00271502">
            <w:pPr>
              <w:jc w:val="both"/>
            </w:pPr>
          </w:p>
        </w:tc>
        <w:tc>
          <w:tcPr>
            <w:tcW w:w="578" w:type="pct"/>
            <w:gridSpan w:val="2"/>
            <w:tcBorders>
              <w:bottom w:val="single" w:sz="4" w:space="0" w:color="auto"/>
            </w:tcBorders>
          </w:tcPr>
          <w:p w:rsidR="007A5F27" w:rsidRPr="00D72C35" w:rsidRDefault="007A5F27" w:rsidP="00271502">
            <w:pPr>
              <w:jc w:val="both"/>
            </w:pPr>
            <w:r w:rsidRPr="00D72C35">
              <w:t>Зам. директора по УВР</w:t>
            </w:r>
          </w:p>
          <w:p w:rsidR="007A5F27" w:rsidRPr="00D72C35" w:rsidRDefault="007A5F27" w:rsidP="00271502">
            <w:pPr>
              <w:jc w:val="both"/>
            </w:pPr>
          </w:p>
        </w:tc>
        <w:tc>
          <w:tcPr>
            <w:tcW w:w="512" w:type="pct"/>
            <w:gridSpan w:val="2"/>
            <w:tcBorders>
              <w:bottom w:val="single" w:sz="4" w:space="0" w:color="auto"/>
            </w:tcBorders>
          </w:tcPr>
          <w:p w:rsidR="007A5F27" w:rsidRPr="00D72C35" w:rsidRDefault="007A5F27" w:rsidP="00271502">
            <w:pPr>
              <w:jc w:val="both"/>
            </w:pPr>
            <w:r w:rsidRPr="00D72C35">
              <w:t>К планированию методической работы;</w:t>
            </w:r>
          </w:p>
          <w:p w:rsidR="007A5F27" w:rsidRPr="00D72C35" w:rsidRDefault="007A5F27" w:rsidP="00271502">
            <w:pPr>
              <w:jc w:val="both"/>
            </w:pPr>
            <w:r w:rsidRPr="00D72C35">
              <w:t xml:space="preserve">Аттестация </w:t>
            </w:r>
          </w:p>
          <w:p w:rsidR="007A5F27" w:rsidRPr="00D72C35" w:rsidRDefault="007A5F27" w:rsidP="00271502">
            <w:pPr>
              <w:jc w:val="both"/>
            </w:pPr>
          </w:p>
        </w:tc>
      </w:tr>
      <w:tr w:rsidR="007A5F27" w:rsidRPr="00D72C35" w:rsidTr="00271502">
        <w:trPr>
          <w:trHeight w:val="269"/>
        </w:trPr>
        <w:tc>
          <w:tcPr>
            <w:tcW w:w="166" w:type="pct"/>
          </w:tcPr>
          <w:p w:rsidR="007A5F27" w:rsidRPr="00D72C35" w:rsidRDefault="007A5F27" w:rsidP="00271502">
            <w:pPr>
              <w:jc w:val="both"/>
              <w:rPr>
                <w:b/>
              </w:rPr>
            </w:pPr>
            <w:r w:rsidRPr="00D72C35">
              <w:rPr>
                <w:b/>
              </w:rPr>
              <w:t>4</w:t>
            </w:r>
          </w:p>
        </w:tc>
        <w:tc>
          <w:tcPr>
            <w:tcW w:w="4834" w:type="pct"/>
            <w:gridSpan w:val="16"/>
          </w:tcPr>
          <w:p w:rsidR="007A5F27" w:rsidRPr="00D72C35" w:rsidRDefault="007A5F27" w:rsidP="00271502">
            <w:pPr>
              <w:jc w:val="both"/>
            </w:pPr>
            <w:r w:rsidRPr="00D72C35">
              <w:rPr>
                <w:b/>
              </w:rPr>
              <w:t>Правовое обеспечение образовательного процесса</w:t>
            </w:r>
          </w:p>
        </w:tc>
      </w:tr>
      <w:tr w:rsidR="007A5F27" w:rsidRPr="00D72C35" w:rsidTr="00271502">
        <w:trPr>
          <w:trHeight w:val="269"/>
        </w:trPr>
        <w:tc>
          <w:tcPr>
            <w:tcW w:w="166" w:type="pct"/>
          </w:tcPr>
          <w:p w:rsidR="007A5F27" w:rsidRPr="00D72C35" w:rsidRDefault="007A5F27" w:rsidP="00271502">
            <w:pPr>
              <w:jc w:val="both"/>
            </w:pPr>
            <w:r w:rsidRPr="00D72C35">
              <w:t>1</w:t>
            </w:r>
          </w:p>
        </w:tc>
        <w:tc>
          <w:tcPr>
            <w:tcW w:w="250" w:type="pct"/>
            <w:vMerge w:val="restart"/>
          </w:tcPr>
          <w:p w:rsidR="007A5F27" w:rsidRPr="00D72C35" w:rsidRDefault="007A5F27" w:rsidP="00271502">
            <w:pPr>
              <w:jc w:val="both"/>
            </w:pPr>
          </w:p>
        </w:tc>
        <w:tc>
          <w:tcPr>
            <w:tcW w:w="917" w:type="pct"/>
          </w:tcPr>
          <w:p w:rsidR="007A5F27" w:rsidRPr="00D72C35" w:rsidRDefault="007A5F27" w:rsidP="00271502">
            <w:pPr>
              <w:jc w:val="both"/>
            </w:pPr>
            <w:r w:rsidRPr="00D72C35">
              <w:t>Наличие лицензии</w:t>
            </w:r>
            <w:r>
              <w:t xml:space="preserve"> и</w:t>
            </w:r>
            <w:r w:rsidRPr="00D72C35">
              <w:t xml:space="preserve"> свидетельства об аккредитовании</w:t>
            </w:r>
          </w:p>
        </w:tc>
        <w:tc>
          <w:tcPr>
            <w:tcW w:w="532" w:type="pct"/>
            <w:gridSpan w:val="3"/>
          </w:tcPr>
          <w:p w:rsidR="007A5F27" w:rsidRPr="00D72C35" w:rsidRDefault="007A5F27" w:rsidP="00271502">
            <w:pPr>
              <w:jc w:val="both"/>
            </w:pPr>
            <w:r w:rsidRPr="00D72C35">
              <w:t>Администрация школы</w:t>
            </w:r>
          </w:p>
        </w:tc>
        <w:tc>
          <w:tcPr>
            <w:tcW w:w="462" w:type="pct"/>
          </w:tcPr>
          <w:p w:rsidR="007A5F27" w:rsidRPr="00D72C35" w:rsidRDefault="007A5F27" w:rsidP="00271502">
            <w:pPr>
              <w:jc w:val="both"/>
            </w:pPr>
            <w:r w:rsidRPr="00D72C35">
              <w:t>Изучение школьной документации</w:t>
            </w:r>
          </w:p>
        </w:tc>
        <w:tc>
          <w:tcPr>
            <w:tcW w:w="652" w:type="pct"/>
            <w:gridSpan w:val="3"/>
          </w:tcPr>
          <w:p w:rsidR="007A5F27" w:rsidRPr="00D72C35" w:rsidRDefault="007A5F27" w:rsidP="00271502">
            <w:pPr>
              <w:jc w:val="both"/>
            </w:pPr>
            <w:r w:rsidRPr="00D72C35">
              <w:t xml:space="preserve">Документация </w:t>
            </w:r>
          </w:p>
        </w:tc>
        <w:tc>
          <w:tcPr>
            <w:tcW w:w="554" w:type="pct"/>
            <w:gridSpan w:val="2"/>
          </w:tcPr>
          <w:p w:rsidR="007A5F27" w:rsidRPr="00D72C35" w:rsidRDefault="007A5F27" w:rsidP="00271502">
            <w:pPr>
              <w:jc w:val="both"/>
            </w:pPr>
            <w:r w:rsidRPr="00D72C35">
              <w:t>Документы</w:t>
            </w:r>
          </w:p>
        </w:tc>
        <w:tc>
          <w:tcPr>
            <w:tcW w:w="377" w:type="pct"/>
          </w:tcPr>
          <w:p w:rsidR="007A5F27" w:rsidRPr="00D72C35" w:rsidRDefault="007A5F27" w:rsidP="00271502">
            <w:pPr>
              <w:jc w:val="both"/>
            </w:pPr>
            <w:r w:rsidRPr="00D72C35">
              <w:t>1 раз в год</w:t>
            </w:r>
          </w:p>
        </w:tc>
        <w:tc>
          <w:tcPr>
            <w:tcW w:w="578" w:type="pct"/>
            <w:gridSpan w:val="2"/>
          </w:tcPr>
          <w:p w:rsidR="007A5F27" w:rsidRPr="00D72C35" w:rsidRDefault="007A5F27" w:rsidP="00271502">
            <w:pPr>
              <w:jc w:val="both"/>
            </w:pPr>
            <w:r w:rsidRPr="00D72C35">
              <w:t xml:space="preserve">Директор </w:t>
            </w:r>
          </w:p>
        </w:tc>
        <w:tc>
          <w:tcPr>
            <w:tcW w:w="512" w:type="pct"/>
            <w:gridSpan w:val="2"/>
          </w:tcPr>
          <w:p w:rsidR="007A5F27" w:rsidRPr="00D72C35" w:rsidRDefault="007A5F27" w:rsidP="00271502">
            <w:pPr>
              <w:jc w:val="both"/>
            </w:pPr>
            <w:r w:rsidRPr="00D72C35">
              <w:t xml:space="preserve">Педсовет </w:t>
            </w:r>
          </w:p>
        </w:tc>
      </w:tr>
      <w:tr w:rsidR="007A5F27" w:rsidRPr="00D72C35" w:rsidTr="00271502">
        <w:trPr>
          <w:trHeight w:val="269"/>
        </w:trPr>
        <w:tc>
          <w:tcPr>
            <w:tcW w:w="166" w:type="pct"/>
          </w:tcPr>
          <w:p w:rsidR="007A5F27" w:rsidRPr="00D72C35" w:rsidRDefault="007A5F27" w:rsidP="00271502">
            <w:pPr>
              <w:jc w:val="both"/>
            </w:pPr>
            <w:r>
              <w:t>2</w:t>
            </w:r>
          </w:p>
        </w:tc>
        <w:tc>
          <w:tcPr>
            <w:tcW w:w="250" w:type="pct"/>
            <w:vMerge/>
          </w:tcPr>
          <w:p w:rsidR="007A5F27" w:rsidRPr="00D72C35" w:rsidRDefault="007A5F27" w:rsidP="00271502">
            <w:pPr>
              <w:jc w:val="both"/>
            </w:pPr>
          </w:p>
        </w:tc>
        <w:tc>
          <w:tcPr>
            <w:tcW w:w="917" w:type="pct"/>
          </w:tcPr>
          <w:p w:rsidR="007A5F27" w:rsidRPr="00D72C35" w:rsidRDefault="007A5F27" w:rsidP="00271502">
            <w:pPr>
              <w:jc w:val="both"/>
            </w:pPr>
            <w:r w:rsidRPr="00D72C35">
              <w:t>Наличие договора</w:t>
            </w:r>
          </w:p>
        </w:tc>
        <w:tc>
          <w:tcPr>
            <w:tcW w:w="532" w:type="pct"/>
            <w:gridSpan w:val="3"/>
          </w:tcPr>
          <w:p w:rsidR="007A5F27" w:rsidRPr="00D72C35" w:rsidRDefault="007A5F27" w:rsidP="00271502">
            <w:pPr>
              <w:jc w:val="both"/>
            </w:pPr>
            <w:r w:rsidRPr="00D72C35">
              <w:t>Администрация школы</w:t>
            </w:r>
          </w:p>
          <w:p w:rsidR="007A5F27" w:rsidRPr="00D72C35" w:rsidRDefault="007A5F27" w:rsidP="00271502">
            <w:pPr>
              <w:jc w:val="both"/>
            </w:pPr>
            <w:r w:rsidRPr="00D72C35">
              <w:t>Руководители МО</w:t>
            </w:r>
          </w:p>
        </w:tc>
        <w:tc>
          <w:tcPr>
            <w:tcW w:w="462" w:type="pct"/>
          </w:tcPr>
          <w:p w:rsidR="007A5F27" w:rsidRPr="00D72C35" w:rsidRDefault="007A5F27" w:rsidP="00271502">
            <w:pPr>
              <w:jc w:val="both"/>
            </w:pPr>
            <w:r>
              <w:t xml:space="preserve">Изучение шк. </w:t>
            </w:r>
            <w:r w:rsidRPr="00D72C35">
              <w:t>документации</w:t>
            </w:r>
          </w:p>
        </w:tc>
        <w:tc>
          <w:tcPr>
            <w:tcW w:w="652" w:type="pct"/>
            <w:gridSpan w:val="3"/>
          </w:tcPr>
          <w:p w:rsidR="007A5F27" w:rsidRPr="00D72C35" w:rsidRDefault="007A5F27" w:rsidP="00271502">
            <w:pPr>
              <w:jc w:val="both"/>
            </w:pPr>
            <w:r w:rsidRPr="00D72C35">
              <w:t xml:space="preserve">Документация </w:t>
            </w:r>
          </w:p>
        </w:tc>
        <w:tc>
          <w:tcPr>
            <w:tcW w:w="554" w:type="pct"/>
            <w:gridSpan w:val="2"/>
          </w:tcPr>
          <w:p w:rsidR="007A5F27" w:rsidRPr="00D72C35" w:rsidRDefault="007A5F27" w:rsidP="00271502">
            <w:pPr>
              <w:jc w:val="both"/>
            </w:pPr>
            <w:r w:rsidRPr="00D72C35">
              <w:t>Документы</w:t>
            </w:r>
          </w:p>
        </w:tc>
        <w:tc>
          <w:tcPr>
            <w:tcW w:w="377" w:type="pct"/>
          </w:tcPr>
          <w:p w:rsidR="007A5F27" w:rsidRPr="00D72C35" w:rsidRDefault="007A5F27" w:rsidP="00271502">
            <w:pPr>
              <w:jc w:val="both"/>
            </w:pPr>
            <w:r w:rsidRPr="00D72C35">
              <w:t>1 раз в год</w:t>
            </w:r>
          </w:p>
        </w:tc>
        <w:tc>
          <w:tcPr>
            <w:tcW w:w="578" w:type="pct"/>
            <w:gridSpan w:val="2"/>
          </w:tcPr>
          <w:p w:rsidR="007A5F27" w:rsidRPr="00D72C35" w:rsidRDefault="007A5F27" w:rsidP="00271502">
            <w:pPr>
              <w:jc w:val="both"/>
            </w:pPr>
            <w:r w:rsidRPr="00D72C35">
              <w:t xml:space="preserve">Директор </w:t>
            </w:r>
          </w:p>
        </w:tc>
        <w:tc>
          <w:tcPr>
            <w:tcW w:w="512" w:type="pct"/>
            <w:gridSpan w:val="2"/>
          </w:tcPr>
          <w:p w:rsidR="007A5F27" w:rsidRPr="00D72C35" w:rsidRDefault="007A5F27" w:rsidP="00271502">
            <w:pPr>
              <w:jc w:val="both"/>
            </w:pPr>
            <w:r w:rsidRPr="00D72C35">
              <w:t xml:space="preserve">Педсовет </w:t>
            </w:r>
          </w:p>
        </w:tc>
      </w:tr>
      <w:tr w:rsidR="007A5F27" w:rsidRPr="00D72C35" w:rsidTr="00271502">
        <w:trPr>
          <w:trHeight w:val="269"/>
        </w:trPr>
        <w:tc>
          <w:tcPr>
            <w:tcW w:w="166" w:type="pct"/>
          </w:tcPr>
          <w:p w:rsidR="007A5F27" w:rsidRPr="00D72C35" w:rsidRDefault="007A5F27" w:rsidP="00271502">
            <w:pPr>
              <w:jc w:val="both"/>
            </w:pPr>
            <w:r>
              <w:t>3</w:t>
            </w:r>
          </w:p>
        </w:tc>
        <w:tc>
          <w:tcPr>
            <w:tcW w:w="250" w:type="pct"/>
            <w:vMerge/>
          </w:tcPr>
          <w:p w:rsidR="007A5F27" w:rsidRPr="00D72C35" w:rsidRDefault="007A5F27" w:rsidP="00271502">
            <w:pPr>
              <w:jc w:val="both"/>
            </w:pPr>
          </w:p>
        </w:tc>
        <w:tc>
          <w:tcPr>
            <w:tcW w:w="917" w:type="pct"/>
          </w:tcPr>
          <w:p w:rsidR="007A5F27" w:rsidRPr="00D72C35" w:rsidRDefault="007A5F27" w:rsidP="00271502">
            <w:pPr>
              <w:jc w:val="both"/>
            </w:pPr>
            <w:r w:rsidRPr="00D72C35">
              <w:t>Наличие программы развития</w:t>
            </w:r>
          </w:p>
        </w:tc>
        <w:tc>
          <w:tcPr>
            <w:tcW w:w="532" w:type="pct"/>
            <w:gridSpan w:val="3"/>
          </w:tcPr>
          <w:p w:rsidR="007A5F27" w:rsidRPr="00D72C35" w:rsidRDefault="007A5F27" w:rsidP="00271502">
            <w:pPr>
              <w:jc w:val="both"/>
            </w:pPr>
            <w:r w:rsidRPr="00D72C35">
              <w:t>Администрация школы</w:t>
            </w:r>
          </w:p>
          <w:p w:rsidR="007A5F27" w:rsidRPr="00D72C35" w:rsidRDefault="007A5F27" w:rsidP="00271502">
            <w:pPr>
              <w:jc w:val="both"/>
            </w:pPr>
            <w:r w:rsidRPr="00D72C35">
              <w:t>Руководители МО</w:t>
            </w:r>
          </w:p>
        </w:tc>
        <w:tc>
          <w:tcPr>
            <w:tcW w:w="462" w:type="pct"/>
          </w:tcPr>
          <w:p w:rsidR="007A5F27" w:rsidRPr="00D72C35" w:rsidRDefault="007A5F27" w:rsidP="00271502">
            <w:pPr>
              <w:jc w:val="both"/>
            </w:pPr>
            <w:r>
              <w:t xml:space="preserve">Изучение шк. </w:t>
            </w:r>
            <w:r w:rsidRPr="00D72C35">
              <w:t xml:space="preserve"> документации</w:t>
            </w:r>
          </w:p>
        </w:tc>
        <w:tc>
          <w:tcPr>
            <w:tcW w:w="652" w:type="pct"/>
            <w:gridSpan w:val="3"/>
          </w:tcPr>
          <w:p w:rsidR="007A5F27" w:rsidRPr="00D72C35" w:rsidRDefault="007A5F27" w:rsidP="00271502">
            <w:pPr>
              <w:jc w:val="both"/>
            </w:pPr>
            <w:r w:rsidRPr="00D72C35">
              <w:t xml:space="preserve">Документация </w:t>
            </w:r>
          </w:p>
        </w:tc>
        <w:tc>
          <w:tcPr>
            <w:tcW w:w="554" w:type="pct"/>
            <w:gridSpan w:val="2"/>
          </w:tcPr>
          <w:p w:rsidR="007A5F27" w:rsidRPr="00D72C35" w:rsidRDefault="007A5F27" w:rsidP="00271502">
            <w:pPr>
              <w:jc w:val="both"/>
            </w:pPr>
            <w:r w:rsidRPr="00D72C35">
              <w:t xml:space="preserve">Программа </w:t>
            </w:r>
          </w:p>
        </w:tc>
        <w:tc>
          <w:tcPr>
            <w:tcW w:w="377" w:type="pct"/>
          </w:tcPr>
          <w:p w:rsidR="007A5F27" w:rsidRPr="00D72C35" w:rsidRDefault="007A5F27" w:rsidP="00271502">
            <w:pPr>
              <w:jc w:val="both"/>
            </w:pPr>
            <w:r w:rsidRPr="00D72C35">
              <w:t>1 раз в год</w:t>
            </w:r>
          </w:p>
        </w:tc>
        <w:tc>
          <w:tcPr>
            <w:tcW w:w="578" w:type="pct"/>
            <w:gridSpan w:val="2"/>
          </w:tcPr>
          <w:p w:rsidR="007A5F27" w:rsidRPr="00D72C35" w:rsidRDefault="007A5F27" w:rsidP="00271502">
            <w:pPr>
              <w:jc w:val="both"/>
            </w:pPr>
            <w:r w:rsidRPr="00D72C35">
              <w:t xml:space="preserve">Директор </w:t>
            </w:r>
          </w:p>
        </w:tc>
        <w:tc>
          <w:tcPr>
            <w:tcW w:w="512" w:type="pct"/>
            <w:gridSpan w:val="2"/>
          </w:tcPr>
          <w:p w:rsidR="007A5F27" w:rsidRPr="00D72C35" w:rsidRDefault="007A5F27" w:rsidP="00271502">
            <w:pPr>
              <w:jc w:val="both"/>
            </w:pPr>
            <w:r w:rsidRPr="00D72C35">
              <w:t xml:space="preserve">Педсовет </w:t>
            </w:r>
          </w:p>
        </w:tc>
      </w:tr>
      <w:tr w:rsidR="007A5F27" w:rsidRPr="00D72C35" w:rsidTr="00271502">
        <w:trPr>
          <w:trHeight w:val="1702"/>
        </w:trPr>
        <w:tc>
          <w:tcPr>
            <w:tcW w:w="166" w:type="pct"/>
          </w:tcPr>
          <w:p w:rsidR="007A5F27" w:rsidRPr="00D72C35" w:rsidRDefault="007A5F27" w:rsidP="00271502">
            <w:pPr>
              <w:jc w:val="both"/>
            </w:pPr>
            <w:r>
              <w:t>4</w:t>
            </w:r>
          </w:p>
        </w:tc>
        <w:tc>
          <w:tcPr>
            <w:tcW w:w="250" w:type="pct"/>
            <w:vMerge/>
          </w:tcPr>
          <w:p w:rsidR="007A5F27" w:rsidRPr="00D72C35" w:rsidRDefault="007A5F27" w:rsidP="00271502">
            <w:pPr>
              <w:jc w:val="both"/>
            </w:pPr>
          </w:p>
        </w:tc>
        <w:tc>
          <w:tcPr>
            <w:tcW w:w="917" w:type="pct"/>
          </w:tcPr>
          <w:p w:rsidR="007A5F27" w:rsidRPr="00D72C35" w:rsidRDefault="007A5F27" w:rsidP="00271502">
            <w:pPr>
              <w:jc w:val="both"/>
            </w:pPr>
            <w:r w:rsidRPr="00D72C35">
              <w:t>Наличие локальных актов</w:t>
            </w:r>
          </w:p>
        </w:tc>
        <w:tc>
          <w:tcPr>
            <w:tcW w:w="532" w:type="pct"/>
            <w:gridSpan w:val="3"/>
          </w:tcPr>
          <w:p w:rsidR="007A5F27" w:rsidRPr="00D72C35" w:rsidRDefault="007A5F27" w:rsidP="00271502">
            <w:pPr>
              <w:jc w:val="both"/>
            </w:pPr>
            <w:r w:rsidRPr="00D72C35">
              <w:t>Администрация школы Руководители МО</w:t>
            </w: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p>
          <w:p w:rsidR="007A5F27" w:rsidRPr="00D72C35" w:rsidRDefault="007A5F27" w:rsidP="00271502">
            <w:pPr>
              <w:jc w:val="both"/>
            </w:pPr>
          </w:p>
        </w:tc>
        <w:tc>
          <w:tcPr>
            <w:tcW w:w="462" w:type="pct"/>
          </w:tcPr>
          <w:p w:rsidR="007A5F27" w:rsidRPr="00D72C35" w:rsidRDefault="007A5F27" w:rsidP="00271502">
            <w:pPr>
              <w:jc w:val="both"/>
            </w:pPr>
            <w:r>
              <w:t xml:space="preserve">Изучение шк. </w:t>
            </w:r>
            <w:r w:rsidRPr="00D72C35">
              <w:t xml:space="preserve"> документации</w:t>
            </w:r>
          </w:p>
        </w:tc>
        <w:tc>
          <w:tcPr>
            <w:tcW w:w="652" w:type="pct"/>
            <w:gridSpan w:val="3"/>
          </w:tcPr>
          <w:p w:rsidR="007A5F27" w:rsidRPr="00D72C35" w:rsidRDefault="007A5F27" w:rsidP="00271502">
            <w:pPr>
              <w:jc w:val="both"/>
            </w:pPr>
            <w:r w:rsidRPr="00D72C35">
              <w:t xml:space="preserve">Документация </w:t>
            </w:r>
          </w:p>
        </w:tc>
        <w:tc>
          <w:tcPr>
            <w:tcW w:w="554" w:type="pct"/>
            <w:gridSpan w:val="2"/>
          </w:tcPr>
          <w:p w:rsidR="007A5F27" w:rsidRPr="00D72C35" w:rsidRDefault="007A5F27" w:rsidP="00271502">
            <w:pPr>
              <w:jc w:val="both"/>
            </w:pPr>
            <w:r w:rsidRPr="00D72C35">
              <w:t xml:space="preserve">Акты </w:t>
            </w:r>
          </w:p>
        </w:tc>
        <w:tc>
          <w:tcPr>
            <w:tcW w:w="377" w:type="pct"/>
          </w:tcPr>
          <w:p w:rsidR="007A5F27" w:rsidRPr="00D72C35" w:rsidRDefault="007A5F27" w:rsidP="00271502">
            <w:pPr>
              <w:jc w:val="both"/>
            </w:pPr>
            <w:r w:rsidRPr="00D72C35">
              <w:t>1 раз в год</w:t>
            </w:r>
          </w:p>
        </w:tc>
        <w:tc>
          <w:tcPr>
            <w:tcW w:w="578" w:type="pct"/>
            <w:gridSpan w:val="2"/>
          </w:tcPr>
          <w:p w:rsidR="007A5F27" w:rsidRPr="00D72C35" w:rsidRDefault="007A5F27" w:rsidP="00271502">
            <w:pPr>
              <w:jc w:val="both"/>
            </w:pPr>
            <w:r w:rsidRPr="00D72C35">
              <w:t xml:space="preserve">Директор </w:t>
            </w:r>
          </w:p>
        </w:tc>
        <w:tc>
          <w:tcPr>
            <w:tcW w:w="512" w:type="pct"/>
            <w:gridSpan w:val="2"/>
          </w:tcPr>
          <w:p w:rsidR="007A5F27" w:rsidRPr="00D72C35" w:rsidRDefault="007A5F27" w:rsidP="00271502">
            <w:pPr>
              <w:jc w:val="both"/>
            </w:pPr>
            <w:r w:rsidRPr="00D72C35">
              <w:t xml:space="preserve">Методсовет </w:t>
            </w:r>
          </w:p>
        </w:tc>
      </w:tr>
      <w:tr w:rsidR="007A5F27" w:rsidRPr="00D72C35" w:rsidTr="00271502">
        <w:trPr>
          <w:trHeight w:val="269"/>
        </w:trPr>
        <w:tc>
          <w:tcPr>
            <w:tcW w:w="166" w:type="pct"/>
          </w:tcPr>
          <w:p w:rsidR="007A5F27" w:rsidRPr="00D72C35" w:rsidRDefault="007A5F27" w:rsidP="00271502">
            <w:pPr>
              <w:jc w:val="both"/>
              <w:rPr>
                <w:b/>
              </w:rPr>
            </w:pPr>
            <w:r w:rsidRPr="00D72C35">
              <w:rPr>
                <w:b/>
              </w:rPr>
              <w:t>5</w:t>
            </w:r>
          </w:p>
        </w:tc>
        <w:tc>
          <w:tcPr>
            <w:tcW w:w="4834" w:type="pct"/>
            <w:gridSpan w:val="16"/>
          </w:tcPr>
          <w:p w:rsidR="007A5F27" w:rsidRPr="00D72C35" w:rsidRDefault="007A5F27" w:rsidP="00271502">
            <w:pPr>
              <w:jc w:val="both"/>
              <w:rPr>
                <w:b/>
              </w:rPr>
            </w:pPr>
            <w:r w:rsidRPr="00D72C35">
              <w:rPr>
                <w:b/>
              </w:rPr>
              <w:t>Деятельность администрации по школьному контролю и управлению</w:t>
            </w:r>
          </w:p>
          <w:p w:rsidR="007A5F27" w:rsidRPr="00D72C35" w:rsidRDefault="007A5F27" w:rsidP="00271502">
            <w:pPr>
              <w:jc w:val="both"/>
            </w:pPr>
          </w:p>
        </w:tc>
      </w:tr>
      <w:tr w:rsidR="007A5F27" w:rsidRPr="00D72C35" w:rsidTr="00271502">
        <w:trPr>
          <w:trHeight w:val="269"/>
        </w:trPr>
        <w:tc>
          <w:tcPr>
            <w:tcW w:w="166" w:type="pct"/>
          </w:tcPr>
          <w:p w:rsidR="007A5F27" w:rsidRPr="00D72C35" w:rsidRDefault="007A5F27" w:rsidP="00271502">
            <w:pPr>
              <w:jc w:val="both"/>
            </w:pPr>
            <w:r w:rsidRPr="00D72C35">
              <w:lastRenderedPageBreak/>
              <w:t>1</w:t>
            </w:r>
          </w:p>
        </w:tc>
        <w:tc>
          <w:tcPr>
            <w:tcW w:w="250" w:type="pct"/>
            <w:vMerge w:val="restart"/>
          </w:tcPr>
          <w:p w:rsidR="007A5F27" w:rsidRPr="00D72C35" w:rsidRDefault="007A5F27" w:rsidP="00271502">
            <w:pPr>
              <w:jc w:val="both"/>
            </w:pPr>
          </w:p>
        </w:tc>
        <w:tc>
          <w:tcPr>
            <w:tcW w:w="917" w:type="pct"/>
          </w:tcPr>
          <w:p w:rsidR="007A5F27" w:rsidRPr="00D72C35" w:rsidRDefault="007A5F27" w:rsidP="00271502">
            <w:pPr>
              <w:jc w:val="both"/>
            </w:pPr>
            <w:r w:rsidRPr="00D72C35">
              <w:t>Итоги работы школы  за истекший год</w:t>
            </w:r>
          </w:p>
        </w:tc>
        <w:tc>
          <w:tcPr>
            <w:tcW w:w="532" w:type="pct"/>
            <w:gridSpan w:val="3"/>
          </w:tcPr>
          <w:p w:rsidR="007A5F27" w:rsidRPr="00D72C35" w:rsidRDefault="007A5F27" w:rsidP="00271502">
            <w:pPr>
              <w:jc w:val="both"/>
            </w:pPr>
            <w:r w:rsidRPr="00D72C35">
              <w:t xml:space="preserve">Учителя </w:t>
            </w:r>
          </w:p>
        </w:tc>
        <w:tc>
          <w:tcPr>
            <w:tcW w:w="554" w:type="pct"/>
            <w:gridSpan w:val="3"/>
          </w:tcPr>
          <w:p w:rsidR="007A5F27" w:rsidRPr="00D72C35" w:rsidRDefault="007A5F27" w:rsidP="00271502">
            <w:pPr>
              <w:jc w:val="both"/>
            </w:pPr>
            <w:r w:rsidRPr="00D72C35">
              <w:t>Изучение школьной документации</w:t>
            </w:r>
          </w:p>
        </w:tc>
        <w:tc>
          <w:tcPr>
            <w:tcW w:w="560" w:type="pct"/>
          </w:tcPr>
          <w:p w:rsidR="007A5F27" w:rsidRPr="00D72C35" w:rsidRDefault="007A5F27" w:rsidP="00271502">
            <w:pPr>
              <w:jc w:val="both"/>
            </w:pPr>
            <w:r w:rsidRPr="00D72C35">
              <w:t>Документация</w:t>
            </w:r>
          </w:p>
        </w:tc>
        <w:tc>
          <w:tcPr>
            <w:tcW w:w="554" w:type="pct"/>
            <w:gridSpan w:val="2"/>
          </w:tcPr>
          <w:p w:rsidR="007A5F27" w:rsidRPr="00D72C35" w:rsidRDefault="007A5F27" w:rsidP="00271502">
            <w:pPr>
              <w:jc w:val="both"/>
            </w:pPr>
            <w:r w:rsidRPr="00D72C35">
              <w:t>Анализ работы школы к плану</w:t>
            </w:r>
          </w:p>
        </w:tc>
        <w:tc>
          <w:tcPr>
            <w:tcW w:w="377" w:type="pct"/>
          </w:tcPr>
          <w:p w:rsidR="007A5F27" w:rsidRPr="00D72C35" w:rsidRDefault="007A5F27" w:rsidP="00271502">
            <w:pPr>
              <w:jc w:val="both"/>
            </w:pPr>
            <w:r w:rsidRPr="00D72C35">
              <w:t>1 раз в год</w:t>
            </w:r>
          </w:p>
        </w:tc>
        <w:tc>
          <w:tcPr>
            <w:tcW w:w="578" w:type="pct"/>
            <w:gridSpan w:val="2"/>
          </w:tcPr>
          <w:p w:rsidR="007A5F27" w:rsidRPr="00D72C35" w:rsidRDefault="007A5F27" w:rsidP="00271502">
            <w:pPr>
              <w:jc w:val="both"/>
            </w:pPr>
            <w:r w:rsidRPr="00D72C35">
              <w:t xml:space="preserve">Директор </w:t>
            </w:r>
          </w:p>
          <w:p w:rsidR="007A5F27" w:rsidRPr="00D72C35" w:rsidRDefault="007A5F27" w:rsidP="00271502">
            <w:pPr>
              <w:jc w:val="both"/>
            </w:pPr>
            <w:r w:rsidRPr="00D72C35">
              <w:t>Зам. директора по УВР  и  ВР</w:t>
            </w:r>
          </w:p>
        </w:tc>
        <w:tc>
          <w:tcPr>
            <w:tcW w:w="512" w:type="pct"/>
            <w:gridSpan w:val="2"/>
          </w:tcPr>
          <w:p w:rsidR="007A5F27" w:rsidRPr="00D72C35" w:rsidRDefault="007A5F27" w:rsidP="00271502">
            <w:pPr>
              <w:jc w:val="both"/>
            </w:pPr>
            <w:r w:rsidRPr="00D72C35">
              <w:t xml:space="preserve">Педсовет </w:t>
            </w:r>
          </w:p>
        </w:tc>
      </w:tr>
      <w:tr w:rsidR="007A5F27" w:rsidRPr="00D72C35" w:rsidTr="00271502">
        <w:trPr>
          <w:trHeight w:val="269"/>
        </w:trPr>
        <w:tc>
          <w:tcPr>
            <w:tcW w:w="166" w:type="pct"/>
          </w:tcPr>
          <w:p w:rsidR="007A5F27" w:rsidRPr="00D72C35" w:rsidRDefault="007A5F27" w:rsidP="00271502">
            <w:pPr>
              <w:jc w:val="both"/>
            </w:pPr>
            <w:r w:rsidRPr="00D72C35">
              <w:t>2</w:t>
            </w:r>
          </w:p>
        </w:tc>
        <w:tc>
          <w:tcPr>
            <w:tcW w:w="250" w:type="pct"/>
            <w:vMerge/>
          </w:tcPr>
          <w:p w:rsidR="007A5F27" w:rsidRPr="00D72C35" w:rsidRDefault="007A5F27" w:rsidP="00271502">
            <w:pPr>
              <w:jc w:val="both"/>
            </w:pPr>
          </w:p>
        </w:tc>
        <w:tc>
          <w:tcPr>
            <w:tcW w:w="917" w:type="pct"/>
          </w:tcPr>
          <w:p w:rsidR="007A5F27" w:rsidRPr="00D72C35" w:rsidRDefault="007A5F27" w:rsidP="00271502">
            <w:pPr>
              <w:jc w:val="both"/>
            </w:pPr>
            <w:r w:rsidRPr="00D72C35">
              <w:t>Выполнение образовательных программ</w:t>
            </w:r>
          </w:p>
        </w:tc>
        <w:tc>
          <w:tcPr>
            <w:tcW w:w="532" w:type="pct"/>
            <w:gridSpan w:val="3"/>
          </w:tcPr>
          <w:p w:rsidR="007A5F27" w:rsidRPr="00D72C35" w:rsidRDefault="007A5F27" w:rsidP="00271502">
            <w:pPr>
              <w:jc w:val="both"/>
            </w:pPr>
            <w:r w:rsidRPr="00D72C35">
              <w:t xml:space="preserve">Учителя </w:t>
            </w:r>
          </w:p>
        </w:tc>
        <w:tc>
          <w:tcPr>
            <w:tcW w:w="554" w:type="pct"/>
            <w:gridSpan w:val="3"/>
          </w:tcPr>
          <w:p w:rsidR="007A5F27" w:rsidRPr="00D72C35" w:rsidRDefault="007A5F27" w:rsidP="00271502">
            <w:pPr>
              <w:jc w:val="both"/>
            </w:pPr>
            <w:r>
              <w:t xml:space="preserve">Изучение шк. </w:t>
            </w:r>
            <w:r w:rsidRPr="00D72C35">
              <w:t>документации:</w:t>
            </w:r>
          </w:p>
          <w:p w:rsidR="007A5F27" w:rsidRPr="00D72C35" w:rsidRDefault="007A5F27" w:rsidP="00271502">
            <w:pPr>
              <w:jc w:val="both"/>
            </w:pPr>
            <w:r>
              <w:t>тетрадей уч-ся, журн.</w:t>
            </w:r>
            <w:r w:rsidRPr="00D72C35">
              <w:t>;</w:t>
            </w:r>
          </w:p>
          <w:p w:rsidR="007A5F27" w:rsidRPr="00D72C35" w:rsidRDefault="007A5F27" w:rsidP="00271502">
            <w:pPr>
              <w:jc w:val="both"/>
            </w:pPr>
            <w:r w:rsidRPr="00D72C35">
              <w:t>отчетов по выполн</w:t>
            </w:r>
            <w:r>
              <w:t>ению программы, технолог</w:t>
            </w:r>
            <w:r w:rsidRPr="00D72C35">
              <w:t>карт</w:t>
            </w:r>
          </w:p>
          <w:p w:rsidR="007A5F27" w:rsidRPr="00D72C35" w:rsidRDefault="007A5F27" w:rsidP="00271502">
            <w:pPr>
              <w:jc w:val="both"/>
            </w:pPr>
          </w:p>
        </w:tc>
        <w:tc>
          <w:tcPr>
            <w:tcW w:w="560" w:type="pct"/>
          </w:tcPr>
          <w:p w:rsidR="007A5F27" w:rsidRPr="00D72C35" w:rsidRDefault="007A5F27" w:rsidP="00271502">
            <w:pPr>
              <w:jc w:val="both"/>
            </w:pPr>
            <w:r w:rsidRPr="00D72C35">
              <w:t>Документация:</w:t>
            </w:r>
          </w:p>
          <w:p w:rsidR="007A5F27" w:rsidRPr="00D72C35" w:rsidRDefault="007A5F27" w:rsidP="00271502">
            <w:pPr>
              <w:jc w:val="both"/>
            </w:pPr>
          </w:p>
          <w:p w:rsidR="007A5F27" w:rsidRPr="00D72C35" w:rsidRDefault="007A5F27" w:rsidP="00271502">
            <w:pPr>
              <w:jc w:val="both"/>
            </w:pPr>
            <w:r w:rsidRPr="00D72C35">
              <w:t>тетради учащихся, журналы,</w:t>
            </w:r>
          </w:p>
          <w:p w:rsidR="007A5F27" w:rsidRPr="00D72C35" w:rsidRDefault="007A5F27" w:rsidP="00271502">
            <w:pPr>
              <w:jc w:val="both"/>
            </w:pPr>
            <w:r w:rsidRPr="00D72C35">
              <w:t>отчеты по выпо</w:t>
            </w:r>
            <w:r>
              <w:t>лнению программы, технолог</w:t>
            </w:r>
            <w:r w:rsidRPr="00D72C35">
              <w:t xml:space="preserve"> карты</w:t>
            </w:r>
          </w:p>
        </w:tc>
        <w:tc>
          <w:tcPr>
            <w:tcW w:w="554" w:type="pct"/>
            <w:gridSpan w:val="2"/>
          </w:tcPr>
          <w:p w:rsidR="007A5F27" w:rsidRPr="00D72C35" w:rsidRDefault="007A5F27" w:rsidP="00271502">
            <w:pPr>
              <w:jc w:val="both"/>
            </w:pPr>
            <w:r w:rsidRPr="00D72C35">
              <w:t>Анализ работы школы к плану</w:t>
            </w:r>
          </w:p>
        </w:tc>
        <w:tc>
          <w:tcPr>
            <w:tcW w:w="377" w:type="pct"/>
          </w:tcPr>
          <w:p w:rsidR="007A5F27" w:rsidRPr="00D72C35" w:rsidRDefault="007A5F27" w:rsidP="00271502">
            <w:pPr>
              <w:jc w:val="both"/>
            </w:pPr>
            <w:r w:rsidRPr="00D72C35">
              <w:t>4 раз в год</w:t>
            </w:r>
          </w:p>
        </w:tc>
        <w:tc>
          <w:tcPr>
            <w:tcW w:w="578" w:type="pct"/>
            <w:gridSpan w:val="2"/>
          </w:tcPr>
          <w:p w:rsidR="007A5F27" w:rsidRPr="00D72C35" w:rsidRDefault="007A5F27" w:rsidP="00271502">
            <w:pPr>
              <w:jc w:val="both"/>
            </w:pPr>
          </w:p>
          <w:p w:rsidR="007A5F27" w:rsidRPr="00D72C35" w:rsidRDefault="007A5F27" w:rsidP="00271502">
            <w:pPr>
              <w:jc w:val="both"/>
            </w:pPr>
            <w:r w:rsidRPr="00D72C35">
              <w:t xml:space="preserve">Зам. директора по УВР  </w:t>
            </w:r>
          </w:p>
        </w:tc>
        <w:tc>
          <w:tcPr>
            <w:tcW w:w="512" w:type="pct"/>
            <w:gridSpan w:val="2"/>
          </w:tcPr>
          <w:p w:rsidR="007A5F27" w:rsidRPr="00D72C35" w:rsidRDefault="007A5F27" w:rsidP="00271502">
            <w:pPr>
              <w:jc w:val="both"/>
            </w:pPr>
            <w:r w:rsidRPr="00D72C35">
              <w:t xml:space="preserve">Педсовет </w:t>
            </w:r>
          </w:p>
        </w:tc>
      </w:tr>
      <w:tr w:rsidR="007A5F27" w:rsidRPr="00D72C35" w:rsidTr="00271502">
        <w:trPr>
          <w:trHeight w:val="269"/>
        </w:trPr>
        <w:tc>
          <w:tcPr>
            <w:tcW w:w="166" w:type="pct"/>
          </w:tcPr>
          <w:p w:rsidR="007A5F27" w:rsidRPr="00D72C35" w:rsidRDefault="007A5F27" w:rsidP="00271502">
            <w:pPr>
              <w:jc w:val="both"/>
            </w:pPr>
            <w:r w:rsidRPr="00D72C35">
              <w:t>3</w:t>
            </w:r>
          </w:p>
          <w:p w:rsidR="007A5F27" w:rsidRPr="00D72C35" w:rsidRDefault="007A5F27" w:rsidP="00271502">
            <w:pPr>
              <w:jc w:val="both"/>
            </w:pPr>
          </w:p>
          <w:p w:rsidR="007A5F27" w:rsidRPr="00D72C35" w:rsidRDefault="007A5F27" w:rsidP="00271502">
            <w:pPr>
              <w:jc w:val="both"/>
            </w:pPr>
          </w:p>
        </w:tc>
        <w:tc>
          <w:tcPr>
            <w:tcW w:w="250" w:type="pct"/>
            <w:vMerge/>
          </w:tcPr>
          <w:p w:rsidR="007A5F27" w:rsidRPr="00D72C35" w:rsidRDefault="007A5F27" w:rsidP="00271502">
            <w:pPr>
              <w:jc w:val="both"/>
            </w:pPr>
          </w:p>
        </w:tc>
        <w:tc>
          <w:tcPr>
            <w:tcW w:w="917" w:type="pct"/>
          </w:tcPr>
          <w:p w:rsidR="007A5F27" w:rsidRPr="00D72C35" w:rsidRDefault="007A5F27" w:rsidP="00271502">
            <w:pPr>
              <w:jc w:val="both"/>
            </w:pPr>
            <w:r w:rsidRPr="00D72C35">
              <w:t>Результаты контрольных работ и контрольных срезов</w:t>
            </w:r>
          </w:p>
        </w:tc>
        <w:tc>
          <w:tcPr>
            <w:tcW w:w="532" w:type="pct"/>
            <w:gridSpan w:val="3"/>
          </w:tcPr>
          <w:p w:rsidR="007A5F27" w:rsidRPr="00D72C35" w:rsidRDefault="007A5F27" w:rsidP="00271502">
            <w:pPr>
              <w:jc w:val="both"/>
            </w:pPr>
            <w:r w:rsidRPr="00D72C35">
              <w:t>Учителя</w:t>
            </w:r>
          </w:p>
        </w:tc>
        <w:tc>
          <w:tcPr>
            <w:tcW w:w="554" w:type="pct"/>
            <w:gridSpan w:val="3"/>
          </w:tcPr>
          <w:p w:rsidR="007A5F27" w:rsidRPr="00D72C35" w:rsidRDefault="007A5F27" w:rsidP="00271502">
            <w:pPr>
              <w:jc w:val="both"/>
            </w:pPr>
            <w:r w:rsidRPr="00D72C35">
              <w:t>Проверка планов, диагностических карт</w:t>
            </w:r>
          </w:p>
        </w:tc>
        <w:tc>
          <w:tcPr>
            <w:tcW w:w="560" w:type="pct"/>
          </w:tcPr>
          <w:p w:rsidR="007A5F27" w:rsidRPr="00D72C35" w:rsidRDefault="007A5F27" w:rsidP="00271502">
            <w:pPr>
              <w:jc w:val="both"/>
            </w:pPr>
            <w:r w:rsidRPr="00D72C35">
              <w:t>Планы, диагностические карты</w:t>
            </w:r>
          </w:p>
        </w:tc>
        <w:tc>
          <w:tcPr>
            <w:tcW w:w="554" w:type="pct"/>
            <w:gridSpan w:val="2"/>
          </w:tcPr>
          <w:p w:rsidR="007A5F27" w:rsidRPr="00D72C35" w:rsidRDefault="007A5F27" w:rsidP="00271502">
            <w:pPr>
              <w:jc w:val="both"/>
            </w:pPr>
            <w:r w:rsidRPr="00D72C35">
              <w:t xml:space="preserve">Справка </w:t>
            </w:r>
          </w:p>
        </w:tc>
        <w:tc>
          <w:tcPr>
            <w:tcW w:w="377" w:type="pct"/>
          </w:tcPr>
          <w:p w:rsidR="007A5F27" w:rsidRPr="00D72C35" w:rsidRDefault="007A5F27" w:rsidP="00271502">
            <w:pPr>
              <w:jc w:val="both"/>
            </w:pPr>
            <w:r w:rsidRPr="00D72C35">
              <w:t>2 раз в год</w:t>
            </w:r>
          </w:p>
        </w:tc>
        <w:tc>
          <w:tcPr>
            <w:tcW w:w="578" w:type="pct"/>
            <w:gridSpan w:val="2"/>
          </w:tcPr>
          <w:p w:rsidR="007A5F27" w:rsidRPr="00D72C35" w:rsidRDefault="007A5F27" w:rsidP="00271502">
            <w:pPr>
              <w:jc w:val="both"/>
            </w:pPr>
          </w:p>
          <w:p w:rsidR="007A5F27" w:rsidRPr="00D72C35" w:rsidRDefault="007A5F27" w:rsidP="00271502">
            <w:pPr>
              <w:jc w:val="both"/>
            </w:pPr>
            <w:r w:rsidRPr="00D72C35">
              <w:t xml:space="preserve">Зам. директора по УВР  </w:t>
            </w:r>
          </w:p>
        </w:tc>
        <w:tc>
          <w:tcPr>
            <w:tcW w:w="512" w:type="pct"/>
            <w:gridSpan w:val="2"/>
          </w:tcPr>
          <w:p w:rsidR="007A5F27" w:rsidRPr="00D72C35" w:rsidRDefault="007A5F27" w:rsidP="00271502">
            <w:pPr>
              <w:jc w:val="both"/>
            </w:pPr>
            <w:r w:rsidRPr="00D72C35">
              <w:t>Совещание при директоре</w:t>
            </w:r>
          </w:p>
        </w:tc>
      </w:tr>
      <w:tr w:rsidR="007A5F27" w:rsidRPr="00D72C35" w:rsidTr="00271502">
        <w:trPr>
          <w:trHeight w:val="269"/>
        </w:trPr>
        <w:tc>
          <w:tcPr>
            <w:tcW w:w="166" w:type="pct"/>
          </w:tcPr>
          <w:p w:rsidR="007A5F27" w:rsidRPr="00D72C35" w:rsidRDefault="007A5F27" w:rsidP="00271502">
            <w:pPr>
              <w:jc w:val="both"/>
            </w:pPr>
            <w:r w:rsidRPr="00D72C35">
              <w:t>4</w:t>
            </w:r>
          </w:p>
        </w:tc>
        <w:tc>
          <w:tcPr>
            <w:tcW w:w="250" w:type="pct"/>
            <w:vMerge/>
          </w:tcPr>
          <w:p w:rsidR="007A5F27" w:rsidRPr="00D72C35" w:rsidRDefault="007A5F27" w:rsidP="00271502">
            <w:pPr>
              <w:jc w:val="both"/>
            </w:pPr>
          </w:p>
        </w:tc>
        <w:tc>
          <w:tcPr>
            <w:tcW w:w="917" w:type="pct"/>
          </w:tcPr>
          <w:p w:rsidR="007A5F27" w:rsidRPr="00D72C35" w:rsidRDefault="007A5F27" w:rsidP="00271502">
            <w:pPr>
              <w:jc w:val="both"/>
            </w:pPr>
            <w:r w:rsidRPr="00D72C35">
              <w:t>Состояние тематического и поурочного планирования</w:t>
            </w:r>
          </w:p>
        </w:tc>
        <w:tc>
          <w:tcPr>
            <w:tcW w:w="532" w:type="pct"/>
            <w:gridSpan w:val="3"/>
          </w:tcPr>
          <w:p w:rsidR="007A5F27" w:rsidRPr="00D72C35" w:rsidRDefault="007A5F27" w:rsidP="00271502">
            <w:pPr>
              <w:jc w:val="both"/>
            </w:pPr>
            <w:r w:rsidRPr="00D72C35">
              <w:t>Учителя</w:t>
            </w:r>
          </w:p>
        </w:tc>
        <w:tc>
          <w:tcPr>
            <w:tcW w:w="554" w:type="pct"/>
            <w:gridSpan w:val="3"/>
          </w:tcPr>
          <w:p w:rsidR="007A5F27" w:rsidRPr="00D72C35" w:rsidRDefault="007A5F27" w:rsidP="00271502">
            <w:pPr>
              <w:jc w:val="both"/>
            </w:pPr>
            <w:r w:rsidRPr="00D72C35">
              <w:t>Проверка планов</w:t>
            </w:r>
          </w:p>
        </w:tc>
        <w:tc>
          <w:tcPr>
            <w:tcW w:w="560" w:type="pct"/>
          </w:tcPr>
          <w:p w:rsidR="007A5F27" w:rsidRPr="00D72C35" w:rsidRDefault="007A5F27" w:rsidP="00271502">
            <w:pPr>
              <w:jc w:val="both"/>
            </w:pPr>
            <w:r w:rsidRPr="00D72C35">
              <w:t>Планы</w:t>
            </w:r>
          </w:p>
        </w:tc>
        <w:tc>
          <w:tcPr>
            <w:tcW w:w="554" w:type="pct"/>
            <w:gridSpan w:val="2"/>
          </w:tcPr>
          <w:p w:rsidR="007A5F27" w:rsidRPr="00D72C35" w:rsidRDefault="007A5F27" w:rsidP="00271502">
            <w:pPr>
              <w:jc w:val="both"/>
            </w:pPr>
            <w:r w:rsidRPr="00D72C35">
              <w:t xml:space="preserve">Справка </w:t>
            </w:r>
          </w:p>
        </w:tc>
        <w:tc>
          <w:tcPr>
            <w:tcW w:w="377" w:type="pct"/>
          </w:tcPr>
          <w:p w:rsidR="007A5F27" w:rsidRPr="00D72C35" w:rsidRDefault="007A5F27" w:rsidP="00271502">
            <w:pPr>
              <w:jc w:val="both"/>
            </w:pPr>
            <w:r w:rsidRPr="00D72C35">
              <w:t>2 раз в год</w:t>
            </w:r>
          </w:p>
        </w:tc>
        <w:tc>
          <w:tcPr>
            <w:tcW w:w="578" w:type="pct"/>
            <w:gridSpan w:val="2"/>
          </w:tcPr>
          <w:p w:rsidR="007A5F27" w:rsidRPr="00D72C35" w:rsidRDefault="007A5F27" w:rsidP="00271502">
            <w:pPr>
              <w:jc w:val="both"/>
            </w:pPr>
            <w:r w:rsidRPr="00D72C35">
              <w:t xml:space="preserve">Зам. директора по УВР  </w:t>
            </w:r>
          </w:p>
        </w:tc>
        <w:tc>
          <w:tcPr>
            <w:tcW w:w="512" w:type="pct"/>
            <w:gridSpan w:val="2"/>
          </w:tcPr>
          <w:p w:rsidR="007A5F27" w:rsidRPr="00D72C35" w:rsidRDefault="007A5F27" w:rsidP="00271502">
            <w:pPr>
              <w:jc w:val="both"/>
            </w:pPr>
            <w:r>
              <w:t>Совещание при директ.</w:t>
            </w:r>
          </w:p>
        </w:tc>
      </w:tr>
      <w:tr w:rsidR="007A5F27" w:rsidRPr="00D72C35" w:rsidTr="00271502">
        <w:trPr>
          <w:trHeight w:val="269"/>
        </w:trPr>
        <w:tc>
          <w:tcPr>
            <w:tcW w:w="166" w:type="pct"/>
          </w:tcPr>
          <w:p w:rsidR="007A5F27" w:rsidRPr="00D72C35" w:rsidRDefault="007A5F27" w:rsidP="00271502">
            <w:pPr>
              <w:jc w:val="both"/>
            </w:pPr>
            <w:r w:rsidRPr="00D72C35">
              <w:t>5</w:t>
            </w:r>
          </w:p>
        </w:tc>
        <w:tc>
          <w:tcPr>
            <w:tcW w:w="250" w:type="pct"/>
            <w:vMerge/>
          </w:tcPr>
          <w:p w:rsidR="007A5F27" w:rsidRPr="00D72C35" w:rsidRDefault="007A5F27" w:rsidP="00271502">
            <w:pPr>
              <w:jc w:val="both"/>
            </w:pPr>
          </w:p>
        </w:tc>
        <w:tc>
          <w:tcPr>
            <w:tcW w:w="917" w:type="pct"/>
          </w:tcPr>
          <w:p w:rsidR="007A5F27" w:rsidRPr="00D72C35" w:rsidRDefault="007A5F27" w:rsidP="00271502">
            <w:pPr>
              <w:jc w:val="both"/>
            </w:pPr>
            <w:r w:rsidRPr="00D72C35">
              <w:t>Выполнение планов школьных МО</w:t>
            </w:r>
          </w:p>
        </w:tc>
        <w:tc>
          <w:tcPr>
            <w:tcW w:w="532" w:type="pct"/>
            <w:gridSpan w:val="3"/>
          </w:tcPr>
          <w:p w:rsidR="007A5F27" w:rsidRPr="00D72C35" w:rsidRDefault="007A5F27" w:rsidP="00271502">
            <w:pPr>
              <w:jc w:val="both"/>
            </w:pPr>
            <w:r w:rsidRPr="00D72C35">
              <w:t xml:space="preserve">Руководители МО </w:t>
            </w:r>
          </w:p>
          <w:p w:rsidR="007A5F27" w:rsidRPr="00D72C35" w:rsidRDefault="007A5F27" w:rsidP="00271502">
            <w:pPr>
              <w:jc w:val="both"/>
            </w:pPr>
          </w:p>
        </w:tc>
        <w:tc>
          <w:tcPr>
            <w:tcW w:w="554" w:type="pct"/>
            <w:gridSpan w:val="3"/>
          </w:tcPr>
          <w:p w:rsidR="007A5F27" w:rsidRPr="00D72C35" w:rsidRDefault="007A5F27" w:rsidP="00271502">
            <w:pPr>
              <w:jc w:val="both"/>
            </w:pPr>
            <w:r w:rsidRPr="00D72C35">
              <w:t>Проверка планов</w:t>
            </w:r>
          </w:p>
        </w:tc>
        <w:tc>
          <w:tcPr>
            <w:tcW w:w="560" w:type="pct"/>
          </w:tcPr>
          <w:p w:rsidR="007A5F27" w:rsidRPr="00D72C35" w:rsidRDefault="007A5F27" w:rsidP="00271502">
            <w:pPr>
              <w:jc w:val="both"/>
            </w:pPr>
            <w:r w:rsidRPr="00D72C35">
              <w:t>Планы</w:t>
            </w:r>
          </w:p>
        </w:tc>
        <w:tc>
          <w:tcPr>
            <w:tcW w:w="554" w:type="pct"/>
            <w:gridSpan w:val="2"/>
          </w:tcPr>
          <w:p w:rsidR="007A5F27" w:rsidRPr="00D72C35" w:rsidRDefault="007A5F27" w:rsidP="00271502">
            <w:pPr>
              <w:jc w:val="both"/>
            </w:pPr>
            <w:r w:rsidRPr="00D72C35">
              <w:t xml:space="preserve">Справка </w:t>
            </w:r>
          </w:p>
        </w:tc>
        <w:tc>
          <w:tcPr>
            <w:tcW w:w="377" w:type="pct"/>
          </w:tcPr>
          <w:p w:rsidR="007A5F27" w:rsidRPr="00D72C35" w:rsidRDefault="007A5F27" w:rsidP="00271502">
            <w:pPr>
              <w:jc w:val="both"/>
            </w:pPr>
            <w:r w:rsidRPr="00D72C35">
              <w:t>2 раз в год</w:t>
            </w:r>
          </w:p>
        </w:tc>
        <w:tc>
          <w:tcPr>
            <w:tcW w:w="578" w:type="pct"/>
            <w:gridSpan w:val="2"/>
          </w:tcPr>
          <w:p w:rsidR="007A5F27" w:rsidRPr="00D72C35" w:rsidRDefault="007A5F27" w:rsidP="00271502">
            <w:pPr>
              <w:jc w:val="both"/>
            </w:pPr>
            <w:r>
              <w:t xml:space="preserve">Зам. дир. </w:t>
            </w:r>
            <w:r w:rsidRPr="00D72C35">
              <w:t xml:space="preserve">по УВР  </w:t>
            </w:r>
          </w:p>
        </w:tc>
        <w:tc>
          <w:tcPr>
            <w:tcW w:w="512" w:type="pct"/>
            <w:gridSpan w:val="2"/>
          </w:tcPr>
          <w:p w:rsidR="007A5F27" w:rsidRPr="00D72C35" w:rsidRDefault="007A5F27" w:rsidP="00271502">
            <w:pPr>
              <w:jc w:val="both"/>
            </w:pPr>
            <w:r w:rsidRPr="00D72C35">
              <w:t xml:space="preserve">Педсовет </w:t>
            </w:r>
          </w:p>
        </w:tc>
      </w:tr>
      <w:tr w:rsidR="007A5F27" w:rsidRPr="00D72C35" w:rsidTr="00271502">
        <w:trPr>
          <w:trHeight w:val="269"/>
        </w:trPr>
        <w:tc>
          <w:tcPr>
            <w:tcW w:w="166" w:type="pct"/>
          </w:tcPr>
          <w:p w:rsidR="007A5F27" w:rsidRPr="00D72C35" w:rsidRDefault="007A5F27" w:rsidP="00271502">
            <w:pPr>
              <w:jc w:val="both"/>
            </w:pPr>
            <w:r w:rsidRPr="00D72C35">
              <w:t>6</w:t>
            </w:r>
          </w:p>
        </w:tc>
        <w:tc>
          <w:tcPr>
            <w:tcW w:w="250" w:type="pct"/>
            <w:vMerge/>
          </w:tcPr>
          <w:p w:rsidR="007A5F27" w:rsidRPr="00D72C35" w:rsidRDefault="007A5F27" w:rsidP="00271502">
            <w:pPr>
              <w:jc w:val="both"/>
            </w:pPr>
          </w:p>
        </w:tc>
        <w:tc>
          <w:tcPr>
            <w:tcW w:w="917" w:type="pct"/>
          </w:tcPr>
          <w:p w:rsidR="007A5F27" w:rsidRPr="00D72C35" w:rsidRDefault="007A5F27" w:rsidP="00271502">
            <w:pPr>
              <w:jc w:val="both"/>
            </w:pPr>
            <w:r w:rsidRPr="00D72C35">
              <w:t>Состояние школьной и классной документации</w:t>
            </w:r>
          </w:p>
        </w:tc>
        <w:tc>
          <w:tcPr>
            <w:tcW w:w="532" w:type="pct"/>
            <w:gridSpan w:val="3"/>
          </w:tcPr>
          <w:p w:rsidR="007A5F27" w:rsidRPr="00D72C35" w:rsidRDefault="007A5F27" w:rsidP="00271502">
            <w:pPr>
              <w:jc w:val="both"/>
            </w:pPr>
            <w:r w:rsidRPr="00D72C35">
              <w:t xml:space="preserve">Учителя </w:t>
            </w:r>
          </w:p>
          <w:p w:rsidR="007A5F27" w:rsidRPr="00D72C35" w:rsidRDefault="007A5F27" w:rsidP="00271502">
            <w:pPr>
              <w:jc w:val="both"/>
            </w:pPr>
            <w:r>
              <w:t>Кл</w:t>
            </w:r>
            <w:proofErr w:type="gramStart"/>
            <w:r>
              <w:t>.</w:t>
            </w:r>
            <w:proofErr w:type="gramEnd"/>
            <w:r w:rsidRPr="00D72C35">
              <w:t xml:space="preserve"> </w:t>
            </w:r>
            <w:proofErr w:type="gramStart"/>
            <w:r w:rsidRPr="00D72C35">
              <w:t>р</w:t>
            </w:r>
            <w:proofErr w:type="gramEnd"/>
            <w:r w:rsidRPr="00D72C35">
              <w:t>уководители</w:t>
            </w:r>
          </w:p>
          <w:p w:rsidR="007A5F27" w:rsidRPr="00D72C35" w:rsidRDefault="007A5F27" w:rsidP="00271502">
            <w:pPr>
              <w:jc w:val="both"/>
            </w:pPr>
          </w:p>
        </w:tc>
        <w:tc>
          <w:tcPr>
            <w:tcW w:w="554" w:type="pct"/>
            <w:gridSpan w:val="3"/>
          </w:tcPr>
          <w:p w:rsidR="007A5F27" w:rsidRPr="00D72C35" w:rsidRDefault="007A5F27" w:rsidP="00271502">
            <w:pPr>
              <w:jc w:val="both"/>
            </w:pPr>
            <w:r>
              <w:t>Изучение шк.  и кл. докум-</w:t>
            </w:r>
            <w:r w:rsidRPr="00D72C35">
              <w:t>ии</w:t>
            </w:r>
          </w:p>
        </w:tc>
        <w:tc>
          <w:tcPr>
            <w:tcW w:w="560" w:type="pct"/>
          </w:tcPr>
          <w:p w:rsidR="007A5F27" w:rsidRPr="00D72C35" w:rsidRDefault="007A5F27" w:rsidP="00271502">
            <w:pPr>
              <w:jc w:val="both"/>
            </w:pPr>
            <w:r w:rsidRPr="00D72C35">
              <w:t>Документация</w:t>
            </w:r>
          </w:p>
        </w:tc>
        <w:tc>
          <w:tcPr>
            <w:tcW w:w="554" w:type="pct"/>
            <w:gridSpan w:val="2"/>
          </w:tcPr>
          <w:p w:rsidR="007A5F27" w:rsidRPr="00D72C35" w:rsidRDefault="007A5F27" w:rsidP="00271502">
            <w:pPr>
              <w:jc w:val="both"/>
            </w:pPr>
            <w:r w:rsidRPr="00D72C35">
              <w:t xml:space="preserve">Справка </w:t>
            </w:r>
          </w:p>
        </w:tc>
        <w:tc>
          <w:tcPr>
            <w:tcW w:w="377" w:type="pct"/>
          </w:tcPr>
          <w:p w:rsidR="007A5F27" w:rsidRPr="00D72C35" w:rsidRDefault="007A5F27" w:rsidP="00271502">
            <w:pPr>
              <w:jc w:val="both"/>
            </w:pPr>
            <w:r w:rsidRPr="00D72C35">
              <w:t xml:space="preserve">Ежемесячно </w:t>
            </w:r>
          </w:p>
        </w:tc>
        <w:tc>
          <w:tcPr>
            <w:tcW w:w="578" w:type="pct"/>
            <w:gridSpan w:val="2"/>
          </w:tcPr>
          <w:p w:rsidR="007A5F27" w:rsidRPr="00D72C35" w:rsidRDefault="007A5F27" w:rsidP="00271502">
            <w:pPr>
              <w:jc w:val="both"/>
            </w:pPr>
            <w:r>
              <w:t xml:space="preserve">Зам. директора по УВР  </w:t>
            </w:r>
          </w:p>
        </w:tc>
        <w:tc>
          <w:tcPr>
            <w:tcW w:w="512" w:type="pct"/>
            <w:gridSpan w:val="2"/>
          </w:tcPr>
          <w:p w:rsidR="007A5F27" w:rsidRPr="00D72C35" w:rsidRDefault="007A5F27" w:rsidP="00271502">
            <w:pPr>
              <w:jc w:val="both"/>
            </w:pPr>
            <w:r w:rsidRPr="00D72C35">
              <w:t xml:space="preserve">Приказ </w:t>
            </w:r>
          </w:p>
        </w:tc>
      </w:tr>
      <w:tr w:rsidR="007A5F27" w:rsidRPr="00D72C35" w:rsidTr="00271502">
        <w:trPr>
          <w:trHeight w:val="269"/>
        </w:trPr>
        <w:tc>
          <w:tcPr>
            <w:tcW w:w="166" w:type="pct"/>
          </w:tcPr>
          <w:p w:rsidR="007A5F27" w:rsidRPr="00D72C35" w:rsidRDefault="007A5F27" w:rsidP="00271502">
            <w:pPr>
              <w:jc w:val="both"/>
            </w:pPr>
            <w:r w:rsidRPr="00D72C35">
              <w:t>7</w:t>
            </w:r>
          </w:p>
        </w:tc>
        <w:tc>
          <w:tcPr>
            <w:tcW w:w="250" w:type="pct"/>
            <w:vMerge/>
          </w:tcPr>
          <w:p w:rsidR="007A5F27" w:rsidRPr="00D72C35" w:rsidRDefault="007A5F27" w:rsidP="00271502">
            <w:pPr>
              <w:jc w:val="both"/>
            </w:pPr>
          </w:p>
        </w:tc>
        <w:tc>
          <w:tcPr>
            <w:tcW w:w="917" w:type="pct"/>
          </w:tcPr>
          <w:p w:rsidR="007A5F27" w:rsidRPr="00D72C35" w:rsidRDefault="007A5F27" w:rsidP="00271502">
            <w:pPr>
              <w:jc w:val="both"/>
            </w:pPr>
            <w:r w:rsidRPr="00D72C35">
              <w:t>Эффективность использования учебных кабинетов</w:t>
            </w:r>
          </w:p>
        </w:tc>
        <w:tc>
          <w:tcPr>
            <w:tcW w:w="532" w:type="pct"/>
            <w:gridSpan w:val="3"/>
          </w:tcPr>
          <w:p w:rsidR="007A5F27" w:rsidRPr="00D72C35" w:rsidRDefault="007A5F27" w:rsidP="00271502">
            <w:pPr>
              <w:jc w:val="both"/>
            </w:pPr>
            <w:r w:rsidRPr="00D72C35">
              <w:t>Зав. кабинетами</w:t>
            </w:r>
          </w:p>
        </w:tc>
        <w:tc>
          <w:tcPr>
            <w:tcW w:w="554" w:type="pct"/>
            <w:gridSpan w:val="3"/>
          </w:tcPr>
          <w:p w:rsidR="007A5F27" w:rsidRPr="00D72C35" w:rsidRDefault="007A5F27" w:rsidP="00271502">
            <w:pPr>
              <w:jc w:val="both"/>
            </w:pPr>
            <w:r w:rsidRPr="00D72C35">
              <w:t xml:space="preserve">Анализ использования </w:t>
            </w:r>
            <w:proofErr w:type="gramStart"/>
            <w:r w:rsidRPr="00D72C35">
              <w:t>у</w:t>
            </w:r>
            <w:r>
              <w:t>чебно-мат</w:t>
            </w:r>
            <w:proofErr w:type="gramEnd"/>
            <w:r>
              <w:t>. базы кабинето</w:t>
            </w:r>
          </w:p>
        </w:tc>
        <w:tc>
          <w:tcPr>
            <w:tcW w:w="560" w:type="pct"/>
          </w:tcPr>
          <w:p w:rsidR="007A5F27" w:rsidRPr="00D72C35" w:rsidRDefault="007A5F27" w:rsidP="00271502">
            <w:pPr>
              <w:jc w:val="both"/>
            </w:pPr>
            <w:r w:rsidRPr="00D72C35">
              <w:t>Смотр кабинетов</w:t>
            </w:r>
          </w:p>
        </w:tc>
        <w:tc>
          <w:tcPr>
            <w:tcW w:w="554" w:type="pct"/>
            <w:gridSpan w:val="2"/>
          </w:tcPr>
          <w:p w:rsidR="007A5F27" w:rsidRPr="00D72C35" w:rsidRDefault="007A5F27" w:rsidP="00271502">
            <w:pPr>
              <w:jc w:val="both"/>
            </w:pPr>
            <w:r w:rsidRPr="00D72C35">
              <w:t xml:space="preserve">Справка </w:t>
            </w:r>
          </w:p>
        </w:tc>
        <w:tc>
          <w:tcPr>
            <w:tcW w:w="377" w:type="pct"/>
          </w:tcPr>
          <w:p w:rsidR="007A5F27" w:rsidRPr="00D72C35" w:rsidRDefault="007A5F27" w:rsidP="00271502">
            <w:pPr>
              <w:jc w:val="both"/>
            </w:pPr>
            <w:r w:rsidRPr="00D72C35">
              <w:t>2 раз в год</w:t>
            </w:r>
          </w:p>
        </w:tc>
        <w:tc>
          <w:tcPr>
            <w:tcW w:w="578" w:type="pct"/>
            <w:gridSpan w:val="2"/>
          </w:tcPr>
          <w:p w:rsidR="007A5F27" w:rsidRPr="00D72C35" w:rsidRDefault="007A5F27" w:rsidP="00271502">
            <w:pPr>
              <w:jc w:val="both"/>
            </w:pPr>
            <w:r w:rsidRPr="00D72C35">
              <w:t>Председатели комиссий</w:t>
            </w:r>
          </w:p>
        </w:tc>
        <w:tc>
          <w:tcPr>
            <w:tcW w:w="512" w:type="pct"/>
            <w:gridSpan w:val="2"/>
          </w:tcPr>
          <w:p w:rsidR="007A5F27" w:rsidRPr="00D72C35" w:rsidRDefault="007A5F27" w:rsidP="00271502">
            <w:pPr>
              <w:jc w:val="both"/>
            </w:pPr>
            <w:r w:rsidRPr="00D72C35">
              <w:t xml:space="preserve">Приказ </w:t>
            </w:r>
          </w:p>
        </w:tc>
      </w:tr>
      <w:tr w:rsidR="007A5F27" w:rsidRPr="00D72C35" w:rsidTr="00271502">
        <w:trPr>
          <w:trHeight w:val="269"/>
        </w:trPr>
        <w:tc>
          <w:tcPr>
            <w:tcW w:w="166" w:type="pct"/>
          </w:tcPr>
          <w:p w:rsidR="007A5F27" w:rsidRPr="00D72C35" w:rsidRDefault="007A5F27" w:rsidP="00271502">
            <w:pPr>
              <w:jc w:val="both"/>
            </w:pPr>
            <w:r>
              <w:lastRenderedPageBreak/>
              <w:t>8</w:t>
            </w:r>
          </w:p>
        </w:tc>
        <w:tc>
          <w:tcPr>
            <w:tcW w:w="250" w:type="pct"/>
            <w:vMerge/>
          </w:tcPr>
          <w:p w:rsidR="007A5F27" w:rsidRPr="00D72C35" w:rsidRDefault="007A5F27" w:rsidP="00271502">
            <w:pPr>
              <w:jc w:val="both"/>
            </w:pPr>
          </w:p>
        </w:tc>
        <w:tc>
          <w:tcPr>
            <w:tcW w:w="917" w:type="pct"/>
          </w:tcPr>
          <w:p w:rsidR="007A5F27" w:rsidRPr="00D72C35" w:rsidRDefault="007A5F27" w:rsidP="00271502">
            <w:pPr>
              <w:jc w:val="both"/>
            </w:pPr>
            <w:r w:rsidRPr="00D72C35">
              <w:t>Целеполагание учебно-воспитательного процесса</w:t>
            </w:r>
          </w:p>
        </w:tc>
        <w:tc>
          <w:tcPr>
            <w:tcW w:w="532" w:type="pct"/>
            <w:gridSpan w:val="3"/>
          </w:tcPr>
          <w:p w:rsidR="007A5F27" w:rsidRPr="00D72C35" w:rsidRDefault="007A5F27" w:rsidP="00271502">
            <w:pPr>
              <w:jc w:val="both"/>
            </w:pPr>
            <w:r>
              <w:t>Зам. дир.</w:t>
            </w:r>
            <w:r w:rsidRPr="00D72C35">
              <w:t xml:space="preserve"> </w:t>
            </w:r>
          </w:p>
          <w:p w:rsidR="007A5F27" w:rsidRPr="00D72C35" w:rsidRDefault="007A5F27" w:rsidP="00271502">
            <w:pPr>
              <w:jc w:val="both"/>
            </w:pPr>
            <w:r w:rsidRPr="00D72C35">
              <w:t xml:space="preserve">по УВР  </w:t>
            </w:r>
          </w:p>
        </w:tc>
        <w:tc>
          <w:tcPr>
            <w:tcW w:w="554" w:type="pct"/>
            <w:gridSpan w:val="3"/>
          </w:tcPr>
          <w:p w:rsidR="007A5F27" w:rsidRPr="00D72C35" w:rsidRDefault="007A5F27" w:rsidP="00271502">
            <w:pPr>
              <w:jc w:val="both"/>
            </w:pPr>
            <w:r w:rsidRPr="00D72C35">
              <w:t xml:space="preserve">Изучение планов работы </w:t>
            </w:r>
          </w:p>
        </w:tc>
        <w:tc>
          <w:tcPr>
            <w:tcW w:w="560" w:type="pct"/>
          </w:tcPr>
          <w:p w:rsidR="007A5F27" w:rsidRPr="00D72C35" w:rsidRDefault="007A5F27" w:rsidP="00271502">
            <w:pPr>
              <w:jc w:val="both"/>
            </w:pPr>
            <w:r w:rsidRPr="00D72C35">
              <w:t xml:space="preserve">Планы </w:t>
            </w:r>
          </w:p>
        </w:tc>
        <w:tc>
          <w:tcPr>
            <w:tcW w:w="554" w:type="pct"/>
            <w:gridSpan w:val="2"/>
          </w:tcPr>
          <w:p w:rsidR="007A5F27" w:rsidRPr="00D72C35" w:rsidRDefault="007A5F27" w:rsidP="00271502">
            <w:pPr>
              <w:jc w:val="both"/>
            </w:pPr>
            <w:r w:rsidRPr="00D72C35">
              <w:t xml:space="preserve">Справка </w:t>
            </w:r>
          </w:p>
        </w:tc>
        <w:tc>
          <w:tcPr>
            <w:tcW w:w="377" w:type="pct"/>
          </w:tcPr>
          <w:p w:rsidR="007A5F27" w:rsidRPr="00D72C35" w:rsidRDefault="007A5F27" w:rsidP="00271502">
            <w:pPr>
              <w:jc w:val="both"/>
            </w:pPr>
            <w:r w:rsidRPr="00D72C35">
              <w:t>1 раз в год</w:t>
            </w:r>
          </w:p>
        </w:tc>
        <w:tc>
          <w:tcPr>
            <w:tcW w:w="578" w:type="pct"/>
            <w:gridSpan w:val="2"/>
          </w:tcPr>
          <w:p w:rsidR="007A5F27" w:rsidRPr="00D72C35" w:rsidRDefault="007A5F27" w:rsidP="00271502">
            <w:pPr>
              <w:jc w:val="both"/>
            </w:pPr>
            <w:r>
              <w:t>Зам. дир.</w:t>
            </w:r>
          </w:p>
          <w:p w:rsidR="007A5F27" w:rsidRPr="00D72C35" w:rsidRDefault="007A5F27" w:rsidP="00271502">
            <w:pPr>
              <w:jc w:val="both"/>
            </w:pPr>
            <w:r w:rsidRPr="00D72C35">
              <w:t xml:space="preserve">по УВР  </w:t>
            </w:r>
          </w:p>
        </w:tc>
        <w:tc>
          <w:tcPr>
            <w:tcW w:w="512" w:type="pct"/>
            <w:gridSpan w:val="2"/>
          </w:tcPr>
          <w:p w:rsidR="007A5F27" w:rsidRPr="00D72C35" w:rsidRDefault="007A5F27" w:rsidP="00271502">
            <w:pPr>
              <w:jc w:val="both"/>
            </w:pPr>
            <w:r w:rsidRPr="00D72C35">
              <w:t>Совещание при директоре</w:t>
            </w:r>
          </w:p>
        </w:tc>
      </w:tr>
      <w:tr w:rsidR="007A5F27" w:rsidRPr="00D72C35" w:rsidTr="00271502">
        <w:trPr>
          <w:trHeight w:val="1507"/>
        </w:trPr>
        <w:tc>
          <w:tcPr>
            <w:tcW w:w="166" w:type="pct"/>
          </w:tcPr>
          <w:p w:rsidR="007A5F27" w:rsidRPr="00D72C35" w:rsidRDefault="007A5F27" w:rsidP="00271502">
            <w:pPr>
              <w:jc w:val="both"/>
            </w:pPr>
            <w:r>
              <w:t>9</w:t>
            </w:r>
          </w:p>
        </w:tc>
        <w:tc>
          <w:tcPr>
            <w:tcW w:w="250" w:type="pct"/>
            <w:vMerge/>
          </w:tcPr>
          <w:p w:rsidR="007A5F27" w:rsidRPr="00D72C35" w:rsidRDefault="007A5F27" w:rsidP="00271502">
            <w:pPr>
              <w:jc w:val="both"/>
            </w:pPr>
          </w:p>
        </w:tc>
        <w:tc>
          <w:tcPr>
            <w:tcW w:w="917" w:type="pct"/>
          </w:tcPr>
          <w:p w:rsidR="007A5F27" w:rsidRPr="00D72C35" w:rsidRDefault="007A5F27" w:rsidP="00271502">
            <w:pPr>
              <w:jc w:val="both"/>
            </w:pPr>
            <w:r w:rsidRPr="00D72C35">
              <w:t>Информационное обеспечение УВП</w:t>
            </w:r>
          </w:p>
        </w:tc>
        <w:tc>
          <w:tcPr>
            <w:tcW w:w="532" w:type="pct"/>
            <w:gridSpan w:val="3"/>
          </w:tcPr>
          <w:p w:rsidR="007A5F27" w:rsidRPr="00D72C35" w:rsidRDefault="007A5F27" w:rsidP="00271502">
            <w:pPr>
              <w:jc w:val="both"/>
            </w:pPr>
            <w:r>
              <w:t xml:space="preserve">Зам. дир. </w:t>
            </w:r>
            <w:r w:rsidRPr="00D72C35">
              <w:t>по УВР, библиотекарь</w:t>
            </w:r>
          </w:p>
        </w:tc>
        <w:tc>
          <w:tcPr>
            <w:tcW w:w="554" w:type="pct"/>
            <w:gridSpan w:val="3"/>
          </w:tcPr>
          <w:p w:rsidR="007A5F27" w:rsidRPr="00D72C35" w:rsidRDefault="007A5F27" w:rsidP="00271502">
            <w:pPr>
              <w:jc w:val="both"/>
            </w:pPr>
            <w:r>
              <w:t xml:space="preserve">Изучение </w:t>
            </w:r>
            <w:proofErr w:type="gramStart"/>
            <w:r>
              <w:t>нормативной</w:t>
            </w:r>
            <w:proofErr w:type="gramEnd"/>
            <w:r>
              <w:t xml:space="preserve"> докум-</w:t>
            </w:r>
            <w:r w:rsidRPr="00D72C35">
              <w:t>ии</w:t>
            </w:r>
          </w:p>
        </w:tc>
        <w:tc>
          <w:tcPr>
            <w:tcW w:w="560" w:type="pct"/>
          </w:tcPr>
          <w:p w:rsidR="007A5F27" w:rsidRPr="00D72C35" w:rsidRDefault="007A5F27" w:rsidP="00271502">
            <w:pPr>
              <w:jc w:val="both"/>
            </w:pPr>
            <w:r w:rsidRPr="00D72C35">
              <w:t>Нормативная документация</w:t>
            </w:r>
          </w:p>
        </w:tc>
        <w:tc>
          <w:tcPr>
            <w:tcW w:w="554" w:type="pct"/>
            <w:gridSpan w:val="2"/>
          </w:tcPr>
          <w:p w:rsidR="007A5F27" w:rsidRPr="00D72C35" w:rsidRDefault="007A5F27" w:rsidP="00271502">
            <w:pPr>
              <w:jc w:val="both"/>
            </w:pPr>
            <w:r w:rsidRPr="00D72C35">
              <w:t>Устные сообщения</w:t>
            </w:r>
          </w:p>
        </w:tc>
        <w:tc>
          <w:tcPr>
            <w:tcW w:w="377" w:type="pct"/>
          </w:tcPr>
          <w:p w:rsidR="007A5F27" w:rsidRPr="00D72C35" w:rsidRDefault="007A5F27" w:rsidP="00271502">
            <w:pPr>
              <w:jc w:val="both"/>
            </w:pPr>
            <w:r w:rsidRPr="00D72C35">
              <w:t>2 раз в год</w:t>
            </w:r>
          </w:p>
        </w:tc>
        <w:tc>
          <w:tcPr>
            <w:tcW w:w="578" w:type="pct"/>
            <w:gridSpan w:val="2"/>
          </w:tcPr>
          <w:p w:rsidR="007A5F27" w:rsidRPr="00D72C35" w:rsidRDefault="007A5F27" w:rsidP="00271502">
            <w:pPr>
              <w:jc w:val="both"/>
            </w:pPr>
            <w:r>
              <w:t xml:space="preserve">Зам. дир. </w:t>
            </w:r>
            <w:r w:rsidRPr="00D72C35">
              <w:t>по УВР  Руководители МО</w:t>
            </w:r>
          </w:p>
        </w:tc>
        <w:tc>
          <w:tcPr>
            <w:tcW w:w="512" w:type="pct"/>
            <w:gridSpan w:val="2"/>
          </w:tcPr>
          <w:p w:rsidR="007A5F27" w:rsidRPr="00D72C35" w:rsidRDefault="007A5F27" w:rsidP="00271502">
            <w:pPr>
              <w:jc w:val="both"/>
            </w:pPr>
            <w:r w:rsidRPr="00D72C35">
              <w:t>Совещание при завуче</w:t>
            </w:r>
          </w:p>
        </w:tc>
      </w:tr>
      <w:tr w:rsidR="007A5F27" w:rsidRPr="00D72C35" w:rsidTr="00271502">
        <w:trPr>
          <w:trHeight w:val="269"/>
        </w:trPr>
        <w:tc>
          <w:tcPr>
            <w:tcW w:w="166" w:type="pct"/>
          </w:tcPr>
          <w:p w:rsidR="007A5F27" w:rsidRPr="00D72C35" w:rsidRDefault="007A5F27" w:rsidP="00271502">
            <w:pPr>
              <w:jc w:val="both"/>
            </w:pPr>
            <w:r>
              <w:t>10</w:t>
            </w:r>
          </w:p>
        </w:tc>
        <w:tc>
          <w:tcPr>
            <w:tcW w:w="250" w:type="pct"/>
            <w:vMerge w:val="restart"/>
          </w:tcPr>
          <w:p w:rsidR="007A5F27" w:rsidRPr="00D72C35" w:rsidRDefault="007A5F27" w:rsidP="00271502">
            <w:pPr>
              <w:jc w:val="both"/>
            </w:pPr>
          </w:p>
        </w:tc>
        <w:tc>
          <w:tcPr>
            <w:tcW w:w="917" w:type="pct"/>
          </w:tcPr>
          <w:p w:rsidR="007A5F27" w:rsidRPr="00D72C35" w:rsidRDefault="007A5F27" w:rsidP="00271502">
            <w:pPr>
              <w:jc w:val="both"/>
            </w:pPr>
            <w:r w:rsidRPr="00D72C35">
              <w:t>Состояние в</w:t>
            </w:r>
            <w:r>
              <w:t>оспитательной работы кл.</w:t>
            </w:r>
            <w:r w:rsidRPr="00D72C35">
              <w:t xml:space="preserve"> руководителей </w:t>
            </w:r>
          </w:p>
        </w:tc>
        <w:tc>
          <w:tcPr>
            <w:tcW w:w="532" w:type="pct"/>
            <w:gridSpan w:val="3"/>
          </w:tcPr>
          <w:p w:rsidR="007A5F27" w:rsidRPr="00D72C35" w:rsidRDefault="007A5F27" w:rsidP="00271502">
            <w:pPr>
              <w:jc w:val="both"/>
            </w:pPr>
            <w:r w:rsidRPr="00D72C35">
              <w:t xml:space="preserve">Зам. директора </w:t>
            </w:r>
          </w:p>
          <w:p w:rsidR="007A5F27" w:rsidRPr="00D72C35" w:rsidRDefault="007A5F27" w:rsidP="00271502">
            <w:pPr>
              <w:jc w:val="both"/>
            </w:pPr>
            <w:r w:rsidRPr="00D72C35">
              <w:t xml:space="preserve">по </w:t>
            </w:r>
            <w:r>
              <w:t>У</w:t>
            </w:r>
            <w:r w:rsidRPr="00D72C35">
              <w:t xml:space="preserve">ВР  </w:t>
            </w:r>
          </w:p>
        </w:tc>
        <w:tc>
          <w:tcPr>
            <w:tcW w:w="554" w:type="pct"/>
            <w:gridSpan w:val="3"/>
          </w:tcPr>
          <w:p w:rsidR="007A5F27" w:rsidRPr="00D72C35" w:rsidRDefault="007A5F27" w:rsidP="00271502">
            <w:pPr>
              <w:jc w:val="both"/>
            </w:pPr>
            <w:r w:rsidRPr="00D72C35">
              <w:t>Анализ отчетов</w:t>
            </w:r>
          </w:p>
        </w:tc>
        <w:tc>
          <w:tcPr>
            <w:tcW w:w="560" w:type="pct"/>
          </w:tcPr>
          <w:p w:rsidR="007A5F27" w:rsidRPr="00D72C35" w:rsidRDefault="007A5F27" w:rsidP="00271502">
            <w:pPr>
              <w:jc w:val="both"/>
            </w:pPr>
            <w:r w:rsidRPr="00D72C35">
              <w:t xml:space="preserve">Отчеты </w:t>
            </w:r>
          </w:p>
        </w:tc>
        <w:tc>
          <w:tcPr>
            <w:tcW w:w="554" w:type="pct"/>
            <w:gridSpan w:val="2"/>
          </w:tcPr>
          <w:p w:rsidR="007A5F27" w:rsidRPr="00D72C35" w:rsidRDefault="007A5F27" w:rsidP="00271502">
            <w:pPr>
              <w:jc w:val="both"/>
            </w:pPr>
            <w:r w:rsidRPr="00D72C35">
              <w:t xml:space="preserve">Справка </w:t>
            </w:r>
          </w:p>
        </w:tc>
        <w:tc>
          <w:tcPr>
            <w:tcW w:w="377" w:type="pct"/>
          </w:tcPr>
          <w:p w:rsidR="007A5F27" w:rsidRPr="00D72C35" w:rsidRDefault="007A5F27" w:rsidP="00271502">
            <w:pPr>
              <w:jc w:val="both"/>
            </w:pPr>
            <w:r w:rsidRPr="00D72C35">
              <w:t>2 раз в год</w:t>
            </w:r>
          </w:p>
        </w:tc>
        <w:tc>
          <w:tcPr>
            <w:tcW w:w="578" w:type="pct"/>
            <w:gridSpan w:val="2"/>
          </w:tcPr>
          <w:p w:rsidR="007A5F27" w:rsidRPr="00D72C35" w:rsidRDefault="007A5F27" w:rsidP="00271502">
            <w:pPr>
              <w:jc w:val="both"/>
            </w:pPr>
            <w:r w:rsidRPr="00D72C35">
              <w:t xml:space="preserve">Зам. директора </w:t>
            </w:r>
          </w:p>
          <w:p w:rsidR="007A5F27" w:rsidRPr="00D72C35" w:rsidRDefault="007A5F27" w:rsidP="00271502">
            <w:pPr>
              <w:jc w:val="both"/>
            </w:pPr>
            <w:r w:rsidRPr="00D72C35">
              <w:t xml:space="preserve">по </w:t>
            </w:r>
            <w:r>
              <w:t>У</w:t>
            </w:r>
            <w:r w:rsidRPr="00D72C35">
              <w:t xml:space="preserve">ВР  </w:t>
            </w:r>
          </w:p>
        </w:tc>
        <w:tc>
          <w:tcPr>
            <w:tcW w:w="512" w:type="pct"/>
            <w:gridSpan w:val="2"/>
          </w:tcPr>
          <w:p w:rsidR="007A5F27" w:rsidRPr="00D72C35" w:rsidRDefault="007A5F27" w:rsidP="00271502">
            <w:pPr>
              <w:jc w:val="both"/>
            </w:pPr>
            <w:r w:rsidRPr="00D72C35">
              <w:t>Совещание при директоре</w:t>
            </w:r>
          </w:p>
        </w:tc>
      </w:tr>
      <w:tr w:rsidR="007A5F27" w:rsidRPr="00D72C35" w:rsidTr="00271502">
        <w:trPr>
          <w:trHeight w:val="269"/>
        </w:trPr>
        <w:tc>
          <w:tcPr>
            <w:tcW w:w="166" w:type="pct"/>
          </w:tcPr>
          <w:p w:rsidR="007A5F27" w:rsidRPr="00D72C35" w:rsidRDefault="007A5F27" w:rsidP="00271502">
            <w:pPr>
              <w:jc w:val="both"/>
            </w:pPr>
            <w:r>
              <w:t>11</w:t>
            </w:r>
          </w:p>
        </w:tc>
        <w:tc>
          <w:tcPr>
            <w:tcW w:w="250" w:type="pct"/>
            <w:vMerge/>
          </w:tcPr>
          <w:p w:rsidR="007A5F27" w:rsidRPr="00D72C35" w:rsidRDefault="007A5F27" w:rsidP="00271502">
            <w:pPr>
              <w:jc w:val="both"/>
            </w:pPr>
          </w:p>
        </w:tc>
        <w:tc>
          <w:tcPr>
            <w:tcW w:w="917" w:type="pct"/>
          </w:tcPr>
          <w:p w:rsidR="007A5F27" w:rsidRPr="00D72C35" w:rsidRDefault="007A5F27" w:rsidP="00271502">
            <w:pPr>
              <w:jc w:val="both"/>
            </w:pPr>
            <w:r w:rsidRPr="00D72C35">
              <w:t>Методическая работа с родителями, социумом</w:t>
            </w:r>
          </w:p>
        </w:tc>
        <w:tc>
          <w:tcPr>
            <w:tcW w:w="532" w:type="pct"/>
            <w:gridSpan w:val="3"/>
          </w:tcPr>
          <w:p w:rsidR="007A5F27" w:rsidRPr="00D72C35" w:rsidRDefault="007A5F27" w:rsidP="00271502">
            <w:pPr>
              <w:jc w:val="both"/>
            </w:pPr>
            <w:r w:rsidRPr="00D72C35">
              <w:t xml:space="preserve">Зам. директора </w:t>
            </w:r>
          </w:p>
          <w:p w:rsidR="007A5F27" w:rsidRPr="00D72C35" w:rsidRDefault="007A5F27" w:rsidP="00271502">
            <w:pPr>
              <w:jc w:val="both"/>
            </w:pPr>
            <w:r w:rsidRPr="00D72C35">
              <w:t xml:space="preserve">по </w:t>
            </w:r>
            <w:r>
              <w:t>У</w:t>
            </w:r>
            <w:r w:rsidRPr="00D72C35">
              <w:t xml:space="preserve">ВР  </w:t>
            </w:r>
          </w:p>
        </w:tc>
        <w:tc>
          <w:tcPr>
            <w:tcW w:w="554" w:type="pct"/>
            <w:gridSpan w:val="3"/>
          </w:tcPr>
          <w:p w:rsidR="007A5F27" w:rsidRPr="00D72C35" w:rsidRDefault="007A5F27" w:rsidP="00271502">
            <w:pPr>
              <w:jc w:val="both"/>
            </w:pPr>
            <w:r>
              <w:t>Проверка планов, журн.</w:t>
            </w:r>
            <w:r w:rsidRPr="00D72C35">
              <w:t xml:space="preserve"> посещений </w:t>
            </w:r>
          </w:p>
        </w:tc>
        <w:tc>
          <w:tcPr>
            <w:tcW w:w="560" w:type="pct"/>
          </w:tcPr>
          <w:p w:rsidR="007A5F27" w:rsidRPr="00D72C35" w:rsidRDefault="007A5F27" w:rsidP="00271502">
            <w:pPr>
              <w:jc w:val="both"/>
            </w:pPr>
            <w:r>
              <w:t xml:space="preserve">Проверка планов, журн. </w:t>
            </w:r>
            <w:r w:rsidRPr="00D72C35">
              <w:t>посещений</w:t>
            </w:r>
          </w:p>
        </w:tc>
        <w:tc>
          <w:tcPr>
            <w:tcW w:w="554" w:type="pct"/>
            <w:gridSpan w:val="2"/>
          </w:tcPr>
          <w:p w:rsidR="007A5F27" w:rsidRPr="00D72C35" w:rsidRDefault="007A5F27" w:rsidP="00271502">
            <w:pPr>
              <w:jc w:val="both"/>
            </w:pPr>
            <w:r w:rsidRPr="00D72C35">
              <w:t xml:space="preserve">Справка </w:t>
            </w:r>
          </w:p>
        </w:tc>
        <w:tc>
          <w:tcPr>
            <w:tcW w:w="377" w:type="pct"/>
          </w:tcPr>
          <w:p w:rsidR="007A5F27" w:rsidRPr="00D72C35" w:rsidRDefault="007A5F27" w:rsidP="00271502">
            <w:pPr>
              <w:jc w:val="both"/>
            </w:pPr>
            <w:r w:rsidRPr="00D72C35">
              <w:t>2 раз в год</w:t>
            </w:r>
          </w:p>
        </w:tc>
        <w:tc>
          <w:tcPr>
            <w:tcW w:w="578" w:type="pct"/>
            <w:gridSpan w:val="2"/>
          </w:tcPr>
          <w:p w:rsidR="007A5F27" w:rsidRPr="00D72C35" w:rsidRDefault="007A5F27" w:rsidP="00271502">
            <w:pPr>
              <w:jc w:val="both"/>
            </w:pPr>
            <w:r>
              <w:t>Зам. дир.</w:t>
            </w:r>
            <w:r w:rsidRPr="00D72C35">
              <w:t xml:space="preserve"> </w:t>
            </w:r>
          </w:p>
          <w:p w:rsidR="007A5F27" w:rsidRPr="00D72C35" w:rsidRDefault="007A5F27" w:rsidP="00271502">
            <w:pPr>
              <w:jc w:val="both"/>
            </w:pPr>
            <w:r w:rsidRPr="00D72C35">
              <w:t xml:space="preserve">по </w:t>
            </w:r>
            <w:r>
              <w:t>У</w:t>
            </w:r>
            <w:r w:rsidRPr="00D72C35">
              <w:t xml:space="preserve">ВР  </w:t>
            </w:r>
          </w:p>
        </w:tc>
        <w:tc>
          <w:tcPr>
            <w:tcW w:w="512" w:type="pct"/>
            <w:gridSpan w:val="2"/>
          </w:tcPr>
          <w:p w:rsidR="007A5F27" w:rsidRPr="00D72C35" w:rsidRDefault="007A5F27" w:rsidP="00271502">
            <w:pPr>
              <w:jc w:val="both"/>
            </w:pPr>
            <w:r w:rsidRPr="00D72C35">
              <w:t>Совещание при директоре</w:t>
            </w:r>
          </w:p>
        </w:tc>
      </w:tr>
      <w:tr w:rsidR="007A5F27" w:rsidRPr="00D72C35" w:rsidTr="00271502">
        <w:trPr>
          <w:trHeight w:val="722"/>
        </w:trPr>
        <w:tc>
          <w:tcPr>
            <w:tcW w:w="166" w:type="pct"/>
          </w:tcPr>
          <w:p w:rsidR="007A5F27" w:rsidRDefault="007A5F27" w:rsidP="00271502">
            <w:pPr>
              <w:jc w:val="both"/>
              <w:rPr>
                <w:b/>
              </w:rPr>
            </w:pPr>
          </w:p>
          <w:p w:rsidR="007A5F27" w:rsidRDefault="007A5F27" w:rsidP="00271502">
            <w:pPr>
              <w:jc w:val="both"/>
              <w:rPr>
                <w:b/>
              </w:rPr>
            </w:pPr>
            <w:r w:rsidRPr="00D72C35">
              <w:rPr>
                <w:b/>
              </w:rPr>
              <w:t>6</w:t>
            </w:r>
          </w:p>
          <w:p w:rsidR="007A5F27" w:rsidRPr="00D72C35" w:rsidRDefault="007A5F27" w:rsidP="00271502">
            <w:pPr>
              <w:jc w:val="both"/>
              <w:rPr>
                <w:b/>
              </w:rPr>
            </w:pPr>
          </w:p>
        </w:tc>
        <w:tc>
          <w:tcPr>
            <w:tcW w:w="4834" w:type="pct"/>
            <w:gridSpan w:val="16"/>
          </w:tcPr>
          <w:p w:rsidR="007A5F27" w:rsidRDefault="007A5F27" w:rsidP="00271502">
            <w:pPr>
              <w:jc w:val="both"/>
              <w:rPr>
                <w:b/>
              </w:rPr>
            </w:pPr>
          </w:p>
          <w:p w:rsidR="007A5F27" w:rsidRPr="00D72C35" w:rsidRDefault="007A5F27" w:rsidP="00271502">
            <w:pPr>
              <w:jc w:val="both"/>
            </w:pPr>
            <w:r w:rsidRPr="00D72C35">
              <w:rPr>
                <w:b/>
              </w:rPr>
              <w:t>Организация работы с родителями, социумом, учреждениями дополнительного образования</w:t>
            </w:r>
          </w:p>
        </w:tc>
      </w:tr>
      <w:tr w:rsidR="007A5F27" w:rsidRPr="00D72C35" w:rsidTr="00271502">
        <w:trPr>
          <w:gridAfter w:val="1"/>
          <w:wAfter w:w="11" w:type="pct"/>
          <w:trHeight w:val="1240"/>
        </w:trPr>
        <w:tc>
          <w:tcPr>
            <w:tcW w:w="166" w:type="pct"/>
          </w:tcPr>
          <w:p w:rsidR="007A5F27" w:rsidRPr="00D72C35" w:rsidRDefault="007A5F27" w:rsidP="00271502">
            <w:pPr>
              <w:jc w:val="both"/>
            </w:pPr>
            <w:r w:rsidRPr="00D72C35">
              <w:t>1</w:t>
            </w:r>
          </w:p>
        </w:tc>
        <w:tc>
          <w:tcPr>
            <w:tcW w:w="250" w:type="pct"/>
          </w:tcPr>
          <w:p w:rsidR="007A5F27" w:rsidRPr="00D72C35" w:rsidRDefault="007A5F27" w:rsidP="00271502">
            <w:pPr>
              <w:jc w:val="both"/>
              <w:rPr>
                <w:b/>
              </w:rPr>
            </w:pPr>
          </w:p>
        </w:tc>
        <w:tc>
          <w:tcPr>
            <w:tcW w:w="946" w:type="pct"/>
            <w:gridSpan w:val="2"/>
          </w:tcPr>
          <w:p w:rsidR="007A5F27" w:rsidRPr="00D72C35" w:rsidRDefault="007A5F27" w:rsidP="00271502">
            <w:pPr>
              <w:jc w:val="both"/>
            </w:pPr>
            <w:r w:rsidRPr="00D72C35">
              <w:t>Наличие банка данных неблагополучных семей</w:t>
            </w:r>
          </w:p>
        </w:tc>
        <w:tc>
          <w:tcPr>
            <w:tcW w:w="503" w:type="pct"/>
            <w:gridSpan w:val="2"/>
          </w:tcPr>
          <w:p w:rsidR="007A5F27" w:rsidRPr="00D72C35" w:rsidRDefault="007A5F27" w:rsidP="00271502">
            <w:pPr>
              <w:jc w:val="both"/>
            </w:pPr>
            <w:r w:rsidRPr="00D72C35">
              <w:t xml:space="preserve">Родители </w:t>
            </w:r>
          </w:p>
        </w:tc>
        <w:tc>
          <w:tcPr>
            <w:tcW w:w="502" w:type="pct"/>
            <w:gridSpan w:val="2"/>
          </w:tcPr>
          <w:p w:rsidR="007A5F27" w:rsidRPr="00D72C35" w:rsidRDefault="007A5F27" w:rsidP="00271502">
            <w:pPr>
              <w:jc w:val="both"/>
            </w:pPr>
            <w:r w:rsidRPr="00D72C35">
              <w:t>Анкетирование, метод наблюдения</w:t>
            </w:r>
          </w:p>
        </w:tc>
        <w:tc>
          <w:tcPr>
            <w:tcW w:w="612" w:type="pct"/>
            <w:gridSpan w:val="2"/>
          </w:tcPr>
          <w:p w:rsidR="007A5F27" w:rsidRPr="00D72C35" w:rsidRDefault="007A5F27" w:rsidP="00271502">
            <w:pPr>
              <w:jc w:val="both"/>
            </w:pPr>
            <w:r w:rsidRPr="00D72C35">
              <w:t>Анкеты, наблюдение</w:t>
            </w:r>
          </w:p>
        </w:tc>
        <w:tc>
          <w:tcPr>
            <w:tcW w:w="503" w:type="pct"/>
          </w:tcPr>
          <w:p w:rsidR="007A5F27" w:rsidRPr="00D72C35" w:rsidRDefault="007A5F27" w:rsidP="00271502">
            <w:pPr>
              <w:jc w:val="both"/>
            </w:pPr>
            <w:r w:rsidRPr="00D72C35">
              <w:t xml:space="preserve">Таблица </w:t>
            </w:r>
          </w:p>
        </w:tc>
        <w:tc>
          <w:tcPr>
            <w:tcW w:w="502" w:type="pct"/>
            <w:gridSpan w:val="3"/>
          </w:tcPr>
          <w:p w:rsidR="007A5F27" w:rsidRPr="00D72C35" w:rsidRDefault="007A5F27" w:rsidP="00271502">
            <w:pPr>
              <w:jc w:val="both"/>
            </w:pPr>
            <w:r w:rsidRPr="00D72C35">
              <w:t>1 раз в год</w:t>
            </w:r>
          </w:p>
        </w:tc>
        <w:tc>
          <w:tcPr>
            <w:tcW w:w="504" w:type="pct"/>
          </w:tcPr>
          <w:p w:rsidR="007A5F27" w:rsidRPr="00D72C35" w:rsidRDefault="007A5F27" w:rsidP="00271502">
            <w:pPr>
              <w:jc w:val="both"/>
            </w:pPr>
            <w:r>
              <w:t>Зам. дир.</w:t>
            </w:r>
            <w:r w:rsidRPr="00D72C35">
              <w:t xml:space="preserve"> по </w:t>
            </w:r>
            <w:r>
              <w:t>У</w:t>
            </w:r>
            <w:r w:rsidRPr="00D72C35">
              <w:t>ВР,</w:t>
            </w:r>
          </w:p>
          <w:p w:rsidR="007A5F27" w:rsidRPr="00D72C35" w:rsidRDefault="007A5F27" w:rsidP="00271502">
            <w:pPr>
              <w:jc w:val="both"/>
            </w:pPr>
            <w:r>
              <w:t xml:space="preserve">кл. </w:t>
            </w:r>
            <w:r w:rsidRPr="00D72C35">
              <w:t>руководители</w:t>
            </w:r>
          </w:p>
        </w:tc>
        <w:tc>
          <w:tcPr>
            <w:tcW w:w="501" w:type="pct"/>
          </w:tcPr>
          <w:p w:rsidR="007A5F27" w:rsidRPr="00D72C35" w:rsidRDefault="007A5F27" w:rsidP="00271502">
            <w:pPr>
              <w:jc w:val="both"/>
            </w:pPr>
            <w:r w:rsidRPr="00D72C35">
              <w:t>Педсовет</w:t>
            </w:r>
          </w:p>
          <w:p w:rsidR="007A5F27" w:rsidRPr="00D72C35" w:rsidRDefault="007A5F27" w:rsidP="00271502">
            <w:pPr>
              <w:jc w:val="both"/>
            </w:pPr>
          </w:p>
        </w:tc>
      </w:tr>
      <w:tr w:rsidR="007A5F27" w:rsidRPr="00D72C35" w:rsidTr="00271502">
        <w:trPr>
          <w:gridAfter w:val="1"/>
          <w:wAfter w:w="11" w:type="pct"/>
          <w:trHeight w:val="1240"/>
        </w:trPr>
        <w:tc>
          <w:tcPr>
            <w:tcW w:w="166" w:type="pct"/>
          </w:tcPr>
          <w:p w:rsidR="007A5F27" w:rsidRPr="00D72C35" w:rsidRDefault="007A5F27" w:rsidP="00271502">
            <w:pPr>
              <w:jc w:val="both"/>
            </w:pPr>
            <w:r w:rsidRPr="00D72C35">
              <w:t>2</w:t>
            </w:r>
          </w:p>
        </w:tc>
        <w:tc>
          <w:tcPr>
            <w:tcW w:w="250" w:type="pct"/>
          </w:tcPr>
          <w:p w:rsidR="007A5F27" w:rsidRPr="00D72C35" w:rsidRDefault="007A5F27" w:rsidP="00271502">
            <w:pPr>
              <w:jc w:val="both"/>
              <w:rPr>
                <w:b/>
              </w:rPr>
            </w:pPr>
          </w:p>
        </w:tc>
        <w:tc>
          <w:tcPr>
            <w:tcW w:w="946" w:type="pct"/>
            <w:gridSpan w:val="2"/>
          </w:tcPr>
          <w:p w:rsidR="007A5F27" w:rsidRPr="00D72C35" w:rsidRDefault="007A5F27" w:rsidP="00271502">
            <w:pPr>
              <w:jc w:val="both"/>
            </w:pPr>
            <w:r w:rsidRPr="00D72C35">
              <w:t>Анализ социального состава родителей</w:t>
            </w:r>
          </w:p>
        </w:tc>
        <w:tc>
          <w:tcPr>
            <w:tcW w:w="503" w:type="pct"/>
            <w:gridSpan w:val="2"/>
          </w:tcPr>
          <w:p w:rsidR="007A5F27" w:rsidRPr="00D72C35" w:rsidRDefault="007A5F27" w:rsidP="00271502">
            <w:pPr>
              <w:jc w:val="both"/>
            </w:pPr>
            <w:r w:rsidRPr="00D72C35">
              <w:t xml:space="preserve">Родители </w:t>
            </w:r>
          </w:p>
        </w:tc>
        <w:tc>
          <w:tcPr>
            <w:tcW w:w="502" w:type="pct"/>
            <w:gridSpan w:val="2"/>
          </w:tcPr>
          <w:p w:rsidR="007A5F27" w:rsidRPr="00D72C35" w:rsidRDefault="007A5F27" w:rsidP="00271502">
            <w:pPr>
              <w:jc w:val="both"/>
            </w:pPr>
            <w:r w:rsidRPr="00D72C35">
              <w:t>Анкетирование, метод наблюдения</w:t>
            </w:r>
          </w:p>
        </w:tc>
        <w:tc>
          <w:tcPr>
            <w:tcW w:w="612" w:type="pct"/>
            <w:gridSpan w:val="2"/>
          </w:tcPr>
          <w:p w:rsidR="007A5F27" w:rsidRPr="00D72C35" w:rsidRDefault="007A5F27" w:rsidP="00271502">
            <w:pPr>
              <w:jc w:val="both"/>
            </w:pPr>
            <w:r w:rsidRPr="00D72C35">
              <w:t>Анкеты, наблюдение</w:t>
            </w:r>
          </w:p>
        </w:tc>
        <w:tc>
          <w:tcPr>
            <w:tcW w:w="503" w:type="pct"/>
          </w:tcPr>
          <w:p w:rsidR="007A5F27" w:rsidRPr="00D72C35" w:rsidRDefault="007A5F27" w:rsidP="00271502">
            <w:pPr>
              <w:jc w:val="both"/>
            </w:pPr>
            <w:r w:rsidRPr="00D72C35">
              <w:t xml:space="preserve">Таблица </w:t>
            </w:r>
          </w:p>
        </w:tc>
        <w:tc>
          <w:tcPr>
            <w:tcW w:w="502" w:type="pct"/>
            <w:gridSpan w:val="3"/>
          </w:tcPr>
          <w:p w:rsidR="007A5F27" w:rsidRPr="00D72C35" w:rsidRDefault="007A5F27" w:rsidP="00271502">
            <w:pPr>
              <w:jc w:val="both"/>
            </w:pPr>
            <w:r w:rsidRPr="00D72C35">
              <w:t>1 раз в год</w:t>
            </w:r>
          </w:p>
        </w:tc>
        <w:tc>
          <w:tcPr>
            <w:tcW w:w="504" w:type="pct"/>
          </w:tcPr>
          <w:p w:rsidR="007A5F27" w:rsidRPr="00D72C35" w:rsidRDefault="007A5F27" w:rsidP="00271502">
            <w:pPr>
              <w:jc w:val="both"/>
            </w:pPr>
            <w:r>
              <w:t xml:space="preserve">Зам. дир. </w:t>
            </w:r>
            <w:r w:rsidRPr="00D72C35">
              <w:t xml:space="preserve">по </w:t>
            </w:r>
            <w:r>
              <w:t>УВР, кл.</w:t>
            </w:r>
            <w:r w:rsidRPr="00D72C35">
              <w:t xml:space="preserve"> руководители</w:t>
            </w:r>
          </w:p>
        </w:tc>
        <w:tc>
          <w:tcPr>
            <w:tcW w:w="501" w:type="pct"/>
          </w:tcPr>
          <w:p w:rsidR="007A5F27" w:rsidRPr="00D72C35" w:rsidRDefault="007A5F27" w:rsidP="00271502">
            <w:pPr>
              <w:jc w:val="both"/>
            </w:pPr>
            <w:r w:rsidRPr="00D72C35">
              <w:t>Совещание при завуче</w:t>
            </w:r>
          </w:p>
          <w:p w:rsidR="007A5F27" w:rsidRPr="00D72C35" w:rsidRDefault="007A5F27" w:rsidP="00271502">
            <w:pPr>
              <w:jc w:val="both"/>
            </w:pPr>
          </w:p>
        </w:tc>
      </w:tr>
      <w:tr w:rsidR="007A5F27" w:rsidRPr="00D72C35" w:rsidTr="00271502">
        <w:trPr>
          <w:gridAfter w:val="1"/>
          <w:wAfter w:w="11" w:type="pct"/>
          <w:trHeight w:val="1240"/>
        </w:trPr>
        <w:tc>
          <w:tcPr>
            <w:tcW w:w="166" w:type="pct"/>
          </w:tcPr>
          <w:p w:rsidR="007A5F27" w:rsidRPr="00D72C35" w:rsidRDefault="007A5F27" w:rsidP="00271502">
            <w:pPr>
              <w:jc w:val="both"/>
            </w:pPr>
            <w:r w:rsidRPr="00D72C35">
              <w:t>3</w:t>
            </w:r>
          </w:p>
        </w:tc>
        <w:tc>
          <w:tcPr>
            <w:tcW w:w="250" w:type="pct"/>
          </w:tcPr>
          <w:p w:rsidR="007A5F27" w:rsidRPr="00D72C35" w:rsidRDefault="007A5F27" w:rsidP="00271502">
            <w:pPr>
              <w:jc w:val="both"/>
              <w:rPr>
                <w:b/>
              </w:rPr>
            </w:pPr>
          </w:p>
        </w:tc>
        <w:tc>
          <w:tcPr>
            <w:tcW w:w="946" w:type="pct"/>
            <w:gridSpan w:val="2"/>
          </w:tcPr>
          <w:p w:rsidR="007A5F27" w:rsidRPr="00D72C35" w:rsidRDefault="007A5F27" w:rsidP="00271502">
            <w:pPr>
              <w:jc w:val="both"/>
            </w:pPr>
            <w:r w:rsidRPr="00D72C35">
              <w:t>Наличие социального паспорта семей</w:t>
            </w:r>
          </w:p>
        </w:tc>
        <w:tc>
          <w:tcPr>
            <w:tcW w:w="503" w:type="pct"/>
            <w:gridSpan w:val="2"/>
          </w:tcPr>
          <w:p w:rsidR="007A5F27" w:rsidRPr="00D72C35" w:rsidRDefault="007A5F27" w:rsidP="00271502">
            <w:pPr>
              <w:jc w:val="both"/>
            </w:pPr>
            <w:r w:rsidRPr="00D72C35">
              <w:t xml:space="preserve">Родители </w:t>
            </w:r>
          </w:p>
        </w:tc>
        <w:tc>
          <w:tcPr>
            <w:tcW w:w="502" w:type="pct"/>
            <w:gridSpan w:val="2"/>
          </w:tcPr>
          <w:p w:rsidR="007A5F27" w:rsidRPr="00D72C35" w:rsidRDefault="007A5F27" w:rsidP="00271502">
            <w:pPr>
              <w:jc w:val="both"/>
            </w:pPr>
            <w:r w:rsidRPr="00D72C35">
              <w:t>Анкетирование, метод наблюдения</w:t>
            </w:r>
          </w:p>
        </w:tc>
        <w:tc>
          <w:tcPr>
            <w:tcW w:w="612" w:type="pct"/>
            <w:gridSpan w:val="2"/>
          </w:tcPr>
          <w:p w:rsidR="007A5F27" w:rsidRPr="00D72C35" w:rsidRDefault="007A5F27" w:rsidP="00271502">
            <w:pPr>
              <w:jc w:val="both"/>
            </w:pPr>
            <w:r w:rsidRPr="00D72C35">
              <w:t>Анкеты, наблюдение</w:t>
            </w:r>
          </w:p>
        </w:tc>
        <w:tc>
          <w:tcPr>
            <w:tcW w:w="503" w:type="pct"/>
          </w:tcPr>
          <w:p w:rsidR="007A5F27" w:rsidRPr="00D72C35" w:rsidRDefault="007A5F27" w:rsidP="00271502">
            <w:pPr>
              <w:jc w:val="both"/>
            </w:pPr>
            <w:r w:rsidRPr="00D72C35">
              <w:t>Социальные паспорта</w:t>
            </w:r>
          </w:p>
        </w:tc>
        <w:tc>
          <w:tcPr>
            <w:tcW w:w="502" w:type="pct"/>
            <w:gridSpan w:val="3"/>
          </w:tcPr>
          <w:p w:rsidR="007A5F27" w:rsidRPr="00D72C35" w:rsidRDefault="007A5F27" w:rsidP="00271502">
            <w:pPr>
              <w:jc w:val="both"/>
            </w:pPr>
            <w:r w:rsidRPr="00D72C35">
              <w:t>1 раз в год</w:t>
            </w:r>
          </w:p>
        </w:tc>
        <w:tc>
          <w:tcPr>
            <w:tcW w:w="504" w:type="pct"/>
          </w:tcPr>
          <w:p w:rsidR="007A5F27" w:rsidRPr="00D72C35" w:rsidRDefault="007A5F27" w:rsidP="00271502">
            <w:pPr>
              <w:jc w:val="both"/>
            </w:pPr>
            <w:r>
              <w:t xml:space="preserve">Зам. дир. </w:t>
            </w:r>
            <w:r w:rsidRPr="00D72C35">
              <w:t xml:space="preserve">по </w:t>
            </w:r>
            <w:r>
              <w:t>У</w:t>
            </w:r>
            <w:r w:rsidRPr="00D72C35">
              <w:t>ВР,</w:t>
            </w:r>
          </w:p>
          <w:p w:rsidR="007A5F27" w:rsidRPr="00D72C35" w:rsidRDefault="007A5F27" w:rsidP="00271502">
            <w:pPr>
              <w:jc w:val="both"/>
            </w:pPr>
            <w:r>
              <w:t>кл.</w:t>
            </w:r>
            <w:r w:rsidRPr="00D72C35">
              <w:t xml:space="preserve"> руководители</w:t>
            </w:r>
          </w:p>
        </w:tc>
        <w:tc>
          <w:tcPr>
            <w:tcW w:w="501" w:type="pct"/>
          </w:tcPr>
          <w:p w:rsidR="007A5F27" w:rsidRPr="00D72C35" w:rsidRDefault="007A5F27" w:rsidP="00271502">
            <w:pPr>
              <w:jc w:val="both"/>
            </w:pPr>
            <w:r w:rsidRPr="00D72C35">
              <w:t>Совещание при завуче</w:t>
            </w:r>
          </w:p>
          <w:p w:rsidR="007A5F27" w:rsidRPr="00D72C35" w:rsidRDefault="007A5F27" w:rsidP="00271502">
            <w:pPr>
              <w:jc w:val="both"/>
            </w:pPr>
          </w:p>
        </w:tc>
      </w:tr>
      <w:tr w:rsidR="007A5F27" w:rsidRPr="00D72C35" w:rsidTr="00271502">
        <w:trPr>
          <w:gridAfter w:val="1"/>
          <w:wAfter w:w="11" w:type="pct"/>
          <w:trHeight w:val="1240"/>
        </w:trPr>
        <w:tc>
          <w:tcPr>
            <w:tcW w:w="166" w:type="pct"/>
          </w:tcPr>
          <w:p w:rsidR="007A5F27" w:rsidRPr="00D72C35" w:rsidRDefault="007A5F27" w:rsidP="00271502">
            <w:pPr>
              <w:jc w:val="both"/>
            </w:pPr>
            <w:r w:rsidRPr="00D72C35">
              <w:lastRenderedPageBreak/>
              <w:t>4</w:t>
            </w:r>
          </w:p>
        </w:tc>
        <w:tc>
          <w:tcPr>
            <w:tcW w:w="250" w:type="pct"/>
          </w:tcPr>
          <w:p w:rsidR="007A5F27" w:rsidRPr="00D72C35" w:rsidRDefault="007A5F27" w:rsidP="00271502">
            <w:pPr>
              <w:jc w:val="both"/>
              <w:rPr>
                <w:b/>
              </w:rPr>
            </w:pPr>
          </w:p>
        </w:tc>
        <w:tc>
          <w:tcPr>
            <w:tcW w:w="946" w:type="pct"/>
            <w:gridSpan w:val="2"/>
          </w:tcPr>
          <w:p w:rsidR="007A5F27" w:rsidRPr="00D72C35" w:rsidRDefault="007A5F27" w:rsidP="00271502">
            <w:pPr>
              <w:jc w:val="both"/>
            </w:pPr>
            <w:r w:rsidRPr="00D72C35">
              <w:t>Обследование санитарно-гигиенических и бытовых условий семей</w:t>
            </w:r>
          </w:p>
        </w:tc>
        <w:tc>
          <w:tcPr>
            <w:tcW w:w="503" w:type="pct"/>
            <w:gridSpan w:val="2"/>
          </w:tcPr>
          <w:p w:rsidR="007A5F27" w:rsidRPr="00D72C35" w:rsidRDefault="007A5F27" w:rsidP="00271502">
            <w:pPr>
              <w:jc w:val="both"/>
            </w:pPr>
            <w:r w:rsidRPr="00D72C35">
              <w:t>Родители</w:t>
            </w:r>
          </w:p>
        </w:tc>
        <w:tc>
          <w:tcPr>
            <w:tcW w:w="502" w:type="pct"/>
            <w:gridSpan w:val="2"/>
          </w:tcPr>
          <w:p w:rsidR="007A5F27" w:rsidRPr="00D72C35" w:rsidRDefault="007A5F27" w:rsidP="00271502">
            <w:pPr>
              <w:jc w:val="both"/>
            </w:pPr>
            <w:r w:rsidRPr="00D72C35">
              <w:t>Метод наблюдения</w:t>
            </w:r>
          </w:p>
        </w:tc>
        <w:tc>
          <w:tcPr>
            <w:tcW w:w="612" w:type="pct"/>
            <w:gridSpan w:val="2"/>
          </w:tcPr>
          <w:p w:rsidR="007A5F27" w:rsidRPr="00D72C35" w:rsidRDefault="007A5F27" w:rsidP="00271502">
            <w:pPr>
              <w:jc w:val="both"/>
            </w:pPr>
            <w:r w:rsidRPr="00D72C35">
              <w:t>Посещение, составление актов</w:t>
            </w:r>
          </w:p>
        </w:tc>
        <w:tc>
          <w:tcPr>
            <w:tcW w:w="503" w:type="pct"/>
          </w:tcPr>
          <w:p w:rsidR="007A5F27" w:rsidRPr="00D72C35" w:rsidRDefault="007A5F27" w:rsidP="00271502">
            <w:pPr>
              <w:jc w:val="both"/>
            </w:pPr>
            <w:r w:rsidRPr="00D72C35">
              <w:t xml:space="preserve">Сводная таблица </w:t>
            </w:r>
          </w:p>
        </w:tc>
        <w:tc>
          <w:tcPr>
            <w:tcW w:w="502" w:type="pct"/>
            <w:gridSpan w:val="3"/>
          </w:tcPr>
          <w:p w:rsidR="007A5F27" w:rsidRPr="00D72C35" w:rsidRDefault="007A5F27" w:rsidP="00271502">
            <w:pPr>
              <w:jc w:val="both"/>
            </w:pPr>
            <w:r w:rsidRPr="00D72C35">
              <w:t>1 раз в год</w:t>
            </w:r>
          </w:p>
        </w:tc>
        <w:tc>
          <w:tcPr>
            <w:tcW w:w="504" w:type="pct"/>
          </w:tcPr>
          <w:p w:rsidR="007A5F27" w:rsidRPr="00D72C35" w:rsidRDefault="007A5F27" w:rsidP="00271502">
            <w:pPr>
              <w:jc w:val="both"/>
            </w:pPr>
          </w:p>
          <w:p w:rsidR="007A5F27" w:rsidRPr="00D72C35" w:rsidRDefault="007A5F27" w:rsidP="00271502">
            <w:pPr>
              <w:jc w:val="both"/>
            </w:pPr>
            <w:r>
              <w:t xml:space="preserve">кл. </w:t>
            </w:r>
            <w:r w:rsidRPr="00D72C35">
              <w:t>руководители</w:t>
            </w:r>
          </w:p>
        </w:tc>
        <w:tc>
          <w:tcPr>
            <w:tcW w:w="501" w:type="pct"/>
          </w:tcPr>
          <w:p w:rsidR="007A5F27" w:rsidRPr="00D72C35" w:rsidRDefault="007A5F27" w:rsidP="00271502">
            <w:pPr>
              <w:jc w:val="both"/>
            </w:pPr>
            <w:r w:rsidRPr="00D72C35">
              <w:t>Совещание при завуче</w:t>
            </w:r>
          </w:p>
          <w:p w:rsidR="007A5F27" w:rsidRPr="00D72C35" w:rsidRDefault="007A5F27" w:rsidP="00271502">
            <w:pPr>
              <w:jc w:val="both"/>
            </w:pPr>
          </w:p>
        </w:tc>
      </w:tr>
      <w:tr w:rsidR="007A5F27" w:rsidRPr="00D72C35" w:rsidTr="00271502">
        <w:trPr>
          <w:gridAfter w:val="1"/>
          <w:wAfter w:w="11" w:type="pct"/>
          <w:trHeight w:val="1240"/>
        </w:trPr>
        <w:tc>
          <w:tcPr>
            <w:tcW w:w="166" w:type="pct"/>
          </w:tcPr>
          <w:p w:rsidR="007A5F27" w:rsidRPr="00D72C35" w:rsidRDefault="007A5F27" w:rsidP="00271502">
            <w:pPr>
              <w:jc w:val="both"/>
            </w:pPr>
            <w:r w:rsidRPr="00D72C35">
              <w:t>5</w:t>
            </w:r>
          </w:p>
        </w:tc>
        <w:tc>
          <w:tcPr>
            <w:tcW w:w="250" w:type="pct"/>
          </w:tcPr>
          <w:p w:rsidR="007A5F27" w:rsidRPr="00D72C35" w:rsidRDefault="007A5F27" w:rsidP="00271502">
            <w:pPr>
              <w:jc w:val="both"/>
              <w:rPr>
                <w:b/>
              </w:rPr>
            </w:pPr>
          </w:p>
        </w:tc>
        <w:tc>
          <w:tcPr>
            <w:tcW w:w="946" w:type="pct"/>
            <w:gridSpan w:val="2"/>
          </w:tcPr>
          <w:p w:rsidR="007A5F27" w:rsidRPr="00D72C35" w:rsidRDefault="007A5F27" w:rsidP="00271502">
            <w:pPr>
              <w:jc w:val="both"/>
            </w:pPr>
            <w:r w:rsidRPr="00D72C35">
              <w:t>Актуальность тематики родительских собраний</w:t>
            </w:r>
          </w:p>
        </w:tc>
        <w:tc>
          <w:tcPr>
            <w:tcW w:w="503" w:type="pct"/>
            <w:gridSpan w:val="2"/>
          </w:tcPr>
          <w:p w:rsidR="007A5F27" w:rsidRPr="00D72C35" w:rsidRDefault="007A5F27" w:rsidP="00271502">
            <w:pPr>
              <w:jc w:val="both"/>
            </w:pPr>
            <w:r w:rsidRPr="00D72C35">
              <w:t>Родители</w:t>
            </w:r>
          </w:p>
        </w:tc>
        <w:tc>
          <w:tcPr>
            <w:tcW w:w="502" w:type="pct"/>
            <w:gridSpan w:val="2"/>
          </w:tcPr>
          <w:p w:rsidR="007A5F27" w:rsidRPr="00D72C35" w:rsidRDefault="007A5F27" w:rsidP="00271502">
            <w:pPr>
              <w:jc w:val="both"/>
            </w:pPr>
            <w:r w:rsidRPr="00D72C35">
              <w:t>Анализ документации</w:t>
            </w:r>
          </w:p>
        </w:tc>
        <w:tc>
          <w:tcPr>
            <w:tcW w:w="612" w:type="pct"/>
            <w:gridSpan w:val="2"/>
          </w:tcPr>
          <w:p w:rsidR="007A5F27" w:rsidRPr="00D72C35" w:rsidRDefault="007A5F27" w:rsidP="00271502">
            <w:pPr>
              <w:jc w:val="both"/>
            </w:pPr>
            <w:r>
              <w:t>Планы кл. руководителей, протокол</w:t>
            </w:r>
            <w:r w:rsidRPr="00D72C35">
              <w:t xml:space="preserve"> родительских собраний</w:t>
            </w:r>
          </w:p>
        </w:tc>
        <w:tc>
          <w:tcPr>
            <w:tcW w:w="503" w:type="pct"/>
          </w:tcPr>
          <w:p w:rsidR="007A5F27" w:rsidRPr="00D72C35" w:rsidRDefault="007A5F27" w:rsidP="00271502">
            <w:pPr>
              <w:jc w:val="both"/>
            </w:pPr>
            <w:r w:rsidRPr="00D72C35">
              <w:t xml:space="preserve">Справка </w:t>
            </w:r>
          </w:p>
        </w:tc>
        <w:tc>
          <w:tcPr>
            <w:tcW w:w="502" w:type="pct"/>
            <w:gridSpan w:val="3"/>
          </w:tcPr>
          <w:p w:rsidR="007A5F27" w:rsidRPr="00D72C35" w:rsidRDefault="007A5F27" w:rsidP="00271502">
            <w:pPr>
              <w:jc w:val="both"/>
            </w:pPr>
            <w:r w:rsidRPr="00D72C35">
              <w:t>1 раз в год</w:t>
            </w:r>
          </w:p>
        </w:tc>
        <w:tc>
          <w:tcPr>
            <w:tcW w:w="504" w:type="pct"/>
          </w:tcPr>
          <w:p w:rsidR="007A5F27" w:rsidRPr="00D72C35" w:rsidRDefault="007A5F27" w:rsidP="00271502">
            <w:pPr>
              <w:jc w:val="both"/>
            </w:pPr>
            <w:r w:rsidRPr="00D72C35">
              <w:t>Зам. директора по ВР</w:t>
            </w:r>
          </w:p>
        </w:tc>
        <w:tc>
          <w:tcPr>
            <w:tcW w:w="501" w:type="pct"/>
          </w:tcPr>
          <w:p w:rsidR="007A5F27" w:rsidRPr="00D72C35" w:rsidRDefault="007A5F27" w:rsidP="00271502">
            <w:pPr>
              <w:jc w:val="both"/>
            </w:pPr>
            <w:r w:rsidRPr="00D72C35">
              <w:t>Совещание при директоре</w:t>
            </w:r>
          </w:p>
          <w:p w:rsidR="007A5F27" w:rsidRPr="00D72C35" w:rsidRDefault="007A5F27" w:rsidP="00271502">
            <w:pPr>
              <w:jc w:val="both"/>
            </w:pPr>
          </w:p>
        </w:tc>
      </w:tr>
      <w:tr w:rsidR="007A5F27" w:rsidRPr="00D72C35" w:rsidTr="00271502">
        <w:trPr>
          <w:gridAfter w:val="1"/>
          <w:wAfter w:w="11" w:type="pct"/>
          <w:trHeight w:val="1240"/>
        </w:trPr>
        <w:tc>
          <w:tcPr>
            <w:tcW w:w="166" w:type="pct"/>
          </w:tcPr>
          <w:p w:rsidR="007A5F27" w:rsidRPr="00D72C35" w:rsidRDefault="007A5F27" w:rsidP="00271502">
            <w:pPr>
              <w:jc w:val="both"/>
            </w:pPr>
            <w:r w:rsidRPr="00D72C35">
              <w:t>6</w:t>
            </w:r>
          </w:p>
        </w:tc>
        <w:tc>
          <w:tcPr>
            <w:tcW w:w="250" w:type="pct"/>
          </w:tcPr>
          <w:p w:rsidR="007A5F27" w:rsidRPr="00D72C35" w:rsidRDefault="007A5F27" w:rsidP="00271502">
            <w:pPr>
              <w:jc w:val="both"/>
              <w:rPr>
                <w:b/>
              </w:rPr>
            </w:pPr>
          </w:p>
        </w:tc>
        <w:tc>
          <w:tcPr>
            <w:tcW w:w="946" w:type="pct"/>
            <w:gridSpan w:val="2"/>
          </w:tcPr>
          <w:p w:rsidR="007A5F27" w:rsidRPr="00D72C35" w:rsidRDefault="007A5F27" w:rsidP="00271502">
            <w:pPr>
              <w:jc w:val="both"/>
            </w:pPr>
            <w:r w:rsidRPr="00D72C35">
              <w:t xml:space="preserve">Наличие совместных планов работы </w:t>
            </w:r>
            <w:proofErr w:type="gramStart"/>
            <w:r w:rsidRPr="00D72C35">
              <w:t>с</w:t>
            </w:r>
            <w:proofErr w:type="gramEnd"/>
            <w:r w:rsidRPr="00D72C35">
              <w:t>:</w:t>
            </w:r>
          </w:p>
          <w:p w:rsidR="007A5F27" w:rsidRPr="00D72C35" w:rsidRDefault="007A5F27" w:rsidP="00230E1C">
            <w:pPr>
              <w:numPr>
                <w:ilvl w:val="0"/>
                <w:numId w:val="4"/>
              </w:numPr>
              <w:ind w:left="0" w:firstLine="0"/>
              <w:jc w:val="both"/>
            </w:pPr>
            <w:r>
              <w:t>сельской библиотекой</w:t>
            </w:r>
          </w:p>
          <w:p w:rsidR="007A5F27" w:rsidRPr="00D72C35" w:rsidRDefault="007A5F27" w:rsidP="00230E1C">
            <w:pPr>
              <w:numPr>
                <w:ilvl w:val="0"/>
                <w:numId w:val="4"/>
              </w:numPr>
              <w:ind w:left="0" w:firstLine="0"/>
              <w:jc w:val="both"/>
            </w:pPr>
            <w:r>
              <w:t>К</w:t>
            </w:r>
            <w:r w:rsidRPr="00D72C35">
              <w:t>ДН</w:t>
            </w:r>
          </w:p>
        </w:tc>
        <w:tc>
          <w:tcPr>
            <w:tcW w:w="503" w:type="pct"/>
            <w:gridSpan w:val="2"/>
          </w:tcPr>
          <w:p w:rsidR="007A5F27" w:rsidRPr="00D72C35" w:rsidRDefault="007A5F27" w:rsidP="00271502">
            <w:pPr>
              <w:jc w:val="both"/>
            </w:pPr>
          </w:p>
        </w:tc>
        <w:tc>
          <w:tcPr>
            <w:tcW w:w="502" w:type="pct"/>
            <w:gridSpan w:val="2"/>
          </w:tcPr>
          <w:p w:rsidR="007A5F27" w:rsidRPr="00D72C35" w:rsidRDefault="007A5F27" w:rsidP="00271502">
            <w:pPr>
              <w:jc w:val="both"/>
            </w:pPr>
          </w:p>
        </w:tc>
        <w:tc>
          <w:tcPr>
            <w:tcW w:w="612" w:type="pct"/>
            <w:gridSpan w:val="2"/>
          </w:tcPr>
          <w:p w:rsidR="007A5F27" w:rsidRPr="00D72C35" w:rsidRDefault="007A5F27" w:rsidP="00271502">
            <w:pPr>
              <w:jc w:val="both"/>
            </w:pPr>
          </w:p>
        </w:tc>
        <w:tc>
          <w:tcPr>
            <w:tcW w:w="503" w:type="pct"/>
          </w:tcPr>
          <w:p w:rsidR="007A5F27" w:rsidRPr="00D72C35" w:rsidRDefault="007A5F27" w:rsidP="00271502">
            <w:pPr>
              <w:jc w:val="both"/>
            </w:pPr>
          </w:p>
        </w:tc>
        <w:tc>
          <w:tcPr>
            <w:tcW w:w="502" w:type="pct"/>
            <w:gridSpan w:val="3"/>
          </w:tcPr>
          <w:p w:rsidR="007A5F27" w:rsidRPr="00D72C35" w:rsidRDefault="007A5F27" w:rsidP="00271502">
            <w:pPr>
              <w:jc w:val="both"/>
            </w:pPr>
          </w:p>
        </w:tc>
        <w:tc>
          <w:tcPr>
            <w:tcW w:w="504" w:type="pct"/>
          </w:tcPr>
          <w:p w:rsidR="007A5F27" w:rsidRPr="00D72C35" w:rsidRDefault="007A5F27" w:rsidP="00271502">
            <w:pPr>
              <w:jc w:val="both"/>
            </w:pPr>
          </w:p>
        </w:tc>
        <w:tc>
          <w:tcPr>
            <w:tcW w:w="501" w:type="pct"/>
          </w:tcPr>
          <w:p w:rsidR="007A5F27" w:rsidRPr="00D72C35" w:rsidRDefault="007A5F27" w:rsidP="00271502">
            <w:pPr>
              <w:jc w:val="both"/>
            </w:pPr>
          </w:p>
        </w:tc>
      </w:tr>
    </w:tbl>
    <w:p w:rsidR="007A5F27" w:rsidRDefault="007A5F27" w:rsidP="007A5F27">
      <w:pPr>
        <w:jc w:val="both"/>
        <w:rPr>
          <w:bCs/>
          <w:iCs/>
          <w:sz w:val="28"/>
          <w:szCs w:val="28"/>
        </w:rPr>
      </w:pPr>
    </w:p>
    <w:p w:rsidR="007A5F27" w:rsidRDefault="007A5F27" w:rsidP="007A5F27">
      <w:pPr>
        <w:tabs>
          <w:tab w:val="center" w:pos="4677"/>
          <w:tab w:val="right" w:pos="9355"/>
        </w:tabs>
        <w:ind w:firstLine="720"/>
        <w:jc w:val="center"/>
        <w:rPr>
          <w:b/>
          <w:bCs/>
          <w:sz w:val="28"/>
          <w:szCs w:val="28"/>
          <w:u w:val="single"/>
        </w:rPr>
      </w:pPr>
    </w:p>
    <w:p w:rsidR="007A5F27" w:rsidRDefault="007A5F27" w:rsidP="007A5F27">
      <w:pPr>
        <w:tabs>
          <w:tab w:val="center" w:pos="4677"/>
          <w:tab w:val="right" w:pos="9355"/>
        </w:tabs>
        <w:ind w:firstLine="720"/>
        <w:jc w:val="center"/>
        <w:rPr>
          <w:b/>
          <w:bCs/>
          <w:sz w:val="28"/>
          <w:szCs w:val="28"/>
          <w:u w:val="single"/>
        </w:rPr>
      </w:pPr>
    </w:p>
    <w:p w:rsidR="007A5F27" w:rsidRDefault="007A5F27" w:rsidP="007A5F27">
      <w:pPr>
        <w:tabs>
          <w:tab w:val="center" w:pos="4677"/>
          <w:tab w:val="right" w:pos="9355"/>
        </w:tabs>
        <w:ind w:firstLine="720"/>
        <w:jc w:val="center"/>
        <w:rPr>
          <w:b/>
          <w:bCs/>
          <w:sz w:val="28"/>
          <w:szCs w:val="28"/>
          <w:u w:val="single"/>
        </w:rPr>
      </w:pPr>
    </w:p>
    <w:p w:rsidR="007A5F27" w:rsidRPr="00D72C35" w:rsidRDefault="007A5F27" w:rsidP="007A5F27">
      <w:pPr>
        <w:shd w:val="clear" w:color="auto" w:fill="FFFFFF"/>
        <w:ind w:firstLine="720"/>
        <w:jc w:val="both"/>
        <w:rPr>
          <w:spacing w:val="1"/>
        </w:rPr>
      </w:pPr>
      <w:r w:rsidRPr="00D72C35">
        <w:rPr>
          <w:spacing w:val="1"/>
        </w:rPr>
        <w:t>.</w:t>
      </w:r>
    </w:p>
    <w:p w:rsidR="007A5F27" w:rsidRDefault="007A5F27" w:rsidP="007A5F27">
      <w:pPr>
        <w:shd w:val="clear" w:color="auto" w:fill="FFFFFF"/>
        <w:ind w:firstLine="720"/>
        <w:jc w:val="center"/>
        <w:rPr>
          <w:b/>
          <w:spacing w:val="2"/>
          <w:sz w:val="36"/>
          <w:szCs w:val="36"/>
        </w:rPr>
      </w:pPr>
      <w:r w:rsidRPr="0060185D">
        <w:rPr>
          <w:b/>
          <w:spacing w:val="2"/>
          <w:sz w:val="36"/>
          <w:szCs w:val="36"/>
        </w:rPr>
        <w:t>Формы аттестации, используемые в школе на разных ступенях обучения</w:t>
      </w:r>
    </w:p>
    <w:p w:rsidR="0060185D" w:rsidRDefault="0060185D" w:rsidP="007A5F27">
      <w:pPr>
        <w:shd w:val="clear" w:color="auto" w:fill="FFFFFF"/>
        <w:ind w:firstLine="720"/>
        <w:jc w:val="center"/>
        <w:rPr>
          <w:b/>
          <w:spacing w:val="2"/>
          <w:sz w:val="36"/>
          <w:szCs w:val="36"/>
        </w:rPr>
      </w:pPr>
    </w:p>
    <w:p w:rsidR="00D15DC0" w:rsidRDefault="00D15DC0" w:rsidP="00D15DC0">
      <w:pPr>
        <w:shd w:val="clear" w:color="auto" w:fill="FFFFFF"/>
        <w:ind w:firstLine="720"/>
        <w:jc w:val="center"/>
        <w:rPr>
          <w:spacing w:val="2"/>
          <w:sz w:val="28"/>
          <w:szCs w:val="28"/>
        </w:rPr>
      </w:pPr>
      <w:r w:rsidRPr="00D15DC0">
        <w:rPr>
          <w:spacing w:val="2"/>
          <w:sz w:val="28"/>
          <w:szCs w:val="28"/>
        </w:rPr>
        <w:t xml:space="preserve">Формы аттестации </w:t>
      </w:r>
      <w:r>
        <w:rPr>
          <w:spacing w:val="2"/>
          <w:sz w:val="28"/>
          <w:szCs w:val="28"/>
        </w:rPr>
        <w:t>изложены в «Положении о формах, периодичности и порядке текущего контроля успеваемости и промежуточной аттестации обучающихся».</w:t>
      </w:r>
    </w:p>
    <w:p w:rsidR="007A5F27" w:rsidRPr="00D15DC0" w:rsidRDefault="007A5F27" w:rsidP="00D15DC0">
      <w:pPr>
        <w:shd w:val="clear" w:color="auto" w:fill="FFFFFF"/>
        <w:ind w:firstLine="720"/>
        <w:jc w:val="center"/>
        <w:rPr>
          <w:sz w:val="28"/>
          <w:szCs w:val="28"/>
        </w:rPr>
      </w:pPr>
      <w:r w:rsidRPr="00D15DC0">
        <w:rPr>
          <w:sz w:val="28"/>
          <w:szCs w:val="28"/>
        </w:rPr>
        <w:t xml:space="preserve">Систематичность контроля (периодичность проверки знаний и умений каждого ученика, накопление отметок за разные виды работ в течение четверти) отражается в </w:t>
      </w:r>
      <w:r w:rsidR="00D15DC0" w:rsidRPr="00D15DC0">
        <w:rPr>
          <w:sz w:val="28"/>
          <w:szCs w:val="28"/>
        </w:rPr>
        <w:t xml:space="preserve">электронном </w:t>
      </w:r>
      <w:r w:rsidRPr="00D15DC0">
        <w:rPr>
          <w:sz w:val="28"/>
          <w:szCs w:val="28"/>
        </w:rPr>
        <w:t>журнале. При оценке знаний и умений школьников используется пятибалльная система, а в старших классах допускается система зачетов.</w:t>
      </w:r>
    </w:p>
    <w:p w:rsidR="007A5F27" w:rsidRPr="00D15DC0" w:rsidRDefault="007A5F27" w:rsidP="007A5F27">
      <w:pPr>
        <w:shd w:val="clear" w:color="auto" w:fill="FFFFFF"/>
        <w:ind w:firstLine="720"/>
        <w:jc w:val="both"/>
        <w:rPr>
          <w:sz w:val="28"/>
          <w:szCs w:val="28"/>
        </w:rPr>
      </w:pPr>
      <w:r w:rsidRPr="00D15DC0">
        <w:rPr>
          <w:bCs/>
          <w:spacing w:val="-1"/>
          <w:sz w:val="28"/>
          <w:szCs w:val="28"/>
        </w:rPr>
        <w:t>О</w:t>
      </w:r>
      <w:r w:rsidRPr="00D15DC0">
        <w:rPr>
          <w:sz w:val="28"/>
          <w:szCs w:val="28"/>
        </w:rPr>
        <w:t>рганизация промежуточной и  государственной (итоговой) аттестации осуществляется в соответствии с Уставом школы.</w:t>
      </w:r>
    </w:p>
    <w:p w:rsidR="00D15DC0" w:rsidRDefault="007A5F27" w:rsidP="00D15DC0">
      <w:pPr>
        <w:ind w:firstLine="720"/>
        <w:jc w:val="both"/>
        <w:rPr>
          <w:sz w:val="28"/>
          <w:szCs w:val="28"/>
        </w:rPr>
      </w:pPr>
      <w:r w:rsidRPr="00D15DC0">
        <w:rPr>
          <w:sz w:val="28"/>
          <w:szCs w:val="28"/>
        </w:rPr>
        <w:t>В соответствии с требованиями Федерального государственного образовательного стандарта второго поколения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основного общего  и среднего полного образования.</w:t>
      </w:r>
      <w:r w:rsidRPr="00D15DC0">
        <w:rPr>
          <w:sz w:val="28"/>
          <w:szCs w:val="28"/>
        </w:rPr>
        <w:tab/>
      </w:r>
    </w:p>
    <w:p w:rsidR="007A5F27" w:rsidRPr="00D15DC0" w:rsidRDefault="007A5F27" w:rsidP="007A5F27">
      <w:pPr>
        <w:ind w:firstLine="720"/>
        <w:jc w:val="center"/>
        <w:rPr>
          <w:sz w:val="28"/>
          <w:szCs w:val="28"/>
        </w:rPr>
      </w:pPr>
      <w:r w:rsidRPr="00D15DC0">
        <w:rPr>
          <w:sz w:val="28"/>
          <w:szCs w:val="28"/>
        </w:rPr>
        <w:lastRenderedPageBreak/>
        <w:t>Оценка личностных результатов</w:t>
      </w:r>
    </w:p>
    <w:p w:rsidR="007A5F27" w:rsidRPr="0035343B" w:rsidRDefault="007A5F27" w:rsidP="007A5F27">
      <w:pPr>
        <w:ind w:firstLine="720"/>
        <w:jc w:val="both"/>
      </w:pPr>
      <w:r w:rsidRPr="00A25DBD">
        <w:t>Объектом оценки личностных результатов</w:t>
      </w:r>
      <w:r w:rsidRPr="0035343B">
        <w:t xml:space="preserve"> являются сформированные у учащихся универсальные учебные действия, включаемые в три основных блока:</w:t>
      </w:r>
    </w:p>
    <w:p w:rsidR="007A5F27" w:rsidRPr="0035343B" w:rsidRDefault="007A5F27" w:rsidP="00230E1C">
      <w:pPr>
        <w:numPr>
          <w:ilvl w:val="0"/>
          <w:numId w:val="26"/>
        </w:numPr>
        <w:shd w:val="clear" w:color="auto" w:fill="FFFFFF"/>
        <w:autoSpaceDE w:val="0"/>
        <w:autoSpaceDN w:val="0"/>
        <w:adjustRightInd w:val="0"/>
        <w:ind w:left="0" w:firstLine="720"/>
        <w:jc w:val="both"/>
      </w:pPr>
      <w:r w:rsidRPr="0035343B">
        <w:rPr>
          <w:iCs/>
          <w:color w:val="000000"/>
        </w:rPr>
        <w:t xml:space="preserve">самоопределение; </w:t>
      </w:r>
    </w:p>
    <w:p w:rsidR="007A5F27" w:rsidRPr="0035343B" w:rsidRDefault="007A5F27" w:rsidP="00230E1C">
      <w:pPr>
        <w:numPr>
          <w:ilvl w:val="0"/>
          <w:numId w:val="26"/>
        </w:numPr>
        <w:shd w:val="clear" w:color="auto" w:fill="FFFFFF"/>
        <w:autoSpaceDE w:val="0"/>
        <w:autoSpaceDN w:val="0"/>
        <w:adjustRightInd w:val="0"/>
        <w:ind w:left="0" w:firstLine="720"/>
        <w:jc w:val="both"/>
      </w:pPr>
      <w:r w:rsidRPr="0035343B">
        <w:rPr>
          <w:iCs/>
          <w:color w:val="000000"/>
        </w:rPr>
        <w:t>смыслоообразование</w:t>
      </w:r>
      <w:r w:rsidRPr="0035343B">
        <w:rPr>
          <w:color w:val="000000"/>
        </w:rPr>
        <w:t>;</w:t>
      </w:r>
    </w:p>
    <w:p w:rsidR="007A5F27" w:rsidRPr="0035343B" w:rsidRDefault="007A5F27" w:rsidP="00230E1C">
      <w:pPr>
        <w:numPr>
          <w:ilvl w:val="0"/>
          <w:numId w:val="26"/>
        </w:numPr>
        <w:ind w:left="0" w:firstLine="720"/>
        <w:jc w:val="both"/>
      </w:pPr>
      <w:r w:rsidRPr="0035343B">
        <w:rPr>
          <w:iCs/>
          <w:color w:val="000000"/>
        </w:rPr>
        <w:t>морально-этическая ориентация</w:t>
      </w:r>
      <w:r w:rsidRPr="0035343B">
        <w:rPr>
          <w:color w:val="000000"/>
        </w:rPr>
        <w:t>.</w:t>
      </w:r>
    </w:p>
    <w:p w:rsidR="007A5F27" w:rsidRPr="0035343B" w:rsidRDefault="007A5F27" w:rsidP="007A5F27">
      <w:pPr>
        <w:shd w:val="clear" w:color="auto" w:fill="FFFFFF"/>
        <w:autoSpaceDE w:val="0"/>
        <w:autoSpaceDN w:val="0"/>
        <w:adjustRightInd w:val="0"/>
        <w:ind w:firstLine="720"/>
        <w:jc w:val="both"/>
      </w:pPr>
      <w:r w:rsidRPr="0035343B">
        <w:rPr>
          <w:color w:val="000000"/>
        </w:rPr>
        <w:t xml:space="preserve">Основное </w:t>
      </w:r>
      <w:r w:rsidRPr="00A25DBD">
        <w:rPr>
          <w:bCs/>
          <w:color w:val="000000"/>
        </w:rPr>
        <w:t>содержание оценки личностных результатов</w:t>
      </w:r>
      <w:r w:rsidRPr="0035343B">
        <w:rPr>
          <w:b/>
          <w:bCs/>
          <w:color w:val="000000"/>
        </w:rPr>
        <w:t xml:space="preserve"> </w:t>
      </w:r>
      <w:r w:rsidRPr="0035343B">
        <w:rPr>
          <w:color w:val="000000"/>
        </w:rPr>
        <w:t>строится вокруг оценки:</w:t>
      </w:r>
    </w:p>
    <w:p w:rsidR="007A5F27" w:rsidRPr="0035343B" w:rsidRDefault="007A5F27" w:rsidP="00230E1C">
      <w:pPr>
        <w:numPr>
          <w:ilvl w:val="0"/>
          <w:numId w:val="27"/>
        </w:numPr>
        <w:shd w:val="clear" w:color="auto" w:fill="FFFFFF"/>
        <w:autoSpaceDE w:val="0"/>
        <w:autoSpaceDN w:val="0"/>
        <w:adjustRightInd w:val="0"/>
        <w:ind w:left="0" w:firstLine="720"/>
        <w:jc w:val="both"/>
      </w:pPr>
      <w:r w:rsidRPr="0035343B">
        <w:rPr>
          <w:color w:val="000000"/>
        </w:rPr>
        <w:t xml:space="preserve">сформированности внутренней позиции </w:t>
      </w:r>
      <w:proofErr w:type="gramStart"/>
      <w:r w:rsidRPr="0035343B">
        <w:rPr>
          <w:color w:val="000000"/>
        </w:rPr>
        <w:t>обучающегося</w:t>
      </w:r>
      <w:proofErr w:type="gramEnd"/>
      <w:r w:rsidRPr="0035343B">
        <w:rPr>
          <w:color w:val="000000"/>
        </w:rPr>
        <w:t>, которая находит отражение в эмоционально-положительном отношении обучающегося к школе, уровне  удовлетворённости образовательными услугами,</w:t>
      </w:r>
    </w:p>
    <w:p w:rsidR="007A5F27" w:rsidRPr="0035343B" w:rsidRDefault="007A5F27" w:rsidP="00230E1C">
      <w:pPr>
        <w:numPr>
          <w:ilvl w:val="0"/>
          <w:numId w:val="27"/>
        </w:numPr>
        <w:shd w:val="clear" w:color="auto" w:fill="FFFFFF"/>
        <w:autoSpaceDE w:val="0"/>
        <w:autoSpaceDN w:val="0"/>
        <w:adjustRightInd w:val="0"/>
        <w:ind w:left="0" w:firstLine="720"/>
        <w:jc w:val="both"/>
      </w:pPr>
      <w:r w:rsidRPr="0035343B">
        <w:rPr>
          <w:color w:val="000000"/>
        </w:rPr>
        <w:t>ориентации на содержательные моменты образовательного процесса;</w:t>
      </w:r>
    </w:p>
    <w:p w:rsidR="007A5F27" w:rsidRPr="0035343B" w:rsidRDefault="007A5F27" w:rsidP="00230E1C">
      <w:pPr>
        <w:numPr>
          <w:ilvl w:val="0"/>
          <w:numId w:val="27"/>
        </w:numPr>
        <w:shd w:val="clear" w:color="auto" w:fill="FFFFFF"/>
        <w:autoSpaceDE w:val="0"/>
        <w:autoSpaceDN w:val="0"/>
        <w:adjustRightInd w:val="0"/>
        <w:ind w:left="0" w:firstLine="720"/>
        <w:jc w:val="both"/>
      </w:pPr>
      <w:r w:rsidRPr="0035343B">
        <w:rPr>
          <w:color w:val="000000"/>
        </w:rPr>
        <w:t>сформированности основ гражданской идентичности;</w:t>
      </w:r>
    </w:p>
    <w:p w:rsidR="007A5F27" w:rsidRPr="0035343B" w:rsidRDefault="007A5F27" w:rsidP="00230E1C">
      <w:pPr>
        <w:numPr>
          <w:ilvl w:val="0"/>
          <w:numId w:val="27"/>
        </w:numPr>
        <w:shd w:val="clear" w:color="auto" w:fill="FFFFFF"/>
        <w:autoSpaceDE w:val="0"/>
        <w:autoSpaceDN w:val="0"/>
        <w:adjustRightInd w:val="0"/>
        <w:ind w:left="0" w:firstLine="720"/>
        <w:jc w:val="both"/>
      </w:pPr>
      <w:r w:rsidRPr="0035343B">
        <w:rPr>
          <w:color w:val="000000"/>
        </w:rPr>
        <w:t>сформированности самооценки;</w:t>
      </w:r>
    </w:p>
    <w:p w:rsidR="007A5F27" w:rsidRPr="0035343B" w:rsidRDefault="007A5F27" w:rsidP="00230E1C">
      <w:pPr>
        <w:numPr>
          <w:ilvl w:val="0"/>
          <w:numId w:val="27"/>
        </w:numPr>
        <w:shd w:val="clear" w:color="auto" w:fill="FFFFFF"/>
        <w:autoSpaceDE w:val="0"/>
        <w:autoSpaceDN w:val="0"/>
        <w:adjustRightInd w:val="0"/>
        <w:ind w:left="0" w:firstLine="720"/>
        <w:jc w:val="both"/>
      </w:pPr>
      <w:r w:rsidRPr="0035343B">
        <w:rPr>
          <w:color w:val="000000"/>
        </w:rPr>
        <w:t>сформированности мотивации учебной деятельности;</w:t>
      </w:r>
    </w:p>
    <w:p w:rsidR="007A5F27" w:rsidRPr="0035343B" w:rsidRDefault="007A5F27" w:rsidP="00230E1C">
      <w:pPr>
        <w:numPr>
          <w:ilvl w:val="0"/>
          <w:numId w:val="27"/>
        </w:numPr>
        <w:shd w:val="clear" w:color="auto" w:fill="FFFFFF"/>
        <w:autoSpaceDE w:val="0"/>
        <w:autoSpaceDN w:val="0"/>
        <w:adjustRightInd w:val="0"/>
        <w:ind w:left="0" w:firstLine="720"/>
        <w:jc w:val="both"/>
      </w:pPr>
      <w:r w:rsidRPr="0035343B">
        <w:rPr>
          <w:color w:val="000000"/>
        </w:rPr>
        <w:t>знания моральных норм и сформированности морально-этических суждений, способности к оценке своих поступков и действий других людей с точки зрения соблюдения/нарушения моральной нормы.</w:t>
      </w:r>
    </w:p>
    <w:p w:rsidR="007A5F27" w:rsidRPr="0035343B" w:rsidRDefault="007A5F27" w:rsidP="007A5F27">
      <w:pPr>
        <w:ind w:firstLine="720"/>
        <w:jc w:val="both"/>
        <w:rPr>
          <w:color w:val="000000"/>
        </w:rPr>
      </w:pPr>
      <w:r w:rsidRPr="0035343B">
        <w:rPr>
          <w:color w:val="000000"/>
        </w:rPr>
        <w:t xml:space="preserve">Оценка  личностных результатов осуществляется  в ходе </w:t>
      </w:r>
      <w:r w:rsidRPr="0035343B">
        <w:rPr>
          <w:iCs/>
          <w:color w:val="000000"/>
        </w:rPr>
        <w:t>мониторинговых исследований п</w:t>
      </w:r>
      <w:r w:rsidR="0060185D">
        <w:rPr>
          <w:iCs/>
          <w:color w:val="000000"/>
        </w:rPr>
        <w:t>едагогами</w:t>
      </w:r>
      <w:r w:rsidRPr="0035343B">
        <w:rPr>
          <w:iCs/>
          <w:color w:val="000000"/>
        </w:rPr>
        <w:t xml:space="preserve">ом школы. </w:t>
      </w:r>
    </w:p>
    <w:p w:rsidR="007A5F27" w:rsidRPr="0035343B" w:rsidRDefault="007A5F27" w:rsidP="007A5F27">
      <w:pPr>
        <w:ind w:firstLine="720"/>
        <w:jc w:val="both"/>
        <w:rPr>
          <w:b/>
          <w:bCs/>
          <w:i/>
          <w:iCs/>
          <w:color w:val="000000"/>
        </w:rPr>
      </w:pPr>
    </w:p>
    <w:p w:rsidR="007A5F27" w:rsidRPr="00D15DC0" w:rsidRDefault="007A5F27" w:rsidP="007A5F27">
      <w:pPr>
        <w:ind w:firstLine="720"/>
        <w:jc w:val="center"/>
        <w:rPr>
          <w:sz w:val="28"/>
          <w:szCs w:val="28"/>
        </w:rPr>
      </w:pPr>
      <w:r w:rsidRPr="00D15DC0">
        <w:rPr>
          <w:sz w:val="28"/>
          <w:szCs w:val="28"/>
        </w:rPr>
        <w:t>Оценка метапредметных результатов</w:t>
      </w:r>
    </w:p>
    <w:p w:rsidR="007A5F27" w:rsidRPr="0035343B" w:rsidRDefault="007A5F27" w:rsidP="007A5F27">
      <w:pPr>
        <w:shd w:val="clear" w:color="auto" w:fill="FFFFFF"/>
        <w:autoSpaceDE w:val="0"/>
        <w:autoSpaceDN w:val="0"/>
        <w:adjustRightInd w:val="0"/>
        <w:ind w:firstLine="720"/>
        <w:jc w:val="both"/>
      </w:pPr>
      <w:r w:rsidRPr="00D15DC0">
        <w:rPr>
          <w:bCs/>
          <w:color w:val="000000"/>
        </w:rPr>
        <w:t xml:space="preserve">Оценка метапредметных результатов </w:t>
      </w:r>
      <w:r w:rsidRPr="00D15DC0">
        <w:rPr>
          <w:color w:val="000000"/>
        </w:rPr>
        <w:t>предполагает оценку универсальных учебных действий</w:t>
      </w:r>
      <w:r w:rsidRPr="0035343B">
        <w:rPr>
          <w:color w:val="000000"/>
        </w:rPr>
        <w:t xml:space="preserve">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7A5F27" w:rsidRPr="0035343B" w:rsidRDefault="007A5F27" w:rsidP="007A5F27">
      <w:pPr>
        <w:shd w:val="clear" w:color="auto" w:fill="FFFFFF"/>
        <w:autoSpaceDE w:val="0"/>
        <w:autoSpaceDN w:val="0"/>
        <w:adjustRightInd w:val="0"/>
        <w:ind w:firstLine="720"/>
        <w:jc w:val="both"/>
      </w:pPr>
      <w:r w:rsidRPr="0035343B">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A5F27" w:rsidRPr="0035343B" w:rsidRDefault="007A5F27" w:rsidP="007A5F27">
      <w:pPr>
        <w:shd w:val="clear" w:color="auto" w:fill="FFFFFF"/>
        <w:autoSpaceDE w:val="0"/>
        <w:autoSpaceDN w:val="0"/>
        <w:adjustRightInd w:val="0"/>
        <w:ind w:firstLine="720"/>
        <w:jc w:val="both"/>
      </w:pPr>
      <w:r w:rsidRPr="0035343B">
        <w:rPr>
          <w:color w:val="000000"/>
        </w:rPr>
        <w:t xml:space="preserve">Основное </w:t>
      </w:r>
      <w:r w:rsidRPr="0035343B">
        <w:rPr>
          <w:bCs/>
          <w:color w:val="000000"/>
        </w:rPr>
        <w:t>содержание оценки метапредметных результатов</w:t>
      </w:r>
      <w:r w:rsidRPr="0035343B">
        <w:rPr>
          <w:b/>
          <w:bCs/>
          <w:color w:val="000000"/>
        </w:rPr>
        <w:t xml:space="preserve"> </w:t>
      </w:r>
      <w:r w:rsidRPr="0035343B">
        <w:rPr>
          <w:color w:val="000000"/>
        </w:rPr>
        <w:t>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7A5F27" w:rsidRPr="0035343B" w:rsidRDefault="007A5F27" w:rsidP="007A5F27">
      <w:pPr>
        <w:ind w:firstLine="720"/>
        <w:jc w:val="both"/>
        <w:rPr>
          <w:b/>
        </w:rPr>
      </w:pPr>
    </w:p>
    <w:p w:rsidR="007A5F27" w:rsidRPr="00D15DC0" w:rsidRDefault="00D15DC0" w:rsidP="007A5F27">
      <w:pPr>
        <w:ind w:firstLine="720"/>
        <w:jc w:val="both"/>
      </w:pPr>
      <w:r>
        <w:rPr>
          <w:b/>
        </w:rPr>
        <w:t xml:space="preserve">                                                      </w:t>
      </w:r>
      <w:r w:rsidR="007A5F27" w:rsidRPr="00D15DC0">
        <w:t>Оценка предметных результатов</w:t>
      </w:r>
    </w:p>
    <w:p w:rsidR="007A5F27" w:rsidRPr="0035343B" w:rsidRDefault="007A5F27" w:rsidP="007A5F27">
      <w:pPr>
        <w:ind w:firstLine="720"/>
        <w:jc w:val="both"/>
      </w:pPr>
      <w:r w:rsidRPr="0035343B">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A5F27" w:rsidRPr="0035343B" w:rsidRDefault="007A5F27" w:rsidP="007A5F27">
      <w:pPr>
        <w:shd w:val="clear" w:color="auto" w:fill="FFFFFF"/>
        <w:tabs>
          <w:tab w:val="num" w:pos="720"/>
        </w:tabs>
        <w:autoSpaceDE w:val="0"/>
        <w:autoSpaceDN w:val="0"/>
        <w:adjustRightInd w:val="0"/>
        <w:ind w:firstLine="720"/>
        <w:jc w:val="both"/>
      </w:pPr>
      <w:r w:rsidRPr="0035343B">
        <w:rPr>
          <w:color w:val="000000"/>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выполнения заданий ГИА и ЕГЭ.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w:t>
      </w:r>
      <w:r w:rsidRPr="0035343B">
        <w:rPr>
          <w:color w:val="000000"/>
        </w:rPr>
        <w:lastRenderedPageBreak/>
        <w:t>оценки.</w:t>
      </w:r>
      <w:r w:rsidRPr="0035343B">
        <w:t xml:space="preserve"> Предметом итоговой оценки освоения обучающимися является достижение предметных и метапредметных  результатов начального общего, основного общего и среднего полного образования, необходимых для продолжения образования.</w:t>
      </w:r>
    </w:p>
    <w:p w:rsidR="007A5F27" w:rsidRPr="0035343B" w:rsidRDefault="007A5F27" w:rsidP="007A5F27">
      <w:pPr>
        <w:ind w:firstLine="720"/>
        <w:jc w:val="both"/>
      </w:pPr>
      <w:r w:rsidRPr="0035343B">
        <w:rPr>
          <w:color w:val="000000"/>
        </w:rPr>
        <w:t>Основным инструментом итоговой оценки являются итоговые комплексные работы, ГИА и ЕГЭ по предметам учебного плана.</w:t>
      </w:r>
    </w:p>
    <w:p w:rsidR="007A5F27" w:rsidRPr="0035343B" w:rsidRDefault="007A5F27" w:rsidP="007A5F27">
      <w:pPr>
        <w:ind w:firstLine="720"/>
        <w:jc w:val="both"/>
      </w:pPr>
    </w:p>
    <w:p w:rsidR="00011BED" w:rsidRDefault="007A5F27" w:rsidP="00011BED">
      <w:pPr>
        <w:shd w:val="clear" w:color="auto" w:fill="FFFFFF"/>
        <w:ind w:firstLine="720"/>
        <w:jc w:val="center"/>
        <w:rPr>
          <w:spacing w:val="2"/>
          <w:sz w:val="28"/>
          <w:szCs w:val="28"/>
        </w:rPr>
      </w:pPr>
      <w:r w:rsidRPr="0035343B">
        <w:rPr>
          <w:b/>
        </w:rPr>
        <w:t>Формы представления образовательных результатов</w:t>
      </w:r>
      <w:r w:rsidR="00011BED">
        <w:t xml:space="preserve"> </w:t>
      </w:r>
      <w:r w:rsidR="00011BED">
        <w:rPr>
          <w:spacing w:val="2"/>
          <w:sz w:val="28"/>
          <w:szCs w:val="28"/>
        </w:rPr>
        <w:t>изложены в «Положении о формах, периодичности и порядке текущего контроля успеваемости и промежуточной аттестации обучающихся».</w:t>
      </w:r>
    </w:p>
    <w:p w:rsidR="007A5F27" w:rsidRPr="0035343B" w:rsidRDefault="007A5F27" w:rsidP="007A5F27">
      <w:pPr>
        <w:ind w:firstLine="720"/>
        <w:jc w:val="both"/>
      </w:pPr>
    </w:p>
    <w:p w:rsidR="007A5F27" w:rsidRPr="0035343B" w:rsidRDefault="007A5F27" w:rsidP="00230E1C">
      <w:pPr>
        <w:numPr>
          <w:ilvl w:val="0"/>
          <w:numId w:val="29"/>
        </w:numPr>
        <w:tabs>
          <w:tab w:val="clear" w:pos="1080"/>
          <w:tab w:val="num" w:pos="0"/>
        </w:tabs>
        <w:ind w:left="0" w:firstLine="720"/>
        <w:jc w:val="both"/>
      </w:pPr>
      <w:r w:rsidRPr="0035343B">
        <w:t>тексты итоговых диагностических контрольных работ, диктантов и анализ и</w:t>
      </w:r>
      <w:r>
        <w:t xml:space="preserve">х выполнения </w:t>
      </w:r>
      <w:proofErr w:type="gramStart"/>
      <w:r>
        <w:t>обучающимся</w:t>
      </w:r>
      <w:proofErr w:type="gramEnd"/>
      <w:r w:rsidRPr="0035343B">
        <w:t>;</w:t>
      </w:r>
    </w:p>
    <w:p w:rsidR="007A5F27" w:rsidRPr="0035343B" w:rsidRDefault="007A5F27" w:rsidP="00230E1C">
      <w:pPr>
        <w:numPr>
          <w:ilvl w:val="0"/>
          <w:numId w:val="29"/>
        </w:numPr>
        <w:tabs>
          <w:tab w:val="clear" w:pos="1080"/>
          <w:tab w:val="num" w:pos="0"/>
        </w:tabs>
        <w:ind w:left="0" w:firstLine="720"/>
        <w:jc w:val="both"/>
      </w:pPr>
      <w:r w:rsidRPr="0035343B">
        <w:t>устная оценка успешности результатов, формулировка причин неудач и рекомендаций по устранению пробелов в обученности по предметам;</w:t>
      </w:r>
    </w:p>
    <w:p w:rsidR="007A5F27" w:rsidRPr="0035343B" w:rsidRDefault="007A5F27" w:rsidP="00230E1C">
      <w:pPr>
        <w:numPr>
          <w:ilvl w:val="0"/>
          <w:numId w:val="29"/>
        </w:numPr>
        <w:tabs>
          <w:tab w:val="clear" w:pos="1080"/>
          <w:tab w:val="num" w:pos="0"/>
        </w:tabs>
        <w:ind w:left="0" w:firstLine="720"/>
        <w:jc w:val="both"/>
      </w:pPr>
      <w:r w:rsidRPr="0035343B">
        <w:t>электронный журнал, дневники учащихся.</w:t>
      </w:r>
    </w:p>
    <w:p w:rsidR="007A5F27" w:rsidRPr="0035343B" w:rsidRDefault="007A5F27" w:rsidP="007A5F27">
      <w:pPr>
        <w:ind w:firstLine="720"/>
        <w:jc w:val="both"/>
      </w:pPr>
    </w:p>
    <w:p w:rsidR="007A5F27" w:rsidRPr="0035343B" w:rsidRDefault="007A5F27" w:rsidP="007A5F27">
      <w:pPr>
        <w:ind w:firstLine="720"/>
        <w:jc w:val="both"/>
      </w:pPr>
      <w:r w:rsidRPr="0035343B">
        <w:rPr>
          <w:b/>
        </w:rPr>
        <w:t>Критериями оценивания</w:t>
      </w:r>
      <w:r w:rsidRPr="0035343B">
        <w:t xml:space="preserve"> являются: </w:t>
      </w:r>
    </w:p>
    <w:p w:rsidR="007A5F27" w:rsidRPr="0035343B" w:rsidRDefault="007A5F27" w:rsidP="00230E1C">
      <w:pPr>
        <w:numPr>
          <w:ilvl w:val="0"/>
          <w:numId w:val="30"/>
        </w:numPr>
        <w:ind w:left="0" w:firstLine="720"/>
        <w:jc w:val="both"/>
      </w:pPr>
      <w:r w:rsidRPr="0035343B">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w:t>
      </w:r>
    </w:p>
    <w:p w:rsidR="007A5F27" w:rsidRPr="0035343B" w:rsidRDefault="007A5F27" w:rsidP="00230E1C">
      <w:pPr>
        <w:numPr>
          <w:ilvl w:val="0"/>
          <w:numId w:val="30"/>
        </w:numPr>
        <w:tabs>
          <w:tab w:val="left" w:pos="720"/>
        </w:tabs>
        <w:ind w:left="0" w:firstLine="720"/>
        <w:jc w:val="both"/>
      </w:pPr>
      <w:r w:rsidRPr="0035343B">
        <w:t xml:space="preserve">динамика результатов </w:t>
      </w:r>
      <w:proofErr w:type="gramStart"/>
      <w:r w:rsidRPr="0035343B">
        <w:t>предметной</w:t>
      </w:r>
      <w:proofErr w:type="gramEnd"/>
      <w:r w:rsidRPr="0035343B">
        <w:t xml:space="preserve"> обученности, формирования УУД;</w:t>
      </w:r>
    </w:p>
    <w:p w:rsidR="007A5F27" w:rsidRPr="0035343B" w:rsidRDefault="007A5F27" w:rsidP="00230E1C">
      <w:pPr>
        <w:numPr>
          <w:ilvl w:val="0"/>
          <w:numId w:val="30"/>
        </w:numPr>
        <w:tabs>
          <w:tab w:val="left" w:pos="720"/>
        </w:tabs>
        <w:ind w:left="0" w:firstLine="720"/>
        <w:jc w:val="both"/>
      </w:pPr>
      <w:r w:rsidRPr="0035343B">
        <w:t>результаты ЕГЭ и ГИА.</w:t>
      </w:r>
    </w:p>
    <w:p w:rsidR="007A5F27" w:rsidRPr="0035343B" w:rsidRDefault="007A5F27" w:rsidP="007A5F27">
      <w:pPr>
        <w:pStyle w:val="Zag2"/>
        <w:tabs>
          <w:tab w:val="left" w:leader="dot" w:pos="624"/>
        </w:tabs>
        <w:spacing w:after="0" w:line="240" w:lineRule="auto"/>
        <w:ind w:firstLine="720"/>
        <w:jc w:val="both"/>
        <w:rPr>
          <w:rStyle w:val="Zag11"/>
          <w:rFonts w:eastAsia="@Arial Unicode MS"/>
          <w:lang w:val="ru-RU"/>
        </w:rPr>
      </w:pPr>
    </w:p>
    <w:p w:rsidR="007A5F27" w:rsidRPr="0035343B" w:rsidRDefault="007A5F27" w:rsidP="007A5F27">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p>
    <w:p w:rsidR="007A5F27" w:rsidRPr="0035343B" w:rsidRDefault="007A5F27" w:rsidP="007A5F27">
      <w:pPr>
        <w:ind w:firstLine="720"/>
        <w:jc w:val="both"/>
      </w:pPr>
      <w:proofErr w:type="gramStart"/>
      <w:r w:rsidRPr="0035343B">
        <w:t xml:space="preserve">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государственная (итоговая) аттестация). </w:t>
      </w:r>
      <w:proofErr w:type="gramEnd"/>
    </w:p>
    <w:p w:rsidR="007A5F27" w:rsidRPr="0035343B" w:rsidRDefault="007A5F27" w:rsidP="007A5F27">
      <w:pPr>
        <w:ind w:firstLine="720"/>
        <w:jc w:val="both"/>
      </w:pPr>
      <w:r w:rsidRPr="0035343B">
        <w:t>Государственная (итоговая) аттестация выпускников осуществляется в соответствии с Положением о государственной (итоговой) аттестации выпускников 9-х, 11-х классов общеобразовательных учреждений, утверждаемым Министерством образования Российской Федерации.</w:t>
      </w:r>
    </w:p>
    <w:p w:rsidR="007A5F27" w:rsidRPr="0035343B" w:rsidRDefault="007A5F27" w:rsidP="007A5F27">
      <w:pPr>
        <w:ind w:firstLine="720"/>
        <w:jc w:val="both"/>
      </w:pPr>
      <w:r w:rsidRPr="0035343B">
        <w:t>Основной формой итоговой аттестации выпускников является та форма, которую определяет Министерство образования РФ.</w:t>
      </w:r>
    </w:p>
    <w:p w:rsidR="007A5F27" w:rsidRPr="0035343B" w:rsidRDefault="007A5F27" w:rsidP="007A5F27">
      <w:pPr>
        <w:ind w:firstLine="720"/>
        <w:jc w:val="both"/>
      </w:pPr>
      <w:r w:rsidRPr="0035343B">
        <w:t xml:space="preserve">К государственной (итоговой) аттестации допускаются выпускники Учреждения, имеющие годовые отметки по всем общеобразовательным предметам учебного плана за X, XI (XII) классы не ниже </w:t>
      </w:r>
      <w:proofErr w:type="gramStart"/>
      <w:r w:rsidRPr="0035343B">
        <w:t>удовлетворительных</w:t>
      </w:r>
      <w:proofErr w:type="gramEnd"/>
      <w:r w:rsidRPr="0035343B">
        <w:t xml:space="preserve">. </w:t>
      </w:r>
    </w:p>
    <w:p w:rsidR="007A5F27" w:rsidRPr="0035343B" w:rsidRDefault="007A5F27" w:rsidP="007A5F27">
      <w:pPr>
        <w:ind w:firstLine="720"/>
        <w:jc w:val="both"/>
      </w:pPr>
      <w:r w:rsidRPr="0035343B">
        <w:t>Решение о допуске к государственной (итоговой) аттестации принимается педагогическим советом Учреждения и оформляется приказом не позднее 25 мая текущего года.</w:t>
      </w:r>
    </w:p>
    <w:p w:rsidR="007A5F27" w:rsidRPr="0035343B" w:rsidRDefault="007A5F27" w:rsidP="007A5F27">
      <w:pPr>
        <w:ind w:firstLine="720"/>
        <w:jc w:val="both"/>
      </w:pPr>
      <w:r w:rsidRPr="0035343B">
        <w:t xml:space="preserve">В качестве критериев для оценки реализации образовательной программы школы выступают сами требования к </w:t>
      </w:r>
      <w:r w:rsidRPr="0035343B">
        <w:rPr>
          <w:bCs/>
        </w:rPr>
        <w:t>освоению образовательных программ или требования к результатам образования</w:t>
      </w:r>
      <w:r w:rsidRPr="0035343B">
        <w:t>.</w:t>
      </w:r>
    </w:p>
    <w:p w:rsidR="007A5F27" w:rsidRPr="0035343B" w:rsidRDefault="007A5F27" w:rsidP="007A5F27">
      <w:pPr>
        <w:ind w:firstLine="425"/>
        <w:jc w:val="both"/>
        <w:rPr>
          <w:b/>
        </w:rPr>
      </w:pPr>
    </w:p>
    <w:p w:rsidR="007A5F27" w:rsidRPr="0035343B" w:rsidRDefault="007A5F27" w:rsidP="007A5F27">
      <w:pPr>
        <w:ind w:firstLine="425"/>
        <w:jc w:val="both"/>
        <w:rPr>
          <w:b/>
        </w:rPr>
      </w:pPr>
      <w:r w:rsidRPr="0035343B">
        <w:rPr>
          <w:b/>
        </w:rPr>
        <w:lastRenderedPageBreak/>
        <w:t>Критерии и нормы оценивания.</w:t>
      </w:r>
    </w:p>
    <w:p w:rsidR="007A5F27" w:rsidRPr="00937456" w:rsidRDefault="007A5F27" w:rsidP="007A5F27">
      <w:pPr>
        <w:ind w:firstLine="425"/>
        <w:jc w:val="both"/>
        <w:rPr>
          <w:b/>
        </w:rPr>
      </w:pPr>
      <w:r w:rsidRPr="00937456">
        <w:rPr>
          <w:b/>
        </w:rPr>
        <w:t>Оценка  за устный ответ:</w:t>
      </w:r>
    </w:p>
    <w:p w:rsidR="007A5F27" w:rsidRPr="0035343B" w:rsidRDefault="007A5F27" w:rsidP="007A5F27">
      <w:pPr>
        <w:ind w:firstLine="425"/>
        <w:jc w:val="both"/>
      </w:pPr>
      <w:r w:rsidRPr="0035343B">
        <w:t>Оценка  «5» ставится, если ученик:</w:t>
      </w:r>
    </w:p>
    <w:p w:rsidR="007A5F27" w:rsidRPr="0035343B" w:rsidRDefault="007A5F27" w:rsidP="007A5F27">
      <w:pPr>
        <w:ind w:firstLine="425"/>
        <w:jc w:val="both"/>
      </w:pPr>
      <w:r w:rsidRPr="0035343B">
        <w:t>-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7A5F27" w:rsidRPr="0035343B" w:rsidRDefault="007A5F27" w:rsidP="007A5F27">
      <w:pPr>
        <w:ind w:firstLine="425"/>
        <w:jc w:val="both"/>
      </w:pPr>
      <w:r w:rsidRPr="0035343B">
        <w:t>-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w:t>
      </w:r>
    </w:p>
    <w:p w:rsidR="007A5F27" w:rsidRPr="0035343B" w:rsidRDefault="007A5F27" w:rsidP="007A5F27">
      <w:pPr>
        <w:ind w:firstLine="425"/>
        <w:jc w:val="both"/>
      </w:pPr>
      <w:r w:rsidRPr="0035343B">
        <w:t>- самостоятельно и аргументировано  делать анализ, обобщения, выводы, устанавливать межпредметные связи, творчески применять полученные знания в незнакомой ситуации;</w:t>
      </w:r>
    </w:p>
    <w:p w:rsidR="007A5F27" w:rsidRPr="0035343B" w:rsidRDefault="007A5F27" w:rsidP="007A5F27">
      <w:pPr>
        <w:ind w:firstLine="425"/>
        <w:jc w:val="both"/>
      </w:pPr>
      <w:r w:rsidRPr="0035343B">
        <w:t>-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w:t>
      </w:r>
    </w:p>
    <w:p w:rsidR="007A5F27" w:rsidRPr="0035343B" w:rsidRDefault="007A5F27" w:rsidP="007A5F27">
      <w:pPr>
        <w:ind w:firstLine="425"/>
        <w:jc w:val="both"/>
      </w:pPr>
      <w:r w:rsidRPr="0035343B">
        <w:t>- формулировать точное определение и истолкование основных понятий, законов, теорий, правильно и обстоятельно отвечать на дополнительные вопросы учителя;</w:t>
      </w:r>
    </w:p>
    <w:p w:rsidR="007A5F27" w:rsidRPr="0035343B" w:rsidRDefault="007A5F27" w:rsidP="007A5F27">
      <w:pPr>
        <w:ind w:firstLine="425"/>
        <w:jc w:val="both"/>
      </w:pPr>
      <w:r w:rsidRPr="0035343B">
        <w:t>- самостоятельно и рационально использовать наглядные пособия, справочные материалы, учебник, дополнительную литературу;</w:t>
      </w:r>
    </w:p>
    <w:p w:rsidR="007A5F27" w:rsidRPr="0035343B" w:rsidRDefault="007A5F27" w:rsidP="007A5F27">
      <w:pPr>
        <w:ind w:firstLine="425"/>
        <w:jc w:val="both"/>
      </w:pPr>
      <w:r w:rsidRPr="0035343B">
        <w:t xml:space="preserve">- самостоятельно, уверено и безошибочно </w:t>
      </w:r>
      <w:proofErr w:type="gramStart"/>
      <w:r w:rsidRPr="0035343B">
        <w:t>применять</w:t>
      </w:r>
      <w:proofErr w:type="gramEnd"/>
      <w:r w:rsidRPr="0035343B">
        <w:t xml:space="preserve">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w:t>
      </w:r>
    </w:p>
    <w:p w:rsidR="007A5F27" w:rsidRPr="0035343B" w:rsidRDefault="007A5F27" w:rsidP="007A5F27">
      <w:pPr>
        <w:ind w:firstLine="425"/>
        <w:jc w:val="both"/>
      </w:pPr>
      <w:r w:rsidRPr="0035343B">
        <w:t xml:space="preserve">     </w:t>
      </w:r>
    </w:p>
    <w:p w:rsidR="007A5F27" w:rsidRPr="0035343B" w:rsidRDefault="007A5F27" w:rsidP="007A5F27">
      <w:pPr>
        <w:ind w:firstLine="425"/>
        <w:jc w:val="both"/>
      </w:pPr>
      <w:r w:rsidRPr="0035343B">
        <w:t>Оценка  «4» ставится, если ученик:</w:t>
      </w:r>
    </w:p>
    <w:p w:rsidR="007A5F27" w:rsidRPr="0035343B" w:rsidRDefault="007A5F27" w:rsidP="007A5F27">
      <w:pPr>
        <w:ind w:firstLine="425"/>
        <w:jc w:val="both"/>
      </w:pPr>
      <w:r w:rsidRPr="0035343B">
        <w:t xml:space="preserve">- показывает знания всего изученного программного материала, даёт полный и правильный ответ на основе изученных теорий; </w:t>
      </w:r>
    </w:p>
    <w:p w:rsidR="007A5F27" w:rsidRPr="0035343B" w:rsidRDefault="007A5F27" w:rsidP="007A5F27">
      <w:pPr>
        <w:ind w:firstLine="425"/>
        <w:jc w:val="both"/>
      </w:pPr>
      <w:r w:rsidRPr="0035343B">
        <w:t xml:space="preserve">- материал излагает в определённой логической последовательности, допуская при этом одну не  грубую ошибку или не </w:t>
      </w:r>
      <w:proofErr w:type="gramStart"/>
      <w:r w:rsidRPr="0035343B">
        <w:t>более  двух недочётов, может</w:t>
      </w:r>
      <w:proofErr w:type="gramEnd"/>
      <w:r w:rsidRPr="0035343B">
        <w:t xml:space="preserve"> их исправить самостоятельно;</w:t>
      </w:r>
    </w:p>
    <w:p w:rsidR="007A5F27" w:rsidRPr="0035343B" w:rsidRDefault="007A5F27" w:rsidP="007A5F27">
      <w:pPr>
        <w:ind w:firstLine="425"/>
        <w:jc w:val="both"/>
      </w:pPr>
      <w:r w:rsidRPr="0035343B">
        <w:t xml:space="preserve">- делает  незначительные ошибки и недочёты при воспроизведении изученного материала, определений, понятий; </w:t>
      </w:r>
    </w:p>
    <w:p w:rsidR="007A5F27" w:rsidRPr="0035343B" w:rsidRDefault="007A5F27" w:rsidP="007A5F27">
      <w:pPr>
        <w:ind w:firstLine="425"/>
        <w:jc w:val="both"/>
      </w:pPr>
      <w:r w:rsidRPr="0035343B">
        <w:t>- допускает небольшие неточности при  использовании научных терминов или в выводах и обобщениях из наблюдений и опытов;</w:t>
      </w:r>
    </w:p>
    <w:p w:rsidR="007A5F27" w:rsidRPr="0035343B" w:rsidRDefault="007A5F27" w:rsidP="007A5F27">
      <w:pPr>
        <w:ind w:firstLine="425"/>
        <w:jc w:val="both"/>
      </w:pPr>
      <w:r w:rsidRPr="0035343B">
        <w:t>- правильно отвечает на дополнительные вопросы учителя;</w:t>
      </w:r>
    </w:p>
    <w:p w:rsidR="007A5F27" w:rsidRPr="0035343B" w:rsidRDefault="007A5F27" w:rsidP="007A5F27">
      <w:pPr>
        <w:ind w:firstLine="425"/>
        <w:jc w:val="both"/>
      </w:pPr>
      <w:r w:rsidRPr="0035343B">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межпредметные связи; </w:t>
      </w:r>
    </w:p>
    <w:p w:rsidR="007A5F27" w:rsidRPr="0035343B" w:rsidRDefault="007A5F27" w:rsidP="007A5F27">
      <w:pPr>
        <w:ind w:firstLine="425"/>
        <w:jc w:val="both"/>
      </w:pPr>
      <w:r w:rsidRPr="0035343B">
        <w:t>- применять полученные знания на практике в видоизменённой ситуации, соблюдать основные правила культуры устной речи, использует научные термины;</w:t>
      </w:r>
    </w:p>
    <w:p w:rsidR="007A5F27" w:rsidRPr="0035343B" w:rsidRDefault="007A5F27" w:rsidP="007A5F27">
      <w:pPr>
        <w:ind w:firstLine="425"/>
        <w:jc w:val="both"/>
      </w:pPr>
      <w:r w:rsidRPr="0035343B">
        <w:t>- не обладает достаточным навыком работы со справочной литературой, учебником, первоисточником (правильно ориентируются, но работает медленно), допускает негрубые нарушения правил оформления письменных работ.</w:t>
      </w:r>
    </w:p>
    <w:p w:rsidR="007A5F27" w:rsidRPr="0035343B" w:rsidRDefault="007A5F27" w:rsidP="007A5F27">
      <w:pPr>
        <w:ind w:firstLine="425"/>
        <w:jc w:val="both"/>
      </w:pPr>
      <w:r w:rsidRPr="0035343B">
        <w:t>Оценка «3» ставится, если ученик:</w:t>
      </w:r>
    </w:p>
    <w:p w:rsidR="007A5F27" w:rsidRPr="0035343B" w:rsidRDefault="007A5F27" w:rsidP="007A5F27">
      <w:pPr>
        <w:ind w:firstLine="425"/>
        <w:jc w:val="both"/>
      </w:pPr>
      <w:r w:rsidRPr="0035343B">
        <w:t>-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7A5F27" w:rsidRPr="0035343B" w:rsidRDefault="007A5F27" w:rsidP="007A5F27">
      <w:pPr>
        <w:ind w:firstLine="425"/>
        <w:jc w:val="both"/>
      </w:pPr>
      <w:r w:rsidRPr="0035343B">
        <w:lastRenderedPageBreak/>
        <w:t>- материал излагает несистематизированно, фрагментарно, не всегда последовательно;</w:t>
      </w:r>
    </w:p>
    <w:p w:rsidR="007A5F27" w:rsidRPr="0035343B" w:rsidRDefault="007A5F27" w:rsidP="007A5F27">
      <w:pPr>
        <w:ind w:firstLine="425"/>
        <w:jc w:val="both"/>
      </w:pPr>
      <w:r w:rsidRPr="0035343B">
        <w:t xml:space="preserve">- показывает </w:t>
      </w:r>
      <w:proofErr w:type="gramStart"/>
      <w:r w:rsidRPr="0035343B">
        <w:t>недостаточную</w:t>
      </w:r>
      <w:proofErr w:type="gramEnd"/>
      <w:r w:rsidRPr="0035343B">
        <w:t xml:space="preserve">  сформированность  отдельных знаний и умений, выводы и обобщения аргументирует слабо, допускает в них ошибки;</w:t>
      </w:r>
    </w:p>
    <w:p w:rsidR="007A5F27" w:rsidRPr="0035343B" w:rsidRDefault="007A5F27" w:rsidP="007A5F27">
      <w:pPr>
        <w:ind w:firstLine="425"/>
        <w:jc w:val="both"/>
      </w:pPr>
      <w:r w:rsidRPr="0035343B">
        <w:t>- допускает ошибки и неточности в использовании научной терминологии;</w:t>
      </w:r>
    </w:p>
    <w:p w:rsidR="007A5F27" w:rsidRPr="0035343B" w:rsidRDefault="007A5F27" w:rsidP="007A5F27">
      <w:pPr>
        <w:ind w:firstLine="425"/>
        <w:jc w:val="both"/>
      </w:pPr>
      <w:r w:rsidRPr="0035343B">
        <w:t>- не использует в качестве выводы и обобщения из наблюдений, фактов, опытов или допустил ошибки при их изложении;</w:t>
      </w:r>
    </w:p>
    <w:p w:rsidR="007A5F27" w:rsidRPr="0035343B" w:rsidRDefault="007A5F27" w:rsidP="007A5F27">
      <w:pPr>
        <w:ind w:firstLine="425"/>
        <w:jc w:val="both"/>
      </w:pPr>
      <w:r w:rsidRPr="0035343B">
        <w:t>-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w:t>
      </w:r>
    </w:p>
    <w:p w:rsidR="007A5F27" w:rsidRPr="0035343B" w:rsidRDefault="007A5F27" w:rsidP="007A5F27">
      <w:pPr>
        <w:ind w:firstLine="425"/>
        <w:jc w:val="both"/>
      </w:pPr>
      <w:r w:rsidRPr="0035343B">
        <w:t>- отвечает неполно на вопросы учителя;</w:t>
      </w:r>
    </w:p>
    <w:p w:rsidR="007A5F27" w:rsidRPr="0035343B" w:rsidRDefault="007A5F27" w:rsidP="007A5F27">
      <w:pPr>
        <w:ind w:firstLine="425"/>
        <w:jc w:val="both"/>
      </w:pPr>
      <w:r w:rsidRPr="0035343B">
        <w:t xml:space="preserve">-обнаруживает недостаточное понимание отдельных положений при воспроизведении теста учебника. </w:t>
      </w:r>
    </w:p>
    <w:p w:rsidR="007A5F27" w:rsidRPr="0035343B" w:rsidRDefault="007A5F27" w:rsidP="007A5F27">
      <w:pPr>
        <w:ind w:firstLine="425"/>
        <w:jc w:val="both"/>
      </w:pPr>
    </w:p>
    <w:p w:rsidR="007A5F27" w:rsidRPr="0035343B" w:rsidRDefault="007A5F27" w:rsidP="007A5F27">
      <w:pPr>
        <w:ind w:firstLine="425"/>
        <w:jc w:val="both"/>
      </w:pPr>
      <w:r w:rsidRPr="0035343B">
        <w:t xml:space="preserve"> Оценка «2» ставится, если ученик:</w:t>
      </w:r>
    </w:p>
    <w:p w:rsidR="007A5F27" w:rsidRPr="0035343B" w:rsidRDefault="007A5F27" w:rsidP="007A5F27">
      <w:pPr>
        <w:ind w:firstLine="425"/>
        <w:jc w:val="both"/>
      </w:pPr>
      <w:r w:rsidRPr="0035343B">
        <w:t>- не усвоил и не раскрыл основное содержание материала;</w:t>
      </w:r>
    </w:p>
    <w:p w:rsidR="007A5F27" w:rsidRPr="0035343B" w:rsidRDefault="007A5F27" w:rsidP="007A5F27">
      <w:pPr>
        <w:ind w:firstLine="425"/>
        <w:jc w:val="both"/>
      </w:pPr>
      <w:r w:rsidRPr="0035343B">
        <w:t>- не делает выводов и обобщений;</w:t>
      </w:r>
    </w:p>
    <w:p w:rsidR="007A5F27" w:rsidRPr="0035343B" w:rsidRDefault="007A5F27" w:rsidP="007A5F27">
      <w:pPr>
        <w:ind w:firstLine="425"/>
        <w:jc w:val="both"/>
      </w:pPr>
      <w:r w:rsidRPr="0035343B">
        <w:t>- не знает  и не понимает значительную или основную часть программного материала в пределах поставленных вопросов;</w:t>
      </w:r>
    </w:p>
    <w:p w:rsidR="007A5F27" w:rsidRPr="0035343B" w:rsidRDefault="007A5F27" w:rsidP="007A5F27">
      <w:pPr>
        <w:ind w:firstLine="425"/>
        <w:jc w:val="both"/>
      </w:pPr>
      <w:r w:rsidRPr="0035343B">
        <w:t>- имеет слабо сформированные и неполные знания  и не умеет применять  их  к решению  конкретных  вопросов и задач по образцу;</w:t>
      </w:r>
    </w:p>
    <w:p w:rsidR="007A5F27" w:rsidRPr="0035343B" w:rsidRDefault="007A5F27" w:rsidP="007A5F27">
      <w:pPr>
        <w:ind w:firstLine="425"/>
        <w:jc w:val="both"/>
      </w:pPr>
      <w:r w:rsidRPr="0035343B">
        <w:t>- при ответе (на один вопрос)  допускает более двух грубых ошибок, которые не может исправить даже при  помощи учителя.</w:t>
      </w:r>
    </w:p>
    <w:p w:rsidR="007A5F27" w:rsidRPr="0035343B" w:rsidRDefault="007A5F27" w:rsidP="007A5F27">
      <w:pPr>
        <w:ind w:firstLine="425"/>
        <w:jc w:val="both"/>
      </w:pPr>
    </w:p>
    <w:p w:rsidR="007A5F27" w:rsidRPr="00937456" w:rsidRDefault="007A5F27" w:rsidP="007A5F27">
      <w:pPr>
        <w:ind w:firstLine="425"/>
        <w:jc w:val="both"/>
        <w:rPr>
          <w:b/>
        </w:rPr>
      </w:pPr>
      <w:r w:rsidRPr="00937456">
        <w:rPr>
          <w:b/>
        </w:rPr>
        <w:t>Оценка  самостоятельных и контрольных работ.</w:t>
      </w:r>
    </w:p>
    <w:p w:rsidR="007A5F27" w:rsidRPr="0035343B" w:rsidRDefault="007A5F27" w:rsidP="007A5F27">
      <w:pPr>
        <w:ind w:firstLine="425"/>
        <w:jc w:val="both"/>
      </w:pPr>
      <w:r w:rsidRPr="0035343B">
        <w:t>Оценка  «5» ставится, если ученик выполнил работу без ошибок и недочётов или допустил не более одного недочёта;</w:t>
      </w:r>
    </w:p>
    <w:p w:rsidR="007A5F27" w:rsidRPr="0035343B" w:rsidRDefault="007A5F27" w:rsidP="007A5F27">
      <w:pPr>
        <w:ind w:firstLine="425"/>
        <w:jc w:val="both"/>
      </w:pPr>
      <w:r w:rsidRPr="0035343B">
        <w:t>оценка «4» ставится</w:t>
      </w:r>
      <w:proofErr w:type="gramStart"/>
      <w:r w:rsidRPr="0035343B">
        <w:t xml:space="preserve"> ,</w:t>
      </w:r>
      <w:proofErr w:type="gramEnd"/>
      <w:r w:rsidRPr="0035343B">
        <w:t xml:space="preserve"> если выполнил работу полностью, но допустил в ней</w:t>
      </w:r>
    </w:p>
    <w:p w:rsidR="007A5F27" w:rsidRPr="0035343B" w:rsidRDefault="007A5F27" w:rsidP="007A5F27">
      <w:pPr>
        <w:ind w:firstLine="425"/>
        <w:jc w:val="both"/>
      </w:pPr>
      <w:r w:rsidRPr="0035343B">
        <w:t>- не более одной негрубой ошибки и одного недочёта;</w:t>
      </w:r>
    </w:p>
    <w:p w:rsidR="007A5F27" w:rsidRPr="0035343B" w:rsidRDefault="007A5F27" w:rsidP="007A5F27">
      <w:pPr>
        <w:ind w:firstLine="425"/>
        <w:jc w:val="both"/>
      </w:pPr>
      <w:r w:rsidRPr="0035343B">
        <w:t>- или не более двух недочётов.</w:t>
      </w:r>
    </w:p>
    <w:p w:rsidR="007A5F27" w:rsidRPr="0035343B" w:rsidRDefault="007A5F27" w:rsidP="007A5F27">
      <w:pPr>
        <w:ind w:firstLine="425"/>
        <w:jc w:val="both"/>
      </w:pPr>
    </w:p>
    <w:p w:rsidR="007A5F27" w:rsidRPr="0035343B" w:rsidRDefault="007A5F27" w:rsidP="007A5F27">
      <w:pPr>
        <w:ind w:firstLine="425"/>
        <w:jc w:val="both"/>
      </w:pPr>
      <w:r w:rsidRPr="0035343B">
        <w:t>Оценка  «3» ставится, если  ученик правильно выполнил не менее половины работы или допустил:</w:t>
      </w:r>
    </w:p>
    <w:p w:rsidR="007A5F27" w:rsidRPr="0035343B" w:rsidRDefault="007A5F27" w:rsidP="007A5F27">
      <w:pPr>
        <w:ind w:firstLine="425"/>
        <w:jc w:val="both"/>
      </w:pPr>
      <w:r w:rsidRPr="0035343B">
        <w:t>- не более двух грубых ошибок;</w:t>
      </w:r>
    </w:p>
    <w:p w:rsidR="007A5F27" w:rsidRPr="0035343B" w:rsidRDefault="007A5F27" w:rsidP="007A5F27">
      <w:pPr>
        <w:ind w:firstLine="425"/>
        <w:jc w:val="both"/>
      </w:pPr>
      <w:r w:rsidRPr="0035343B">
        <w:t>- или не более одной  грубой и одной негрубой ошибки и одного недочёта;</w:t>
      </w:r>
    </w:p>
    <w:p w:rsidR="007A5F27" w:rsidRPr="0035343B" w:rsidRDefault="007A5F27" w:rsidP="007A5F27">
      <w:pPr>
        <w:ind w:firstLine="425"/>
        <w:jc w:val="both"/>
      </w:pPr>
      <w:r w:rsidRPr="0035343B">
        <w:t>- или не более двух-трёх негрубых ошибок;</w:t>
      </w:r>
    </w:p>
    <w:p w:rsidR="007A5F27" w:rsidRPr="0035343B" w:rsidRDefault="007A5F27" w:rsidP="007A5F27">
      <w:pPr>
        <w:ind w:firstLine="425"/>
        <w:jc w:val="both"/>
      </w:pPr>
      <w:r w:rsidRPr="0035343B">
        <w:t>- или одной негрубой ошибки и трёх недочётов;</w:t>
      </w:r>
    </w:p>
    <w:p w:rsidR="007A5F27" w:rsidRPr="0035343B" w:rsidRDefault="007A5F27" w:rsidP="007A5F27">
      <w:pPr>
        <w:ind w:firstLine="425"/>
        <w:jc w:val="both"/>
      </w:pPr>
      <w:r w:rsidRPr="0035343B">
        <w:t xml:space="preserve">- или при отсутствии ошибок и трёх недочётов. </w:t>
      </w:r>
    </w:p>
    <w:p w:rsidR="007A5F27" w:rsidRPr="0035343B" w:rsidRDefault="007A5F27" w:rsidP="007A5F27">
      <w:pPr>
        <w:ind w:firstLine="425"/>
        <w:jc w:val="both"/>
      </w:pPr>
    </w:p>
    <w:p w:rsidR="007A5F27" w:rsidRPr="0035343B" w:rsidRDefault="007A5F27" w:rsidP="007A5F27">
      <w:pPr>
        <w:ind w:firstLine="425"/>
        <w:jc w:val="both"/>
      </w:pPr>
      <w:r w:rsidRPr="0035343B">
        <w:t>Оценка «2» ставится, если  ученик:</w:t>
      </w:r>
    </w:p>
    <w:p w:rsidR="007A5F27" w:rsidRPr="0035343B" w:rsidRDefault="007A5F27" w:rsidP="007A5F27">
      <w:pPr>
        <w:ind w:firstLine="425"/>
        <w:jc w:val="both"/>
      </w:pPr>
      <w:r w:rsidRPr="0035343B">
        <w:t>- допустил число ошибок и недочётов, превосходящих норму, при которой может быть выставлена оценка  «3»</w:t>
      </w:r>
    </w:p>
    <w:p w:rsidR="007A5F27" w:rsidRPr="0035343B" w:rsidRDefault="007A5F27" w:rsidP="007A5F27">
      <w:pPr>
        <w:ind w:firstLine="425"/>
        <w:jc w:val="both"/>
      </w:pPr>
      <w:r w:rsidRPr="0035343B">
        <w:t>- или если правильно менее половины работы.</w:t>
      </w:r>
    </w:p>
    <w:p w:rsidR="007A5F27" w:rsidRPr="0035343B" w:rsidRDefault="007A5F27" w:rsidP="007A5F27">
      <w:pPr>
        <w:ind w:firstLine="425"/>
        <w:jc w:val="both"/>
      </w:pPr>
    </w:p>
    <w:p w:rsidR="007A5F27" w:rsidRPr="00937456" w:rsidRDefault="007A5F27" w:rsidP="007A5F27">
      <w:pPr>
        <w:ind w:firstLine="425"/>
        <w:jc w:val="both"/>
        <w:rPr>
          <w:b/>
        </w:rPr>
      </w:pPr>
      <w:r w:rsidRPr="00937456">
        <w:rPr>
          <w:b/>
        </w:rPr>
        <w:t>Оценка  лабораторных и практических работ.</w:t>
      </w:r>
    </w:p>
    <w:p w:rsidR="007A5F27" w:rsidRPr="0035343B" w:rsidRDefault="007A5F27" w:rsidP="007A5F27">
      <w:pPr>
        <w:ind w:firstLine="425"/>
        <w:jc w:val="both"/>
      </w:pPr>
      <w:r w:rsidRPr="0035343B">
        <w:lastRenderedPageBreak/>
        <w:t xml:space="preserve">Оценка  «5»  ставится, если учащийся выполняет работу в полном объёме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требование </w:t>
      </w:r>
      <w:proofErr w:type="gramStart"/>
      <w:r w:rsidRPr="0035343B">
        <w:t>пра-вил</w:t>
      </w:r>
      <w:proofErr w:type="gramEnd"/>
      <w:r w:rsidRPr="0035343B">
        <w:t xml:space="preserve"> безопасности труда, в отчёте правильно и аккуратно выполняет все записи, таблицы, рисунки, чертежи, графики, вычисления, правильно проводит анализ погрешностей.</w:t>
      </w:r>
    </w:p>
    <w:p w:rsidR="007A5F27" w:rsidRPr="0035343B" w:rsidRDefault="007A5F27" w:rsidP="007A5F27">
      <w:pPr>
        <w:ind w:firstLine="425"/>
        <w:jc w:val="both"/>
      </w:pPr>
      <w:r w:rsidRPr="0035343B">
        <w:t xml:space="preserve">Оценка «4» ставится, если выполнены требования к оценке «5», но </w:t>
      </w:r>
      <w:proofErr w:type="gramStart"/>
      <w:r w:rsidRPr="0035343B">
        <w:t>было</w:t>
      </w:r>
      <w:proofErr w:type="gramEnd"/>
      <w:r w:rsidRPr="0035343B">
        <w:t xml:space="preserve"> допущено 2-3 недочёта или не более одной негрубой ошибки и одного  недочёта.</w:t>
      </w:r>
    </w:p>
    <w:p w:rsidR="007A5F27" w:rsidRPr="0035343B" w:rsidRDefault="007A5F27" w:rsidP="007A5F27">
      <w:pPr>
        <w:ind w:firstLine="425"/>
        <w:jc w:val="both"/>
      </w:pPr>
    </w:p>
    <w:p w:rsidR="007A5F27" w:rsidRPr="0035343B" w:rsidRDefault="007A5F27" w:rsidP="007A5F27">
      <w:pPr>
        <w:ind w:firstLine="425"/>
        <w:jc w:val="both"/>
      </w:pPr>
      <w:r w:rsidRPr="0035343B">
        <w:t>Оценка «3» ставится, если работа выполнена не полностью, но объём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7A5F27" w:rsidRPr="0035343B" w:rsidRDefault="007A5F27" w:rsidP="007A5F27">
      <w:pPr>
        <w:ind w:firstLine="425"/>
        <w:jc w:val="both"/>
      </w:pPr>
    </w:p>
    <w:p w:rsidR="007A5F27" w:rsidRPr="0035343B" w:rsidRDefault="007A5F27" w:rsidP="007A5F27">
      <w:pPr>
        <w:ind w:firstLine="425"/>
        <w:jc w:val="both"/>
      </w:pPr>
      <w:r w:rsidRPr="0035343B">
        <w:t>Оценка «2» ставится, если работа выполнена не полностью и объём выполненной части не позволяет сделать выводы, опыты, измерения, наблюдения, вычисления проводились неправильно.</w:t>
      </w:r>
    </w:p>
    <w:p w:rsidR="007A5F27" w:rsidRPr="0035343B" w:rsidRDefault="007A5F27" w:rsidP="007A5F27">
      <w:pPr>
        <w:ind w:firstLine="425"/>
        <w:jc w:val="both"/>
        <w:rPr>
          <w:b/>
        </w:rPr>
      </w:pPr>
    </w:p>
    <w:p w:rsidR="00DC4CE4" w:rsidRDefault="00DC4CE4"/>
    <w:sectPr w:rsidR="00DC4CE4" w:rsidSect="00DA5AE4">
      <w:pgSz w:w="15840" w:h="12240" w:orient="landscape"/>
      <w:pgMar w:top="90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B85" w:rsidRDefault="002B0B85" w:rsidP="00DA5AE4">
      <w:r>
        <w:separator/>
      </w:r>
    </w:p>
  </w:endnote>
  <w:endnote w:type="continuationSeparator" w:id="0">
    <w:p w:rsidR="002B0B85" w:rsidRDefault="002B0B85" w:rsidP="00DA5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Schoolbook">
    <w:altName w:val="Century"/>
    <w:panose1 w:val="02040604050505020304"/>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0141"/>
    </w:sdtPr>
    <w:sdtContent>
      <w:p w:rsidR="0054744D" w:rsidRDefault="00FD06E5">
        <w:pPr>
          <w:pStyle w:val="ab"/>
          <w:jc w:val="center"/>
        </w:pPr>
        <w:fldSimple w:instr=" PAGE   \* MERGEFORMAT ">
          <w:r w:rsidR="00633114">
            <w:rPr>
              <w:noProof/>
            </w:rPr>
            <w:t>4</w:t>
          </w:r>
        </w:fldSimple>
      </w:p>
    </w:sdtContent>
  </w:sdt>
  <w:p w:rsidR="0054744D" w:rsidRDefault="005474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B85" w:rsidRDefault="002B0B85" w:rsidP="00DA5AE4">
      <w:r>
        <w:separator/>
      </w:r>
    </w:p>
  </w:footnote>
  <w:footnote w:type="continuationSeparator" w:id="0">
    <w:p w:rsidR="002B0B85" w:rsidRDefault="002B0B85" w:rsidP="00DA5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6C79D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2">
    <w:nsid w:val="00000004"/>
    <w:multiLevelType w:val="multilevel"/>
    <w:tmpl w:val="C0701426"/>
    <w:name w:val="WW8Num5"/>
    <w:lvl w:ilvl="0">
      <w:start w:val="1"/>
      <w:numFmt w:val="decimal"/>
      <w:lvlText w:val="%1."/>
      <w:lvlJc w:val="left"/>
      <w:pPr>
        <w:tabs>
          <w:tab w:val="num" w:pos="1245"/>
        </w:tabs>
        <w:ind w:left="1245" w:hanging="705"/>
      </w:pPr>
      <w:rPr>
        <w:b w:val="0"/>
        <w:i w:val="0"/>
        <w:sz w:val="24"/>
        <w:szCs w:val="24"/>
      </w:rPr>
    </w:lvl>
    <w:lvl w:ilvl="1">
      <w:start w:val="1"/>
      <w:numFmt w:val="decimal"/>
      <w:suff w:val="nothing"/>
      <w:lvlText w:val="%2."/>
      <w:lvlJc w:val="left"/>
      <w:pPr>
        <w:tabs>
          <w:tab w:val="num" w:pos="894"/>
        </w:tabs>
        <w:ind w:left="894" w:firstLine="0"/>
      </w:pPr>
      <w:rPr>
        <w:rFonts w:ascii="Times New Roman" w:hAnsi="Times New Roman"/>
        <w:b w:val="0"/>
        <w:i w:val="0"/>
        <w:sz w:val="24"/>
        <w:szCs w:val="24"/>
      </w:rPr>
    </w:lvl>
    <w:lvl w:ilvl="2">
      <w:start w:val="1"/>
      <w:numFmt w:val="decimal"/>
      <w:lvlText w:val="3.2.%3."/>
      <w:lvlJc w:val="left"/>
      <w:pPr>
        <w:tabs>
          <w:tab w:val="num" w:pos="1968"/>
        </w:tabs>
        <w:ind w:left="1968" w:hanging="720"/>
      </w:pPr>
    </w:lvl>
    <w:lvl w:ilvl="3">
      <w:start w:val="1"/>
      <w:numFmt w:val="decimal"/>
      <w:lvlText w:val="%4."/>
      <w:lvlJc w:val="left"/>
      <w:pPr>
        <w:tabs>
          <w:tab w:val="num" w:pos="1885"/>
        </w:tabs>
        <w:ind w:left="1885" w:hanging="283"/>
      </w:pPr>
      <w:rPr>
        <w:rFonts w:ascii="Times New Roman" w:hAnsi="Times New Roman"/>
        <w:b w:val="0"/>
        <w:i w:val="0"/>
        <w:sz w:val="24"/>
        <w:szCs w:val="24"/>
      </w:rPr>
    </w:lvl>
    <w:lvl w:ilvl="4">
      <w:start w:val="1"/>
      <w:numFmt w:val="decimal"/>
      <w:lvlText w:val="%1.%2.%3.%4.%5."/>
      <w:lvlJc w:val="left"/>
      <w:pPr>
        <w:tabs>
          <w:tab w:val="num" w:pos="3036"/>
        </w:tabs>
        <w:ind w:left="3036" w:hanging="1080"/>
      </w:pPr>
    </w:lvl>
    <w:lvl w:ilvl="5">
      <w:start w:val="1"/>
      <w:numFmt w:val="decimal"/>
      <w:lvlText w:val="%1.%2.%3.%4.%5.%6."/>
      <w:lvlJc w:val="left"/>
      <w:pPr>
        <w:tabs>
          <w:tab w:val="num" w:pos="3750"/>
        </w:tabs>
        <w:ind w:left="3750" w:hanging="1440"/>
      </w:pPr>
    </w:lvl>
    <w:lvl w:ilvl="6">
      <w:start w:val="1"/>
      <w:numFmt w:val="decimal"/>
      <w:lvlText w:val="%1.%2.%3.%4.%5.%6.%7."/>
      <w:lvlJc w:val="left"/>
      <w:pPr>
        <w:tabs>
          <w:tab w:val="num" w:pos="4464"/>
        </w:tabs>
        <w:ind w:left="4464" w:hanging="1800"/>
      </w:pPr>
    </w:lvl>
    <w:lvl w:ilvl="7">
      <w:start w:val="1"/>
      <w:numFmt w:val="decimal"/>
      <w:lvlText w:val="%1.%2.%3.%4.%5.%6.%7.%8."/>
      <w:lvlJc w:val="left"/>
      <w:pPr>
        <w:tabs>
          <w:tab w:val="num" w:pos="4818"/>
        </w:tabs>
        <w:ind w:left="4818" w:hanging="1800"/>
      </w:pPr>
    </w:lvl>
    <w:lvl w:ilvl="8">
      <w:start w:val="1"/>
      <w:numFmt w:val="decimal"/>
      <w:lvlText w:val="%1.%2.%3.%4.%5.%6.%7.%8.%9."/>
      <w:lvlJc w:val="left"/>
      <w:pPr>
        <w:tabs>
          <w:tab w:val="num" w:pos="5532"/>
        </w:tabs>
        <w:ind w:left="5532" w:hanging="2160"/>
      </w:pPr>
    </w:lvl>
  </w:abstractNum>
  <w:abstractNum w:abstractNumId="3">
    <w:nsid w:val="00000005"/>
    <w:multiLevelType w:val="singleLevel"/>
    <w:tmpl w:val="00000005"/>
    <w:name w:val="WW8Num8"/>
    <w:lvl w:ilvl="0">
      <w:start w:val="1"/>
      <w:numFmt w:val="bullet"/>
      <w:lvlText w:val=""/>
      <w:lvlJc w:val="left"/>
      <w:pPr>
        <w:tabs>
          <w:tab w:val="num" w:pos="780"/>
        </w:tabs>
        <w:ind w:left="780" w:hanging="360"/>
      </w:pPr>
      <w:rPr>
        <w:rFonts w:ascii="Symbol" w:hAnsi="Symbol"/>
      </w:rPr>
    </w:lvl>
  </w:abstractNum>
  <w:abstractNum w:abstractNumId="4">
    <w:nsid w:val="00000007"/>
    <w:multiLevelType w:val="singleLevel"/>
    <w:tmpl w:val="00000007"/>
    <w:name w:val="WW8Num11"/>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singleLevel"/>
    <w:tmpl w:val="A3847B4E"/>
    <w:name w:val="WW8Num12"/>
    <w:lvl w:ilvl="0">
      <w:start w:val="1"/>
      <w:numFmt w:val="decimal"/>
      <w:lvlText w:val="%1."/>
      <w:lvlJc w:val="left"/>
      <w:pPr>
        <w:tabs>
          <w:tab w:val="num" w:pos="720"/>
        </w:tabs>
        <w:ind w:left="720" w:hanging="360"/>
      </w:pPr>
      <w:rPr>
        <w:b w:val="0"/>
      </w:rPr>
    </w:lvl>
  </w:abstractNum>
  <w:abstractNum w:abstractNumId="6">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7">
    <w:nsid w:val="0000001B"/>
    <w:multiLevelType w:val="multilevel"/>
    <w:tmpl w:val="0000001B"/>
    <w:name w:val="WW8Num79"/>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0000001C"/>
    <w:multiLevelType w:val="singleLevel"/>
    <w:tmpl w:val="0000001C"/>
    <w:name w:val="WW8Num14"/>
    <w:lvl w:ilvl="0">
      <w:start w:val="1"/>
      <w:numFmt w:val="decimal"/>
      <w:lvlText w:val="%1."/>
      <w:lvlJc w:val="left"/>
      <w:pPr>
        <w:ind w:left="720" w:hanging="360"/>
      </w:pPr>
    </w:lvl>
  </w:abstractNum>
  <w:abstractNum w:abstractNumId="9">
    <w:nsid w:val="0000001D"/>
    <w:multiLevelType w:val="singleLevel"/>
    <w:tmpl w:val="0000001D"/>
    <w:name w:val="WW8Num61"/>
    <w:lvl w:ilvl="0">
      <w:start w:val="1"/>
      <w:numFmt w:val="decimal"/>
      <w:lvlText w:val="%1."/>
      <w:lvlJc w:val="left"/>
      <w:pPr>
        <w:tabs>
          <w:tab w:val="num" w:pos="1440"/>
        </w:tabs>
        <w:ind w:left="1440" w:hanging="360"/>
      </w:pPr>
    </w:lvl>
  </w:abstractNum>
  <w:abstractNum w:abstractNumId="10">
    <w:nsid w:val="00044168"/>
    <w:multiLevelType w:val="hybridMultilevel"/>
    <w:tmpl w:val="FBBE3396"/>
    <w:lvl w:ilvl="0" w:tplc="04190005">
      <w:start w:val="1"/>
      <w:numFmt w:val="bullet"/>
      <w:lvlText w:val=""/>
      <w:lvlJc w:val="left"/>
      <w:pPr>
        <w:tabs>
          <w:tab w:val="num" w:pos="1600"/>
        </w:tabs>
        <w:ind w:left="1600" w:hanging="360"/>
      </w:pPr>
      <w:rPr>
        <w:rFonts w:ascii="Wingdings" w:hAnsi="Wingdings" w:hint="default"/>
      </w:rPr>
    </w:lvl>
    <w:lvl w:ilvl="1" w:tplc="04190003" w:tentative="1">
      <w:start w:val="1"/>
      <w:numFmt w:val="bullet"/>
      <w:lvlText w:val="o"/>
      <w:lvlJc w:val="left"/>
      <w:pPr>
        <w:tabs>
          <w:tab w:val="num" w:pos="2320"/>
        </w:tabs>
        <w:ind w:left="2320" w:hanging="360"/>
      </w:pPr>
      <w:rPr>
        <w:rFonts w:ascii="Courier New" w:hAnsi="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1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16B246A"/>
    <w:multiLevelType w:val="hybridMultilevel"/>
    <w:tmpl w:val="0BCCEA04"/>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2121599"/>
    <w:multiLevelType w:val="hybridMultilevel"/>
    <w:tmpl w:val="9A623E90"/>
    <w:lvl w:ilvl="0" w:tplc="04190001">
      <w:start w:val="1"/>
      <w:numFmt w:val="bullet"/>
      <w:lvlText w:val=""/>
      <w:lvlJc w:val="left"/>
      <w:pPr>
        <w:tabs>
          <w:tab w:val="num" w:pos="5180"/>
        </w:tabs>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26B78DC"/>
    <w:multiLevelType w:val="hybridMultilevel"/>
    <w:tmpl w:val="18EC558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EF3D73"/>
    <w:multiLevelType w:val="hybridMultilevel"/>
    <w:tmpl w:val="6C602468"/>
    <w:lvl w:ilvl="0" w:tplc="A22E63E6">
      <w:start w:val="1"/>
      <w:numFmt w:val="bullet"/>
      <w:lvlText w:val=""/>
      <w:lvlJc w:val="left"/>
      <w:pPr>
        <w:tabs>
          <w:tab w:val="num" w:pos="757"/>
        </w:tabs>
        <w:ind w:left="757"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4172014"/>
    <w:multiLevelType w:val="hybridMultilevel"/>
    <w:tmpl w:val="9E6E8D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0E0E4C"/>
    <w:multiLevelType w:val="hybridMultilevel"/>
    <w:tmpl w:val="528049A4"/>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058F5D93"/>
    <w:multiLevelType w:val="hybridMultilevel"/>
    <w:tmpl w:val="12F6B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780618F"/>
    <w:multiLevelType w:val="hybridMultilevel"/>
    <w:tmpl w:val="F1EA6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95402C"/>
    <w:multiLevelType w:val="multilevel"/>
    <w:tmpl w:val="1656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0BDB7104"/>
    <w:multiLevelType w:val="hybridMultilevel"/>
    <w:tmpl w:val="C80639DE"/>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0E1A3C0C"/>
    <w:multiLevelType w:val="multilevel"/>
    <w:tmpl w:val="BED47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02A4D15"/>
    <w:multiLevelType w:val="hybridMultilevel"/>
    <w:tmpl w:val="A19A320E"/>
    <w:lvl w:ilvl="0" w:tplc="A22E63E6">
      <w:start w:val="1"/>
      <w:numFmt w:val="bullet"/>
      <w:lvlText w:val=""/>
      <w:lvlJc w:val="left"/>
      <w:pPr>
        <w:tabs>
          <w:tab w:val="num" w:pos="757"/>
        </w:tabs>
        <w:ind w:left="757"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59B0608"/>
    <w:multiLevelType w:val="multilevel"/>
    <w:tmpl w:val="3F70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6586F9A"/>
    <w:multiLevelType w:val="hybridMultilevel"/>
    <w:tmpl w:val="62BC2892"/>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8">
    <w:nsid w:val="1A153C10"/>
    <w:multiLevelType w:val="hybridMultilevel"/>
    <w:tmpl w:val="0A629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A1C4A9F"/>
    <w:multiLevelType w:val="hybridMultilevel"/>
    <w:tmpl w:val="07B029A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1C58112E"/>
    <w:multiLevelType w:val="hybridMultilevel"/>
    <w:tmpl w:val="E17ABAB2"/>
    <w:lvl w:ilvl="0" w:tplc="73CE232E">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2197491E"/>
    <w:multiLevelType w:val="hybridMultilevel"/>
    <w:tmpl w:val="75BAC608"/>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23373B51"/>
    <w:multiLevelType w:val="hybridMultilevel"/>
    <w:tmpl w:val="182237A8"/>
    <w:lvl w:ilvl="0" w:tplc="1F240674">
      <w:numFmt w:val="bullet"/>
      <w:lvlText w:val=""/>
      <w:lvlJc w:val="left"/>
      <w:pPr>
        <w:tabs>
          <w:tab w:val="num" w:pos="659"/>
        </w:tabs>
        <w:ind w:left="659" w:hanging="375"/>
      </w:pPr>
      <w:rPr>
        <w:rFonts w:ascii="Symbol" w:eastAsia="Times New Roman" w:hAnsi="Symbol" w:cs="Times New Roman" w:hint="default"/>
      </w:rPr>
    </w:lvl>
    <w:lvl w:ilvl="1" w:tplc="9588296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383206E"/>
    <w:multiLevelType w:val="hybridMultilevel"/>
    <w:tmpl w:val="1F86DBEC"/>
    <w:lvl w:ilvl="0" w:tplc="327E6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24E80C0F"/>
    <w:multiLevelType w:val="hybridMultilevel"/>
    <w:tmpl w:val="7EECB2C4"/>
    <w:lvl w:ilvl="0" w:tplc="7038A98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260D7716"/>
    <w:multiLevelType w:val="hybridMultilevel"/>
    <w:tmpl w:val="AC3CFB82"/>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263A42B8"/>
    <w:multiLevelType w:val="hybridMultilevel"/>
    <w:tmpl w:val="7B2CDC68"/>
    <w:lvl w:ilvl="0" w:tplc="A22E63E6">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90B369F"/>
    <w:multiLevelType w:val="multilevel"/>
    <w:tmpl w:val="665C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9A31D97"/>
    <w:multiLevelType w:val="hybridMultilevel"/>
    <w:tmpl w:val="CA1E5A5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2ABE73C0"/>
    <w:multiLevelType w:val="hybridMultilevel"/>
    <w:tmpl w:val="9C48EF7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2BF91EDB"/>
    <w:multiLevelType w:val="hybridMultilevel"/>
    <w:tmpl w:val="DA1017E8"/>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2C6B3A25"/>
    <w:multiLevelType w:val="hybridMultilevel"/>
    <w:tmpl w:val="0F3A8E5C"/>
    <w:lvl w:ilvl="0" w:tplc="154C56DE">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3">
    <w:nsid w:val="2D315D91"/>
    <w:multiLevelType w:val="singleLevel"/>
    <w:tmpl w:val="0419000F"/>
    <w:lvl w:ilvl="0">
      <w:start w:val="1"/>
      <w:numFmt w:val="decimal"/>
      <w:lvlText w:val="%1."/>
      <w:lvlJc w:val="left"/>
      <w:pPr>
        <w:tabs>
          <w:tab w:val="num" w:pos="360"/>
        </w:tabs>
        <w:ind w:left="360" w:hanging="360"/>
      </w:pPr>
    </w:lvl>
  </w:abstractNum>
  <w:abstractNum w:abstractNumId="44">
    <w:nsid w:val="2D350BD7"/>
    <w:multiLevelType w:val="hybridMultilevel"/>
    <w:tmpl w:val="CF4422F8"/>
    <w:lvl w:ilvl="0" w:tplc="04190003">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C21EE1"/>
    <w:multiLevelType w:val="multilevel"/>
    <w:tmpl w:val="85D4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302B24F8"/>
    <w:multiLevelType w:val="hybridMultilevel"/>
    <w:tmpl w:val="D80A98D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11E7916"/>
    <w:multiLevelType w:val="hybridMultilevel"/>
    <w:tmpl w:val="35488DF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3C171032"/>
    <w:multiLevelType w:val="hybridMultilevel"/>
    <w:tmpl w:val="17A45DE0"/>
    <w:lvl w:ilvl="0" w:tplc="5C3AA39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F0E3BDD"/>
    <w:multiLevelType w:val="hybridMultilevel"/>
    <w:tmpl w:val="A04274B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5A63B3C"/>
    <w:multiLevelType w:val="hybridMultilevel"/>
    <w:tmpl w:val="6184A2C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5">
    <w:nsid w:val="46085CE2"/>
    <w:multiLevelType w:val="hybridMultilevel"/>
    <w:tmpl w:val="4D3663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6E57229"/>
    <w:multiLevelType w:val="singleLevel"/>
    <w:tmpl w:val="A1441BA6"/>
    <w:lvl w:ilvl="0">
      <w:start w:val="2"/>
      <w:numFmt w:val="bullet"/>
      <w:lvlText w:val="-"/>
      <w:lvlJc w:val="left"/>
      <w:pPr>
        <w:tabs>
          <w:tab w:val="num" w:pos="360"/>
        </w:tabs>
        <w:ind w:left="360" w:hanging="360"/>
      </w:pPr>
    </w:lvl>
  </w:abstractNum>
  <w:abstractNum w:abstractNumId="57">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8D97F51"/>
    <w:multiLevelType w:val="singleLevel"/>
    <w:tmpl w:val="1422C728"/>
    <w:lvl w:ilvl="0">
      <w:start w:val="1"/>
      <w:numFmt w:val="decimal"/>
      <w:lvlText w:val="%1."/>
      <w:lvlJc w:val="left"/>
      <w:pPr>
        <w:tabs>
          <w:tab w:val="num" w:pos="495"/>
        </w:tabs>
        <w:ind w:left="495" w:hanging="495"/>
      </w:pPr>
    </w:lvl>
  </w:abstractNum>
  <w:abstractNum w:abstractNumId="59">
    <w:nsid w:val="4A027F8B"/>
    <w:multiLevelType w:val="singleLevel"/>
    <w:tmpl w:val="0419000F"/>
    <w:lvl w:ilvl="0">
      <w:start w:val="4"/>
      <w:numFmt w:val="decimal"/>
      <w:lvlText w:val="%1."/>
      <w:lvlJc w:val="left"/>
      <w:pPr>
        <w:tabs>
          <w:tab w:val="num" w:pos="360"/>
        </w:tabs>
        <w:ind w:left="360" w:hanging="360"/>
      </w:pPr>
    </w:lvl>
  </w:abstractNum>
  <w:abstractNum w:abstractNumId="60">
    <w:nsid w:val="4AD16FEA"/>
    <w:multiLevelType w:val="hybridMultilevel"/>
    <w:tmpl w:val="8B1C1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AE04827"/>
    <w:multiLevelType w:val="hybridMultilevel"/>
    <w:tmpl w:val="86F4CE52"/>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62">
    <w:nsid w:val="4B011BBA"/>
    <w:multiLevelType w:val="singleLevel"/>
    <w:tmpl w:val="123C0040"/>
    <w:lvl w:ilvl="0">
      <w:start w:val="1"/>
      <w:numFmt w:val="bullet"/>
      <w:lvlText w:val="-"/>
      <w:lvlJc w:val="left"/>
      <w:pPr>
        <w:tabs>
          <w:tab w:val="num" w:pos="360"/>
        </w:tabs>
        <w:ind w:left="360" w:hanging="360"/>
      </w:pPr>
      <w:rPr>
        <w:rFonts w:hint="default"/>
      </w:rPr>
    </w:lvl>
  </w:abstractNum>
  <w:abstractNum w:abstractNumId="63">
    <w:nsid w:val="4D5C0F5F"/>
    <w:multiLevelType w:val="hybridMultilevel"/>
    <w:tmpl w:val="18582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DD1114C"/>
    <w:multiLevelType w:val="hybridMultilevel"/>
    <w:tmpl w:val="90C69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66">
    <w:nsid w:val="4F774A13"/>
    <w:multiLevelType w:val="multilevel"/>
    <w:tmpl w:val="1582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FD32730"/>
    <w:multiLevelType w:val="hybridMultilevel"/>
    <w:tmpl w:val="16700FD6"/>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5066147F"/>
    <w:multiLevelType w:val="hybridMultilevel"/>
    <w:tmpl w:val="224E720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nsid w:val="51950FDD"/>
    <w:multiLevelType w:val="hybridMultilevel"/>
    <w:tmpl w:val="6D2234D2"/>
    <w:lvl w:ilvl="0" w:tplc="5C3AA39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530C3D74"/>
    <w:multiLevelType w:val="hybridMultilevel"/>
    <w:tmpl w:val="ABCAD83C"/>
    <w:lvl w:ilvl="0" w:tplc="04190001">
      <w:start w:val="1"/>
      <w:numFmt w:val="bullet"/>
      <w:lvlText w:val=""/>
      <w:lvlJc w:val="left"/>
      <w:pPr>
        <w:tabs>
          <w:tab w:val="num" w:pos="540"/>
        </w:tabs>
        <w:ind w:left="54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33A2DBD"/>
    <w:multiLevelType w:val="multilevel"/>
    <w:tmpl w:val="0000001B"/>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3">
    <w:nsid w:val="57651070"/>
    <w:multiLevelType w:val="hybridMultilevel"/>
    <w:tmpl w:val="82D80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9BF4D42"/>
    <w:multiLevelType w:val="hybridMultilevel"/>
    <w:tmpl w:val="3D2E75C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5E070877"/>
    <w:multiLevelType w:val="hybridMultilevel"/>
    <w:tmpl w:val="B954701A"/>
    <w:lvl w:ilvl="0" w:tplc="5C3AA39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6">
    <w:nsid w:val="614E4954"/>
    <w:multiLevelType w:val="hybridMultilevel"/>
    <w:tmpl w:val="A6C8D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19E230E"/>
    <w:multiLevelType w:val="hybridMultilevel"/>
    <w:tmpl w:val="2EA613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8">
    <w:nsid w:val="628E2BD8"/>
    <w:multiLevelType w:val="hybridMultilevel"/>
    <w:tmpl w:val="91A62FAA"/>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9">
    <w:nsid w:val="69BC22F7"/>
    <w:multiLevelType w:val="hybridMultilevel"/>
    <w:tmpl w:val="302211FA"/>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A940F76"/>
    <w:multiLevelType w:val="hybridMultilevel"/>
    <w:tmpl w:val="9806C8BC"/>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1">
    <w:nsid w:val="6BC368D0"/>
    <w:multiLevelType w:val="hybridMultilevel"/>
    <w:tmpl w:val="8ADECD48"/>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DFD61B1"/>
    <w:multiLevelType w:val="hybridMultilevel"/>
    <w:tmpl w:val="38F0A4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nsid w:val="6ED41862"/>
    <w:multiLevelType w:val="hybridMultilevel"/>
    <w:tmpl w:val="30965D54"/>
    <w:lvl w:ilvl="0" w:tplc="101C3EA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4">
    <w:nsid w:val="6F8632A2"/>
    <w:multiLevelType w:val="hybridMultilevel"/>
    <w:tmpl w:val="59BA8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FE44551"/>
    <w:multiLevelType w:val="hybridMultilevel"/>
    <w:tmpl w:val="D16240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389"/>
        </w:tabs>
        <w:ind w:left="1389" w:hanging="360"/>
      </w:pPr>
      <w:rPr>
        <w:rFonts w:ascii="Courier New" w:hAnsi="Courier New" w:hint="default"/>
      </w:rPr>
    </w:lvl>
    <w:lvl w:ilvl="2" w:tplc="04190005" w:tentative="1">
      <w:start w:val="1"/>
      <w:numFmt w:val="bullet"/>
      <w:lvlText w:val=""/>
      <w:lvlJc w:val="left"/>
      <w:pPr>
        <w:tabs>
          <w:tab w:val="num" w:pos="2109"/>
        </w:tabs>
        <w:ind w:left="2109" w:hanging="360"/>
      </w:pPr>
      <w:rPr>
        <w:rFonts w:ascii="Wingdings" w:hAnsi="Wingdings" w:hint="default"/>
      </w:rPr>
    </w:lvl>
    <w:lvl w:ilvl="3" w:tplc="04190001" w:tentative="1">
      <w:start w:val="1"/>
      <w:numFmt w:val="bullet"/>
      <w:lvlText w:val=""/>
      <w:lvlJc w:val="left"/>
      <w:pPr>
        <w:tabs>
          <w:tab w:val="num" w:pos="2829"/>
        </w:tabs>
        <w:ind w:left="2829" w:hanging="360"/>
      </w:pPr>
      <w:rPr>
        <w:rFonts w:ascii="Symbol" w:hAnsi="Symbol" w:hint="default"/>
      </w:rPr>
    </w:lvl>
    <w:lvl w:ilvl="4" w:tplc="04190003" w:tentative="1">
      <w:start w:val="1"/>
      <w:numFmt w:val="bullet"/>
      <w:lvlText w:val="o"/>
      <w:lvlJc w:val="left"/>
      <w:pPr>
        <w:tabs>
          <w:tab w:val="num" w:pos="3549"/>
        </w:tabs>
        <w:ind w:left="3549" w:hanging="360"/>
      </w:pPr>
      <w:rPr>
        <w:rFonts w:ascii="Courier New" w:hAnsi="Courier New" w:hint="default"/>
      </w:rPr>
    </w:lvl>
    <w:lvl w:ilvl="5" w:tplc="04190005" w:tentative="1">
      <w:start w:val="1"/>
      <w:numFmt w:val="bullet"/>
      <w:lvlText w:val=""/>
      <w:lvlJc w:val="left"/>
      <w:pPr>
        <w:tabs>
          <w:tab w:val="num" w:pos="4269"/>
        </w:tabs>
        <w:ind w:left="4269" w:hanging="360"/>
      </w:pPr>
      <w:rPr>
        <w:rFonts w:ascii="Wingdings" w:hAnsi="Wingdings" w:hint="default"/>
      </w:rPr>
    </w:lvl>
    <w:lvl w:ilvl="6" w:tplc="04190001" w:tentative="1">
      <w:start w:val="1"/>
      <w:numFmt w:val="bullet"/>
      <w:lvlText w:val=""/>
      <w:lvlJc w:val="left"/>
      <w:pPr>
        <w:tabs>
          <w:tab w:val="num" w:pos="4989"/>
        </w:tabs>
        <w:ind w:left="4989" w:hanging="360"/>
      </w:pPr>
      <w:rPr>
        <w:rFonts w:ascii="Symbol" w:hAnsi="Symbol" w:hint="default"/>
      </w:rPr>
    </w:lvl>
    <w:lvl w:ilvl="7" w:tplc="04190003" w:tentative="1">
      <w:start w:val="1"/>
      <w:numFmt w:val="bullet"/>
      <w:lvlText w:val="o"/>
      <w:lvlJc w:val="left"/>
      <w:pPr>
        <w:tabs>
          <w:tab w:val="num" w:pos="5709"/>
        </w:tabs>
        <w:ind w:left="5709" w:hanging="360"/>
      </w:pPr>
      <w:rPr>
        <w:rFonts w:ascii="Courier New" w:hAnsi="Courier New" w:hint="default"/>
      </w:rPr>
    </w:lvl>
    <w:lvl w:ilvl="8" w:tplc="04190005" w:tentative="1">
      <w:start w:val="1"/>
      <w:numFmt w:val="bullet"/>
      <w:lvlText w:val=""/>
      <w:lvlJc w:val="left"/>
      <w:pPr>
        <w:tabs>
          <w:tab w:val="num" w:pos="6429"/>
        </w:tabs>
        <w:ind w:left="6429" w:hanging="360"/>
      </w:pPr>
      <w:rPr>
        <w:rFonts w:ascii="Wingdings" w:hAnsi="Wingdings" w:hint="default"/>
      </w:rPr>
    </w:lvl>
  </w:abstractNum>
  <w:abstractNum w:abstractNumId="86">
    <w:nsid w:val="70180804"/>
    <w:multiLevelType w:val="singleLevel"/>
    <w:tmpl w:val="B99AC9CE"/>
    <w:lvl w:ilvl="0">
      <w:start w:val="1"/>
      <w:numFmt w:val="bullet"/>
      <w:lvlText w:val=""/>
      <w:lvlJc w:val="left"/>
      <w:pPr>
        <w:tabs>
          <w:tab w:val="num" w:pos="360"/>
        </w:tabs>
        <w:ind w:left="360" w:hanging="360"/>
      </w:pPr>
      <w:rPr>
        <w:rFonts w:ascii="Symbol" w:hAnsi="Symbol" w:hint="default"/>
        <w:color w:val="auto"/>
        <w:sz w:val="28"/>
      </w:rPr>
    </w:lvl>
  </w:abstractNum>
  <w:abstractNum w:abstractNumId="87">
    <w:nsid w:val="702104C9"/>
    <w:multiLevelType w:val="hybridMultilevel"/>
    <w:tmpl w:val="7624BFEC"/>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88">
    <w:nsid w:val="731C3B2A"/>
    <w:multiLevelType w:val="hybridMultilevel"/>
    <w:tmpl w:val="68469EAA"/>
    <w:lvl w:ilvl="0" w:tplc="17F0A632">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9">
    <w:nsid w:val="74F47A39"/>
    <w:multiLevelType w:val="multilevel"/>
    <w:tmpl w:val="4198E7AA"/>
    <w:lvl w:ilvl="0">
      <w:numFmt w:val="bullet"/>
      <w:lvlText w:val="-"/>
      <w:lvlJc w:val="left"/>
      <w:pPr>
        <w:tabs>
          <w:tab w:val="num" w:pos="735"/>
        </w:tabs>
        <w:ind w:left="735" w:hanging="375"/>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nsid w:val="76CE7D03"/>
    <w:multiLevelType w:val="hybridMultilevel"/>
    <w:tmpl w:val="5D98F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AD87198"/>
    <w:multiLevelType w:val="hybridMultilevel"/>
    <w:tmpl w:val="96E8B39E"/>
    <w:lvl w:ilvl="0" w:tplc="54048C8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DB13161"/>
    <w:multiLevelType w:val="hybridMultilevel"/>
    <w:tmpl w:val="0B367EEE"/>
    <w:lvl w:ilvl="0" w:tplc="5C3AA39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73"/>
  </w:num>
  <w:num w:numId="3">
    <w:abstractNumId w:val="90"/>
  </w:num>
  <w:num w:numId="4">
    <w:abstractNumId w:val="39"/>
  </w:num>
  <w:num w:numId="5">
    <w:abstractNumId w:val="34"/>
  </w:num>
  <w:num w:numId="6">
    <w:abstractNumId w:val="80"/>
  </w:num>
  <w:num w:numId="7">
    <w:abstractNumId w:val="12"/>
  </w:num>
  <w:num w:numId="8">
    <w:abstractNumId w:val="41"/>
  </w:num>
  <w:num w:numId="9">
    <w:abstractNumId w:val="78"/>
  </w:num>
  <w:num w:numId="10">
    <w:abstractNumId w:val="81"/>
  </w:num>
  <w:num w:numId="11">
    <w:abstractNumId w:val="79"/>
  </w:num>
  <w:num w:numId="12">
    <w:abstractNumId w:val="72"/>
  </w:num>
  <w:num w:numId="13">
    <w:abstractNumId w:val="55"/>
  </w:num>
  <w:num w:numId="14">
    <w:abstractNumId w:val="48"/>
  </w:num>
  <w:num w:numId="15">
    <w:abstractNumId w:val="86"/>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65"/>
  </w:num>
  <w:num w:numId="19">
    <w:abstractNumId w:val="89"/>
  </w:num>
  <w:num w:numId="20">
    <w:abstractNumId w:val="22"/>
  </w:num>
  <w:num w:numId="21">
    <w:abstractNumId w:val="42"/>
  </w:num>
  <w:num w:numId="22">
    <w:abstractNumId w:val="35"/>
  </w:num>
  <w:num w:numId="23">
    <w:abstractNumId w:val="47"/>
  </w:num>
  <w:num w:numId="24">
    <w:abstractNumId w:val="83"/>
  </w:num>
  <w:num w:numId="25">
    <w:abstractNumId w:val="38"/>
  </w:num>
  <w:num w:numId="26">
    <w:abstractNumId w:val="71"/>
  </w:num>
  <w:num w:numId="27">
    <w:abstractNumId w:val="49"/>
  </w:num>
  <w:num w:numId="28">
    <w:abstractNumId w:val="25"/>
  </w:num>
  <w:num w:numId="29">
    <w:abstractNumId w:val="37"/>
  </w:num>
  <w:num w:numId="30">
    <w:abstractNumId w:val="11"/>
  </w:num>
  <w:num w:numId="31">
    <w:abstractNumId w:val="43"/>
    <w:lvlOverride w:ilvl="0">
      <w:startOverride w:val="1"/>
    </w:lvlOverride>
  </w:num>
  <w:num w:numId="32">
    <w:abstractNumId w:val="59"/>
    <w:lvlOverride w:ilvl="0">
      <w:startOverride w:val="4"/>
    </w:lvlOverride>
  </w:num>
  <w:num w:numId="33">
    <w:abstractNumId w:val="58"/>
    <w:lvlOverride w:ilvl="0">
      <w:startOverride w:val="1"/>
    </w:lvlOverride>
  </w:num>
  <w:num w:numId="3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66"/>
  </w:num>
  <w:num w:numId="41">
    <w:abstractNumId w:val="45"/>
  </w:num>
  <w:num w:numId="42">
    <w:abstractNumId w:val="20"/>
  </w:num>
  <w:num w:numId="43">
    <w:abstractNumId w:val="51"/>
  </w:num>
  <w:num w:numId="44">
    <w:abstractNumId w:val="69"/>
  </w:num>
  <w:num w:numId="45">
    <w:abstractNumId w:val="92"/>
  </w:num>
  <w:num w:numId="46">
    <w:abstractNumId w:val="75"/>
  </w:num>
  <w:num w:numId="47">
    <w:abstractNumId w:val="26"/>
  </w:num>
  <w:num w:numId="48">
    <w:abstractNumId w:val="53"/>
  </w:num>
  <w:num w:numId="49">
    <w:abstractNumId w:val="50"/>
  </w:num>
  <w:num w:numId="50">
    <w:abstractNumId w:val="57"/>
  </w:num>
  <w:num w:numId="51">
    <w:abstractNumId w:val="21"/>
  </w:num>
  <w:num w:numId="52">
    <w:abstractNumId w:val="46"/>
  </w:num>
  <w:num w:numId="53">
    <w:abstractNumId w:val="17"/>
  </w:num>
  <w:num w:numId="54">
    <w:abstractNumId w:val="10"/>
  </w:num>
  <w:num w:numId="55">
    <w:abstractNumId w:val="76"/>
  </w:num>
  <w:num w:numId="56">
    <w:abstractNumId w:val="28"/>
  </w:num>
  <w:num w:numId="57">
    <w:abstractNumId w:val="84"/>
  </w:num>
  <w:num w:numId="58">
    <w:abstractNumId w:val="18"/>
  </w:num>
  <w:num w:numId="59">
    <w:abstractNumId w:val="85"/>
  </w:num>
  <w:num w:numId="60">
    <w:abstractNumId w:val="27"/>
  </w:num>
  <w:num w:numId="61">
    <w:abstractNumId w:val="61"/>
  </w:num>
  <w:num w:numId="62">
    <w:abstractNumId w:val="54"/>
  </w:num>
  <w:num w:numId="63">
    <w:abstractNumId w:val="77"/>
  </w:num>
  <w:num w:numId="64">
    <w:abstractNumId w:val="60"/>
  </w:num>
  <w:num w:numId="65">
    <w:abstractNumId w:val="64"/>
  </w:num>
  <w:num w:numId="66">
    <w:abstractNumId w:val="87"/>
  </w:num>
  <w:num w:numId="67">
    <w:abstractNumId w:val="91"/>
  </w:num>
  <w:num w:numId="68">
    <w:abstractNumId w:val="68"/>
  </w:num>
  <w:num w:numId="69">
    <w:abstractNumId w:val="16"/>
  </w:num>
  <w:num w:numId="70">
    <w:abstractNumId w:val="31"/>
  </w:num>
  <w:num w:numId="71">
    <w:abstractNumId w:val="36"/>
  </w:num>
  <w:num w:numId="72">
    <w:abstractNumId w:val="15"/>
  </w:num>
  <w:num w:numId="73">
    <w:abstractNumId w:val="24"/>
  </w:num>
  <w:num w:numId="74">
    <w:abstractNumId w:val="0"/>
  </w:num>
  <w:num w:numId="75">
    <w:abstractNumId w:val="52"/>
  </w:num>
  <w:num w:numId="7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num>
  <w:num w:numId="78">
    <w:abstractNumId w:val="63"/>
  </w:num>
  <w:num w:numId="79">
    <w:abstractNumId w:val="14"/>
  </w:num>
  <w:num w:numId="80">
    <w:abstractNumId w:val="19"/>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num>
  <w:num w:numId="83">
    <w:abstractNumId w:val="33"/>
  </w:num>
  <w:num w:numId="84">
    <w:abstractNumId w:val="88"/>
  </w:num>
  <w:num w:numId="85">
    <w:abstractNumId w:val="3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A5F27"/>
    <w:rsid w:val="00011BED"/>
    <w:rsid w:val="001541BF"/>
    <w:rsid w:val="00230E1C"/>
    <w:rsid w:val="00235089"/>
    <w:rsid w:val="00271502"/>
    <w:rsid w:val="002B0B85"/>
    <w:rsid w:val="00303F38"/>
    <w:rsid w:val="003441CE"/>
    <w:rsid w:val="0054744D"/>
    <w:rsid w:val="0060185D"/>
    <w:rsid w:val="00633114"/>
    <w:rsid w:val="006A05A2"/>
    <w:rsid w:val="00755ACB"/>
    <w:rsid w:val="007A5F27"/>
    <w:rsid w:val="007F5F3F"/>
    <w:rsid w:val="008B3B25"/>
    <w:rsid w:val="008D341F"/>
    <w:rsid w:val="009332E5"/>
    <w:rsid w:val="00937456"/>
    <w:rsid w:val="009658BF"/>
    <w:rsid w:val="00D15DC0"/>
    <w:rsid w:val="00D627F3"/>
    <w:rsid w:val="00DA5AE4"/>
    <w:rsid w:val="00DC4CE4"/>
    <w:rsid w:val="00FD0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F27"/>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7A5F2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5F27"/>
    <w:pPr>
      <w:keepNext/>
      <w:spacing w:before="240" w:after="60"/>
      <w:outlineLvl w:val="2"/>
    </w:pPr>
    <w:rPr>
      <w:rFonts w:ascii="Arial" w:hAnsi="Arial" w:cs="Arial"/>
      <w:b/>
      <w:bCs/>
      <w:iCs/>
      <w:sz w:val="26"/>
      <w:szCs w:val="26"/>
    </w:rPr>
  </w:style>
  <w:style w:type="paragraph" w:styleId="4">
    <w:name w:val="heading 4"/>
    <w:basedOn w:val="a"/>
    <w:next w:val="a"/>
    <w:link w:val="40"/>
    <w:qFormat/>
    <w:rsid w:val="007A5F27"/>
    <w:pPr>
      <w:keepNext/>
      <w:spacing w:before="240" w:after="60"/>
      <w:outlineLvl w:val="3"/>
    </w:pPr>
    <w:rPr>
      <w:b/>
      <w:bCs/>
      <w:sz w:val="28"/>
      <w:szCs w:val="28"/>
    </w:rPr>
  </w:style>
  <w:style w:type="paragraph" w:styleId="50">
    <w:name w:val="heading 5"/>
    <w:basedOn w:val="a"/>
    <w:next w:val="a"/>
    <w:link w:val="51"/>
    <w:qFormat/>
    <w:rsid w:val="007A5F27"/>
    <w:pPr>
      <w:keepNext/>
      <w:spacing w:line="360" w:lineRule="auto"/>
      <w:ind w:firstLine="600"/>
      <w:jc w:val="right"/>
      <w:outlineLvl w:val="4"/>
    </w:pPr>
    <w:rPr>
      <w:b/>
      <w:sz w:val="28"/>
    </w:rPr>
  </w:style>
  <w:style w:type="paragraph" w:styleId="6">
    <w:name w:val="heading 6"/>
    <w:basedOn w:val="a"/>
    <w:next w:val="a"/>
    <w:link w:val="60"/>
    <w:qFormat/>
    <w:rsid w:val="007A5F27"/>
    <w:pPr>
      <w:spacing w:before="240" w:after="60"/>
      <w:outlineLvl w:val="5"/>
    </w:pPr>
    <w:rPr>
      <w:b/>
      <w:bCs/>
      <w:sz w:val="22"/>
      <w:szCs w:val="22"/>
    </w:rPr>
  </w:style>
  <w:style w:type="paragraph" w:styleId="7">
    <w:name w:val="heading 7"/>
    <w:basedOn w:val="a"/>
    <w:next w:val="a"/>
    <w:link w:val="70"/>
    <w:qFormat/>
    <w:rsid w:val="007A5F27"/>
    <w:pPr>
      <w:spacing w:before="240" w:after="60"/>
      <w:outlineLvl w:val="6"/>
    </w:pPr>
  </w:style>
  <w:style w:type="paragraph" w:styleId="8">
    <w:name w:val="heading 8"/>
    <w:basedOn w:val="a"/>
    <w:next w:val="a"/>
    <w:link w:val="80"/>
    <w:qFormat/>
    <w:rsid w:val="007A5F27"/>
    <w:pPr>
      <w:spacing w:before="240" w:after="60"/>
      <w:outlineLvl w:val="7"/>
    </w:pPr>
    <w:rPr>
      <w:i/>
      <w:iCs/>
    </w:rPr>
  </w:style>
  <w:style w:type="paragraph" w:styleId="9">
    <w:name w:val="heading 9"/>
    <w:basedOn w:val="a"/>
    <w:next w:val="a"/>
    <w:link w:val="90"/>
    <w:qFormat/>
    <w:rsid w:val="007A5F2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F27"/>
    <w:rPr>
      <w:rFonts w:ascii="Arial" w:eastAsia="Times New Roman" w:hAnsi="Arial" w:cs="Arial"/>
      <w:b/>
      <w:bCs/>
      <w:kern w:val="32"/>
      <w:sz w:val="32"/>
      <w:szCs w:val="32"/>
      <w:lang w:eastAsia="ru-RU"/>
    </w:rPr>
  </w:style>
  <w:style w:type="character" w:customStyle="1" w:styleId="21">
    <w:name w:val="Заголовок 2 Знак"/>
    <w:basedOn w:val="a0"/>
    <w:link w:val="20"/>
    <w:rsid w:val="007A5F27"/>
    <w:rPr>
      <w:rFonts w:ascii="Arial" w:eastAsia="Times New Roman" w:hAnsi="Arial" w:cs="Arial"/>
      <w:b/>
      <w:bCs/>
      <w:i/>
      <w:iCs/>
      <w:sz w:val="28"/>
      <w:szCs w:val="28"/>
      <w:lang w:eastAsia="ru-RU"/>
    </w:rPr>
  </w:style>
  <w:style w:type="character" w:customStyle="1" w:styleId="30">
    <w:name w:val="Заголовок 3 Знак"/>
    <w:basedOn w:val="a0"/>
    <w:link w:val="3"/>
    <w:rsid w:val="007A5F27"/>
    <w:rPr>
      <w:rFonts w:ascii="Arial" w:eastAsia="Times New Roman" w:hAnsi="Arial" w:cs="Arial"/>
      <w:b/>
      <w:bCs/>
      <w:iCs/>
      <w:sz w:val="26"/>
      <w:szCs w:val="26"/>
      <w:lang w:eastAsia="ru-RU"/>
    </w:rPr>
  </w:style>
  <w:style w:type="character" w:customStyle="1" w:styleId="40">
    <w:name w:val="Заголовок 4 Знак"/>
    <w:basedOn w:val="a0"/>
    <w:link w:val="4"/>
    <w:rsid w:val="007A5F27"/>
    <w:rPr>
      <w:rFonts w:ascii="Times New Roman" w:eastAsia="Times New Roman" w:hAnsi="Times New Roman" w:cs="Times New Roman"/>
      <w:b/>
      <w:bCs/>
      <w:sz w:val="28"/>
      <w:szCs w:val="28"/>
      <w:lang w:eastAsia="ru-RU"/>
    </w:rPr>
  </w:style>
  <w:style w:type="character" w:customStyle="1" w:styleId="51">
    <w:name w:val="Заголовок 5 Знак"/>
    <w:basedOn w:val="a0"/>
    <w:link w:val="50"/>
    <w:rsid w:val="007A5F27"/>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7A5F27"/>
    <w:rPr>
      <w:rFonts w:ascii="Times New Roman" w:eastAsia="Times New Roman" w:hAnsi="Times New Roman" w:cs="Times New Roman"/>
      <w:b/>
      <w:bCs/>
      <w:lang w:eastAsia="ru-RU"/>
    </w:rPr>
  </w:style>
  <w:style w:type="character" w:customStyle="1" w:styleId="70">
    <w:name w:val="Заголовок 7 Знак"/>
    <w:basedOn w:val="a0"/>
    <w:link w:val="7"/>
    <w:rsid w:val="007A5F2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5F2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5F27"/>
    <w:rPr>
      <w:rFonts w:ascii="Arial" w:eastAsia="Times New Roman" w:hAnsi="Arial" w:cs="Arial"/>
      <w:lang w:eastAsia="ru-RU"/>
    </w:rPr>
  </w:style>
  <w:style w:type="table" w:styleId="a3">
    <w:name w:val="Table Grid"/>
    <w:basedOn w:val="a1"/>
    <w:rsid w:val="007A5F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w:basedOn w:val="a"/>
    <w:rsid w:val="007A5F27"/>
    <w:pPr>
      <w:spacing w:after="160" w:line="240" w:lineRule="exact"/>
    </w:pPr>
    <w:rPr>
      <w:rFonts w:ascii="Verdana" w:hAnsi="Verdana" w:cs="Verdana"/>
      <w:sz w:val="20"/>
      <w:szCs w:val="20"/>
      <w:lang w:val="en-US" w:eastAsia="en-US"/>
    </w:rPr>
  </w:style>
  <w:style w:type="paragraph" w:customStyle="1" w:styleId="ConsPlusNormal">
    <w:name w:val="ConsPlusNormal"/>
    <w:rsid w:val="007A5F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rsid w:val="007A5F27"/>
    <w:pPr>
      <w:spacing w:after="160" w:line="240" w:lineRule="exact"/>
    </w:pPr>
    <w:rPr>
      <w:rFonts w:ascii="Verdana" w:hAnsi="Verdana" w:cs="Verdana"/>
      <w:sz w:val="20"/>
      <w:szCs w:val="20"/>
      <w:lang w:val="en-US" w:eastAsia="en-US"/>
    </w:rPr>
  </w:style>
  <w:style w:type="character" w:styleId="a5">
    <w:name w:val="Hyperlink"/>
    <w:basedOn w:val="a0"/>
    <w:rsid w:val="007A5F27"/>
    <w:rPr>
      <w:color w:val="0000FF"/>
      <w:u w:val="single"/>
    </w:rPr>
  </w:style>
  <w:style w:type="paragraph" w:styleId="a6">
    <w:name w:val="Body Text Indent"/>
    <w:aliases w:val="Основной текст 1"/>
    <w:basedOn w:val="a"/>
    <w:link w:val="a7"/>
    <w:rsid w:val="007A5F27"/>
    <w:pPr>
      <w:spacing w:after="120"/>
      <w:ind w:left="283"/>
    </w:pPr>
  </w:style>
  <w:style w:type="character" w:customStyle="1" w:styleId="a7">
    <w:name w:val="Основной текст с отступом Знак"/>
    <w:aliases w:val="Основной текст 1 Знак"/>
    <w:basedOn w:val="a0"/>
    <w:link w:val="a6"/>
    <w:rsid w:val="007A5F27"/>
    <w:rPr>
      <w:rFonts w:ascii="Times New Roman" w:eastAsia="Times New Roman" w:hAnsi="Times New Roman" w:cs="Times New Roman"/>
      <w:sz w:val="24"/>
      <w:szCs w:val="24"/>
      <w:lang w:eastAsia="ru-RU"/>
    </w:rPr>
  </w:style>
  <w:style w:type="paragraph" w:styleId="22">
    <w:name w:val="Body Text Indent 2"/>
    <w:basedOn w:val="a"/>
    <w:link w:val="23"/>
    <w:rsid w:val="007A5F27"/>
    <w:pPr>
      <w:spacing w:after="120" w:line="480" w:lineRule="auto"/>
      <w:ind w:left="283"/>
    </w:pPr>
  </w:style>
  <w:style w:type="character" w:customStyle="1" w:styleId="23">
    <w:name w:val="Основной текст с отступом 2 Знак"/>
    <w:basedOn w:val="a0"/>
    <w:link w:val="22"/>
    <w:rsid w:val="007A5F27"/>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7A5F27"/>
  </w:style>
  <w:style w:type="paragraph" w:customStyle="1" w:styleId="a8">
    <w:name w:val="Знак"/>
    <w:basedOn w:val="a"/>
    <w:rsid w:val="007A5F27"/>
    <w:pPr>
      <w:spacing w:after="160" w:line="240" w:lineRule="exact"/>
    </w:pPr>
    <w:rPr>
      <w:rFonts w:ascii="Verdana" w:hAnsi="Verdana"/>
      <w:lang w:val="en-US" w:eastAsia="en-US"/>
    </w:rPr>
  </w:style>
  <w:style w:type="paragraph" w:customStyle="1" w:styleId="Default">
    <w:name w:val="Default"/>
    <w:rsid w:val="007A5F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aliases w:val="Знак5"/>
    <w:basedOn w:val="a"/>
    <w:link w:val="aa"/>
    <w:qFormat/>
    <w:rsid w:val="007A5F27"/>
    <w:pPr>
      <w:jc w:val="center"/>
    </w:pPr>
    <w:rPr>
      <w:szCs w:val="20"/>
    </w:rPr>
  </w:style>
  <w:style w:type="character" w:customStyle="1" w:styleId="aa">
    <w:name w:val="Название Знак"/>
    <w:aliases w:val="Знак5 Знак"/>
    <w:basedOn w:val="a0"/>
    <w:link w:val="a9"/>
    <w:rsid w:val="007A5F27"/>
    <w:rPr>
      <w:rFonts w:ascii="Times New Roman" w:eastAsia="Times New Roman" w:hAnsi="Times New Roman" w:cs="Times New Roman"/>
      <w:sz w:val="24"/>
      <w:szCs w:val="20"/>
      <w:lang w:eastAsia="ru-RU"/>
    </w:rPr>
  </w:style>
  <w:style w:type="paragraph" w:customStyle="1" w:styleId="12">
    <w:name w:val="Знак1"/>
    <w:basedOn w:val="a"/>
    <w:rsid w:val="007A5F27"/>
    <w:pPr>
      <w:spacing w:after="160" w:line="240" w:lineRule="exact"/>
    </w:pPr>
    <w:rPr>
      <w:rFonts w:ascii="Verdana" w:hAnsi="Verdana" w:cs="Verdana"/>
      <w:sz w:val="20"/>
      <w:szCs w:val="20"/>
      <w:lang w:val="en-US" w:eastAsia="en-US"/>
    </w:rPr>
  </w:style>
  <w:style w:type="numbering" w:customStyle="1" w:styleId="13">
    <w:name w:val="Нет списка1"/>
    <w:next w:val="a2"/>
    <w:semiHidden/>
    <w:rsid w:val="007A5F27"/>
  </w:style>
  <w:style w:type="table" w:customStyle="1" w:styleId="14">
    <w:name w:val="Сетка таблицы1"/>
    <w:basedOn w:val="a1"/>
    <w:next w:val="a3"/>
    <w:rsid w:val="007A5F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7A5F27"/>
    <w:pPr>
      <w:tabs>
        <w:tab w:val="center" w:pos="4153"/>
        <w:tab w:val="right" w:pos="8306"/>
      </w:tabs>
    </w:pPr>
    <w:rPr>
      <w:sz w:val="20"/>
      <w:szCs w:val="20"/>
    </w:rPr>
  </w:style>
  <w:style w:type="character" w:customStyle="1" w:styleId="ac">
    <w:name w:val="Нижний колонтитул Знак"/>
    <w:basedOn w:val="a0"/>
    <w:link w:val="ab"/>
    <w:uiPriority w:val="99"/>
    <w:rsid w:val="007A5F27"/>
    <w:rPr>
      <w:rFonts w:ascii="Times New Roman" w:eastAsia="Times New Roman" w:hAnsi="Times New Roman" w:cs="Times New Roman"/>
      <w:sz w:val="20"/>
      <w:szCs w:val="20"/>
      <w:lang w:eastAsia="ru-RU"/>
    </w:rPr>
  </w:style>
  <w:style w:type="paragraph" w:styleId="31">
    <w:name w:val="Body Text 3"/>
    <w:basedOn w:val="a"/>
    <w:link w:val="32"/>
    <w:rsid w:val="007A5F27"/>
    <w:pPr>
      <w:spacing w:before="40" w:line="259" w:lineRule="auto"/>
    </w:pPr>
    <w:rPr>
      <w:b/>
      <w:bCs/>
      <w:sz w:val="28"/>
      <w:szCs w:val="20"/>
    </w:rPr>
  </w:style>
  <w:style w:type="character" w:customStyle="1" w:styleId="32">
    <w:name w:val="Основной текст 3 Знак"/>
    <w:basedOn w:val="a0"/>
    <w:link w:val="31"/>
    <w:rsid w:val="007A5F27"/>
    <w:rPr>
      <w:rFonts w:ascii="Times New Roman" w:eastAsia="Times New Roman" w:hAnsi="Times New Roman" w:cs="Times New Roman"/>
      <w:b/>
      <w:bCs/>
      <w:sz w:val="28"/>
      <w:szCs w:val="20"/>
      <w:lang w:eastAsia="ru-RU"/>
    </w:rPr>
  </w:style>
  <w:style w:type="paragraph" w:styleId="ad">
    <w:name w:val="Body Text"/>
    <w:basedOn w:val="a"/>
    <w:link w:val="ae"/>
    <w:rsid w:val="007A5F27"/>
    <w:pPr>
      <w:spacing w:after="120"/>
    </w:pPr>
  </w:style>
  <w:style w:type="character" w:customStyle="1" w:styleId="ae">
    <w:name w:val="Основной текст Знак"/>
    <w:basedOn w:val="a0"/>
    <w:link w:val="ad"/>
    <w:rsid w:val="007A5F27"/>
    <w:rPr>
      <w:rFonts w:ascii="Times New Roman" w:eastAsia="Times New Roman" w:hAnsi="Times New Roman" w:cs="Times New Roman"/>
      <w:sz w:val="24"/>
      <w:szCs w:val="24"/>
      <w:lang w:eastAsia="ru-RU"/>
    </w:rPr>
  </w:style>
  <w:style w:type="paragraph" w:styleId="33">
    <w:name w:val="Body Text Indent 3"/>
    <w:basedOn w:val="a"/>
    <w:link w:val="34"/>
    <w:rsid w:val="007A5F27"/>
    <w:pPr>
      <w:spacing w:after="120"/>
      <w:ind w:left="283"/>
    </w:pPr>
    <w:rPr>
      <w:sz w:val="16"/>
      <w:szCs w:val="16"/>
    </w:rPr>
  </w:style>
  <w:style w:type="character" w:customStyle="1" w:styleId="34">
    <w:name w:val="Основной текст с отступом 3 Знак"/>
    <w:basedOn w:val="a0"/>
    <w:link w:val="33"/>
    <w:rsid w:val="007A5F27"/>
    <w:rPr>
      <w:rFonts w:ascii="Times New Roman" w:eastAsia="Times New Roman" w:hAnsi="Times New Roman" w:cs="Times New Roman"/>
      <w:sz w:val="16"/>
      <w:szCs w:val="16"/>
      <w:lang w:eastAsia="ru-RU"/>
    </w:rPr>
  </w:style>
  <w:style w:type="paragraph" w:styleId="24">
    <w:name w:val="Body Text 2"/>
    <w:basedOn w:val="a"/>
    <w:link w:val="25"/>
    <w:rsid w:val="007A5F27"/>
    <w:pPr>
      <w:spacing w:after="120" w:line="480" w:lineRule="auto"/>
    </w:pPr>
  </w:style>
  <w:style w:type="character" w:customStyle="1" w:styleId="25">
    <w:name w:val="Основной текст 2 Знак"/>
    <w:basedOn w:val="a0"/>
    <w:link w:val="24"/>
    <w:rsid w:val="007A5F27"/>
    <w:rPr>
      <w:rFonts w:ascii="Times New Roman" w:eastAsia="Times New Roman" w:hAnsi="Times New Roman" w:cs="Times New Roman"/>
      <w:sz w:val="24"/>
      <w:szCs w:val="24"/>
      <w:lang w:eastAsia="ru-RU"/>
    </w:rPr>
  </w:style>
  <w:style w:type="character" w:styleId="af">
    <w:name w:val="Strong"/>
    <w:basedOn w:val="a0"/>
    <w:qFormat/>
    <w:rsid w:val="007A5F27"/>
    <w:rPr>
      <w:b/>
      <w:bCs/>
    </w:rPr>
  </w:style>
  <w:style w:type="paragraph" w:styleId="af0">
    <w:name w:val="Normal (Web)"/>
    <w:aliases w:val="Обычный (Web)"/>
    <w:basedOn w:val="a"/>
    <w:rsid w:val="007A5F27"/>
    <w:pPr>
      <w:spacing w:before="100" w:beforeAutospacing="1" w:after="100" w:afterAutospacing="1"/>
    </w:pPr>
  </w:style>
  <w:style w:type="paragraph" w:styleId="af1">
    <w:name w:val="List Paragraph"/>
    <w:basedOn w:val="a"/>
    <w:uiPriority w:val="99"/>
    <w:qFormat/>
    <w:rsid w:val="007A5F27"/>
    <w:pPr>
      <w:ind w:left="720"/>
      <w:contextualSpacing/>
    </w:pPr>
  </w:style>
  <w:style w:type="paragraph" w:styleId="af2">
    <w:name w:val="Balloon Text"/>
    <w:basedOn w:val="a"/>
    <w:link w:val="af3"/>
    <w:semiHidden/>
    <w:rsid w:val="007A5F27"/>
    <w:rPr>
      <w:rFonts w:ascii="Tahoma" w:hAnsi="Tahoma" w:cs="Tahoma"/>
      <w:sz w:val="16"/>
      <w:szCs w:val="16"/>
    </w:rPr>
  </w:style>
  <w:style w:type="character" w:customStyle="1" w:styleId="af3">
    <w:name w:val="Текст выноски Знак"/>
    <w:basedOn w:val="a0"/>
    <w:link w:val="af2"/>
    <w:semiHidden/>
    <w:rsid w:val="007A5F27"/>
    <w:rPr>
      <w:rFonts w:ascii="Tahoma" w:eastAsia="Times New Roman" w:hAnsi="Tahoma" w:cs="Tahoma"/>
      <w:sz w:val="16"/>
      <w:szCs w:val="16"/>
      <w:lang w:eastAsia="ru-RU"/>
    </w:rPr>
  </w:style>
  <w:style w:type="paragraph" w:styleId="af4">
    <w:name w:val="footnote text"/>
    <w:aliases w:val="F1"/>
    <w:basedOn w:val="a"/>
    <w:link w:val="af5"/>
    <w:semiHidden/>
    <w:rsid w:val="007A5F27"/>
    <w:rPr>
      <w:sz w:val="20"/>
      <w:szCs w:val="20"/>
    </w:rPr>
  </w:style>
  <w:style w:type="character" w:customStyle="1" w:styleId="af5">
    <w:name w:val="Текст сноски Знак"/>
    <w:aliases w:val="F1 Знак"/>
    <w:basedOn w:val="a0"/>
    <w:link w:val="af4"/>
    <w:semiHidden/>
    <w:rsid w:val="007A5F27"/>
    <w:rPr>
      <w:rFonts w:ascii="Times New Roman" w:eastAsia="Times New Roman" w:hAnsi="Times New Roman" w:cs="Times New Roman"/>
      <w:sz w:val="20"/>
      <w:szCs w:val="20"/>
      <w:lang w:eastAsia="ru-RU"/>
    </w:rPr>
  </w:style>
  <w:style w:type="character" w:styleId="af6">
    <w:name w:val="footnote reference"/>
    <w:basedOn w:val="a0"/>
    <w:semiHidden/>
    <w:rsid w:val="007A5F27"/>
    <w:rPr>
      <w:vertAlign w:val="superscript"/>
    </w:rPr>
  </w:style>
  <w:style w:type="paragraph" w:customStyle="1" w:styleId="210">
    <w:name w:val="Основной текст 21"/>
    <w:basedOn w:val="a"/>
    <w:rsid w:val="007A5F27"/>
    <w:pPr>
      <w:suppressAutoHyphens/>
    </w:pPr>
    <w:rPr>
      <w:lang w:eastAsia="ar-SA"/>
    </w:rPr>
  </w:style>
  <w:style w:type="paragraph" w:styleId="af7">
    <w:name w:val="Block Text"/>
    <w:basedOn w:val="a"/>
    <w:rsid w:val="007A5F27"/>
    <w:pPr>
      <w:ind w:left="2992" w:right="2981" w:firstLine="284"/>
      <w:jc w:val="both"/>
    </w:pPr>
    <w:rPr>
      <w:rFonts w:ascii="Arial" w:hAnsi="Arial"/>
      <w:sz w:val="18"/>
      <w:szCs w:val="20"/>
    </w:rPr>
  </w:style>
  <w:style w:type="paragraph" w:customStyle="1" w:styleId="ConsNormal">
    <w:name w:val="ConsNormal"/>
    <w:rsid w:val="007A5F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64">
    <w:name w:val="Font Style64"/>
    <w:basedOn w:val="a0"/>
    <w:rsid w:val="007A5F27"/>
    <w:rPr>
      <w:rFonts w:ascii="Times New Roman" w:hAnsi="Times New Roman" w:cs="Times New Roman"/>
      <w:sz w:val="22"/>
      <w:szCs w:val="22"/>
    </w:rPr>
  </w:style>
  <w:style w:type="paragraph" w:customStyle="1" w:styleId="Style2">
    <w:name w:val="Style2"/>
    <w:basedOn w:val="a"/>
    <w:rsid w:val="007A5F27"/>
    <w:pPr>
      <w:widowControl w:val="0"/>
      <w:autoSpaceDE w:val="0"/>
      <w:autoSpaceDN w:val="0"/>
      <w:adjustRightInd w:val="0"/>
      <w:spacing w:line="214" w:lineRule="exact"/>
      <w:ind w:firstLine="346"/>
      <w:jc w:val="both"/>
    </w:pPr>
    <w:rPr>
      <w:rFonts w:ascii="Tahoma" w:hAnsi="Tahoma" w:cs="Tahoma"/>
    </w:rPr>
  </w:style>
  <w:style w:type="paragraph" w:customStyle="1" w:styleId="af8">
    <w:name w:val="Письмо"/>
    <w:basedOn w:val="a"/>
    <w:rsid w:val="007A5F27"/>
    <w:pPr>
      <w:autoSpaceDE w:val="0"/>
      <w:autoSpaceDN w:val="0"/>
      <w:spacing w:line="320" w:lineRule="exact"/>
      <w:ind w:firstLine="720"/>
      <w:jc w:val="both"/>
    </w:pPr>
    <w:rPr>
      <w:sz w:val="28"/>
      <w:szCs w:val="28"/>
    </w:rPr>
  </w:style>
  <w:style w:type="character" w:customStyle="1" w:styleId="Bodytext">
    <w:name w:val="Body text"/>
    <w:basedOn w:val="a0"/>
    <w:rsid w:val="007A5F27"/>
    <w:rPr>
      <w:rFonts w:ascii="Times New Roman" w:eastAsia="Times New Roman" w:hAnsi="Times New Roman" w:cs="Times New Roman"/>
      <w:b w:val="0"/>
      <w:bCs w:val="0"/>
      <w:i w:val="0"/>
      <w:iCs w:val="0"/>
      <w:smallCaps w:val="0"/>
      <w:strike w:val="0"/>
      <w:spacing w:val="0"/>
      <w:sz w:val="22"/>
      <w:szCs w:val="22"/>
    </w:rPr>
  </w:style>
  <w:style w:type="paragraph" w:customStyle="1" w:styleId="ConsPlusTitle">
    <w:name w:val="ConsPlusTitle"/>
    <w:rsid w:val="007A5F27"/>
    <w:pPr>
      <w:widowControl w:val="0"/>
      <w:autoSpaceDE w:val="0"/>
      <w:autoSpaceDN w:val="0"/>
      <w:adjustRightInd w:val="0"/>
      <w:spacing w:after="0" w:line="240" w:lineRule="auto"/>
      <w:ind w:firstLine="284"/>
      <w:jc w:val="both"/>
    </w:pPr>
    <w:rPr>
      <w:rFonts w:ascii="Calibri" w:eastAsia="Times New Roman" w:hAnsi="Calibri" w:cs="Calibri"/>
      <w:b/>
      <w:bCs/>
      <w:lang w:eastAsia="ru-RU"/>
    </w:rPr>
  </w:style>
  <w:style w:type="paragraph" w:customStyle="1" w:styleId="af9">
    <w:name w:val="Знак"/>
    <w:basedOn w:val="a"/>
    <w:rsid w:val="007A5F27"/>
    <w:pPr>
      <w:spacing w:after="160" w:line="240" w:lineRule="exact"/>
    </w:pPr>
    <w:rPr>
      <w:rFonts w:ascii="Verdana" w:hAnsi="Verdana" w:cs="Verdana"/>
      <w:sz w:val="20"/>
      <w:szCs w:val="20"/>
      <w:lang w:val="en-US" w:eastAsia="en-US"/>
    </w:rPr>
  </w:style>
  <w:style w:type="paragraph" w:customStyle="1" w:styleId="15">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A5F27"/>
    <w:pPr>
      <w:spacing w:after="160" w:line="240" w:lineRule="exact"/>
    </w:pPr>
    <w:rPr>
      <w:rFonts w:cs="Verdana"/>
      <w:sz w:val="28"/>
      <w:szCs w:val="28"/>
      <w:lang w:eastAsia="en-US" w:bidi="pa-IN"/>
    </w:rPr>
  </w:style>
  <w:style w:type="paragraph" w:styleId="afa">
    <w:name w:val="Subtitle"/>
    <w:basedOn w:val="a"/>
    <w:link w:val="afb"/>
    <w:qFormat/>
    <w:rsid w:val="007A5F27"/>
    <w:pPr>
      <w:jc w:val="center"/>
    </w:pPr>
    <w:rPr>
      <w:sz w:val="28"/>
      <w:szCs w:val="20"/>
    </w:rPr>
  </w:style>
  <w:style w:type="character" w:customStyle="1" w:styleId="afb">
    <w:name w:val="Подзаголовок Знак"/>
    <w:basedOn w:val="a0"/>
    <w:link w:val="afa"/>
    <w:rsid w:val="007A5F27"/>
    <w:rPr>
      <w:rFonts w:ascii="Times New Roman" w:eastAsia="Times New Roman" w:hAnsi="Times New Roman" w:cs="Times New Roman"/>
      <w:sz w:val="28"/>
      <w:szCs w:val="20"/>
      <w:lang w:eastAsia="ru-RU"/>
    </w:rPr>
  </w:style>
  <w:style w:type="paragraph" w:customStyle="1" w:styleId="5">
    <w:name w:val="заголовок 5"/>
    <w:basedOn w:val="a"/>
    <w:next w:val="a"/>
    <w:rsid w:val="007A5F27"/>
    <w:pPr>
      <w:keepNext/>
      <w:numPr>
        <w:numId w:val="18"/>
      </w:numPr>
      <w:autoSpaceDE w:val="0"/>
      <w:autoSpaceDN w:val="0"/>
      <w:jc w:val="center"/>
      <w:outlineLvl w:val="4"/>
    </w:pPr>
    <w:rPr>
      <w:b/>
      <w:bCs/>
      <w:i/>
      <w:iCs/>
      <w:sz w:val="28"/>
      <w:szCs w:val="28"/>
    </w:rPr>
  </w:style>
  <w:style w:type="paragraph" w:customStyle="1" w:styleId="16">
    <w:name w:val="Обычный1"/>
    <w:rsid w:val="007A5F27"/>
    <w:pPr>
      <w:spacing w:after="0" w:line="240" w:lineRule="auto"/>
    </w:pPr>
    <w:rPr>
      <w:rFonts w:ascii="Arial" w:eastAsia="Times New Roman" w:hAnsi="Arial" w:cs="Times New Roman"/>
      <w:sz w:val="24"/>
      <w:szCs w:val="20"/>
      <w:lang w:eastAsia="ru-RU"/>
    </w:rPr>
  </w:style>
  <w:style w:type="paragraph" w:customStyle="1" w:styleId="afc">
    <w:name w:val="Знак Знак Знак"/>
    <w:basedOn w:val="a"/>
    <w:rsid w:val="007A5F27"/>
    <w:pPr>
      <w:spacing w:after="160" w:line="240" w:lineRule="exact"/>
    </w:pPr>
    <w:rPr>
      <w:rFonts w:ascii="Verdana" w:hAnsi="Verdana" w:cs="Verdana"/>
      <w:sz w:val="20"/>
      <w:szCs w:val="20"/>
      <w:lang w:val="en-US" w:eastAsia="en-US" w:bidi="pa-IN"/>
    </w:rPr>
  </w:style>
  <w:style w:type="paragraph" w:customStyle="1" w:styleId="CoverAuthor">
    <w:name w:val="Cover Author"/>
    <w:basedOn w:val="a"/>
    <w:rsid w:val="007A5F27"/>
    <w:rPr>
      <w:spacing w:val="-5"/>
      <w:sz w:val="28"/>
      <w:szCs w:val="20"/>
    </w:rPr>
  </w:style>
  <w:style w:type="paragraph" w:customStyle="1" w:styleId="17">
    <w:name w:val="Стиль1"/>
    <w:rsid w:val="007A5F27"/>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Простой"/>
    <w:basedOn w:val="a"/>
    <w:rsid w:val="007A5F27"/>
    <w:rPr>
      <w:spacing w:val="-5"/>
      <w:sz w:val="20"/>
      <w:szCs w:val="20"/>
    </w:rPr>
  </w:style>
  <w:style w:type="character" w:customStyle="1" w:styleId="Zag11">
    <w:name w:val="Zag_11"/>
    <w:rsid w:val="007A5F27"/>
  </w:style>
  <w:style w:type="paragraph" w:customStyle="1" w:styleId="Osnova">
    <w:name w:val="Osnova"/>
    <w:basedOn w:val="a"/>
    <w:rsid w:val="007A5F2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7A5F27"/>
    <w:pPr>
      <w:widowControl w:val="0"/>
      <w:autoSpaceDE w:val="0"/>
      <w:autoSpaceDN w:val="0"/>
      <w:adjustRightInd w:val="0"/>
      <w:spacing w:after="129" w:line="291" w:lineRule="exact"/>
      <w:jc w:val="center"/>
    </w:pPr>
    <w:rPr>
      <w:b/>
      <w:bCs/>
      <w:color w:val="000000"/>
      <w:lang w:val="en-US"/>
    </w:rPr>
  </w:style>
  <w:style w:type="paragraph" w:customStyle="1" w:styleId="220">
    <w:name w:val="Основной текст 22"/>
    <w:basedOn w:val="a"/>
    <w:rsid w:val="007A5F27"/>
    <w:pPr>
      <w:overflowPunct w:val="0"/>
      <w:autoSpaceDE w:val="0"/>
      <w:autoSpaceDN w:val="0"/>
      <w:adjustRightInd w:val="0"/>
      <w:spacing w:line="360" w:lineRule="auto"/>
      <w:ind w:firstLine="709"/>
      <w:jc w:val="both"/>
      <w:textAlignment w:val="baseline"/>
    </w:pPr>
    <w:rPr>
      <w:sz w:val="28"/>
      <w:szCs w:val="20"/>
      <w:lang w:eastAsia="de-DE"/>
    </w:rPr>
  </w:style>
  <w:style w:type="character" w:styleId="afe">
    <w:name w:val="Emphasis"/>
    <w:basedOn w:val="a0"/>
    <w:qFormat/>
    <w:rsid w:val="007A5F27"/>
    <w:rPr>
      <w:i/>
      <w:iCs/>
    </w:rPr>
  </w:style>
  <w:style w:type="paragraph" w:customStyle="1" w:styleId="msonormalcxspmiddle">
    <w:name w:val="msonormalcxspmiddle"/>
    <w:basedOn w:val="a"/>
    <w:semiHidden/>
    <w:rsid w:val="007A5F27"/>
    <w:pPr>
      <w:ind w:firstLine="709"/>
      <w:jc w:val="both"/>
    </w:pPr>
    <w:rPr>
      <w:lang w:val="en-US" w:eastAsia="en-US" w:bidi="en-US"/>
    </w:rPr>
  </w:style>
  <w:style w:type="character" w:customStyle="1" w:styleId="61">
    <w:name w:val="Знак Знак6"/>
    <w:basedOn w:val="a0"/>
    <w:rsid w:val="007A5F27"/>
    <w:rPr>
      <w:b/>
      <w:bCs/>
      <w:sz w:val="28"/>
      <w:szCs w:val="28"/>
      <w:lang w:val="ru-RU" w:eastAsia="ru-RU" w:bidi="ar-SA"/>
    </w:rPr>
  </w:style>
  <w:style w:type="character" w:customStyle="1" w:styleId="41">
    <w:name w:val="Знак Знак4"/>
    <w:basedOn w:val="a0"/>
    <w:rsid w:val="007A5F27"/>
    <w:rPr>
      <w:sz w:val="24"/>
      <w:szCs w:val="24"/>
      <w:lang w:val="ru-RU" w:eastAsia="ru-RU" w:bidi="ar-SA"/>
    </w:rPr>
  </w:style>
  <w:style w:type="paragraph" w:styleId="aff">
    <w:name w:val="Plain Text"/>
    <w:basedOn w:val="a"/>
    <w:link w:val="aff0"/>
    <w:rsid w:val="007A5F27"/>
    <w:rPr>
      <w:rFonts w:ascii="Courier New" w:hAnsi="Courier New"/>
      <w:sz w:val="20"/>
      <w:szCs w:val="20"/>
    </w:rPr>
  </w:style>
  <w:style w:type="character" w:customStyle="1" w:styleId="aff0">
    <w:name w:val="Текст Знак"/>
    <w:basedOn w:val="a0"/>
    <w:link w:val="aff"/>
    <w:rsid w:val="007A5F27"/>
    <w:rPr>
      <w:rFonts w:ascii="Courier New" w:eastAsia="Times New Roman" w:hAnsi="Courier New" w:cs="Times New Roman"/>
      <w:sz w:val="20"/>
      <w:szCs w:val="20"/>
      <w:lang w:eastAsia="ru-RU"/>
    </w:rPr>
  </w:style>
  <w:style w:type="paragraph" w:customStyle="1" w:styleId="HTML1">
    <w:name w:val="Стандартный HTML1"/>
    <w:basedOn w:val="a"/>
    <w:rsid w:val="007A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HTML">
    <w:name w:val="HTML Preformatted"/>
    <w:basedOn w:val="a"/>
    <w:link w:val="HTML0"/>
    <w:semiHidden/>
    <w:rsid w:val="007A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7A5F27"/>
    <w:rPr>
      <w:rFonts w:ascii="Courier New" w:eastAsia="Times New Roman" w:hAnsi="Courier New" w:cs="Times New Roman"/>
      <w:sz w:val="20"/>
      <w:szCs w:val="20"/>
      <w:lang w:eastAsia="ru-RU"/>
    </w:rPr>
  </w:style>
  <w:style w:type="character" w:styleId="aff1">
    <w:name w:val="page number"/>
    <w:basedOn w:val="a0"/>
    <w:rsid w:val="007A5F27"/>
  </w:style>
  <w:style w:type="paragraph" w:styleId="aff2">
    <w:name w:val="No Spacing"/>
    <w:qFormat/>
    <w:rsid w:val="007A5F27"/>
    <w:pPr>
      <w:spacing w:after="0" w:line="240" w:lineRule="auto"/>
    </w:pPr>
    <w:rPr>
      <w:rFonts w:ascii="Calibri" w:eastAsia="Calibri" w:hAnsi="Calibri" w:cs="Times New Roman"/>
    </w:rPr>
  </w:style>
  <w:style w:type="paragraph" w:customStyle="1" w:styleId="18">
    <w:name w:val="Абзац списка1"/>
    <w:basedOn w:val="a"/>
    <w:rsid w:val="007A5F27"/>
    <w:pPr>
      <w:spacing w:after="200" w:line="276" w:lineRule="auto"/>
      <w:ind w:left="720"/>
    </w:pPr>
    <w:rPr>
      <w:rFonts w:ascii="Calibri" w:hAnsi="Calibri"/>
      <w:sz w:val="22"/>
      <w:szCs w:val="22"/>
    </w:rPr>
  </w:style>
  <w:style w:type="character" w:customStyle="1" w:styleId="FontStyle63">
    <w:name w:val="Font Style63"/>
    <w:basedOn w:val="a0"/>
    <w:rsid w:val="007A5F27"/>
    <w:rPr>
      <w:rFonts w:ascii="Times New Roman" w:hAnsi="Times New Roman" w:cs="Times New Roman"/>
      <w:b/>
      <w:bCs/>
      <w:sz w:val="22"/>
      <w:szCs w:val="22"/>
    </w:rPr>
  </w:style>
  <w:style w:type="paragraph" w:customStyle="1" w:styleId="19">
    <w:name w:val="Номер 1"/>
    <w:basedOn w:val="1"/>
    <w:rsid w:val="007A5F27"/>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character" w:customStyle="1" w:styleId="FontStyle68">
    <w:name w:val="Font Style68"/>
    <w:rsid w:val="007A5F27"/>
    <w:rPr>
      <w:rFonts w:ascii="Times New Roman" w:hAnsi="Times New Roman" w:cs="Times New Roman"/>
      <w:sz w:val="16"/>
      <w:szCs w:val="16"/>
    </w:rPr>
  </w:style>
  <w:style w:type="paragraph" w:customStyle="1" w:styleId="aff3">
    <w:name w:val="Содержимое таблицы"/>
    <w:basedOn w:val="a"/>
    <w:rsid w:val="007A5F27"/>
    <w:pPr>
      <w:widowControl w:val="0"/>
      <w:suppressLineNumbers/>
      <w:suppressAutoHyphens/>
    </w:pPr>
    <w:rPr>
      <w:rFonts w:eastAsia="Lucida Sans Unicode" w:cs="Tahoma"/>
      <w:kern w:val="1"/>
      <w:lang w:eastAsia="hi-IN" w:bidi="hi-IN"/>
    </w:rPr>
  </w:style>
  <w:style w:type="paragraph" w:customStyle="1" w:styleId="Style9">
    <w:name w:val="Style9"/>
    <w:basedOn w:val="a"/>
    <w:rsid w:val="007A5F27"/>
    <w:pPr>
      <w:widowControl w:val="0"/>
      <w:autoSpaceDE w:val="0"/>
      <w:autoSpaceDN w:val="0"/>
      <w:adjustRightInd w:val="0"/>
      <w:spacing w:line="214" w:lineRule="exact"/>
      <w:ind w:firstLine="346"/>
      <w:jc w:val="both"/>
    </w:pPr>
    <w:rPr>
      <w:rFonts w:ascii="Verdana" w:hAnsi="Verdana"/>
    </w:rPr>
  </w:style>
  <w:style w:type="paragraph" w:customStyle="1" w:styleId="Style15">
    <w:name w:val="Style15"/>
    <w:basedOn w:val="a"/>
    <w:rsid w:val="007A5F27"/>
    <w:pPr>
      <w:widowControl w:val="0"/>
      <w:autoSpaceDE w:val="0"/>
      <w:autoSpaceDN w:val="0"/>
      <w:adjustRightInd w:val="0"/>
      <w:spacing w:line="213" w:lineRule="exact"/>
      <w:ind w:firstLine="394"/>
      <w:jc w:val="both"/>
    </w:pPr>
    <w:rPr>
      <w:rFonts w:ascii="Verdana" w:hAnsi="Verdana"/>
    </w:rPr>
  </w:style>
  <w:style w:type="paragraph" w:customStyle="1" w:styleId="Style19">
    <w:name w:val="Style19"/>
    <w:basedOn w:val="a"/>
    <w:rsid w:val="007A5F27"/>
    <w:pPr>
      <w:widowControl w:val="0"/>
      <w:autoSpaceDE w:val="0"/>
      <w:autoSpaceDN w:val="0"/>
      <w:adjustRightInd w:val="0"/>
      <w:spacing w:line="214" w:lineRule="exact"/>
      <w:ind w:firstLine="341"/>
      <w:jc w:val="both"/>
    </w:pPr>
    <w:rPr>
      <w:rFonts w:ascii="Verdana" w:hAnsi="Verdana"/>
    </w:rPr>
  </w:style>
  <w:style w:type="character" w:customStyle="1" w:styleId="FontStyle42">
    <w:name w:val="Font Style42"/>
    <w:basedOn w:val="a0"/>
    <w:rsid w:val="007A5F27"/>
    <w:rPr>
      <w:rFonts w:ascii="Times New Roman" w:hAnsi="Times New Roman" w:cs="Times New Roman"/>
      <w:b/>
      <w:bCs/>
      <w:sz w:val="22"/>
      <w:szCs w:val="22"/>
    </w:rPr>
  </w:style>
  <w:style w:type="character" w:customStyle="1" w:styleId="FontStyle45">
    <w:name w:val="Font Style45"/>
    <w:basedOn w:val="a0"/>
    <w:rsid w:val="007A5F27"/>
    <w:rPr>
      <w:rFonts w:ascii="Times New Roman" w:hAnsi="Times New Roman" w:cs="Times New Roman"/>
      <w:i/>
      <w:iCs/>
      <w:sz w:val="22"/>
      <w:szCs w:val="22"/>
    </w:rPr>
  </w:style>
  <w:style w:type="character" w:customStyle="1" w:styleId="FontStyle47">
    <w:name w:val="Font Style47"/>
    <w:basedOn w:val="a0"/>
    <w:rsid w:val="007A5F27"/>
    <w:rPr>
      <w:rFonts w:ascii="Times New Roman" w:hAnsi="Times New Roman" w:cs="Times New Roman"/>
      <w:sz w:val="22"/>
      <w:szCs w:val="22"/>
    </w:rPr>
  </w:style>
  <w:style w:type="paragraph" w:customStyle="1" w:styleId="1a">
    <w:name w:val="Без интервала1"/>
    <w:aliases w:val="основа"/>
    <w:rsid w:val="007A5F27"/>
    <w:pPr>
      <w:spacing w:after="0" w:line="240" w:lineRule="auto"/>
    </w:pPr>
    <w:rPr>
      <w:rFonts w:ascii="Calibri" w:eastAsia="Times New Roman" w:hAnsi="Calibri" w:cs="Times New Roman"/>
    </w:rPr>
  </w:style>
  <w:style w:type="character" w:customStyle="1" w:styleId="52">
    <w:name w:val="Знак Знак5"/>
    <w:basedOn w:val="a0"/>
    <w:rsid w:val="007A5F27"/>
    <w:rPr>
      <w:sz w:val="28"/>
      <w:lang w:val="ru-RU" w:eastAsia="ru-RU" w:bidi="ar-SA"/>
    </w:rPr>
  </w:style>
  <w:style w:type="paragraph" w:styleId="aff4">
    <w:name w:val="header"/>
    <w:basedOn w:val="a"/>
    <w:link w:val="aff5"/>
    <w:unhideWhenUsed/>
    <w:rsid w:val="007A5F27"/>
    <w:pPr>
      <w:tabs>
        <w:tab w:val="center" w:pos="4677"/>
        <w:tab w:val="right" w:pos="9355"/>
      </w:tabs>
    </w:pPr>
  </w:style>
  <w:style w:type="character" w:customStyle="1" w:styleId="aff5">
    <w:name w:val="Верхний колонтитул Знак"/>
    <w:basedOn w:val="a0"/>
    <w:link w:val="aff4"/>
    <w:rsid w:val="007A5F27"/>
    <w:rPr>
      <w:rFonts w:ascii="Times New Roman" w:eastAsia="Times New Roman" w:hAnsi="Times New Roman" w:cs="Times New Roman"/>
      <w:sz w:val="24"/>
      <w:szCs w:val="24"/>
    </w:rPr>
  </w:style>
  <w:style w:type="character" w:customStyle="1" w:styleId="140">
    <w:name w:val="Знак Знак14"/>
    <w:basedOn w:val="a0"/>
    <w:rsid w:val="007A5F27"/>
    <w:rPr>
      <w:rFonts w:ascii="Arial" w:hAnsi="Arial" w:cs="Arial"/>
      <w:b/>
      <w:bCs/>
      <w:i/>
      <w:iCs/>
      <w:sz w:val="28"/>
      <w:szCs w:val="28"/>
      <w:lang w:val="ru-RU" w:eastAsia="ru-RU" w:bidi="ar-SA"/>
    </w:rPr>
  </w:style>
  <w:style w:type="character" w:customStyle="1" w:styleId="130">
    <w:name w:val="Знак Знак13"/>
    <w:basedOn w:val="a0"/>
    <w:rsid w:val="007A5F27"/>
    <w:rPr>
      <w:rFonts w:ascii="Arial" w:hAnsi="Arial" w:cs="Arial"/>
      <w:b/>
      <w:bCs/>
      <w:sz w:val="26"/>
      <w:szCs w:val="26"/>
      <w:lang w:val="ru-RU" w:eastAsia="ru-RU" w:bidi="ar-SA"/>
    </w:rPr>
  </w:style>
  <w:style w:type="character" w:customStyle="1" w:styleId="120">
    <w:name w:val="Знак Знак12"/>
    <w:basedOn w:val="a0"/>
    <w:rsid w:val="007A5F27"/>
    <w:rPr>
      <w:b/>
      <w:bCs/>
      <w:sz w:val="28"/>
      <w:szCs w:val="28"/>
      <w:lang w:val="ru-RU" w:eastAsia="ru-RU" w:bidi="ar-SA"/>
    </w:rPr>
  </w:style>
  <w:style w:type="paragraph" w:customStyle="1" w:styleId="aff6">
    <w:name w:val="А_основной"/>
    <w:basedOn w:val="a"/>
    <w:link w:val="aff7"/>
    <w:rsid w:val="007A5F27"/>
    <w:pPr>
      <w:spacing w:line="360" w:lineRule="auto"/>
      <w:ind w:firstLine="454"/>
      <w:jc w:val="both"/>
    </w:pPr>
    <w:rPr>
      <w:sz w:val="28"/>
      <w:szCs w:val="28"/>
      <w:lang w:eastAsia="en-US"/>
    </w:rPr>
  </w:style>
  <w:style w:type="character" w:customStyle="1" w:styleId="aff7">
    <w:name w:val="А_основной Знак"/>
    <w:basedOn w:val="a0"/>
    <w:link w:val="aff6"/>
    <w:locked/>
    <w:rsid w:val="007A5F27"/>
    <w:rPr>
      <w:rFonts w:ascii="Times New Roman" w:eastAsia="Times New Roman" w:hAnsi="Times New Roman" w:cs="Times New Roman"/>
      <w:sz w:val="28"/>
      <w:szCs w:val="28"/>
    </w:rPr>
  </w:style>
  <w:style w:type="paragraph" w:customStyle="1" w:styleId="Abstract">
    <w:name w:val="Abstract"/>
    <w:basedOn w:val="a"/>
    <w:link w:val="Abstract0"/>
    <w:rsid w:val="007A5F27"/>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0"/>
    <w:link w:val="Abstract"/>
    <w:locked/>
    <w:rsid w:val="007A5F27"/>
    <w:rPr>
      <w:rFonts w:ascii="Times New Roman" w:eastAsia="@Arial Unicode MS" w:hAnsi="Times New Roman" w:cs="Times New Roman"/>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A5F27"/>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A5F27"/>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A5F27"/>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rsid w:val="007A5F27"/>
    <w:rPr>
      <w:rFonts w:ascii="Arial" w:hAnsi="Arial" w:cs="Arial"/>
      <w:sz w:val="22"/>
      <w:szCs w:val="22"/>
    </w:rPr>
  </w:style>
  <w:style w:type="paragraph" w:customStyle="1" w:styleId="Zag1">
    <w:name w:val="Zag_1"/>
    <w:basedOn w:val="a"/>
    <w:rsid w:val="007A5F27"/>
    <w:pPr>
      <w:widowControl w:val="0"/>
      <w:autoSpaceDE w:val="0"/>
      <w:autoSpaceDN w:val="0"/>
      <w:adjustRightInd w:val="0"/>
      <w:spacing w:after="337" w:line="302" w:lineRule="exact"/>
      <w:jc w:val="center"/>
    </w:pPr>
    <w:rPr>
      <w:b/>
      <w:bCs/>
      <w:color w:val="000000"/>
      <w:lang w:val="en-US"/>
    </w:rPr>
  </w:style>
  <w:style w:type="paragraph" w:customStyle="1" w:styleId="consplusnormal0">
    <w:name w:val="consplusnormal"/>
    <w:basedOn w:val="a"/>
    <w:rsid w:val="007A5F27"/>
    <w:pPr>
      <w:spacing w:before="100" w:beforeAutospacing="1" w:after="100" w:afterAutospacing="1"/>
    </w:pPr>
  </w:style>
  <w:style w:type="paragraph" w:customStyle="1" w:styleId="aff8">
    <w:name w:val="???????"/>
    <w:rsid w:val="007A5F2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FFFFFF"/>
      <w:sz w:val="36"/>
      <w:szCs w:val="36"/>
    </w:rPr>
  </w:style>
  <w:style w:type="paragraph" w:customStyle="1" w:styleId="more">
    <w:name w:val="more"/>
    <w:basedOn w:val="a"/>
    <w:rsid w:val="007A5F27"/>
    <w:pPr>
      <w:spacing w:before="100" w:beforeAutospacing="1" w:after="100" w:afterAutospacing="1"/>
    </w:pPr>
  </w:style>
  <w:style w:type="paragraph" w:customStyle="1" w:styleId="jc">
    <w:name w:val="jc"/>
    <w:basedOn w:val="a"/>
    <w:rsid w:val="007A5F27"/>
    <w:pPr>
      <w:spacing w:before="100" w:beforeAutospacing="1" w:after="100" w:afterAutospacing="1"/>
    </w:pPr>
  </w:style>
  <w:style w:type="character" w:customStyle="1" w:styleId="81">
    <w:name w:val="Знак Знак8"/>
    <w:basedOn w:val="a0"/>
    <w:rsid w:val="007A5F27"/>
    <w:rPr>
      <w:sz w:val="24"/>
      <w:szCs w:val="24"/>
    </w:rPr>
  </w:style>
  <w:style w:type="paragraph" w:customStyle="1" w:styleId="u-2-msonormal">
    <w:name w:val="u-2-msonormal"/>
    <w:basedOn w:val="a"/>
    <w:rsid w:val="007A5F27"/>
    <w:pPr>
      <w:spacing w:before="100" w:beforeAutospacing="1" w:after="100" w:afterAutospacing="1"/>
    </w:pPr>
  </w:style>
  <w:style w:type="character" w:customStyle="1" w:styleId="1b">
    <w:name w:val="Текст сноски Знак1"/>
    <w:basedOn w:val="a0"/>
    <w:rsid w:val="007A5F27"/>
  </w:style>
  <w:style w:type="paragraph" w:customStyle="1" w:styleId="msg-header-from">
    <w:name w:val="msg-header-from"/>
    <w:basedOn w:val="a"/>
    <w:rsid w:val="007A5F27"/>
    <w:pPr>
      <w:spacing w:before="100" w:beforeAutospacing="1" w:after="100" w:afterAutospacing="1"/>
    </w:pPr>
  </w:style>
  <w:style w:type="character" w:customStyle="1" w:styleId="apple-style-span">
    <w:name w:val="apple-style-span"/>
    <w:basedOn w:val="a0"/>
    <w:rsid w:val="007A5F27"/>
  </w:style>
  <w:style w:type="paragraph" w:customStyle="1" w:styleId="msonormalcxsplast">
    <w:name w:val="msonormalcxsplast"/>
    <w:basedOn w:val="a"/>
    <w:rsid w:val="007A5F27"/>
    <w:pPr>
      <w:spacing w:before="100" w:beforeAutospacing="1" w:after="100" w:afterAutospacing="1"/>
    </w:pPr>
  </w:style>
  <w:style w:type="paragraph" w:customStyle="1" w:styleId="msonormalcxspmiddlecxspmiddle">
    <w:name w:val="msonormalcxspmiddlecxspmiddle"/>
    <w:basedOn w:val="a"/>
    <w:rsid w:val="007A5F27"/>
    <w:pPr>
      <w:spacing w:before="100" w:beforeAutospacing="1" w:after="100" w:afterAutospacing="1"/>
    </w:pPr>
  </w:style>
  <w:style w:type="paragraph" w:customStyle="1" w:styleId="msonormalcxspmiddlecxsplast">
    <w:name w:val="msonormalcxspmiddlecxsplast"/>
    <w:basedOn w:val="a"/>
    <w:rsid w:val="007A5F27"/>
    <w:pPr>
      <w:spacing w:before="100" w:beforeAutospacing="1" w:after="100" w:afterAutospacing="1"/>
    </w:pPr>
  </w:style>
  <w:style w:type="character" w:customStyle="1" w:styleId="1c">
    <w:name w:val="Верхний колонтитул Знак1"/>
    <w:basedOn w:val="a0"/>
    <w:rsid w:val="007A5F27"/>
    <w:rPr>
      <w:sz w:val="24"/>
      <w:szCs w:val="24"/>
    </w:rPr>
  </w:style>
  <w:style w:type="character" w:customStyle="1" w:styleId="53">
    <w:name w:val="Знак5 Знак Знак"/>
    <w:basedOn w:val="a0"/>
    <w:locked/>
    <w:rsid w:val="007A5F27"/>
    <w:rPr>
      <w:kern w:val="2"/>
      <w:sz w:val="28"/>
      <w:lang w:eastAsia="ar-SA" w:bidi="ar-SA"/>
    </w:rPr>
  </w:style>
  <w:style w:type="character" w:customStyle="1" w:styleId="1d">
    <w:name w:val="Название Знак1"/>
    <w:basedOn w:val="a0"/>
    <w:rsid w:val="007A5F27"/>
    <w:rPr>
      <w:rFonts w:ascii="Cambria" w:eastAsia="Times New Roman" w:hAnsi="Cambria" w:cs="Times New Roman"/>
      <w:b/>
      <w:bCs/>
      <w:kern w:val="28"/>
      <w:sz w:val="32"/>
      <w:szCs w:val="32"/>
    </w:rPr>
  </w:style>
  <w:style w:type="paragraph" w:customStyle="1" w:styleId="1e">
    <w:name w:val="Текст1"/>
    <w:basedOn w:val="a"/>
    <w:rsid w:val="007A5F27"/>
    <w:rPr>
      <w:rFonts w:ascii="Courier New" w:hAnsi="Courier New" w:cs="Courier New"/>
      <w:kern w:val="2"/>
      <w:sz w:val="20"/>
      <w:szCs w:val="20"/>
      <w:lang w:eastAsia="ar-SA"/>
    </w:rPr>
  </w:style>
  <w:style w:type="paragraph" w:customStyle="1" w:styleId="western">
    <w:name w:val="western"/>
    <w:basedOn w:val="a"/>
    <w:rsid w:val="007A5F27"/>
    <w:pPr>
      <w:spacing w:before="100" w:beforeAutospacing="1" w:after="100" w:afterAutospacing="1"/>
    </w:pPr>
  </w:style>
  <w:style w:type="paragraph" w:styleId="2">
    <w:name w:val="List Bullet 2"/>
    <w:basedOn w:val="a"/>
    <w:rsid w:val="007A5F27"/>
    <w:pPr>
      <w:numPr>
        <w:numId w:val="74"/>
      </w:numPr>
    </w:pPr>
  </w:style>
  <w:style w:type="paragraph" w:styleId="aff9">
    <w:name w:val="Body Text First Indent"/>
    <w:basedOn w:val="ad"/>
    <w:link w:val="affa"/>
    <w:rsid w:val="007A5F27"/>
    <w:pPr>
      <w:ind w:firstLine="210"/>
    </w:pPr>
  </w:style>
  <w:style w:type="character" w:customStyle="1" w:styleId="affa">
    <w:name w:val="Красная строка Знак"/>
    <w:basedOn w:val="ae"/>
    <w:link w:val="aff9"/>
    <w:rsid w:val="007A5F27"/>
  </w:style>
  <w:style w:type="paragraph" w:customStyle="1" w:styleId="Style3">
    <w:name w:val="Style3"/>
    <w:basedOn w:val="a"/>
    <w:rsid w:val="007A5F27"/>
    <w:pPr>
      <w:widowControl w:val="0"/>
      <w:autoSpaceDE w:val="0"/>
      <w:autoSpaceDN w:val="0"/>
      <w:adjustRightInd w:val="0"/>
    </w:pPr>
  </w:style>
  <w:style w:type="character" w:customStyle="1" w:styleId="FontStyle11">
    <w:name w:val="Font Style11"/>
    <w:basedOn w:val="a0"/>
    <w:rsid w:val="007A5F27"/>
    <w:rPr>
      <w:rFonts w:ascii="Times New Roman" w:hAnsi="Times New Roman" w:cs="Times New Roman" w:hint="default"/>
      <w:spacing w:val="10"/>
      <w:sz w:val="18"/>
      <w:szCs w:val="18"/>
    </w:rPr>
  </w:style>
  <w:style w:type="character" w:customStyle="1" w:styleId="FontStyle12">
    <w:name w:val="Font Style12"/>
    <w:basedOn w:val="a0"/>
    <w:rsid w:val="007A5F27"/>
    <w:rPr>
      <w:rFonts w:ascii="Times New Roman" w:hAnsi="Times New Roman" w:cs="Times New Roman" w:hint="default"/>
      <w:i/>
      <w:iCs/>
      <w:sz w:val="20"/>
      <w:szCs w:val="20"/>
    </w:rPr>
  </w:style>
  <w:style w:type="character" w:customStyle="1" w:styleId="FontStyle13">
    <w:name w:val="Font Style13"/>
    <w:basedOn w:val="a0"/>
    <w:rsid w:val="007A5F27"/>
    <w:rPr>
      <w:rFonts w:ascii="Times New Roman" w:hAnsi="Times New Roman" w:cs="Times New Roman" w:hint="default"/>
      <w:sz w:val="20"/>
      <w:szCs w:val="20"/>
    </w:rPr>
  </w:style>
  <w:style w:type="character" w:customStyle="1" w:styleId="FontStyle15">
    <w:name w:val="Font Style15"/>
    <w:basedOn w:val="a0"/>
    <w:rsid w:val="007A5F27"/>
    <w:rPr>
      <w:rFonts w:ascii="Times New Roman" w:hAnsi="Times New Roman" w:cs="Times New Roman" w:hint="default"/>
      <w:b/>
      <w:bCs/>
      <w:sz w:val="20"/>
      <w:szCs w:val="20"/>
    </w:rPr>
  </w:style>
  <w:style w:type="paragraph" w:customStyle="1" w:styleId="Style5">
    <w:name w:val="Style5"/>
    <w:basedOn w:val="a"/>
    <w:rsid w:val="007A5F27"/>
    <w:pPr>
      <w:widowControl w:val="0"/>
      <w:autoSpaceDE w:val="0"/>
      <w:autoSpaceDN w:val="0"/>
      <w:adjustRightInd w:val="0"/>
      <w:spacing w:line="192" w:lineRule="exact"/>
    </w:pPr>
  </w:style>
  <w:style w:type="paragraph" w:customStyle="1" w:styleId="Style7">
    <w:name w:val="Style7"/>
    <w:basedOn w:val="a"/>
    <w:rsid w:val="007A5F27"/>
    <w:pPr>
      <w:widowControl w:val="0"/>
      <w:autoSpaceDE w:val="0"/>
      <w:autoSpaceDN w:val="0"/>
      <w:adjustRightInd w:val="0"/>
    </w:pPr>
  </w:style>
  <w:style w:type="paragraph" w:customStyle="1" w:styleId="Style8">
    <w:name w:val="Style8"/>
    <w:basedOn w:val="a"/>
    <w:rsid w:val="007A5F27"/>
    <w:pPr>
      <w:widowControl w:val="0"/>
      <w:autoSpaceDE w:val="0"/>
      <w:autoSpaceDN w:val="0"/>
      <w:adjustRightInd w:val="0"/>
    </w:pPr>
  </w:style>
  <w:style w:type="paragraph" w:customStyle="1" w:styleId="Style10">
    <w:name w:val="Style10"/>
    <w:basedOn w:val="a"/>
    <w:rsid w:val="007A5F27"/>
    <w:pPr>
      <w:widowControl w:val="0"/>
      <w:autoSpaceDE w:val="0"/>
      <w:autoSpaceDN w:val="0"/>
      <w:adjustRightInd w:val="0"/>
      <w:spacing w:line="214" w:lineRule="exact"/>
      <w:ind w:firstLine="288"/>
      <w:jc w:val="both"/>
    </w:pPr>
  </w:style>
  <w:style w:type="character" w:customStyle="1" w:styleId="FontStyle14">
    <w:name w:val="Font Style14"/>
    <w:basedOn w:val="a0"/>
    <w:rsid w:val="007A5F27"/>
    <w:rPr>
      <w:rFonts w:ascii="Microsoft Sans Serif" w:hAnsi="Microsoft Sans Serif" w:cs="Microsoft Sans Serif" w:hint="default"/>
      <w:sz w:val="24"/>
      <w:szCs w:val="24"/>
    </w:rPr>
  </w:style>
  <w:style w:type="character" w:customStyle="1" w:styleId="FontStyle16">
    <w:name w:val="Font Style16"/>
    <w:basedOn w:val="a0"/>
    <w:rsid w:val="007A5F27"/>
    <w:rPr>
      <w:rFonts w:ascii="Times New Roman" w:hAnsi="Times New Roman" w:cs="Times New Roman" w:hint="default"/>
      <w:b/>
      <w:bCs/>
      <w:sz w:val="18"/>
      <w:szCs w:val="18"/>
    </w:rPr>
  </w:style>
  <w:style w:type="character" w:customStyle="1" w:styleId="FontStyle18">
    <w:name w:val="Font Style18"/>
    <w:basedOn w:val="a0"/>
    <w:rsid w:val="007A5F27"/>
    <w:rPr>
      <w:rFonts w:ascii="Times New Roman" w:hAnsi="Times New Roman" w:cs="Times New Roman" w:hint="default"/>
      <w:sz w:val="20"/>
      <w:szCs w:val="20"/>
    </w:rPr>
  </w:style>
  <w:style w:type="character" w:styleId="affb">
    <w:name w:val="FollowedHyperlink"/>
    <w:basedOn w:val="a0"/>
    <w:rsid w:val="007A5F27"/>
    <w:rPr>
      <w:color w:val="800080"/>
      <w:u w:val="single"/>
    </w:rPr>
  </w:style>
  <w:style w:type="paragraph" w:customStyle="1" w:styleId="razdel">
    <w:name w:val="razdel"/>
    <w:basedOn w:val="a"/>
    <w:rsid w:val="007A5F27"/>
    <w:pPr>
      <w:spacing w:before="100" w:beforeAutospacing="1" w:after="100" w:afterAutospacing="1"/>
    </w:pPr>
  </w:style>
  <w:style w:type="paragraph" w:customStyle="1" w:styleId="body">
    <w:name w:val="body"/>
    <w:basedOn w:val="a"/>
    <w:rsid w:val="007A5F27"/>
    <w:pPr>
      <w:spacing w:before="100" w:beforeAutospacing="1" w:after="100" w:afterAutospacing="1"/>
    </w:pPr>
  </w:style>
  <w:style w:type="paragraph" w:customStyle="1" w:styleId="podzag">
    <w:name w:val="podzag"/>
    <w:basedOn w:val="a"/>
    <w:rsid w:val="007A5F27"/>
    <w:pPr>
      <w:spacing w:before="100" w:beforeAutospacing="1" w:after="100" w:afterAutospacing="1"/>
    </w:pPr>
  </w:style>
  <w:style w:type="character" w:customStyle="1" w:styleId="160">
    <w:name w:val="Знак Знак16"/>
    <w:basedOn w:val="a0"/>
    <w:locked/>
    <w:rsid w:val="007A5F27"/>
    <w:rPr>
      <w:rFonts w:ascii="Arial" w:hAnsi="Arial" w:cs="Arial"/>
      <w:b/>
      <w:bCs/>
      <w:kern w:val="1"/>
      <w:sz w:val="32"/>
      <w:szCs w:val="32"/>
      <w:lang w:val="ru-RU" w:eastAsia="ar-SA" w:bidi="ar-SA"/>
    </w:rPr>
  </w:style>
  <w:style w:type="paragraph" w:customStyle="1" w:styleId="affc">
    <w:name w:val="Заголовок"/>
    <w:basedOn w:val="a"/>
    <w:next w:val="ad"/>
    <w:rsid w:val="007A5F27"/>
    <w:pPr>
      <w:keepNext/>
      <w:widowControl w:val="0"/>
      <w:suppressAutoHyphens/>
      <w:spacing w:before="240" w:after="120"/>
    </w:pPr>
    <w:rPr>
      <w:rFonts w:ascii="Arial" w:eastAsia="MS Mincho" w:hAnsi="Arial" w:cs="Tahoma"/>
      <w:kern w:val="1"/>
      <w:sz w:val="28"/>
      <w:szCs w:val="28"/>
      <w:lang w:eastAsia="ar-SA"/>
    </w:rPr>
  </w:style>
  <w:style w:type="paragraph" w:styleId="affd">
    <w:name w:val="List"/>
    <w:basedOn w:val="ad"/>
    <w:semiHidden/>
    <w:rsid w:val="007A5F27"/>
    <w:rPr>
      <w:rFonts w:ascii="Arial" w:hAnsi="Arial" w:cs="Tahoma"/>
      <w:kern w:val="1"/>
      <w:lang w:eastAsia="ar-SA"/>
    </w:rPr>
  </w:style>
  <w:style w:type="paragraph" w:customStyle="1" w:styleId="1f">
    <w:name w:val="Название1"/>
    <w:basedOn w:val="a"/>
    <w:rsid w:val="007A5F27"/>
    <w:pPr>
      <w:widowControl w:val="0"/>
      <w:suppressLineNumbers/>
      <w:suppressAutoHyphens/>
      <w:spacing w:before="120" w:after="120"/>
    </w:pPr>
    <w:rPr>
      <w:rFonts w:ascii="Arial" w:eastAsia="Arial Unicode MS" w:hAnsi="Arial" w:cs="Tahoma"/>
      <w:i/>
      <w:iCs/>
      <w:kern w:val="1"/>
      <w:lang w:eastAsia="ar-SA"/>
    </w:rPr>
  </w:style>
  <w:style w:type="paragraph" w:customStyle="1" w:styleId="1f0">
    <w:name w:val="Указатель1"/>
    <w:basedOn w:val="a"/>
    <w:rsid w:val="007A5F27"/>
    <w:pPr>
      <w:widowControl w:val="0"/>
      <w:suppressLineNumbers/>
      <w:suppressAutoHyphens/>
    </w:pPr>
    <w:rPr>
      <w:rFonts w:ascii="Arial" w:eastAsia="Arial Unicode MS" w:hAnsi="Arial" w:cs="Tahoma"/>
      <w:kern w:val="1"/>
      <w:lang w:eastAsia="ar-SA"/>
    </w:rPr>
  </w:style>
  <w:style w:type="paragraph" w:customStyle="1" w:styleId="310">
    <w:name w:val="Основной текст с отступом 31"/>
    <w:basedOn w:val="a"/>
    <w:rsid w:val="007A5F27"/>
    <w:pPr>
      <w:widowControl w:val="0"/>
      <w:suppressAutoHyphens/>
      <w:spacing w:after="120"/>
      <w:ind w:left="283"/>
    </w:pPr>
    <w:rPr>
      <w:rFonts w:eastAsia="Arial Unicode MS"/>
      <w:kern w:val="1"/>
      <w:sz w:val="16"/>
      <w:szCs w:val="16"/>
      <w:lang w:eastAsia="ar-SA"/>
    </w:rPr>
  </w:style>
  <w:style w:type="paragraph" w:customStyle="1" w:styleId="term">
    <w:name w:val="term"/>
    <w:basedOn w:val="a"/>
    <w:rsid w:val="007A5F27"/>
    <w:pPr>
      <w:spacing w:before="280" w:after="280"/>
    </w:pPr>
    <w:rPr>
      <w:kern w:val="1"/>
      <w:lang w:eastAsia="ar-SA"/>
    </w:rPr>
  </w:style>
  <w:style w:type="paragraph" w:customStyle="1" w:styleId="211">
    <w:name w:val="Маркированный список 21"/>
    <w:basedOn w:val="a"/>
    <w:rsid w:val="007A5F27"/>
    <w:pPr>
      <w:ind w:left="825"/>
    </w:pPr>
    <w:rPr>
      <w:kern w:val="1"/>
      <w:lang w:eastAsia="ar-SA"/>
    </w:rPr>
  </w:style>
  <w:style w:type="paragraph" w:customStyle="1" w:styleId="affe">
    <w:name w:val="Заголовок таблицы"/>
    <w:basedOn w:val="aff3"/>
    <w:rsid w:val="007A5F27"/>
    <w:pPr>
      <w:jc w:val="center"/>
    </w:pPr>
    <w:rPr>
      <w:rFonts w:eastAsia="Arial Unicode MS" w:cs="Times New Roman"/>
      <w:b/>
      <w:bCs/>
      <w:lang w:eastAsia="ar-SA" w:bidi="ar-SA"/>
    </w:rPr>
  </w:style>
  <w:style w:type="paragraph" w:customStyle="1" w:styleId="afff">
    <w:name w:val="Оснтекст"/>
    <w:basedOn w:val="a"/>
    <w:rsid w:val="007A5F27"/>
    <w:pPr>
      <w:spacing w:after="60" w:line="288" w:lineRule="auto"/>
      <w:ind w:firstLine="709"/>
      <w:jc w:val="both"/>
    </w:pPr>
    <w:rPr>
      <w:rFonts w:ascii="Arial Narrow" w:hAnsi="Arial Narrow" w:cs="Arial"/>
      <w:sz w:val="27"/>
    </w:rPr>
  </w:style>
  <w:style w:type="paragraph" w:customStyle="1" w:styleId="afff0">
    <w:name w:val="Знак Знак Знак"/>
    <w:basedOn w:val="a"/>
    <w:rsid w:val="007A5F27"/>
    <w:pPr>
      <w:spacing w:after="160" w:line="240" w:lineRule="exact"/>
    </w:pPr>
    <w:rPr>
      <w:rFonts w:ascii="Verdana" w:hAnsi="Verdana" w:cs="Verdana"/>
      <w:sz w:val="20"/>
      <w:szCs w:val="20"/>
      <w:lang w:val="en-US" w:eastAsia="en-US"/>
    </w:rPr>
  </w:style>
  <w:style w:type="paragraph" w:customStyle="1" w:styleId="221">
    <w:name w:val="Основной текст 22"/>
    <w:basedOn w:val="a"/>
    <w:rsid w:val="007A5F27"/>
    <w:pPr>
      <w:overflowPunct w:val="0"/>
      <w:autoSpaceDE w:val="0"/>
      <w:autoSpaceDN w:val="0"/>
      <w:adjustRightInd w:val="0"/>
      <w:spacing w:line="360" w:lineRule="auto"/>
      <w:ind w:firstLine="709"/>
      <w:jc w:val="both"/>
    </w:pPr>
    <w:rPr>
      <w:sz w:val="28"/>
      <w:szCs w:val="28"/>
      <w:lang w:eastAsia="de-DE"/>
    </w:rPr>
  </w:style>
  <w:style w:type="paragraph" w:customStyle="1" w:styleId="HTML10">
    <w:name w:val="Стандартный HTML1"/>
    <w:basedOn w:val="a"/>
    <w:rsid w:val="007A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f1">
    <w:name w:val="Абзац списка1"/>
    <w:basedOn w:val="a"/>
    <w:rsid w:val="007A5F27"/>
    <w:pPr>
      <w:spacing w:after="200" w:line="276" w:lineRule="auto"/>
      <w:ind w:left="720"/>
    </w:pPr>
    <w:rPr>
      <w:rFonts w:ascii="Calibri" w:hAnsi="Calibri" w:cs="Calibri"/>
      <w:sz w:val="22"/>
      <w:szCs w:val="22"/>
    </w:rPr>
  </w:style>
  <w:style w:type="paragraph" w:customStyle="1" w:styleId="1f2">
    <w:name w:val="Без интервала1"/>
    <w:rsid w:val="007A5F27"/>
    <w:pPr>
      <w:spacing w:after="0" w:line="240" w:lineRule="auto"/>
    </w:pPr>
    <w:rPr>
      <w:rFonts w:ascii="Calibri" w:eastAsia="Times New Roman" w:hAnsi="Calibri" w:cs="Calibri"/>
    </w:rPr>
  </w:style>
  <w:style w:type="paragraph" w:customStyle="1" w:styleId="1f3">
    <w:name w:val="Красная строка1"/>
    <w:basedOn w:val="ad"/>
    <w:rsid w:val="007A5F27"/>
    <w:pPr>
      <w:suppressAutoHyphens/>
      <w:ind w:firstLine="210"/>
    </w:pPr>
    <w:rPr>
      <w:rFonts w:eastAsia="PMingLiU"/>
      <w:lang w:eastAsia="ar-SA"/>
    </w:rPr>
  </w:style>
  <w:style w:type="paragraph" w:customStyle="1" w:styleId="1f4">
    <w:name w:val="Цитата1"/>
    <w:basedOn w:val="a"/>
    <w:rsid w:val="007A5F27"/>
    <w:pPr>
      <w:suppressAutoHyphens/>
      <w:ind w:left="2992" w:right="2981"/>
      <w:jc w:val="both"/>
    </w:pPr>
    <w:rPr>
      <w:rFonts w:ascii="Arial" w:hAnsi="Arial" w:cs="Arial"/>
      <w:sz w:val="18"/>
      <w:szCs w:val="18"/>
      <w:lang w:eastAsia="ar-SA"/>
    </w:rPr>
  </w:style>
  <w:style w:type="paragraph" w:customStyle="1" w:styleId="26">
    <w:name w:val="Без интервала2"/>
    <w:rsid w:val="007A5F27"/>
    <w:pPr>
      <w:spacing w:after="0" w:line="240" w:lineRule="auto"/>
    </w:pPr>
    <w:rPr>
      <w:rFonts w:ascii="Calibri" w:eastAsia="Calibri" w:hAnsi="Calibri" w:cs="Calibri"/>
      <w:lang w:eastAsia="ru-RU"/>
    </w:rPr>
  </w:style>
  <w:style w:type="paragraph" w:customStyle="1" w:styleId="212">
    <w:name w:val="Основной текст с отступом 21"/>
    <w:basedOn w:val="a"/>
    <w:rsid w:val="007A5F27"/>
    <w:pPr>
      <w:widowControl w:val="0"/>
      <w:suppressAutoHyphens/>
      <w:spacing w:after="120" w:line="480" w:lineRule="auto"/>
      <w:ind w:left="283"/>
    </w:pPr>
    <w:rPr>
      <w:rFonts w:eastAsia="Calibri"/>
      <w:kern w:val="2"/>
      <w:lang w:eastAsia="hi-IN" w:bidi="hi-IN"/>
    </w:rPr>
  </w:style>
  <w:style w:type="paragraph" w:customStyle="1" w:styleId="ListParagraph1">
    <w:name w:val="List Paragraph1"/>
    <w:basedOn w:val="a"/>
    <w:rsid w:val="007A5F27"/>
    <w:pPr>
      <w:spacing w:after="200" w:line="276" w:lineRule="auto"/>
      <w:ind w:left="720"/>
    </w:pPr>
    <w:rPr>
      <w:rFonts w:ascii="Calibri" w:hAnsi="Calibri" w:cs="Calibri"/>
      <w:kern w:val="2"/>
      <w:sz w:val="22"/>
      <w:szCs w:val="22"/>
      <w:lang w:eastAsia="ar-SA"/>
    </w:rPr>
  </w:style>
  <w:style w:type="paragraph" w:customStyle="1" w:styleId="82">
    <w:name w:val="заголовок 8"/>
    <w:basedOn w:val="a"/>
    <w:next w:val="a"/>
    <w:rsid w:val="007A5F27"/>
    <w:pPr>
      <w:keepNext/>
      <w:autoSpaceDE w:val="0"/>
    </w:pPr>
    <w:rPr>
      <w:i/>
      <w:iCs/>
      <w:kern w:val="2"/>
      <w:lang w:eastAsia="ar-SA"/>
    </w:rPr>
  </w:style>
  <w:style w:type="paragraph" w:customStyle="1" w:styleId="a00">
    <w:name w:val="a0"/>
    <w:basedOn w:val="a"/>
    <w:rsid w:val="007A5F27"/>
    <w:pPr>
      <w:spacing w:before="240" w:after="240"/>
    </w:pPr>
  </w:style>
  <w:style w:type="paragraph" w:customStyle="1" w:styleId="afff1">
    <w:name w:val="Базовый"/>
    <w:rsid w:val="007A5F27"/>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yle25">
    <w:name w:val="Style25"/>
    <w:basedOn w:val="a"/>
    <w:rsid w:val="007A5F27"/>
    <w:pPr>
      <w:widowControl w:val="0"/>
      <w:autoSpaceDE w:val="0"/>
      <w:autoSpaceDN w:val="0"/>
      <w:adjustRightInd w:val="0"/>
    </w:pPr>
    <w:rPr>
      <w:rFonts w:ascii="Lucida Sans Unicode" w:hAnsi="Lucida Sans Unicode"/>
    </w:rPr>
  </w:style>
  <w:style w:type="paragraph" w:customStyle="1" w:styleId="Style38">
    <w:name w:val="Style38"/>
    <w:basedOn w:val="a"/>
    <w:rsid w:val="007A5F27"/>
    <w:pPr>
      <w:widowControl w:val="0"/>
      <w:autoSpaceDE w:val="0"/>
      <w:autoSpaceDN w:val="0"/>
      <w:adjustRightInd w:val="0"/>
      <w:spacing w:line="322" w:lineRule="exact"/>
      <w:jc w:val="both"/>
    </w:pPr>
    <w:rPr>
      <w:rFonts w:ascii="Lucida Sans Unicode" w:hAnsi="Lucida Sans Unicode"/>
    </w:rPr>
  </w:style>
  <w:style w:type="paragraph" w:customStyle="1" w:styleId="Style170">
    <w:name w:val="Style170"/>
    <w:basedOn w:val="a"/>
    <w:rsid w:val="007A5F27"/>
    <w:pPr>
      <w:widowControl w:val="0"/>
      <w:autoSpaceDE w:val="0"/>
      <w:autoSpaceDN w:val="0"/>
      <w:adjustRightInd w:val="0"/>
      <w:jc w:val="center"/>
    </w:pPr>
    <w:rPr>
      <w:rFonts w:ascii="Lucida Sans Unicode" w:hAnsi="Lucida Sans Unicode"/>
    </w:rPr>
  </w:style>
  <w:style w:type="paragraph" w:customStyle="1" w:styleId="Style194">
    <w:name w:val="Style194"/>
    <w:basedOn w:val="a"/>
    <w:rsid w:val="007A5F27"/>
    <w:pPr>
      <w:widowControl w:val="0"/>
      <w:autoSpaceDE w:val="0"/>
      <w:autoSpaceDN w:val="0"/>
      <w:adjustRightInd w:val="0"/>
      <w:spacing w:line="206" w:lineRule="exact"/>
      <w:ind w:firstLine="355"/>
      <w:jc w:val="both"/>
    </w:pPr>
    <w:rPr>
      <w:rFonts w:ascii="Lucida Sans Unicode" w:hAnsi="Lucida Sans Unicode"/>
    </w:rPr>
  </w:style>
  <w:style w:type="character" w:customStyle="1" w:styleId="42">
    <w:name w:val="Заголовок №4 (2)_"/>
    <w:basedOn w:val="a0"/>
    <w:link w:val="420"/>
    <w:locked/>
    <w:rsid w:val="007A5F27"/>
    <w:rPr>
      <w:b/>
      <w:bCs/>
      <w:spacing w:val="2"/>
      <w:shd w:val="clear" w:color="auto" w:fill="FFFFFF"/>
    </w:rPr>
  </w:style>
  <w:style w:type="paragraph" w:customStyle="1" w:styleId="420">
    <w:name w:val="Заголовок №4 (2)"/>
    <w:basedOn w:val="a"/>
    <w:link w:val="42"/>
    <w:rsid w:val="007A5F27"/>
    <w:pPr>
      <w:shd w:val="clear" w:color="auto" w:fill="FFFFFF"/>
      <w:spacing w:after="240" w:line="274" w:lineRule="exact"/>
      <w:jc w:val="center"/>
      <w:outlineLvl w:val="3"/>
    </w:pPr>
    <w:rPr>
      <w:rFonts w:asciiTheme="minorHAnsi" w:eastAsiaTheme="minorHAnsi" w:hAnsiTheme="minorHAnsi" w:cstheme="minorBidi"/>
      <w:b/>
      <w:bCs/>
      <w:spacing w:val="2"/>
      <w:sz w:val="22"/>
      <w:szCs w:val="22"/>
      <w:shd w:val="clear" w:color="auto" w:fill="FFFFFF"/>
      <w:lang w:eastAsia="en-US"/>
    </w:rPr>
  </w:style>
  <w:style w:type="paragraph" w:customStyle="1" w:styleId="Style68">
    <w:name w:val="Style68"/>
    <w:basedOn w:val="a"/>
    <w:rsid w:val="007A5F27"/>
    <w:pPr>
      <w:widowControl w:val="0"/>
      <w:autoSpaceDE w:val="0"/>
      <w:autoSpaceDN w:val="0"/>
      <w:adjustRightInd w:val="0"/>
      <w:spacing w:line="214" w:lineRule="exact"/>
      <w:jc w:val="both"/>
    </w:pPr>
  </w:style>
  <w:style w:type="paragraph" w:customStyle="1" w:styleId="Style135">
    <w:name w:val="Style135"/>
    <w:basedOn w:val="a"/>
    <w:rsid w:val="007A5F27"/>
    <w:pPr>
      <w:widowControl w:val="0"/>
      <w:autoSpaceDE w:val="0"/>
      <w:autoSpaceDN w:val="0"/>
      <w:adjustRightInd w:val="0"/>
      <w:spacing w:line="197" w:lineRule="exact"/>
    </w:pPr>
  </w:style>
  <w:style w:type="paragraph" w:customStyle="1" w:styleId="afff2">
    <w:name w:val="Обычный абзац"/>
    <w:basedOn w:val="a"/>
    <w:rsid w:val="007A5F27"/>
    <w:pPr>
      <w:spacing w:line="288" w:lineRule="auto"/>
      <w:ind w:firstLine="567"/>
    </w:pPr>
    <w:rPr>
      <w:rFonts w:ascii="Arial" w:hAnsi="Arial"/>
    </w:rPr>
  </w:style>
  <w:style w:type="paragraph" w:customStyle="1" w:styleId="Style1">
    <w:name w:val="Style 1"/>
    <w:rsid w:val="007A5F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7A5F27"/>
  </w:style>
  <w:style w:type="paragraph" w:customStyle="1" w:styleId="listparagraphcxsplast">
    <w:name w:val="listparagraphcxsplast"/>
    <w:basedOn w:val="a"/>
    <w:rsid w:val="007A5F27"/>
    <w:pPr>
      <w:spacing w:before="100" w:beforeAutospacing="1" w:after="100" w:afterAutospacing="1"/>
    </w:pPr>
  </w:style>
  <w:style w:type="paragraph" w:customStyle="1" w:styleId="listparagraphcxspmiddle">
    <w:name w:val="listparagraphcxspmiddle"/>
    <w:basedOn w:val="a"/>
    <w:rsid w:val="007A5F27"/>
    <w:pPr>
      <w:spacing w:before="100" w:beforeAutospacing="1" w:after="100" w:afterAutospacing="1"/>
    </w:pPr>
  </w:style>
  <w:style w:type="paragraph" w:customStyle="1" w:styleId="ConsNonformat">
    <w:name w:val="ConsNonformat"/>
    <w:rsid w:val="007A5F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sobodytext2cxspmiddle">
    <w:name w:val="msobodytext2cxspmiddle"/>
    <w:basedOn w:val="a"/>
    <w:rsid w:val="007A5F27"/>
    <w:pPr>
      <w:spacing w:before="100" w:beforeAutospacing="1" w:after="100" w:afterAutospacing="1"/>
    </w:pPr>
  </w:style>
  <w:style w:type="paragraph" w:customStyle="1" w:styleId="msobodytext2cxsplast">
    <w:name w:val="msobodytext2cxsplast"/>
    <w:basedOn w:val="a"/>
    <w:rsid w:val="007A5F27"/>
    <w:pPr>
      <w:spacing w:before="100" w:beforeAutospacing="1" w:after="100" w:afterAutospacing="1"/>
    </w:pPr>
  </w:style>
  <w:style w:type="paragraph" w:customStyle="1" w:styleId="ConsPlusNonformat">
    <w:name w:val="ConsPlusNonformat"/>
    <w:rsid w:val="007A5F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0">
    <w:name w:val="c0"/>
    <w:basedOn w:val="a"/>
    <w:rsid w:val="007A5F27"/>
    <w:pPr>
      <w:spacing w:before="100" w:beforeAutospacing="1" w:after="100" w:afterAutospacing="1"/>
    </w:pPr>
  </w:style>
  <w:style w:type="character" w:customStyle="1" w:styleId="FontStyle160">
    <w:name w:val="Font Style160"/>
    <w:basedOn w:val="a0"/>
    <w:rsid w:val="007A5F27"/>
    <w:rPr>
      <w:rFonts w:ascii="Arial" w:hAnsi="Arial" w:cs="Arial" w:hint="default"/>
      <w:sz w:val="18"/>
      <w:szCs w:val="18"/>
    </w:rPr>
  </w:style>
  <w:style w:type="character" w:customStyle="1" w:styleId="FontStyle251">
    <w:name w:val="Font Style251"/>
    <w:basedOn w:val="a0"/>
    <w:rsid w:val="007A5F27"/>
    <w:rPr>
      <w:rFonts w:ascii="Times New Roman" w:hAnsi="Times New Roman" w:cs="Times New Roman" w:hint="default"/>
      <w:sz w:val="20"/>
      <w:szCs w:val="20"/>
    </w:rPr>
  </w:style>
  <w:style w:type="character" w:customStyle="1" w:styleId="FontStyle254">
    <w:name w:val="Font Style254"/>
    <w:basedOn w:val="a0"/>
    <w:rsid w:val="007A5F27"/>
    <w:rPr>
      <w:rFonts w:ascii="Times New Roman" w:hAnsi="Times New Roman" w:cs="Times New Roman" w:hint="default"/>
      <w:i/>
      <w:iCs/>
      <w:sz w:val="20"/>
      <w:szCs w:val="20"/>
    </w:rPr>
  </w:style>
  <w:style w:type="character" w:customStyle="1" w:styleId="FontStyle289">
    <w:name w:val="Font Style289"/>
    <w:basedOn w:val="a0"/>
    <w:rsid w:val="007A5F27"/>
    <w:rPr>
      <w:rFonts w:ascii="Arial" w:hAnsi="Arial" w:cs="Arial" w:hint="default"/>
      <w:b/>
      <w:bCs/>
      <w:sz w:val="24"/>
      <w:szCs w:val="24"/>
    </w:rPr>
  </w:style>
  <w:style w:type="character" w:customStyle="1" w:styleId="FontStyle297">
    <w:name w:val="Font Style297"/>
    <w:basedOn w:val="a0"/>
    <w:rsid w:val="007A5F27"/>
    <w:rPr>
      <w:rFonts w:ascii="Times New Roman" w:hAnsi="Times New Roman" w:cs="Times New Roman" w:hint="default"/>
      <w:b/>
      <w:bCs/>
      <w:sz w:val="24"/>
      <w:szCs w:val="24"/>
    </w:rPr>
  </w:style>
  <w:style w:type="character" w:customStyle="1" w:styleId="FontStyle314">
    <w:name w:val="Font Style314"/>
    <w:basedOn w:val="a0"/>
    <w:rsid w:val="007A5F27"/>
    <w:rPr>
      <w:rFonts w:ascii="Calibri" w:hAnsi="Calibri" w:cs="Calibri" w:hint="default"/>
      <w:b/>
      <w:bCs/>
      <w:sz w:val="24"/>
      <w:szCs w:val="24"/>
    </w:rPr>
  </w:style>
  <w:style w:type="paragraph" w:customStyle="1" w:styleId="afff3">
    <w:name w:val="ААА"/>
    <w:basedOn w:val="a"/>
    <w:rsid w:val="007A5F27"/>
    <w:pPr>
      <w:spacing w:line="360" w:lineRule="auto"/>
      <w:ind w:firstLine="454"/>
      <w:jc w:val="both"/>
    </w:pPr>
    <w:rPr>
      <w:rFonts w:eastAsia="Calibri"/>
      <w:sz w:val="28"/>
      <w:szCs w:val="28"/>
      <w:lang w:eastAsia="en-US"/>
    </w:rPr>
  </w:style>
  <w:style w:type="paragraph" w:customStyle="1" w:styleId="afff4">
    <w:name w:val="А_сноска"/>
    <w:basedOn w:val="af4"/>
    <w:link w:val="afff5"/>
    <w:rsid w:val="007A5F27"/>
    <w:pPr>
      <w:widowControl w:val="0"/>
      <w:autoSpaceDE w:val="0"/>
      <w:autoSpaceDN w:val="0"/>
      <w:adjustRightInd w:val="0"/>
      <w:ind w:firstLine="454"/>
      <w:jc w:val="both"/>
    </w:pPr>
    <w:rPr>
      <w:sz w:val="24"/>
      <w:szCs w:val="24"/>
    </w:rPr>
  </w:style>
  <w:style w:type="character" w:customStyle="1" w:styleId="afff5">
    <w:name w:val="А_сноска Знак"/>
    <w:basedOn w:val="a0"/>
    <w:link w:val="afff4"/>
    <w:locked/>
    <w:rsid w:val="007A5F27"/>
    <w:rPr>
      <w:rFonts w:ascii="Times New Roman" w:eastAsia="Times New Roman" w:hAnsi="Times New Roman" w:cs="Times New Roman"/>
      <w:sz w:val="24"/>
      <w:szCs w:val="24"/>
      <w:lang w:eastAsia="ru-RU"/>
    </w:rPr>
  </w:style>
  <w:style w:type="paragraph" w:customStyle="1" w:styleId="afff6">
    <w:name w:val="А ОСН ТЕКСТ"/>
    <w:basedOn w:val="a"/>
    <w:link w:val="afff7"/>
    <w:rsid w:val="007A5F27"/>
    <w:pPr>
      <w:spacing w:line="360" w:lineRule="auto"/>
      <w:ind w:firstLine="454"/>
      <w:jc w:val="both"/>
    </w:pPr>
    <w:rPr>
      <w:rFonts w:eastAsia="Arial Unicode MS"/>
      <w:color w:val="000000"/>
      <w:sz w:val="28"/>
      <w:szCs w:val="28"/>
    </w:rPr>
  </w:style>
  <w:style w:type="character" w:customStyle="1" w:styleId="afff7">
    <w:name w:val="А ОСН ТЕКСТ Знак"/>
    <w:basedOn w:val="a0"/>
    <w:link w:val="afff6"/>
    <w:rsid w:val="007A5F27"/>
    <w:rPr>
      <w:rFonts w:ascii="Times New Roman" w:eastAsia="Arial Unicode MS" w:hAnsi="Times New Roman" w:cs="Times New Roman"/>
      <w:color w:val="000000"/>
      <w:sz w:val="28"/>
      <w:szCs w:val="28"/>
      <w:lang w:eastAsia="ru-RU"/>
    </w:rPr>
  </w:style>
  <w:style w:type="character" w:customStyle="1" w:styleId="afff8">
    <w:name w:val="Сноска_"/>
    <w:basedOn w:val="a0"/>
    <w:link w:val="1f5"/>
    <w:semiHidden/>
    <w:rsid w:val="007A5F27"/>
    <w:rPr>
      <w:sz w:val="16"/>
      <w:szCs w:val="16"/>
      <w:shd w:val="clear" w:color="auto" w:fill="FFFFFF"/>
    </w:rPr>
  </w:style>
  <w:style w:type="paragraph" w:customStyle="1" w:styleId="1f5">
    <w:name w:val="Сноска1"/>
    <w:basedOn w:val="a"/>
    <w:link w:val="afff8"/>
    <w:semiHidden/>
    <w:rsid w:val="007A5F27"/>
    <w:pPr>
      <w:shd w:val="clear" w:color="auto" w:fill="FFFFFF"/>
      <w:spacing w:line="240" w:lineRule="atLeast"/>
    </w:pPr>
    <w:rPr>
      <w:rFonts w:asciiTheme="minorHAnsi" w:eastAsiaTheme="minorHAnsi" w:hAnsiTheme="minorHAnsi" w:cstheme="minorBidi"/>
      <w:sz w:val="16"/>
      <w:szCs w:val="16"/>
      <w:shd w:val="clear" w:color="auto" w:fill="FFFFFF"/>
      <w:lang w:eastAsia="en-US"/>
    </w:rPr>
  </w:style>
  <w:style w:type="character" w:customStyle="1" w:styleId="afff9">
    <w:name w:val="Основной текст + Полужирный"/>
    <w:basedOn w:val="25"/>
    <w:semiHidden/>
    <w:rsid w:val="007A5F27"/>
    <w:rPr>
      <w:rFonts w:ascii="Century Schoolbook" w:hAnsi="Century Schoolbook"/>
      <w:b/>
      <w:bCs/>
      <w:shd w:val="clear" w:color="auto" w:fill="FFFFFF"/>
      <w:lang w:val="en-US" w:bidi="ar-SA"/>
    </w:rPr>
  </w:style>
  <w:style w:type="character" w:customStyle="1" w:styleId="1f6">
    <w:name w:val="Основной текст + Курсив1"/>
    <w:basedOn w:val="25"/>
    <w:rsid w:val="007A5F27"/>
    <w:rPr>
      <w:i/>
      <w:iCs/>
      <w:spacing w:val="0"/>
      <w:sz w:val="22"/>
      <w:szCs w:val="22"/>
      <w:shd w:val="clear" w:color="auto" w:fill="FFFFFF"/>
      <w:lang w:val="en-US" w:bidi="ar-SA"/>
    </w:rPr>
  </w:style>
  <w:style w:type="character" w:customStyle="1" w:styleId="1416">
    <w:name w:val="Основной текст (14)16"/>
    <w:basedOn w:val="a0"/>
    <w:rsid w:val="007A5F27"/>
    <w:rPr>
      <w:rFonts w:ascii="Times New Roman" w:hAnsi="Times New Roman" w:cs="Times New Roman"/>
      <w:b/>
      <w:bCs/>
      <w:spacing w:val="0"/>
      <w:sz w:val="20"/>
      <w:szCs w:val="20"/>
      <w:lang w:bidi="ar-SA"/>
    </w:rPr>
  </w:style>
  <w:style w:type="character" w:customStyle="1" w:styleId="721">
    <w:name w:val="Основной текст (7)21"/>
    <w:basedOn w:val="a0"/>
    <w:rsid w:val="007A5F27"/>
    <w:rPr>
      <w:rFonts w:ascii="Times New Roman" w:hAnsi="Times New Roman" w:cs="Times New Roman"/>
      <w:spacing w:val="0"/>
      <w:sz w:val="19"/>
      <w:szCs w:val="19"/>
      <w:lang w:bidi="ar-SA"/>
    </w:rPr>
  </w:style>
  <w:style w:type="character" w:customStyle="1" w:styleId="141">
    <w:name w:val="Основной текст (14)_"/>
    <w:basedOn w:val="a0"/>
    <w:link w:val="1410"/>
    <w:semiHidden/>
    <w:rsid w:val="007A5F27"/>
    <w:rPr>
      <w:b/>
      <w:bCs/>
      <w:sz w:val="28"/>
      <w:szCs w:val="28"/>
      <w:shd w:val="clear" w:color="auto" w:fill="FFFFFF"/>
    </w:rPr>
  </w:style>
  <w:style w:type="paragraph" w:customStyle="1" w:styleId="1410">
    <w:name w:val="Основной текст (14)1"/>
    <w:basedOn w:val="a"/>
    <w:link w:val="141"/>
    <w:semiHidden/>
    <w:rsid w:val="007A5F27"/>
    <w:pPr>
      <w:shd w:val="clear" w:color="auto" w:fill="FFFFFF"/>
      <w:spacing w:line="293" w:lineRule="exact"/>
      <w:jc w:val="both"/>
    </w:pPr>
    <w:rPr>
      <w:rFonts w:asciiTheme="minorHAnsi" w:eastAsiaTheme="minorHAnsi" w:hAnsiTheme="minorHAnsi" w:cstheme="minorBidi"/>
      <w:b/>
      <w:bCs/>
      <w:sz w:val="28"/>
      <w:szCs w:val="28"/>
      <w:shd w:val="clear" w:color="auto" w:fill="FFFFFF"/>
      <w:lang w:eastAsia="en-US"/>
    </w:rPr>
  </w:style>
  <w:style w:type="character" w:customStyle="1" w:styleId="1415">
    <w:name w:val="Основной текст (14)15"/>
    <w:basedOn w:val="141"/>
    <w:rsid w:val="007A5F27"/>
    <w:rPr>
      <w:rFonts w:ascii="Times New Roman" w:hAnsi="Times New Roman" w:cs="Times New Roman"/>
      <w:b/>
      <w:bCs/>
      <w:spacing w:val="0"/>
      <w:sz w:val="20"/>
      <w:szCs w:val="20"/>
    </w:rPr>
  </w:style>
  <w:style w:type="character" w:customStyle="1" w:styleId="71">
    <w:name w:val="Основной текст (7)_"/>
    <w:basedOn w:val="a0"/>
    <w:link w:val="710"/>
    <w:semiHidden/>
    <w:rsid w:val="007A5F27"/>
    <w:rPr>
      <w:rFonts w:ascii="Century Schoolbook" w:hAnsi="Century Schoolbook"/>
      <w:sz w:val="16"/>
      <w:szCs w:val="16"/>
      <w:shd w:val="clear" w:color="auto" w:fill="FFFFFF"/>
    </w:rPr>
  </w:style>
  <w:style w:type="paragraph" w:customStyle="1" w:styleId="710">
    <w:name w:val="Основной текст (7)1"/>
    <w:basedOn w:val="a"/>
    <w:link w:val="71"/>
    <w:semiHidden/>
    <w:rsid w:val="007A5F27"/>
    <w:pPr>
      <w:shd w:val="clear" w:color="auto" w:fill="FFFFFF"/>
      <w:spacing w:line="173" w:lineRule="exact"/>
      <w:jc w:val="both"/>
    </w:pPr>
    <w:rPr>
      <w:rFonts w:ascii="Century Schoolbook" w:eastAsiaTheme="minorHAnsi" w:hAnsi="Century Schoolbook" w:cstheme="minorBidi"/>
      <w:sz w:val="16"/>
      <w:szCs w:val="16"/>
      <w:shd w:val="clear" w:color="auto" w:fill="FFFFFF"/>
      <w:lang w:eastAsia="en-US"/>
    </w:rPr>
  </w:style>
  <w:style w:type="character" w:customStyle="1" w:styleId="131">
    <w:name w:val="Основной текст (13)_"/>
    <w:basedOn w:val="a0"/>
    <w:link w:val="1310"/>
    <w:semiHidden/>
    <w:rsid w:val="007A5F27"/>
    <w:rPr>
      <w:sz w:val="21"/>
      <w:szCs w:val="21"/>
      <w:shd w:val="clear" w:color="auto" w:fill="FFFFFF"/>
    </w:rPr>
  </w:style>
  <w:style w:type="paragraph" w:customStyle="1" w:styleId="1310">
    <w:name w:val="Основной текст (13)1"/>
    <w:basedOn w:val="a"/>
    <w:link w:val="131"/>
    <w:semiHidden/>
    <w:rsid w:val="007A5F27"/>
    <w:pPr>
      <w:shd w:val="clear" w:color="auto" w:fill="FFFFFF"/>
      <w:spacing w:before="480" w:after="180" w:line="230" w:lineRule="exact"/>
      <w:jc w:val="both"/>
    </w:pPr>
    <w:rPr>
      <w:rFonts w:asciiTheme="minorHAnsi" w:eastAsiaTheme="minorHAnsi" w:hAnsiTheme="minorHAnsi" w:cstheme="minorBidi"/>
      <w:sz w:val="21"/>
      <w:szCs w:val="21"/>
      <w:shd w:val="clear" w:color="auto" w:fill="FFFFFF"/>
      <w:lang w:eastAsia="en-US"/>
    </w:rPr>
  </w:style>
  <w:style w:type="character" w:customStyle="1" w:styleId="133">
    <w:name w:val="Основной текст (13)3"/>
    <w:basedOn w:val="131"/>
    <w:rsid w:val="007A5F27"/>
    <w:rPr>
      <w:rFonts w:ascii="Verdana" w:hAnsi="Verdana" w:cs="Verdana"/>
      <w:b/>
      <w:bCs/>
      <w:i/>
      <w:iCs/>
      <w:spacing w:val="0"/>
      <w:sz w:val="20"/>
      <w:szCs w:val="20"/>
    </w:rPr>
  </w:style>
  <w:style w:type="character" w:customStyle="1" w:styleId="146">
    <w:name w:val="Основной текст (14)6"/>
    <w:basedOn w:val="141"/>
    <w:rsid w:val="007A5F27"/>
    <w:rPr>
      <w:rFonts w:ascii="Times New Roman" w:hAnsi="Times New Roman" w:cs="Times New Roman"/>
      <w:b/>
      <w:bCs/>
      <w:spacing w:val="0"/>
      <w:sz w:val="20"/>
      <w:szCs w:val="20"/>
    </w:rPr>
  </w:style>
  <w:style w:type="character" w:customStyle="1" w:styleId="77">
    <w:name w:val="Основной текст (7)7"/>
    <w:basedOn w:val="71"/>
    <w:rsid w:val="007A5F27"/>
    <w:rPr>
      <w:rFonts w:ascii="Times New Roman" w:hAnsi="Times New Roman" w:cs="Times New Roman"/>
      <w:spacing w:val="0"/>
      <w:sz w:val="19"/>
      <w:szCs w:val="19"/>
    </w:rPr>
  </w:style>
  <w:style w:type="character" w:customStyle="1" w:styleId="76">
    <w:name w:val="Основной текст (7)6"/>
    <w:basedOn w:val="71"/>
    <w:rsid w:val="007A5F27"/>
    <w:rPr>
      <w:rFonts w:ascii="Times New Roman" w:hAnsi="Times New Roman" w:cs="Times New Roman"/>
      <w:spacing w:val="0"/>
      <w:sz w:val="19"/>
      <w:szCs w:val="19"/>
    </w:rPr>
  </w:style>
  <w:style w:type="character" w:customStyle="1" w:styleId="75">
    <w:name w:val="Основной текст (7)5"/>
    <w:basedOn w:val="71"/>
    <w:rsid w:val="007A5F27"/>
    <w:rPr>
      <w:rFonts w:ascii="Times New Roman" w:hAnsi="Times New Roman" w:cs="Times New Roman"/>
      <w:spacing w:val="0"/>
      <w:sz w:val="19"/>
      <w:szCs w:val="19"/>
    </w:rPr>
  </w:style>
  <w:style w:type="character" w:customStyle="1" w:styleId="74">
    <w:name w:val="Основной текст (7)4"/>
    <w:basedOn w:val="71"/>
    <w:rsid w:val="007A5F27"/>
    <w:rPr>
      <w:rFonts w:ascii="Times New Roman" w:hAnsi="Times New Roman" w:cs="Times New Roman"/>
      <w:spacing w:val="0"/>
      <w:sz w:val="19"/>
      <w:szCs w:val="19"/>
    </w:rPr>
  </w:style>
  <w:style w:type="character" w:customStyle="1" w:styleId="73">
    <w:name w:val="Основной текст (7)3"/>
    <w:basedOn w:val="71"/>
    <w:rsid w:val="007A5F27"/>
    <w:rPr>
      <w:rFonts w:ascii="Times New Roman" w:hAnsi="Times New Roman" w:cs="Times New Roman"/>
      <w:spacing w:val="0"/>
      <w:sz w:val="19"/>
      <w:szCs w:val="19"/>
    </w:rPr>
  </w:style>
  <w:style w:type="character" w:customStyle="1" w:styleId="c11">
    <w:name w:val="c11"/>
    <w:basedOn w:val="a0"/>
    <w:rsid w:val="007A5F27"/>
  </w:style>
  <w:style w:type="character" w:customStyle="1" w:styleId="c74">
    <w:name w:val="c74"/>
    <w:basedOn w:val="a0"/>
    <w:rsid w:val="007A5F27"/>
  </w:style>
  <w:style w:type="character" w:customStyle="1" w:styleId="ft706">
    <w:name w:val="ft706"/>
    <w:basedOn w:val="a0"/>
    <w:rsid w:val="007A5F27"/>
  </w:style>
  <w:style w:type="character" w:customStyle="1" w:styleId="highlight">
    <w:name w:val="highlight"/>
    <w:basedOn w:val="a0"/>
    <w:rsid w:val="007A5F27"/>
  </w:style>
  <w:style w:type="character" w:customStyle="1" w:styleId="ft776">
    <w:name w:val="ft776"/>
    <w:basedOn w:val="a0"/>
    <w:rsid w:val="007A5F27"/>
  </w:style>
  <w:style w:type="character" w:customStyle="1" w:styleId="ft795">
    <w:name w:val="ft795"/>
    <w:basedOn w:val="a0"/>
    <w:rsid w:val="007A5F27"/>
  </w:style>
  <w:style w:type="character" w:customStyle="1" w:styleId="ft843">
    <w:name w:val="ft843"/>
    <w:basedOn w:val="a0"/>
    <w:rsid w:val="007A5F27"/>
  </w:style>
  <w:style w:type="character" w:customStyle="1" w:styleId="ft917">
    <w:name w:val="ft917"/>
    <w:basedOn w:val="a0"/>
    <w:rsid w:val="007A5F27"/>
  </w:style>
  <w:style w:type="character" w:customStyle="1" w:styleId="ft926">
    <w:name w:val="ft926"/>
    <w:basedOn w:val="a0"/>
    <w:rsid w:val="007A5F27"/>
  </w:style>
  <w:style w:type="character" w:customStyle="1" w:styleId="c5">
    <w:name w:val="c5"/>
    <w:basedOn w:val="a0"/>
    <w:rsid w:val="007A5F27"/>
  </w:style>
  <w:style w:type="character" w:customStyle="1" w:styleId="futr">
    <w:name w:val="futr"/>
    <w:basedOn w:val="a0"/>
    <w:rsid w:val="007A5F27"/>
  </w:style>
  <w:style w:type="character" w:customStyle="1" w:styleId="afffa">
    <w:name w:val="Знак Знак"/>
    <w:basedOn w:val="a0"/>
    <w:rsid w:val="007A5F27"/>
    <w:rPr>
      <w:rFonts w:ascii="Arial" w:hAnsi="Arial"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112</Pages>
  <Words>25441</Words>
  <Characters>145014</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Аминева</dc:creator>
  <cp:lastModifiedBy>School</cp:lastModifiedBy>
  <cp:revision>4</cp:revision>
  <dcterms:created xsi:type="dcterms:W3CDTF">2020-01-26T12:56:00Z</dcterms:created>
  <dcterms:modified xsi:type="dcterms:W3CDTF">2020-01-26T16:25:00Z</dcterms:modified>
</cp:coreProperties>
</file>